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032" w:rsidRDefault="00B26032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0A5822" w:rsidRDefault="000A5822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0A5822" w:rsidRDefault="000A5822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0A5822" w:rsidRDefault="000A5822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B26032" w:rsidRDefault="00481B46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1067435" cy="965200"/>
                <wp:effectExtent l="0" t="0" r="6985" b="63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547F4" w:rsidRDefault="005547F4">
                            <w:pPr>
                              <w:ind w:left="142" w:right="35" w:firstLine="142"/>
                              <w:jc w:val="center"/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54685" cy="942340"/>
                                  <wp:effectExtent l="0" t="0" r="0" b="0"/>
                                  <wp:docPr id="2" name="Рисунок 2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Рисунок 2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8528" cy="10198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71pt;margin-top:-45pt;width:84.05pt;height:7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" stroked="f">
                <v:textbox style="mso-fit-shape-to-text:t">
                  <w:txbxContent>
                    <w:p w:rsidR="005547F4" w:rsidRDefault="005547F4">
                      <w:pPr>
                        <w:ind w:left="142" w:right="35" w:firstLine="142"/>
                        <w:jc w:val="center"/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54685" cy="942340"/>
                            <wp:effectExtent l="0" t="0" r="0" b="0"/>
                            <wp:docPr id="2" name="Рисунок 2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Рисунок 2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8528" cy="10198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26032" w:rsidRDefault="00B26032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B26032" w:rsidRDefault="00B26032">
      <w:pPr>
        <w:widowControl w:val="0"/>
        <w:ind w:right="-58"/>
        <w:jc w:val="center"/>
        <w:rPr>
          <w:b/>
          <w:sz w:val="18"/>
          <w:szCs w:val="18"/>
        </w:rPr>
      </w:pPr>
    </w:p>
    <w:p w:rsidR="00B26032" w:rsidRDefault="00481B46">
      <w:pPr>
        <w:widowControl w:val="0"/>
        <w:ind w:right="-5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города Лесосибирска</w:t>
      </w:r>
    </w:p>
    <w:p w:rsidR="00B26032" w:rsidRDefault="00481B46">
      <w:pPr>
        <w:widowControl w:val="0"/>
        <w:ind w:right="-5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B26032" w:rsidRDefault="00B26032">
      <w:pPr>
        <w:widowControl w:val="0"/>
        <w:ind w:right="-58"/>
        <w:jc w:val="center"/>
      </w:pPr>
    </w:p>
    <w:p w:rsidR="00B26032" w:rsidRDefault="00481B46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B26032" w:rsidRDefault="00B26032">
      <w:pPr>
        <w:widowControl w:val="0"/>
        <w:spacing w:line="320" w:lineRule="exact"/>
        <w:ind w:right="-58"/>
      </w:pPr>
    </w:p>
    <w:p w:rsidR="00B26032" w:rsidRDefault="00481B46">
      <w:pPr>
        <w:widowControl w:val="0"/>
        <w:spacing w:line="320" w:lineRule="exact"/>
        <w:ind w:right="-1"/>
        <w:jc w:val="center"/>
      </w:pPr>
      <w:r>
        <w:t>г. Лесосибирск</w:t>
      </w:r>
    </w:p>
    <w:p w:rsidR="00B26032" w:rsidRDefault="00593F22">
      <w:pPr>
        <w:jc w:val="both"/>
      </w:pPr>
      <w:r>
        <w:t>08.07</w:t>
      </w:r>
      <w:r w:rsidR="00FC7631">
        <w:t>.2024</w:t>
      </w:r>
      <w:r w:rsidR="00481B46">
        <w:t xml:space="preserve">                                                                                                        </w:t>
      </w:r>
      <w:r w:rsidR="00FC7631">
        <w:t xml:space="preserve">    </w:t>
      </w:r>
      <w:r w:rsidR="00481B46">
        <w:t>№</w:t>
      </w:r>
      <w:r>
        <w:t>1059</w:t>
      </w:r>
      <w:bookmarkStart w:id="0" w:name="_GoBack"/>
      <w:bookmarkEnd w:id="0"/>
      <w:r w:rsidR="00481B46">
        <w:t xml:space="preserve"> </w:t>
      </w:r>
    </w:p>
    <w:p w:rsidR="00B26032" w:rsidRDefault="00B26032">
      <w:pPr>
        <w:jc w:val="both"/>
      </w:pPr>
    </w:p>
    <w:p w:rsidR="00B26032" w:rsidRDefault="00481B46">
      <w:pPr>
        <w:pStyle w:val="1d"/>
        <w:tabs>
          <w:tab w:val="left" w:pos="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от 29.10.2014 № 1463 «Об утверждении новой редакции муниципальной программы «Развитие физической культуры и спорта города Лесосибирска» </w:t>
      </w:r>
    </w:p>
    <w:p w:rsidR="00B26032" w:rsidRDefault="00B26032">
      <w:pPr>
        <w:pStyle w:val="1d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6032" w:rsidRPr="00646EFB" w:rsidRDefault="00481B46" w:rsidP="00646EFB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>
        <w:t>В соответствии с Федеральным законом от 06.10.2003 № 131-ФЗ «Об общих принципах организации местного самоуправления в РФ», со статьей 179 Бюджетного Кодекса РФ,</w:t>
      </w:r>
      <w:r w:rsidRPr="00E66C29">
        <w:t xml:space="preserve"> </w:t>
      </w:r>
      <w:r w:rsidR="00646EFB" w:rsidRPr="00170880">
        <w:rPr>
          <w:shd w:val="clear" w:color="auto" w:fill="FFFFFF"/>
          <w:lang w:val="x-none"/>
        </w:rPr>
        <w:t>решением</w:t>
      </w:r>
      <w:r w:rsidR="00646EFB" w:rsidRPr="00170880">
        <w:rPr>
          <w:shd w:val="clear" w:color="auto" w:fill="FFFFFF"/>
        </w:rPr>
        <w:t xml:space="preserve"> </w:t>
      </w:r>
      <w:r w:rsidR="00646EFB" w:rsidRPr="00170880">
        <w:rPr>
          <w:shd w:val="clear" w:color="auto" w:fill="FFFFFF"/>
          <w:lang w:val="x-none"/>
        </w:rPr>
        <w:t>Лесосибирского городского Совета депутатов от 14.12.2023 № 345 «О бюджете</w:t>
      </w:r>
      <w:r w:rsidR="00646EFB" w:rsidRPr="00170880">
        <w:rPr>
          <w:shd w:val="clear" w:color="auto" w:fill="FFFFFF"/>
        </w:rPr>
        <w:t xml:space="preserve"> </w:t>
      </w:r>
      <w:r w:rsidR="00646EFB" w:rsidRPr="00170880">
        <w:rPr>
          <w:shd w:val="clear" w:color="auto" w:fill="FFFFFF"/>
          <w:lang w:val="x-none"/>
        </w:rPr>
        <w:t>города Лесосибирска на 2024 год и плановый период 2025 - 2026 годов» (в</w:t>
      </w:r>
      <w:r w:rsidR="00646EFB" w:rsidRPr="00170880">
        <w:rPr>
          <w:shd w:val="clear" w:color="auto" w:fill="FFFFFF"/>
        </w:rPr>
        <w:t xml:space="preserve"> </w:t>
      </w:r>
      <w:r w:rsidR="00646EFB" w:rsidRPr="00170880">
        <w:rPr>
          <w:shd w:val="clear" w:color="auto" w:fill="FFFFFF"/>
          <w:lang w:val="x-none"/>
        </w:rPr>
        <w:t>редакции решения от 30.05.2024 № 375</w:t>
      </w:r>
      <w:r w:rsidR="00646EFB" w:rsidRPr="00170880">
        <w:rPr>
          <w:shd w:val="clear" w:color="auto" w:fill="FFFFFF"/>
        </w:rPr>
        <w:t>)</w:t>
      </w:r>
      <w:r w:rsidR="00646EFB">
        <w:rPr>
          <w:shd w:val="clear" w:color="auto" w:fill="FFFFFF"/>
        </w:rPr>
        <w:t xml:space="preserve">, </w:t>
      </w:r>
      <w:r>
        <w:t>постановлением администрации города Лесосибирска от 13.08.2013 № 1210 «Об утверждении Порядка принятия решений о разработке муниципальных программ города Лесосибирска, их формировании и реализации», Уставом города, ПОСТАНОВЛЯЮ:</w:t>
      </w:r>
    </w:p>
    <w:p w:rsidR="00B26032" w:rsidRDefault="00481B46" w:rsidP="00E66C29">
      <w:pPr>
        <w:pStyle w:val="1d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Внести в постановление администрации города от 29.10.2014 № 1463 «Об утверждении новой редакции муниципальной программы «Развитие физической культуры и спорта города Лесосибирска» следующие изменения:</w:t>
      </w:r>
    </w:p>
    <w:p w:rsidR="00B26032" w:rsidRDefault="00481B46" w:rsidP="00E66C29">
      <w:pPr>
        <w:pStyle w:val="1d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 Приложение к постановлению изложить в новой редакции согласно приложению, к настоящему постановлению. </w:t>
      </w:r>
    </w:p>
    <w:p w:rsidR="00B26032" w:rsidRDefault="00481B46" w:rsidP="00E66C29">
      <w:pPr>
        <w:ind w:firstLine="708"/>
        <w:jc w:val="both"/>
      </w:pPr>
      <w:r>
        <w:t xml:space="preserve">2. </w:t>
      </w:r>
      <w:r w:rsidR="008C5E8B" w:rsidRPr="00E66C29">
        <w:t>Руководителю управления делами и кадровой политики администрации города Лесосибирска Зориной Е. Н. опубликовать настоящее постановление в сетевом издании</w:t>
      </w:r>
      <w:r w:rsidR="008C5E8B" w:rsidRPr="00B00DFF">
        <w:rPr>
          <w:lang w:val="x-none"/>
        </w:rPr>
        <w:t xml:space="preserve"> «Администрация города Лесосибирска» </w:t>
      </w:r>
      <w:hyperlink r:id="rId11" w:history="1">
        <w:r w:rsidR="008C5E8B" w:rsidRPr="008C5E8B">
          <w:rPr>
            <w:rStyle w:val="a4"/>
            <w:color w:val="auto"/>
            <w:u w:val="none"/>
            <w:lang w:val="x-none"/>
          </w:rPr>
          <w:t>https://admles.ru/</w:t>
        </w:r>
        <w:r w:rsidR="008C5E8B" w:rsidRPr="008C5E8B">
          <w:rPr>
            <w:rStyle w:val="a4"/>
            <w:color w:val="auto"/>
            <w:u w:val="none"/>
          </w:rPr>
          <w:t>»</w:t>
        </w:r>
      </w:hyperlink>
      <w:r w:rsidR="008C5E8B" w:rsidRPr="008C5E8B">
        <w:t>.</w:t>
      </w:r>
    </w:p>
    <w:p w:rsidR="00B26032" w:rsidRDefault="00481B46">
      <w:pPr>
        <w:tabs>
          <w:tab w:val="left" w:pos="0"/>
        </w:tabs>
        <w:suppressAutoHyphens/>
        <w:ind w:firstLine="709"/>
        <w:jc w:val="both"/>
      </w:pPr>
      <w:r>
        <w:rPr>
          <w:lang w:eastAsia="ar-SA"/>
        </w:rPr>
        <w:t xml:space="preserve">3. Контроль за исполнением настоящего постановления </w:t>
      </w:r>
      <w:r>
        <w:t>возложить на заместителя главы города по социальным вопросам Егорову О.Ю.</w:t>
      </w:r>
    </w:p>
    <w:p w:rsidR="00B26032" w:rsidRDefault="00481B46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 </w:t>
      </w:r>
      <w:r w:rsidR="008C5E8B" w:rsidRPr="00DC1200">
        <w:rPr>
          <w:color w:val="000000" w:themeColor="text1"/>
        </w:rPr>
        <w:t>Постановление вступает в силу со дня опубликования</w:t>
      </w:r>
      <w:r w:rsidR="008C5E8B">
        <w:rPr>
          <w:color w:val="000000" w:themeColor="text1"/>
        </w:rPr>
        <w:t xml:space="preserve"> и распространяется на правоотношения,</w:t>
      </w:r>
      <w:r w:rsidR="00DC3851">
        <w:rPr>
          <w:color w:val="000000" w:themeColor="text1"/>
        </w:rPr>
        <w:t xml:space="preserve"> возникшие с </w:t>
      </w:r>
      <w:r w:rsidR="00DC3851" w:rsidRPr="00671083">
        <w:rPr>
          <w:color w:val="000000" w:themeColor="text1"/>
        </w:rPr>
        <w:t>0</w:t>
      </w:r>
      <w:r w:rsidR="00E66C29" w:rsidRPr="00671083">
        <w:rPr>
          <w:color w:val="000000" w:themeColor="text1"/>
        </w:rPr>
        <w:t>4</w:t>
      </w:r>
      <w:r w:rsidR="00DC3851" w:rsidRPr="00671083">
        <w:rPr>
          <w:color w:val="000000" w:themeColor="text1"/>
        </w:rPr>
        <w:t>.06</w:t>
      </w:r>
      <w:r w:rsidR="008C5E8B" w:rsidRPr="00671083">
        <w:rPr>
          <w:color w:val="000000" w:themeColor="text1"/>
        </w:rPr>
        <w:t>.2024 г.</w:t>
      </w:r>
    </w:p>
    <w:p w:rsidR="00B26032" w:rsidRDefault="00B26032">
      <w:pPr>
        <w:ind w:firstLine="709"/>
        <w:jc w:val="both"/>
        <w:rPr>
          <w:rFonts w:eastAsia="Times New Roman"/>
        </w:rPr>
      </w:pPr>
    </w:p>
    <w:p w:rsidR="00B26032" w:rsidRDefault="00B26032">
      <w:pPr>
        <w:widowControl w:val="0"/>
        <w:jc w:val="both"/>
      </w:pPr>
    </w:p>
    <w:p w:rsidR="00B26032" w:rsidRDefault="00481B46">
      <w:pPr>
        <w:pStyle w:val="aff1"/>
        <w:tabs>
          <w:tab w:val="left" w:pos="567"/>
          <w:tab w:val="left" w:pos="6096"/>
          <w:tab w:val="left" w:pos="6379"/>
          <w:tab w:val="left" w:pos="6663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города                                                                                 А.В. Хохряков</w:t>
      </w:r>
    </w:p>
    <w:p w:rsidR="00B26032" w:rsidRDefault="00B26032">
      <w:pPr>
        <w:pStyle w:val="aff1"/>
        <w:tabs>
          <w:tab w:val="left" w:pos="567"/>
          <w:tab w:val="left" w:pos="6096"/>
          <w:tab w:val="left" w:pos="6379"/>
          <w:tab w:val="left" w:pos="6663"/>
        </w:tabs>
        <w:ind w:left="5670"/>
        <w:rPr>
          <w:rFonts w:ascii="Arial" w:hAnsi="Arial" w:cs="Arial"/>
          <w:sz w:val="24"/>
          <w:szCs w:val="24"/>
        </w:rPr>
      </w:pPr>
    </w:p>
    <w:p w:rsidR="00B26032" w:rsidRDefault="00B26032">
      <w:pPr>
        <w:pStyle w:val="aff1"/>
        <w:tabs>
          <w:tab w:val="left" w:pos="567"/>
          <w:tab w:val="left" w:pos="6096"/>
          <w:tab w:val="left" w:pos="6379"/>
          <w:tab w:val="left" w:pos="6663"/>
        </w:tabs>
        <w:ind w:left="5670"/>
        <w:rPr>
          <w:rFonts w:ascii="Arial" w:hAnsi="Arial" w:cs="Arial"/>
          <w:sz w:val="24"/>
          <w:szCs w:val="24"/>
        </w:rPr>
      </w:pPr>
    </w:p>
    <w:p w:rsidR="00B26032" w:rsidRDefault="00B26032">
      <w:pPr>
        <w:pStyle w:val="aff1"/>
        <w:tabs>
          <w:tab w:val="left" w:pos="567"/>
          <w:tab w:val="left" w:pos="6096"/>
          <w:tab w:val="left" w:pos="6379"/>
          <w:tab w:val="left" w:pos="6663"/>
        </w:tabs>
        <w:ind w:left="5670"/>
        <w:rPr>
          <w:rFonts w:ascii="Arial" w:hAnsi="Arial" w:cs="Arial"/>
          <w:sz w:val="24"/>
          <w:szCs w:val="24"/>
        </w:rPr>
      </w:pPr>
    </w:p>
    <w:p w:rsidR="00B26032" w:rsidRDefault="00481B46">
      <w:pPr>
        <w:pStyle w:val="aff1"/>
        <w:tabs>
          <w:tab w:val="left" w:pos="567"/>
          <w:tab w:val="left" w:pos="6096"/>
          <w:tab w:val="left" w:pos="6379"/>
          <w:tab w:val="left" w:pos="6663"/>
        </w:tabs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26032" w:rsidRDefault="00481B46">
      <w:pPr>
        <w:pStyle w:val="aff1"/>
        <w:tabs>
          <w:tab w:val="left" w:pos="567"/>
          <w:tab w:val="left" w:pos="6096"/>
          <w:tab w:val="left" w:pos="6379"/>
          <w:tab w:val="left" w:pos="6663"/>
        </w:tabs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                            </w:t>
      </w:r>
    </w:p>
    <w:p w:rsidR="00B26032" w:rsidRDefault="00481B46">
      <w:pPr>
        <w:pStyle w:val="aff1"/>
        <w:tabs>
          <w:tab w:val="left" w:pos="567"/>
          <w:tab w:val="left" w:pos="6096"/>
          <w:tab w:val="left" w:pos="6379"/>
          <w:tab w:val="left" w:pos="6663"/>
        </w:tabs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</w:t>
      </w:r>
    </w:p>
    <w:p w:rsidR="00B26032" w:rsidRDefault="00481B46">
      <w:pPr>
        <w:pStyle w:val="aff1"/>
        <w:tabs>
          <w:tab w:val="left" w:pos="567"/>
          <w:tab w:val="left" w:pos="6096"/>
          <w:tab w:val="left" w:pos="6379"/>
          <w:tab w:val="left" w:pos="6663"/>
        </w:tabs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29.10.2014 № 1463 </w:t>
      </w:r>
    </w:p>
    <w:p w:rsidR="00B26032" w:rsidRDefault="00B26032">
      <w:pPr>
        <w:pStyle w:val="aff1"/>
        <w:tabs>
          <w:tab w:val="left" w:pos="567"/>
          <w:tab w:val="left" w:pos="6096"/>
          <w:tab w:val="left" w:pos="6379"/>
          <w:tab w:val="left" w:pos="6663"/>
        </w:tabs>
        <w:ind w:left="5670"/>
        <w:rPr>
          <w:rFonts w:ascii="Times New Roman" w:hAnsi="Times New Roman"/>
          <w:sz w:val="28"/>
          <w:szCs w:val="28"/>
        </w:rPr>
      </w:pPr>
    </w:p>
    <w:p w:rsidR="00B26032" w:rsidRDefault="00B26032">
      <w:pPr>
        <w:ind w:firstLine="709"/>
        <w:jc w:val="both"/>
      </w:pPr>
    </w:p>
    <w:p w:rsidR="00B26032" w:rsidRDefault="00B26032">
      <w:pPr>
        <w:widowControl w:val="0"/>
        <w:jc w:val="both"/>
      </w:pPr>
    </w:p>
    <w:p w:rsidR="00B26032" w:rsidRDefault="00B26032">
      <w:pPr>
        <w:ind w:firstLine="709"/>
        <w:jc w:val="both"/>
      </w:pPr>
    </w:p>
    <w:p w:rsidR="00B26032" w:rsidRDefault="00B26032">
      <w:pPr>
        <w:ind w:firstLine="709"/>
        <w:jc w:val="both"/>
      </w:pPr>
    </w:p>
    <w:p w:rsidR="00B26032" w:rsidRDefault="00B26032">
      <w:pPr>
        <w:widowControl w:val="0"/>
        <w:jc w:val="both"/>
      </w:pPr>
    </w:p>
    <w:p w:rsidR="00B26032" w:rsidRDefault="00B26032">
      <w:pPr>
        <w:pStyle w:val="aff1"/>
        <w:tabs>
          <w:tab w:val="left" w:pos="567"/>
          <w:tab w:val="left" w:pos="6096"/>
          <w:tab w:val="left" w:pos="6379"/>
          <w:tab w:val="left" w:pos="6663"/>
        </w:tabs>
        <w:rPr>
          <w:rFonts w:ascii="Times New Roman" w:hAnsi="Times New Roman"/>
          <w:sz w:val="28"/>
          <w:szCs w:val="28"/>
        </w:rPr>
      </w:pPr>
    </w:p>
    <w:p w:rsidR="00B26032" w:rsidRDefault="00B26032">
      <w:pPr>
        <w:pStyle w:val="aff1"/>
        <w:tabs>
          <w:tab w:val="left" w:pos="567"/>
          <w:tab w:val="left" w:pos="6096"/>
          <w:tab w:val="left" w:pos="6379"/>
          <w:tab w:val="left" w:pos="6663"/>
        </w:tabs>
        <w:rPr>
          <w:rFonts w:ascii="Times New Roman" w:hAnsi="Times New Roman"/>
          <w:sz w:val="28"/>
          <w:szCs w:val="28"/>
        </w:rPr>
      </w:pPr>
    </w:p>
    <w:p w:rsidR="00B26032" w:rsidRDefault="00B26032">
      <w:pPr>
        <w:pStyle w:val="aff1"/>
        <w:tabs>
          <w:tab w:val="left" w:pos="567"/>
          <w:tab w:val="left" w:pos="6096"/>
          <w:tab w:val="left" w:pos="6379"/>
          <w:tab w:val="left" w:pos="6663"/>
        </w:tabs>
        <w:rPr>
          <w:rFonts w:ascii="Times New Roman" w:hAnsi="Times New Roman"/>
          <w:sz w:val="28"/>
          <w:szCs w:val="28"/>
        </w:rPr>
      </w:pPr>
    </w:p>
    <w:p w:rsidR="00B26032" w:rsidRDefault="00B26032">
      <w:pPr>
        <w:pStyle w:val="aff1"/>
        <w:tabs>
          <w:tab w:val="left" w:pos="567"/>
          <w:tab w:val="left" w:pos="6096"/>
          <w:tab w:val="left" w:pos="6379"/>
          <w:tab w:val="left" w:pos="6663"/>
        </w:tabs>
        <w:rPr>
          <w:rFonts w:ascii="Times New Roman" w:hAnsi="Times New Roman"/>
          <w:sz w:val="28"/>
          <w:szCs w:val="28"/>
        </w:rPr>
      </w:pPr>
    </w:p>
    <w:p w:rsidR="00B26032" w:rsidRDefault="00B26032">
      <w:pPr>
        <w:pStyle w:val="aff1"/>
        <w:tabs>
          <w:tab w:val="left" w:pos="567"/>
          <w:tab w:val="left" w:pos="6096"/>
          <w:tab w:val="left" w:pos="6379"/>
          <w:tab w:val="left" w:pos="6663"/>
        </w:tabs>
        <w:rPr>
          <w:rFonts w:ascii="Times New Roman" w:hAnsi="Times New Roman"/>
          <w:sz w:val="28"/>
          <w:szCs w:val="28"/>
        </w:rPr>
      </w:pPr>
    </w:p>
    <w:p w:rsidR="00B26032" w:rsidRDefault="00B26032">
      <w:pPr>
        <w:pStyle w:val="aff1"/>
        <w:tabs>
          <w:tab w:val="left" w:pos="567"/>
          <w:tab w:val="left" w:pos="6096"/>
          <w:tab w:val="left" w:pos="6379"/>
          <w:tab w:val="left" w:pos="6663"/>
        </w:tabs>
        <w:rPr>
          <w:rFonts w:ascii="Times New Roman" w:hAnsi="Times New Roman"/>
          <w:sz w:val="28"/>
          <w:szCs w:val="28"/>
        </w:rPr>
      </w:pPr>
    </w:p>
    <w:p w:rsidR="00B26032" w:rsidRDefault="00B26032">
      <w:pPr>
        <w:pStyle w:val="aff1"/>
        <w:tabs>
          <w:tab w:val="left" w:pos="567"/>
          <w:tab w:val="left" w:pos="6096"/>
          <w:tab w:val="left" w:pos="6379"/>
          <w:tab w:val="left" w:pos="6663"/>
        </w:tabs>
        <w:rPr>
          <w:rFonts w:ascii="Times New Roman" w:hAnsi="Times New Roman"/>
          <w:sz w:val="28"/>
          <w:szCs w:val="28"/>
        </w:rPr>
      </w:pPr>
    </w:p>
    <w:p w:rsidR="00B26032" w:rsidRDefault="00B26032">
      <w:pPr>
        <w:pStyle w:val="aff1"/>
        <w:tabs>
          <w:tab w:val="left" w:pos="567"/>
          <w:tab w:val="left" w:pos="6096"/>
          <w:tab w:val="left" w:pos="6379"/>
          <w:tab w:val="left" w:pos="6663"/>
        </w:tabs>
        <w:rPr>
          <w:rFonts w:ascii="Times New Roman" w:hAnsi="Times New Roman"/>
          <w:sz w:val="28"/>
          <w:szCs w:val="28"/>
        </w:rPr>
      </w:pPr>
    </w:p>
    <w:p w:rsidR="00B26032" w:rsidRDefault="00B26032">
      <w:pPr>
        <w:pStyle w:val="aff1"/>
        <w:tabs>
          <w:tab w:val="left" w:pos="567"/>
          <w:tab w:val="left" w:pos="6096"/>
          <w:tab w:val="left" w:pos="6379"/>
          <w:tab w:val="left" w:pos="6663"/>
        </w:tabs>
        <w:rPr>
          <w:rFonts w:ascii="Times New Roman" w:hAnsi="Times New Roman"/>
          <w:sz w:val="28"/>
          <w:szCs w:val="28"/>
        </w:rPr>
      </w:pPr>
    </w:p>
    <w:p w:rsidR="00B26032" w:rsidRDefault="00B26032">
      <w:pPr>
        <w:pStyle w:val="aff1"/>
        <w:tabs>
          <w:tab w:val="left" w:pos="567"/>
          <w:tab w:val="left" w:pos="6096"/>
          <w:tab w:val="left" w:pos="6379"/>
          <w:tab w:val="left" w:pos="6663"/>
        </w:tabs>
        <w:rPr>
          <w:rFonts w:ascii="Times New Roman" w:hAnsi="Times New Roman"/>
          <w:sz w:val="28"/>
          <w:szCs w:val="28"/>
        </w:rPr>
      </w:pPr>
    </w:p>
    <w:p w:rsidR="00B26032" w:rsidRDefault="00B26032">
      <w:pPr>
        <w:pStyle w:val="aff1"/>
        <w:tabs>
          <w:tab w:val="left" w:pos="567"/>
          <w:tab w:val="left" w:pos="6096"/>
          <w:tab w:val="left" w:pos="6379"/>
          <w:tab w:val="left" w:pos="6663"/>
        </w:tabs>
        <w:ind w:left="5670"/>
        <w:rPr>
          <w:rFonts w:ascii="Times New Roman" w:hAnsi="Times New Roman"/>
          <w:sz w:val="28"/>
          <w:szCs w:val="28"/>
        </w:rPr>
      </w:pPr>
    </w:p>
    <w:p w:rsidR="00B26032" w:rsidRDefault="00B26032">
      <w:pPr>
        <w:pStyle w:val="aff1"/>
        <w:tabs>
          <w:tab w:val="left" w:pos="567"/>
          <w:tab w:val="left" w:pos="6096"/>
          <w:tab w:val="left" w:pos="6379"/>
          <w:tab w:val="left" w:pos="6663"/>
        </w:tabs>
        <w:ind w:left="5670"/>
        <w:rPr>
          <w:rFonts w:ascii="Times New Roman" w:hAnsi="Times New Roman"/>
          <w:sz w:val="28"/>
          <w:szCs w:val="28"/>
        </w:rPr>
      </w:pPr>
    </w:p>
    <w:p w:rsidR="00B26032" w:rsidRDefault="00481B46">
      <w:pPr>
        <w:jc w:val="center"/>
      </w:pPr>
      <w:r>
        <w:t>Муниципальная программа</w:t>
      </w:r>
    </w:p>
    <w:p w:rsidR="00B26032" w:rsidRDefault="00481B46">
      <w:pPr>
        <w:jc w:val="center"/>
      </w:pPr>
      <w:r>
        <w:t xml:space="preserve">«Развитие физической культуры и спорта города Лесосибирска» </w:t>
      </w:r>
    </w:p>
    <w:p w:rsidR="00B26032" w:rsidRDefault="00B26032">
      <w:pPr>
        <w:jc w:val="center"/>
      </w:pPr>
    </w:p>
    <w:p w:rsidR="00B26032" w:rsidRDefault="00B26032">
      <w:pPr>
        <w:jc w:val="center"/>
      </w:pPr>
    </w:p>
    <w:p w:rsidR="00B26032" w:rsidRDefault="00B26032">
      <w:pPr>
        <w:jc w:val="center"/>
        <w:rPr>
          <w:rFonts w:ascii="Arial" w:hAnsi="Arial" w:cs="Arial"/>
          <w:sz w:val="24"/>
          <w:szCs w:val="24"/>
        </w:rPr>
      </w:pPr>
    </w:p>
    <w:p w:rsidR="00B26032" w:rsidRDefault="00B26032">
      <w:pPr>
        <w:jc w:val="center"/>
        <w:rPr>
          <w:rFonts w:ascii="Arial" w:hAnsi="Arial" w:cs="Arial"/>
          <w:sz w:val="24"/>
          <w:szCs w:val="24"/>
        </w:rPr>
      </w:pPr>
    </w:p>
    <w:p w:rsidR="00B26032" w:rsidRDefault="00B26032">
      <w:pPr>
        <w:jc w:val="center"/>
        <w:rPr>
          <w:rFonts w:ascii="Arial" w:hAnsi="Arial" w:cs="Arial"/>
          <w:sz w:val="24"/>
          <w:szCs w:val="24"/>
        </w:rPr>
      </w:pPr>
    </w:p>
    <w:p w:rsidR="00B26032" w:rsidRDefault="00B26032">
      <w:pPr>
        <w:jc w:val="center"/>
        <w:rPr>
          <w:rFonts w:ascii="Arial" w:hAnsi="Arial" w:cs="Arial"/>
          <w:sz w:val="24"/>
          <w:szCs w:val="24"/>
        </w:rPr>
      </w:pPr>
    </w:p>
    <w:p w:rsidR="00B26032" w:rsidRDefault="00B26032">
      <w:pPr>
        <w:jc w:val="center"/>
        <w:rPr>
          <w:rFonts w:ascii="Arial" w:hAnsi="Arial" w:cs="Arial"/>
          <w:sz w:val="24"/>
          <w:szCs w:val="24"/>
        </w:rPr>
      </w:pPr>
    </w:p>
    <w:p w:rsidR="00B26032" w:rsidRDefault="00B26032">
      <w:pPr>
        <w:jc w:val="center"/>
        <w:rPr>
          <w:rFonts w:ascii="Arial" w:hAnsi="Arial" w:cs="Arial"/>
          <w:sz w:val="24"/>
          <w:szCs w:val="24"/>
        </w:rPr>
      </w:pPr>
    </w:p>
    <w:p w:rsidR="00B26032" w:rsidRDefault="00B26032">
      <w:pPr>
        <w:jc w:val="center"/>
        <w:rPr>
          <w:rFonts w:ascii="Arial" w:hAnsi="Arial" w:cs="Arial"/>
          <w:sz w:val="24"/>
          <w:szCs w:val="24"/>
        </w:rPr>
      </w:pPr>
    </w:p>
    <w:p w:rsidR="00B26032" w:rsidRDefault="00B26032">
      <w:pPr>
        <w:jc w:val="center"/>
        <w:rPr>
          <w:rFonts w:ascii="Arial" w:hAnsi="Arial" w:cs="Arial"/>
          <w:sz w:val="24"/>
          <w:szCs w:val="24"/>
        </w:rPr>
      </w:pPr>
    </w:p>
    <w:p w:rsidR="00B26032" w:rsidRDefault="00B26032">
      <w:pPr>
        <w:jc w:val="center"/>
        <w:rPr>
          <w:rFonts w:ascii="Arial" w:hAnsi="Arial" w:cs="Arial"/>
          <w:sz w:val="24"/>
          <w:szCs w:val="24"/>
        </w:rPr>
      </w:pPr>
    </w:p>
    <w:p w:rsidR="00B26032" w:rsidRDefault="00B26032">
      <w:pPr>
        <w:jc w:val="center"/>
        <w:rPr>
          <w:rFonts w:ascii="Arial" w:hAnsi="Arial" w:cs="Arial"/>
          <w:sz w:val="24"/>
          <w:szCs w:val="24"/>
        </w:rPr>
      </w:pPr>
    </w:p>
    <w:p w:rsidR="00B26032" w:rsidRDefault="00B26032">
      <w:pPr>
        <w:jc w:val="center"/>
        <w:rPr>
          <w:rFonts w:ascii="Arial" w:hAnsi="Arial" w:cs="Arial"/>
          <w:sz w:val="24"/>
          <w:szCs w:val="24"/>
        </w:rPr>
      </w:pPr>
    </w:p>
    <w:p w:rsidR="00B26032" w:rsidRDefault="00B26032">
      <w:pPr>
        <w:jc w:val="center"/>
        <w:rPr>
          <w:rFonts w:ascii="Arial" w:hAnsi="Arial" w:cs="Arial"/>
          <w:sz w:val="24"/>
          <w:szCs w:val="24"/>
        </w:rPr>
      </w:pPr>
    </w:p>
    <w:p w:rsidR="00B26032" w:rsidRDefault="00B26032">
      <w:pPr>
        <w:jc w:val="center"/>
        <w:rPr>
          <w:rFonts w:ascii="Arial" w:hAnsi="Arial" w:cs="Arial"/>
          <w:sz w:val="24"/>
          <w:szCs w:val="24"/>
        </w:rPr>
      </w:pPr>
    </w:p>
    <w:p w:rsidR="00B26032" w:rsidRDefault="00B26032">
      <w:pPr>
        <w:jc w:val="center"/>
        <w:rPr>
          <w:rFonts w:ascii="Arial" w:hAnsi="Arial" w:cs="Arial"/>
          <w:sz w:val="24"/>
          <w:szCs w:val="24"/>
        </w:rPr>
      </w:pPr>
    </w:p>
    <w:p w:rsidR="00B26032" w:rsidRDefault="00B26032">
      <w:pPr>
        <w:jc w:val="center"/>
        <w:rPr>
          <w:rFonts w:ascii="Arial" w:hAnsi="Arial" w:cs="Arial"/>
          <w:sz w:val="24"/>
          <w:szCs w:val="24"/>
        </w:rPr>
      </w:pPr>
    </w:p>
    <w:p w:rsidR="00B26032" w:rsidRDefault="00B26032">
      <w:pPr>
        <w:jc w:val="center"/>
        <w:rPr>
          <w:rFonts w:ascii="Arial" w:hAnsi="Arial" w:cs="Arial"/>
          <w:sz w:val="24"/>
          <w:szCs w:val="24"/>
        </w:rPr>
      </w:pPr>
    </w:p>
    <w:p w:rsidR="00B26032" w:rsidRDefault="00B26032">
      <w:pPr>
        <w:widowControl w:val="0"/>
        <w:rPr>
          <w:rFonts w:ascii="Arial" w:hAnsi="Arial" w:cs="Arial"/>
          <w:sz w:val="24"/>
          <w:szCs w:val="24"/>
        </w:rPr>
      </w:pPr>
    </w:p>
    <w:p w:rsidR="00B26032" w:rsidRDefault="00B26032">
      <w:pPr>
        <w:widowControl w:val="0"/>
        <w:rPr>
          <w:rFonts w:ascii="Arial" w:hAnsi="Arial" w:cs="Arial"/>
          <w:sz w:val="24"/>
          <w:szCs w:val="24"/>
        </w:rPr>
      </w:pPr>
    </w:p>
    <w:p w:rsidR="00B26032" w:rsidRDefault="00B26032">
      <w:pPr>
        <w:widowControl w:val="0"/>
        <w:rPr>
          <w:rFonts w:ascii="Arial" w:hAnsi="Arial" w:cs="Arial"/>
          <w:sz w:val="24"/>
          <w:szCs w:val="24"/>
        </w:rPr>
      </w:pPr>
    </w:p>
    <w:p w:rsidR="00520C36" w:rsidRDefault="00520C36">
      <w:pPr>
        <w:widowControl w:val="0"/>
        <w:rPr>
          <w:rFonts w:ascii="Arial" w:hAnsi="Arial" w:cs="Arial"/>
          <w:sz w:val="24"/>
          <w:szCs w:val="24"/>
        </w:rPr>
      </w:pPr>
    </w:p>
    <w:p w:rsidR="00520C36" w:rsidRDefault="00520C36">
      <w:pPr>
        <w:widowControl w:val="0"/>
        <w:rPr>
          <w:rFonts w:ascii="Arial" w:hAnsi="Arial" w:cs="Arial"/>
          <w:sz w:val="24"/>
          <w:szCs w:val="24"/>
        </w:rPr>
      </w:pPr>
    </w:p>
    <w:p w:rsidR="00B26032" w:rsidRDefault="00B26032">
      <w:pPr>
        <w:pStyle w:val="111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26032" w:rsidRDefault="00B26032">
      <w:pPr>
        <w:pStyle w:val="111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26032" w:rsidRDefault="00B26032">
      <w:pPr>
        <w:pStyle w:val="111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26032" w:rsidRDefault="00481B46">
      <w:pPr>
        <w:pStyle w:val="11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1. Паспорт</w:t>
      </w:r>
    </w:p>
    <w:p w:rsidR="00B26032" w:rsidRDefault="00481B46">
      <w:pPr>
        <w:pStyle w:val="11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программы «Развитие физической культуры и спорта города Лесосибирска»</w:t>
      </w:r>
    </w:p>
    <w:p w:rsidR="00B26032" w:rsidRDefault="00B26032">
      <w:pPr>
        <w:pStyle w:val="11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66"/>
        <w:gridCol w:w="879"/>
        <w:gridCol w:w="1418"/>
        <w:gridCol w:w="1276"/>
        <w:gridCol w:w="1275"/>
      </w:tblGrid>
      <w:tr w:rsidR="00B26032">
        <w:trPr>
          <w:trHeight w:val="4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</w:tcBorders>
          </w:tcPr>
          <w:p w:rsidR="00B26032" w:rsidRDefault="00481B46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8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032" w:rsidRDefault="00481B46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«Развитие физической культуры и спорта города Лесосибирска»</w:t>
            </w:r>
          </w:p>
        </w:tc>
      </w:tr>
      <w:tr w:rsidR="00B26032">
        <w:trPr>
          <w:trHeight w:val="13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</w:tcBorders>
          </w:tcPr>
          <w:p w:rsidR="00B26032" w:rsidRDefault="00481B46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48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032" w:rsidRDefault="00481B46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Федеральный Закон от 06.10.2003 г. № 131-ФЗ «Об общих принципах организации местного самоуправления в РФ»;</w:t>
            </w:r>
          </w:p>
          <w:p w:rsidR="00746A2C" w:rsidRPr="00746A2C" w:rsidRDefault="00481B46">
            <w:pPr>
              <w:snapToGrid w:val="0"/>
              <w:jc w:val="both"/>
              <w:rPr>
                <w:sz w:val="24"/>
                <w:szCs w:val="24"/>
                <w:shd w:val="clear" w:color="auto" w:fill="FFFF00"/>
              </w:rPr>
            </w:pPr>
            <w:r w:rsidRPr="00746A2C">
              <w:rPr>
                <w:color w:val="000000" w:themeColor="text1"/>
                <w:sz w:val="24"/>
                <w:szCs w:val="24"/>
              </w:rPr>
              <w:t xml:space="preserve">- </w:t>
            </w:r>
            <w:r w:rsidR="00646EFB">
              <w:rPr>
                <w:color w:val="000000" w:themeColor="text1"/>
                <w:sz w:val="24"/>
                <w:szCs w:val="24"/>
              </w:rPr>
              <w:t>Р</w:t>
            </w:r>
            <w:r w:rsidR="00646EFB" w:rsidRPr="00646EFB">
              <w:rPr>
                <w:color w:val="000000" w:themeColor="text1"/>
                <w:sz w:val="24"/>
                <w:szCs w:val="24"/>
              </w:rPr>
              <w:t>ешением Лесосибирского городского Совета депутатов от 14.12.2023 № 345 «О бюджете города Лесосибирска на 2024 год и плановый период 2025 - 2026 годов» (в редакции решения от 30.05.2024 № 375)</w:t>
            </w:r>
            <w:r w:rsidR="00746A2C" w:rsidRPr="00646EFB">
              <w:rPr>
                <w:color w:val="000000" w:themeColor="text1"/>
                <w:sz w:val="24"/>
                <w:szCs w:val="24"/>
              </w:rPr>
              <w:t>;</w:t>
            </w:r>
          </w:p>
          <w:p w:rsidR="00B26032" w:rsidRDefault="00481B46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Постановление администрации города Лесосибирска от 13.08.2013 № 1210 «Об утверждении Порядка принятия решений о разработке муниципальных программ города Лесосибирска, их формировании и реализации».</w:t>
            </w:r>
          </w:p>
        </w:tc>
      </w:tr>
      <w:tr w:rsidR="00B26032">
        <w:trPr>
          <w:trHeight w:val="56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</w:tcBorders>
          </w:tcPr>
          <w:p w:rsidR="00B26032" w:rsidRDefault="00481B46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8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032" w:rsidRDefault="00481B46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Отдел спорта и молодежной политики администрации города Лесосибирска</w:t>
            </w:r>
          </w:p>
        </w:tc>
      </w:tr>
      <w:tr w:rsidR="00B26032">
        <w:trPr>
          <w:trHeight w:val="27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</w:tcBorders>
          </w:tcPr>
          <w:p w:rsidR="00B26032" w:rsidRDefault="00481B46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48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032" w:rsidRDefault="004338A9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93C6C">
              <w:rPr>
                <w:sz w:val="24"/>
                <w:szCs w:val="24"/>
              </w:rPr>
              <w:t>МКУ «УКС»</w:t>
            </w:r>
          </w:p>
        </w:tc>
      </w:tr>
      <w:tr w:rsidR="00B26032">
        <w:trPr>
          <w:trHeight w:val="13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</w:tcBorders>
          </w:tcPr>
          <w:p w:rsidR="00B26032" w:rsidRDefault="00481B46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48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032" w:rsidRDefault="00481B46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 «Развитие массовой физической культуры и спорта».</w:t>
            </w:r>
          </w:p>
          <w:p w:rsidR="00B26032" w:rsidRDefault="00481B46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 «Подготовка спортивного резерва».</w:t>
            </w:r>
          </w:p>
          <w:p w:rsidR="00B26032" w:rsidRDefault="00481B46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 «Обеспечение реализации муниципальной программы и прочие мероприятия».</w:t>
            </w:r>
          </w:p>
          <w:p w:rsidR="00B26032" w:rsidRDefault="00481B46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 «Развитие адаптивной физической культуры в городе Лесосибирске».</w:t>
            </w:r>
          </w:p>
        </w:tc>
      </w:tr>
      <w:tr w:rsidR="00B26032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032" w:rsidRDefault="00481B46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4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Создание условий, обеспечивающих возможность городу Лесосибирску стать современным пространством для повышения мотивации к здоровому образу жизни, занятиям массовым спортом всех возрастных и социальных групп населения, повышения уровня спортивных достижений лесосибирских спортсменов.</w:t>
            </w:r>
          </w:p>
        </w:tc>
      </w:tr>
      <w:tr w:rsidR="00B26032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032" w:rsidRDefault="00481B46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 Р</w:t>
            </w:r>
            <w:r>
              <w:rPr>
                <w:rFonts w:eastAsia="TimesNewRomanPSMT"/>
                <w:color w:val="000000" w:themeColor="text1"/>
                <w:sz w:val="24"/>
                <w:szCs w:val="24"/>
              </w:rPr>
              <w:t>еализация комплекса мер, направленных на стимулирование и вовлечение населения в занятия физической культурой и спортом, обеспечение доступных и комфортных условий и возможностей для населения по ведению здорового образа жизни, занятиям физической культурой, массовым и любительским спортом.</w:t>
            </w:r>
          </w:p>
          <w:p w:rsidR="00B26032" w:rsidRDefault="00481B4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>2. Повышение конкурентоспособности и потенциала города Лесосибирска в сфере подготовки спортивного резерва, спорта высших достижений.</w:t>
            </w:r>
          </w:p>
          <w:p w:rsidR="00B26032" w:rsidRDefault="00481B46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3. Создание условий для эффективного, ответственного, прозрачного управления финансовыми ресурсами в рамках установленных функций и полномочий. </w:t>
            </w:r>
          </w:p>
          <w:p w:rsidR="00B26032" w:rsidRDefault="00481B46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4. Создание условий для физической и психологической реабилитации инвалидов и людей с ограниченными возможностями здоровья, путем популяризации физической культуры и спорта. </w:t>
            </w:r>
          </w:p>
        </w:tc>
      </w:tr>
      <w:tr w:rsidR="00B26032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032" w:rsidRDefault="00481B46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4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2014 г. – 2030 г. (без деления на этапы)</w:t>
            </w:r>
          </w:p>
        </w:tc>
      </w:tr>
      <w:tr w:rsidR="00B26032">
        <w:trPr>
          <w:trHeight w:val="603"/>
        </w:trPr>
        <w:tc>
          <w:tcPr>
            <w:tcW w:w="436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26032" w:rsidRDefault="00481B46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Целевой показатель муниципальной программы, показатели результативности </w:t>
            </w:r>
          </w:p>
        </w:tc>
        <w:tc>
          <w:tcPr>
            <w:tcW w:w="4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6032" w:rsidRDefault="00481B46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Целевой показатель муниципальной программы:</w:t>
            </w:r>
          </w:p>
          <w:p w:rsidR="00B26032" w:rsidRDefault="00481B46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удельный вес населения, систематически занимающегося физкультурой и спортом.</w:t>
            </w:r>
          </w:p>
        </w:tc>
      </w:tr>
      <w:tr w:rsidR="00B26032">
        <w:trPr>
          <w:trHeight w:val="881"/>
        </w:trPr>
        <w:tc>
          <w:tcPr>
            <w:tcW w:w="4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032" w:rsidRDefault="00B26032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2" w:rsidRDefault="00481B46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Перечень показателей результативности муниципальной программы: </w:t>
            </w:r>
          </w:p>
          <w:p w:rsidR="00B26032" w:rsidRDefault="00481B46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уровень обеспеченности спортивными сооружениями в городе Лесосибирске;</w:t>
            </w:r>
          </w:p>
          <w:p w:rsidR="00B26032" w:rsidRDefault="00481B46">
            <w:pPr>
              <w:pStyle w:val="1110"/>
              <w:tabs>
                <w:tab w:val="left" w:pos="567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количество организованных и проведенных общегородских, массовых физкультурно-спортивных мероприятий;</w:t>
            </w:r>
          </w:p>
          <w:p w:rsidR="00B26032" w:rsidRDefault="00481B46">
            <w:pPr>
              <w:pStyle w:val="1110"/>
              <w:tabs>
                <w:tab w:val="left" w:pos="567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количество участников массовых физкультурно-спортивных мероприятий;</w:t>
            </w:r>
          </w:p>
          <w:p w:rsidR="006C273E" w:rsidRDefault="00481B46">
            <w:pPr>
              <w:pStyle w:val="1110"/>
              <w:tabs>
                <w:tab w:val="left" w:pos="567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количество привлеченного населения к выполнению видов испытаний (тестов), нормативов, требований к оценке уровня знаний и умений в области физической культуры и спорта Всероссийского физкультурно-спортивного комплекса «Готов к труду и обороне»;</w:t>
            </w:r>
          </w:p>
          <w:p w:rsidR="00B26032" w:rsidRDefault="006C273E">
            <w:pPr>
              <w:pStyle w:val="1110"/>
              <w:tabs>
                <w:tab w:val="left" w:pos="567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6C27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привлеченного населения к систематическим занятиям физической культурой и спортом в рамках реализации проекта «Спорт в каждый двор»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481B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26032" w:rsidRDefault="00481B46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 количество тренеров, прошедших курсы повышения квалификации;</w:t>
            </w:r>
          </w:p>
          <w:p w:rsidR="00B26032" w:rsidRDefault="00481B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 число</w:t>
            </w:r>
            <w:r>
              <w:rPr>
                <w:color w:val="000000" w:themeColor="text1"/>
                <w:sz w:val="24"/>
                <w:szCs w:val="24"/>
              </w:rPr>
              <w:t xml:space="preserve"> спортсменов города Лесосибирска в составе сборных команд Красноярского края;</w:t>
            </w:r>
          </w:p>
          <w:p w:rsidR="006C273E" w:rsidRDefault="00481B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выполнение в полном объеме муниципальных заданий, планов финансово-хозяйственной деятельности учреждениями, подведомственными отделу спорта и молодёжной политики</w:t>
            </w:r>
          </w:p>
          <w:p w:rsidR="00B26032" w:rsidRDefault="006C273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привлечение молодых специалистов</w:t>
            </w:r>
            <w:r w:rsidR="00481B46">
              <w:rPr>
                <w:color w:val="000000" w:themeColor="text1"/>
                <w:sz w:val="24"/>
                <w:szCs w:val="24"/>
              </w:rPr>
              <w:t xml:space="preserve">; </w:t>
            </w:r>
          </w:p>
          <w:p w:rsidR="00B26032" w:rsidRDefault="00481B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доля лиц с ограниченными возможностями здоровья и инвалидов, систематически занимающихся физической культурой и спортом в общей численности данной категории населения;</w:t>
            </w:r>
          </w:p>
          <w:p w:rsidR="00B26032" w:rsidRDefault="00481B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количество проведенных спортивно-массовых мероприятий для лиц, с ограниченными возможностями здоровья и инвалидов.</w:t>
            </w:r>
          </w:p>
        </w:tc>
      </w:tr>
      <w:tr w:rsidR="00B26032" w:rsidTr="00520C36">
        <w:trPr>
          <w:trHeight w:val="420"/>
        </w:trPr>
        <w:tc>
          <w:tcPr>
            <w:tcW w:w="43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26032" w:rsidRDefault="00481B46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Информация по ресурсному обеспечению муниципальной программы</w:t>
            </w:r>
          </w:p>
        </w:tc>
        <w:tc>
          <w:tcPr>
            <w:tcW w:w="48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26032" w:rsidRPr="000A5822" w:rsidRDefault="00481B46">
            <w:pPr>
              <w:pStyle w:val="ConsPlusCell"/>
              <w:widowControl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бюджетных ассигнований на реализацию программы 2014 – 2026 годах составляет </w:t>
            </w:r>
            <w:r w:rsidR="001F07E1" w:rsidRPr="000A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1 081 420,8</w:t>
            </w:r>
            <w:r w:rsidR="00F376D6" w:rsidRPr="000A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Pr="000A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тыс</w:t>
            </w:r>
            <w:r w:rsidRPr="000A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руб. из них:</w:t>
            </w:r>
          </w:p>
          <w:p w:rsidR="00B26032" w:rsidRPr="000A5822" w:rsidRDefault="00481B46">
            <w:pPr>
              <w:pStyle w:val="ConsPlusCell"/>
              <w:widowControl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местный бюджет: </w:t>
            </w:r>
            <w:r w:rsidR="00F376D6" w:rsidRPr="000A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953 746,</w:t>
            </w:r>
            <w:r w:rsidR="00495FA6" w:rsidRPr="000A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6</w:t>
            </w:r>
            <w:r w:rsidRPr="000A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тыс. руб.</w:t>
            </w:r>
            <w:r w:rsidRPr="000A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26032" w:rsidRPr="000A5822" w:rsidRDefault="00481B46">
            <w:pPr>
              <w:pStyle w:val="ConsPlusCell"/>
              <w:widowControl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краевой: </w:t>
            </w:r>
            <w:r w:rsidR="00F376D6" w:rsidRPr="000A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127 674,2</w:t>
            </w:r>
            <w:r w:rsidRPr="000A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тыс. руб.</w:t>
            </w:r>
          </w:p>
          <w:p w:rsidR="00B26032" w:rsidRPr="000A5822" w:rsidRDefault="00481B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годам:</w:t>
            </w:r>
          </w:p>
        </w:tc>
      </w:tr>
      <w:tr w:rsidR="00B26032">
        <w:trPr>
          <w:trHeight w:val="583"/>
        </w:trPr>
        <w:tc>
          <w:tcPr>
            <w:tcW w:w="436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26032" w:rsidRDefault="00B26032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Сумма,</w:t>
            </w:r>
          </w:p>
          <w:p w:rsidR="00B26032" w:rsidRDefault="00481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Местный, </w:t>
            </w:r>
          </w:p>
          <w:p w:rsidR="00B26032" w:rsidRDefault="00481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Краевой, </w:t>
            </w:r>
          </w:p>
          <w:p w:rsidR="00B26032" w:rsidRDefault="00481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</w:tr>
      <w:tr w:rsidR="00B26032">
        <w:trPr>
          <w:trHeight w:val="454"/>
        </w:trPr>
        <w:tc>
          <w:tcPr>
            <w:tcW w:w="436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26032" w:rsidRDefault="00B26032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61 701,2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53 805,0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7 896,2 </w:t>
            </w:r>
          </w:p>
        </w:tc>
      </w:tr>
      <w:tr w:rsidR="00B26032">
        <w:trPr>
          <w:trHeight w:val="454"/>
        </w:trPr>
        <w:tc>
          <w:tcPr>
            <w:tcW w:w="436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26032" w:rsidRDefault="00B26032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58 677,1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54 661,3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4 015,8</w:t>
            </w:r>
          </w:p>
        </w:tc>
      </w:tr>
      <w:tr w:rsidR="00B26032">
        <w:trPr>
          <w:trHeight w:val="454"/>
        </w:trPr>
        <w:tc>
          <w:tcPr>
            <w:tcW w:w="436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26032" w:rsidRDefault="00B26032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79 431,7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54 831,8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24 599,9</w:t>
            </w:r>
          </w:p>
        </w:tc>
      </w:tr>
      <w:tr w:rsidR="00B26032">
        <w:trPr>
          <w:trHeight w:val="454"/>
        </w:trPr>
        <w:tc>
          <w:tcPr>
            <w:tcW w:w="436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26032" w:rsidRDefault="00B26032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63 647,4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62 444,0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1 203,4</w:t>
            </w:r>
          </w:p>
        </w:tc>
      </w:tr>
      <w:tr w:rsidR="00B26032">
        <w:trPr>
          <w:trHeight w:val="454"/>
        </w:trPr>
        <w:tc>
          <w:tcPr>
            <w:tcW w:w="436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26032" w:rsidRDefault="00B26032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59 536,3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53 792,1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5 744,2</w:t>
            </w:r>
          </w:p>
        </w:tc>
      </w:tr>
      <w:tr w:rsidR="00B26032">
        <w:trPr>
          <w:trHeight w:val="454"/>
        </w:trPr>
        <w:tc>
          <w:tcPr>
            <w:tcW w:w="436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26032" w:rsidRDefault="00B26032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65 696,1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57 241,5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8 454,6</w:t>
            </w:r>
          </w:p>
        </w:tc>
      </w:tr>
      <w:tr w:rsidR="00B26032">
        <w:trPr>
          <w:trHeight w:val="454"/>
        </w:trPr>
        <w:tc>
          <w:tcPr>
            <w:tcW w:w="436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26032" w:rsidRDefault="00B26032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70 421,0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67 130,6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3 290,4</w:t>
            </w:r>
          </w:p>
        </w:tc>
      </w:tr>
      <w:tr w:rsidR="00B26032">
        <w:trPr>
          <w:trHeight w:val="454"/>
        </w:trPr>
        <w:tc>
          <w:tcPr>
            <w:tcW w:w="436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26032" w:rsidRDefault="00B26032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65 066,0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62 210,1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2 855,9</w:t>
            </w:r>
          </w:p>
        </w:tc>
      </w:tr>
      <w:tr w:rsidR="00B26032">
        <w:trPr>
          <w:trHeight w:val="454"/>
        </w:trPr>
        <w:tc>
          <w:tcPr>
            <w:tcW w:w="436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26032" w:rsidRDefault="00B26032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84 827,3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73 352,3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11 475,0</w:t>
            </w:r>
          </w:p>
        </w:tc>
      </w:tr>
      <w:tr w:rsidR="00B26032" w:rsidTr="000A5822">
        <w:trPr>
          <w:trHeight w:val="454"/>
        </w:trPr>
        <w:tc>
          <w:tcPr>
            <w:tcW w:w="436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26032" w:rsidRDefault="00B26032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032" w:rsidRDefault="00F376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105 622,</w:t>
            </w:r>
            <w:r w:rsidR="00980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6032" w:rsidRDefault="00F376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97 951,</w:t>
            </w:r>
            <w:r w:rsidR="00CE4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7 671,5</w:t>
            </w:r>
          </w:p>
        </w:tc>
      </w:tr>
      <w:tr w:rsidR="00B26032" w:rsidTr="0098083F">
        <w:trPr>
          <w:trHeight w:val="454"/>
        </w:trPr>
        <w:tc>
          <w:tcPr>
            <w:tcW w:w="436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6032" w:rsidRDefault="00B26032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32" w:rsidRDefault="00481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032" w:rsidRDefault="00C64CB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175 009,7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6032" w:rsidRDefault="00574E8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124 542,4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6032" w:rsidRDefault="00574E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50 467,3</w:t>
            </w:r>
          </w:p>
        </w:tc>
      </w:tr>
      <w:tr w:rsidR="00B26032" w:rsidTr="0098083F">
        <w:trPr>
          <w:trHeight w:val="454"/>
        </w:trPr>
        <w:tc>
          <w:tcPr>
            <w:tcW w:w="436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26032" w:rsidRDefault="00B26032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032" w:rsidRDefault="00481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032" w:rsidRDefault="00C64CB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110 769,0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032" w:rsidRDefault="00574E8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110 769,0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032" w:rsidRDefault="00B260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6032">
        <w:trPr>
          <w:trHeight w:val="454"/>
        </w:trPr>
        <w:tc>
          <w:tcPr>
            <w:tcW w:w="436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32" w:rsidRDefault="00B26032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032" w:rsidRDefault="00481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032" w:rsidRDefault="00A07FC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81 015,4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032" w:rsidRDefault="00A07FC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81 015,4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032" w:rsidRDefault="00B260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26032" w:rsidRDefault="00B26032">
      <w:pPr>
        <w:pStyle w:val="111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26032" w:rsidRDefault="00B26032">
      <w:pPr>
        <w:pStyle w:val="111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26032" w:rsidRDefault="00B26032">
      <w:pPr>
        <w:pStyle w:val="111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26032" w:rsidRDefault="00481B46">
      <w:pPr>
        <w:pStyle w:val="111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 Характеристика текущего состояния соответствующей сферы с указанием основных показателей социально-экономического развития города                          Лесосибирска и анализ социальных, финансово-экономических </w:t>
      </w:r>
      <w:r>
        <w:rPr>
          <w:rFonts w:ascii="Times New Roman" w:hAnsi="Times New Roman"/>
          <w:color w:val="000000" w:themeColor="text1"/>
          <w:sz w:val="28"/>
          <w:szCs w:val="28"/>
        </w:rPr>
        <w:t>и прочих рисков реализации программы</w:t>
      </w:r>
    </w:p>
    <w:p w:rsidR="00B26032" w:rsidRDefault="00B26032">
      <w:pPr>
        <w:pStyle w:val="ConsPlusCell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6032" w:rsidRDefault="00481B46">
      <w:pPr>
        <w:pStyle w:val="1d"/>
        <w:tabs>
          <w:tab w:val="left" w:pos="0"/>
        </w:tabs>
        <w:ind w:firstLine="74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Цели государственной политики в сфере физической культуры и спорта определены указом президента Российской Федерации от 21.06.2020 года «О национальных целях развития Российской Федерации на период до 2030 года» предусматривающие увеличение доли занимающихся, таким образом сохраняя население, здоровье и благополучие людей. </w:t>
      </w:r>
    </w:p>
    <w:p w:rsidR="00B26032" w:rsidRDefault="00481B46">
      <w:pPr>
        <w:pStyle w:val="1d"/>
        <w:tabs>
          <w:tab w:val="left" w:pos="0"/>
        </w:tabs>
        <w:ind w:firstLine="748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Вопросы физической культуры и спорта включены в Основные направления деятельности Правительства Российской Федерации на период до 2024 года. Постановлением Правительства Российской Федерации от 15 апреля 2014 года № 302 «Об утверждении государственной программы Российской Федерации «Развитие физической культуры и спорта»». В качестве основного ожидаемого конечного результата реализации данных документов заявлено устойчивое развитие физической культуры и спорта,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:rsidR="00B26032" w:rsidRDefault="00481B46">
      <w:pPr>
        <w:pStyle w:val="1d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Для достижения целей государственной и краевой политики в сфере физической культуры и спорта к 2030 году необходимо обеспечить рост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удельного веса населения, систематически занимающегося спортом до </w:t>
      </w:r>
      <w:r w:rsidR="00D3522F" w:rsidRPr="00D3522F"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Одновременно необходимо решать задачи по развитию системы спортивного резерва. </w:t>
      </w:r>
    </w:p>
    <w:p w:rsidR="00B26032" w:rsidRDefault="00481B46">
      <w:pPr>
        <w:pStyle w:val="1d"/>
        <w:tabs>
          <w:tab w:val="left" w:pos="0"/>
        </w:tabs>
        <w:ind w:firstLine="74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планируется увеличение: доли детей, занимающихся в специализированных спортивных учреждениях, в общей численности детей 6 - 15 лет до 2000 человек; количества занимающихся в системе спортивных школ </w:t>
      </w:r>
      <w:r w:rsidR="002822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дополнительного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этапах подготовки по зимним видам спорта; количества профессиональных тренеров. С 2017 г. наблюдается увеличение общей численности детей, занимающихся в спортивных школах</w:t>
      </w:r>
      <w:r w:rsidR="002822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дополнительного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 началу </w:t>
      </w:r>
      <w:r w:rsidRPr="00D352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9F593C" w:rsidRPr="00D352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численность занимающихся составила </w:t>
      </w:r>
      <w:r w:rsidR="00D3522F" w:rsidRPr="00D352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1 807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человека.</w:t>
      </w:r>
    </w:p>
    <w:p w:rsidR="00B26032" w:rsidRDefault="00481B46">
      <w:pPr>
        <w:pStyle w:val="1d"/>
        <w:tabs>
          <w:tab w:val="left" w:pos="0"/>
        </w:tabs>
        <w:ind w:firstLine="74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реализованных мероприятий выросли интегральные и объективные показатели оценки эффективности деятельности по развитию физической культуры 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спорта:</w:t>
      </w:r>
    </w:p>
    <w:p w:rsidR="00B26032" w:rsidRDefault="00481B46">
      <w:pPr>
        <w:pStyle w:val="1d"/>
        <w:tabs>
          <w:tab w:val="left" w:pos="0"/>
        </w:tabs>
        <w:ind w:firstLine="748"/>
        <w:rPr>
          <w:rStyle w:val="FontStyle11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удельный вес жителей, систематически занимающихся физической культурой и спортом;</w:t>
      </w:r>
    </w:p>
    <w:p w:rsidR="00B26032" w:rsidRDefault="00481B46">
      <w:pPr>
        <w:pStyle w:val="1d"/>
        <w:tabs>
          <w:tab w:val="left" w:pos="0"/>
        </w:tabs>
        <w:ind w:firstLine="748"/>
        <w:rPr>
          <w:rStyle w:val="FontStyle11"/>
          <w:b w:val="0"/>
          <w:color w:val="000000" w:themeColor="text1"/>
          <w:sz w:val="28"/>
          <w:szCs w:val="28"/>
        </w:rPr>
      </w:pPr>
      <w:r>
        <w:rPr>
          <w:rStyle w:val="FontStyle11"/>
          <w:b w:val="0"/>
          <w:color w:val="000000" w:themeColor="text1"/>
          <w:sz w:val="28"/>
          <w:szCs w:val="28"/>
        </w:rPr>
        <w:t xml:space="preserve">-  единовременная пропускная способность спортивных сооружений; </w:t>
      </w:r>
    </w:p>
    <w:p w:rsidR="00B26032" w:rsidRDefault="00481B46">
      <w:pPr>
        <w:pStyle w:val="1d"/>
        <w:tabs>
          <w:tab w:val="left" w:pos="0"/>
        </w:tabs>
        <w:ind w:firstLine="748"/>
        <w:rPr>
          <w:rStyle w:val="FontStyle11"/>
          <w:b w:val="0"/>
          <w:bCs w:val="0"/>
          <w:color w:val="000000" w:themeColor="text1"/>
          <w:sz w:val="28"/>
          <w:szCs w:val="28"/>
          <w:lang w:eastAsia="ru-RU"/>
        </w:rPr>
      </w:pPr>
      <w:r>
        <w:rPr>
          <w:rStyle w:val="FontStyle11"/>
          <w:b w:val="0"/>
          <w:color w:val="000000" w:themeColor="text1"/>
          <w:sz w:val="28"/>
          <w:szCs w:val="28"/>
        </w:rPr>
        <w:t>-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оля лиц, систематически занимающихся физической культурой и спортом среди людей с ограниченными возможностями здоровья и инвалидов.</w:t>
      </w:r>
    </w:p>
    <w:p w:rsidR="00B26032" w:rsidRDefault="00481B46">
      <w:pPr>
        <w:tabs>
          <w:tab w:val="left" w:pos="567"/>
          <w:tab w:val="left" w:pos="851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Развитие массового спорта и физической культуры оказывает влияние на многие параметры социально-экономического положения города. Состояние развития спорта является важнейшим фактором оздоровления населения, привлечения детей и молодежи к здоровому образу жизни. Укрепление физического и нравственного здоровья населения посредством развития инфраструктуры отрасли, спорта высших достижений, организации и проведения спортивно-массовых и физкультурно-оздоровительных мероприятий различного уровня и направленности, популяризации здорового образа жизни.</w:t>
      </w:r>
    </w:p>
    <w:p w:rsidR="00B26032" w:rsidRDefault="00481B46">
      <w:pPr>
        <w:pStyle w:val="Style5"/>
        <w:widowControl/>
        <w:tabs>
          <w:tab w:val="left" w:pos="691"/>
        </w:tabs>
        <w:spacing w:line="240" w:lineRule="auto"/>
        <w:ind w:firstLine="709"/>
        <w:jc w:val="both"/>
        <w:rPr>
          <w:rStyle w:val="FontStyle13"/>
          <w:color w:val="000000" w:themeColor="text1"/>
          <w:sz w:val="28"/>
          <w:szCs w:val="28"/>
        </w:rPr>
      </w:pPr>
      <w:r>
        <w:rPr>
          <w:rStyle w:val="FontStyle13"/>
          <w:color w:val="000000" w:themeColor="text1"/>
          <w:sz w:val="28"/>
          <w:szCs w:val="28"/>
        </w:rPr>
        <w:t>В городе 4 муниципальных бюджетных учреждения физкультурно-спортивной направленности: муниципальное бюджетное учреждение дополнительного образования «Спортивная школа № 1», муниципальное бюджетное учреждение дополнительного образования «Спортивная школа по видам единоборств», муниципальное бюджетное учреждение «Физкультурно-</w:t>
      </w:r>
      <w:r w:rsidR="00F25472">
        <w:rPr>
          <w:rStyle w:val="FontStyle13"/>
          <w:color w:val="000000" w:themeColor="text1"/>
          <w:sz w:val="28"/>
          <w:szCs w:val="28"/>
        </w:rPr>
        <w:t>спортивный</w:t>
      </w:r>
      <w:r>
        <w:rPr>
          <w:rStyle w:val="FontStyle13"/>
          <w:color w:val="000000" w:themeColor="text1"/>
          <w:sz w:val="28"/>
          <w:szCs w:val="28"/>
        </w:rPr>
        <w:t xml:space="preserve"> клуб по месту жительства «Стрела», муниципальное бюджетное учреждение «Стадион «Труд».</w:t>
      </w:r>
    </w:p>
    <w:p w:rsidR="00B26032" w:rsidRPr="00735487" w:rsidRDefault="00481B46" w:rsidP="00735487">
      <w:pPr>
        <w:pStyle w:val="Style5"/>
        <w:widowControl/>
        <w:tabs>
          <w:tab w:val="left" w:pos="691"/>
        </w:tabs>
        <w:spacing w:line="240" w:lineRule="auto"/>
        <w:ind w:firstLine="709"/>
        <w:jc w:val="both"/>
        <w:rPr>
          <w:rStyle w:val="FontStyle13"/>
          <w:color w:val="000000" w:themeColor="text1"/>
          <w:sz w:val="28"/>
          <w:szCs w:val="28"/>
          <w:highlight w:val="yellow"/>
        </w:rPr>
      </w:pPr>
      <w:r>
        <w:rPr>
          <w:rStyle w:val="FontStyle13"/>
          <w:color w:val="000000" w:themeColor="text1"/>
          <w:sz w:val="28"/>
          <w:szCs w:val="28"/>
        </w:rPr>
        <w:t xml:space="preserve">Численность штатных работников основного персонала учреждений физической </w:t>
      </w:r>
      <w:r w:rsidR="00DC3851" w:rsidRPr="00735487">
        <w:rPr>
          <w:rStyle w:val="FontStyle13"/>
          <w:color w:val="000000" w:themeColor="text1"/>
          <w:sz w:val="28"/>
          <w:szCs w:val="28"/>
        </w:rPr>
        <w:t>культуры и спорта в начале 2023 года составила 62 единицы</w:t>
      </w:r>
      <w:r w:rsidRPr="00735487">
        <w:rPr>
          <w:rStyle w:val="FontStyle13"/>
          <w:color w:val="000000" w:themeColor="text1"/>
          <w:sz w:val="28"/>
          <w:szCs w:val="28"/>
        </w:rPr>
        <w:t>, в том числе - 36 в возрасте от 31 до 60 лет (</w:t>
      </w:r>
      <w:r w:rsidR="00735487" w:rsidRPr="00735487">
        <w:rPr>
          <w:rStyle w:val="FontStyle13"/>
          <w:color w:val="000000" w:themeColor="text1"/>
          <w:sz w:val="28"/>
          <w:szCs w:val="28"/>
        </w:rPr>
        <w:t>62</w:t>
      </w:r>
      <w:r w:rsidRPr="00735487">
        <w:rPr>
          <w:rStyle w:val="FontStyle13"/>
          <w:color w:val="000000" w:themeColor="text1"/>
          <w:sz w:val="28"/>
          <w:szCs w:val="28"/>
        </w:rPr>
        <w:t xml:space="preserve"> %</w:t>
      </w:r>
      <w:r w:rsidR="00735487" w:rsidRPr="00735487">
        <w:rPr>
          <w:rStyle w:val="FontStyle13"/>
          <w:color w:val="000000" w:themeColor="text1"/>
          <w:sz w:val="28"/>
          <w:szCs w:val="28"/>
        </w:rPr>
        <w:t>); 14 в возрасте до 30 лет (22</w:t>
      </w:r>
      <w:r w:rsidRPr="00735487">
        <w:rPr>
          <w:rStyle w:val="FontStyle13"/>
          <w:color w:val="000000" w:themeColor="text1"/>
          <w:sz w:val="28"/>
          <w:szCs w:val="28"/>
        </w:rPr>
        <w:t xml:space="preserve"> %); 11 </w:t>
      </w:r>
      <w:r w:rsidR="00735487" w:rsidRPr="00735487">
        <w:rPr>
          <w:rStyle w:val="FontStyle13"/>
          <w:color w:val="000000" w:themeColor="text1"/>
          <w:sz w:val="28"/>
          <w:szCs w:val="28"/>
        </w:rPr>
        <w:t xml:space="preserve">в возрасте 60 лет и старше (16 </w:t>
      </w:r>
      <w:r w:rsidRPr="00735487">
        <w:rPr>
          <w:rStyle w:val="FontStyle13"/>
          <w:color w:val="000000" w:themeColor="text1"/>
          <w:sz w:val="28"/>
          <w:szCs w:val="28"/>
        </w:rPr>
        <w:t>%).</w:t>
      </w:r>
      <w:r>
        <w:rPr>
          <w:rStyle w:val="FontStyle13"/>
          <w:color w:val="000000" w:themeColor="text1"/>
          <w:sz w:val="28"/>
          <w:szCs w:val="28"/>
        </w:rPr>
        <w:t xml:space="preserve"> </w:t>
      </w:r>
    </w:p>
    <w:p w:rsidR="00B26032" w:rsidRDefault="00481B46">
      <w:pPr>
        <w:pStyle w:val="Style4"/>
        <w:widowControl/>
        <w:tabs>
          <w:tab w:val="left" w:pos="0"/>
        </w:tabs>
        <w:ind w:firstLine="709"/>
        <w:jc w:val="both"/>
        <w:rPr>
          <w:rStyle w:val="FontStyle11"/>
          <w:b w:val="0"/>
          <w:color w:val="000000" w:themeColor="text1"/>
          <w:sz w:val="28"/>
          <w:szCs w:val="28"/>
        </w:rPr>
      </w:pPr>
      <w:r>
        <w:rPr>
          <w:rStyle w:val="FontStyle11"/>
          <w:b w:val="0"/>
          <w:color w:val="000000" w:themeColor="text1"/>
          <w:sz w:val="28"/>
          <w:szCs w:val="28"/>
        </w:rPr>
        <w:t xml:space="preserve">На сегодняшний день, физкультурно-спортивный центр «Енисей» - филиал КГАУ «Центр спортивной подготовки», дом спорта МБУ «СШ №1» и футбольное поле МБУ «Стадион «Труд», «Зал единоборств «Енисей» и «Физкультурно-оздоровительный комплекс» (гп. Стрелка) МБУ ДО «СШ по видам </w:t>
      </w:r>
      <w:r>
        <w:rPr>
          <w:rStyle w:val="FontStyle11"/>
          <w:b w:val="0"/>
          <w:color w:val="000000" w:themeColor="text1"/>
          <w:sz w:val="28"/>
          <w:szCs w:val="28"/>
        </w:rPr>
        <w:lastRenderedPageBreak/>
        <w:t xml:space="preserve">единоборств» внесены во всероссийский реестр объектов спорта, что даёт возможность проведения на территории города официальных соревнований краевого и всероссийского значения. </w:t>
      </w:r>
    </w:p>
    <w:p w:rsidR="00B26032" w:rsidRDefault="00481B46">
      <w:pPr>
        <w:pStyle w:val="Style4"/>
        <w:widowControl/>
        <w:tabs>
          <w:tab w:val="left" w:pos="0"/>
        </w:tabs>
        <w:ind w:firstLine="709"/>
        <w:jc w:val="both"/>
        <w:rPr>
          <w:rStyle w:val="FontStyle11"/>
          <w:b w:val="0"/>
          <w:color w:val="000000" w:themeColor="text1"/>
          <w:sz w:val="28"/>
          <w:szCs w:val="28"/>
        </w:rPr>
      </w:pPr>
      <w:r>
        <w:rPr>
          <w:rStyle w:val="FontStyle11"/>
          <w:b w:val="0"/>
          <w:color w:val="000000" w:themeColor="text1"/>
          <w:sz w:val="28"/>
          <w:szCs w:val="28"/>
        </w:rPr>
        <w:t>Городской календарный план спортивно-массовых мероприятий традиционно формируется с учетом сложившихся городских спортивных традиций и пожеланий общественных федераций по видам спорта.</w:t>
      </w:r>
      <w:r w:rsidR="00D92236">
        <w:rPr>
          <w:rStyle w:val="FontStyle11"/>
          <w:b w:val="0"/>
          <w:color w:val="000000" w:themeColor="text1"/>
          <w:sz w:val="28"/>
          <w:szCs w:val="28"/>
        </w:rPr>
        <w:t xml:space="preserve"> В годовой календарный </w:t>
      </w:r>
      <w:r w:rsidR="00D92236" w:rsidRPr="0016275A">
        <w:rPr>
          <w:rStyle w:val="FontStyle11"/>
          <w:b w:val="0"/>
          <w:color w:val="000000" w:themeColor="text1"/>
          <w:sz w:val="28"/>
          <w:szCs w:val="28"/>
        </w:rPr>
        <w:t>план 2</w:t>
      </w:r>
      <w:r w:rsidR="00D92236" w:rsidRPr="0033511E">
        <w:rPr>
          <w:rStyle w:val="FontStyle11"/>
          <w:b w:val="0"/>
          <w:color w:val="000000" w:themeColor="text1"/>
          <w:sz w:val="28"/>
          <w:szCs w:val="28"/>
        </w:rPr>
        <w:t>023</w:t>
      </w:r>
      <w:r w:rsidR="00D92236" w:rsidRPr="0016275A">
        <w:rPr>
          <w:rStyle w:val="FontStyle11"/>
          <w:b w:val="0"/>
          <w:color w:val="000000" w:themeColor="text1"/>
          <w:sz w:val="28"/>
          <w:szCs w:val="28"/>
        </w:rPr>
        <w:t xml:space="preserve"> </w:t>
      </w:r>
      <w:r w:rsidR="0033511E">
        <w:rPr>
          <w:rStyle w:val="FontStyle11"/>
          <w:b w:val="0"/>
          <w:color w:val="000000" w:themeColor="text1"/>
          <w:sz w:val="28"/>
          <w:szCs w:val="28"/>
        </w:rPr>
        <w:t>г. включено 270</w:t>
      </w:r>
      <w:r w:rsidRPr="0016275A">
        <w:rPr>
          <w:rStyle w:val="FontStyle11"/>
          <w:b w:val="0"/>
          <w:color w:val="000000" w:themeColor="text1"/>
          <w:sz w:val="28"/>
          <w:szCs w:val="28"/>
        </w:rPr>
        <w:t xml:space="preserve"> мероприятий, факт выполнения 100 %.</w:t>
      </w:r>
    </w:p>
    <w:p w:rsidR="00B26032" w:rsidRDefault="00481B46">
      <w:pPr>
        <w:pStyle w:val="Style4"/>
        <w:widowControl/>
        <w:tabs>
          <w:tab w:val="left" w:pos="709"/>
        </w:tabs>
        <w:ind w:firstLine="709"/>
        <w:jc w:val="both"/>
        <w:rPr>
          <w:rStyle w:val="FontStyle11"/>
          <w:b w:val="0"/>
          <w:color w:val="000000" w:themeColor="text1"/>
          <w:sz w:val="28"/>
          <w:szCs w:val="28"/>
        </w:rPr>
      </w:pPr>
      <w:r>
        <w:rPr>
          <w:rStyle w:val="FontStyle11"/>
          <w:b w:val="0"/>
          <w:color w:val="000000" w:themeColor="text1"/>
          <w:sz w:val="28"/>
          <w:szCs w:val="28"/>
        </w:rPr>
        <w:t>На территории города в соответствии с краевым календарным планом ежегодно проводятся краевые соревнования и турниры:</w:t>
      </w:r>
    </w:p>
    <w:p w:rsidR="00B26032" w:rsidRDefault="00481B46">
      <w:pPr>
        <w:pStyle w:val="Style4"/>
        <w:widowControl/>
        <w:tabs>
          <w:tab w:val="left" w:pos="0"/>
        </w:tabs>
        <w:ind w:firstLine="709"/>
        <w:jc w:val="both"/>
        <w:rPr>
          <w:rStyle w:val="FontStyle11"/>
          <w:b w:val="0"/>
          <w:color w:val="000000" w:themeColor="text1"/>
          <w:sz w:val="28"/>
          <w:szCs w:val="28"/>
        </w:rPr>
      </w:pPr>
      <w:r>
        <w:rPr>
          <w:rStyle w:val="FontStyle11"/>
          <w:b w:val="0"/>
          <w:color w:val="000000" w:themeColor="text1"/>
          <w:sz w:val="28"/>
          <w:szCs w:val="28"/>
        </w:rPr>
        <w:t>- первенство Сибирского федерального округа по вольной борьбе среди юношей;</w:t>
      </w:r>
    </w:p>
    <w:p w:rsidR="00B26032" w:rsidRDefault="00481B46">
      <w:pPr>
        <w:pStyle w:val="Style4"/>
        <w:widowControl/>
        <w:tabs>
          <w:tab w:val="left" w:pos="0"/>
        </w:tabs>
        <w:ind w:firstLine="709"/>
        <w:jc w:val="both"/>
        <w:rPr>
          <w:rStyle w:val="FontStyle11"/>
          <w:b w:val="0"/>
          <w:color w:val="000000" w:themeColor="text1"/>
          <w:sz w:val="28"/>
          <w:szCs w:val="28"/>
        </w:rPr>
      </w:pPr>
      <w:r>
        <w:rPr>
          <w:rStyle w:val="FontStyle11"/>
          <w:b w:val="0"/>
          <w:color w:val="000000" w:themeColor="text1"/>
          <w:sz w:val="28"/>
          <w:szCs w:val="28"/>
        </w:rPr>
        <w:t>- первенство Красноярского края по вольной борьбе среди юношей;</w:t>
      </w:r>
    </w:p>
    <w:p w:rsidR="00B26032" w:rsidRDefault="00481B46">
      <w:pPr>
        <w:pStyle w:val="Style4"/>
        <w:widowControl/>
        <w:tabs>
          <w:tab w:val="left" w:pos="0"/>
        </w:tabs>
        <w:jc w:val="both"/>
        <w:rPr>
          <w:rStyle w:val="FontStyle11"/>
          <w:b w:val="0"/>
          <w:color w:val="000000" w:themeColor="text1"/>
          <w:sz w:val="28"/>
          <w:szCs w:val="28"/>
        </w:rPr>
      </w:pPr>
      <w:r>
        <w:rPr>
          <w:rStyle w:val="FontStyle11"/>
          <w:b w:val="0"/>
          <w:color w:val="000000" w:themeColor="text1"/>
          <w:sz w:val="28"/>
          <w:szCs w:val="28"/>
        </w:rPr>
        <w:tab/>
        <w:t>- турнир по боксу памяти тренера общественника А.И. Лукомского;</w:t>
      </w:r>
    </w:p>
    <w:p w:rsidR="00B26032" w:rsidRDefault="00481B46">
      <w:pPr>
        <w:pStyle w:val="Style4"/>
        <w:widowControl/>
        <w:tabs>
          <w:tab w:val="left" w:pos="0"/>
        </w:tabs>
        <w:jc w:val="both"/>
        <w:rPr>
          <w:rStyle w:val="FontStyle11"/>
          <w:b w:val="0"/>
          <w:color w:val="000000" w:themeColor="text1"/>
          <w:sz w:val="28"/>
          <w:szCs w:val="28"/>
        </w:rPr>
      </w:pPr>
      <w:r>
        <w:rPr>
          <w:rStyle w:val="FontStyle11"/>
          <w:b w:val="0"/>
          <w:color w:val="000000" w:themeColor="text1"/>
          <w:sz w:val="28"/>
          <w:szCs w:val="28"/>
        </w:rPr>
        <w:tab/>
        <w:t>- турнир по лыжным гонкам на призы администрации города Лесосибирска;</w:t>
      </w:r>
    </w:p>
    <w:p w:rsidR="00B26032" w:rsidRDefault="00481B46">
      <w:pPr>
        <w:pStyle w:val="Style4"/>
        <w:widowControl/>
        <w:tabs>
          <w:tab w:val="left" w:pos="0"/>
        </w:tabs>
        <w:jc w:val="both"/>
        <w:rPr>
          <w:rStyle w:val="FontStyle11"/>
          <w:b w:val="0"/>
          <w:color w:val="000000" w:themeColor="text1"/>
          <w:sz w:val="28"/>
          <w:szCs w:val="28"/>
        </w:rPr>
      </w:pPr>
      <w:r>
        <w:rPr>
          <w:rStyle w:val="FontStyle11"/>
          <w:b w:val="0"/>
          <w:color w:val="000000" w:themeColor="text1"/>
          <w:sz w:val="28"/>
          <w:szCs w:val="28"/>
        </w:rPr>
        <w:tab/>
        <w:t>- турнир по вольной борьбе среди юношей на призы администрации города Лесосибирска.</w:t>
      </w:r>
    </w:p>
    <w:p w:rsidR="00B26032" w:rsidRDefault="00481B46">
      <w:pPr>
        <w:pStyle w:val="Style4"/>
        <w:widowControl/>
        <w:tabs>
          <w:tab w:val="left" w:pos="0"/>
        </w:tabs>
        <w:jc w:val="both"/>
        <w:rPr>
          <w:rStyle w:val="FontStyle11"/>
          <w:b w:val="0"/>
          <w:color w:val="000000" w:themeColor="text1"/>
          <w:sz w:val="28"/>
          <w:szCs w:val="28"/>
        </w:rPr>
      </w:pPr>
      <w:r>
        <w:rPr>
          <w:rStyle w:val="FontStyle11"/>
          <w:b w:val="0"/>
          <w:color w:val="000000" w:themeColor="text1"/>
          <w:sz w:val="28"/>
          <w:szCs w:val="28"/>
        </w:rPr>
        <w:t xml:space="preserve">           Запланирован краевой старт всероссийских массовых соревнований по спортивному ориентированию «Российский Азимут-2022», а также чемпионат Сибирского и Дальневосточных округов в рамках первенства России по мини-футболу среди девочек до 14 лет, и девушек до 16 лет.</w:t>
      </w:r>
    </w:p>
    <w:p w:rsidR="00B26032" w:rsidRDefault="00481B46">
      <w:pPr>
        <w:pStyle w:val="Style4"/>
        <w:widowControl/>
        <w:tabs>
          <w:tab w:val="left" w:pos="0"/>
        </w:tabs>
        <w:ind w:firstLine="709"/>
        <w:jc w:val="both"/>
        <w:rPr>
          <w:rStyle w:val="FontStyle11"/>
          <w:b w:val="0"/>
          <w:color w:val="000000" w:themeColor="text1"/>
          <w:sz w:val="28"/>
          <w:szCs w:val="28"/>
        </w:rPr>
      </w:pPr>
      <w:r>
        <w:rPr>
          <w:rStyle w:val="FontStyle11"/>
          <w:b w:val="0"/>
          <w:color w:val="000000" w:themeColor="text1"/>
          <w:sz w:val="28"/>
          <w:szCs w:val="28"/>
        </w:rPr>
        <w:t>Большой популярностью среди жителей города пользуются Всероссийские массовые соревнования «Лыжня России» (ежегодно от 300 до 600 участников), «Российский азимут» (ежегодно около 300 участников), «Кросс нации» (ежегодно около 500 участников).</w:t>
      </w:r>
    </w:p>
    <w:p w:rsidR="00B26032" w:rsidRDefault="00481B46">
      <w:pPr>
        <w:pStyle w:val="21"/>
        <w:spacing w:after="0" w:line="240" w:lineRule="auto"/>
        <w:ind w:left="0" w:firstLine="708"/>
        <w:jc w:val="both"/>
        <w:rPr>
          <w:rStyle w:val="FontStyle11"/>
          <w:b w:val="0"/>
          <w:bCs w:val="0"/>
          <w:color w:val="000000" w:themeColor="text1"/>
          <w:sz w:val="28"/>
          <w:szCs w:val="28"/>
        </w:rPr>
      </w:pPr>
      <w:r>
        <w:rPr>
          <w:rStyle w:val="FontStyle13"/>
          <w:color w:val="000000" w:themeColor="text1"/>
          <w:sz w:val="28"/>
          <w:szCs w:val="28"/>
        </w:rPr>
        <w:t xml:space="preserve">Ежегодно в городе проводятся 4 Спартакиады: </w:t>
      </w:r>
      <w:r>
        <w:rPr>
          <w:color w:val="000000" w:themeColor="text1"/>
          <w:sz w:val="28"/>
          <w:szCs w:val="28"/>
        </w:rPr>
        <w:t xml:space="preserve">среди предприятий города; среди ВУЗов и ССУзов города; среди общеобразовательных учреждений города; среди людей с ограниченными возможностями здоровья. </w:t>
      </w:r>
    </w:p>
    <w:p w:rsidR="00B26032" w:rsidRPr="00FA1481" w:rsidRDefault="00481B46" w:rsidP="00FA1481">
      <w:pPr>
        <w:pStyle w:val="Style3"/>
        <w:widowControl/>
        <w:spacing w:line="240" w:lineRule="auto"/>
        <w:ind w:firstLine="709"/>
        <w:rPr>
          <w:rStyle w:val="FontStyle11"/>
          <w:b w:val="0"/>
          <w:bCs w:val="0"/>
          <w:color w:val="000000" w:themeColor="text1"/>
          <w:sz w:val="28"/>
          <w:szCs w:val="28"/>
        </w:rPr>
      </w:pPr>
      <w:r>
        <w:rPr>
          <w:rStyle w:val="FontStyle12"/>
          <w:b w:val="0"/>
          <w:color w:val="000000" w:themeColor="text1"/>
          <w:sz w:val="28"/>
          <w:szCs w:val="28"/>
        </w:rPr>
        <w:t xml:space="preserve">Из базовых видов спорта в городе развиваются: бокс, легкая атлетика, дзюдо, спортивная борьба, лыжные гонки, футбол, волейбол, спортивное ориентирование, </w:t>
      </w:r>
      <w:r>
        <w:rPr>
          <w:color w:val="000000" w:themeColor="text1"/>
        </w:rPr>
        <w:t>спорт лиц с интеллектуальными нарушениями, спорт лиц с поражением ОДА, спорт слепых, спорт глухих.</w:t>
      </w:r>
      <w:r>
        <w:rPr>
          <w:rStyle w:val="FontStyle12"/>
          <w:b w:val="0"/>
          <w:color w:val="000000" w:themeColor="text1"/>
          <w:sz w:val="28"/>
          <w:szCs w:val="28"/>
        </w:rPr>
        <w:t xml:space="preserve"> Эти виды развиваются на базе отделений спортивных школ города. Наиболее результативные воспитанники в этих видах спорта являются членами сборных команд Красноярского края </w:t>
      </w:r>
      <w:r w:rsidRPr="00ED6E18">
        <w:rPr>
          <w:rStyle w:val="FontStyle12"/>
          <w:b w:val="0"/>
          <w:color w:val="000000" w:themeColor="text1"/>
          <w:sz w:val="28"/>
          <w:szCs w:val="28"/>
        </w:rPr>
        <w:t>(</w:t>
      </w:r>
      <w:r w:rsidR="008253BA" w:rsidRPr="00ED6E18">
        <w:rPr>
          <w:rStyle w:val="FontStyle12"/>
          <w:b w:val="0"/>
          <w:color w:val="000000" w:themeColor="text1"/>
          <w:sz w:val="28"/>
          <w:szCs w:val="28"/>
          <w:shd w:val="clear" w:color="auto" w:fill="FFFFFF" w:themeFill="background1"/>
        </w:rPr>
        <w:t>34</w:t>
      </w:r>
      <w:r w:rsidR="0033511E" w:rsidRPr="00ED6E18">
        <w:rPr>
          <w:rStyle w:val="FontStyle12"/>
          <w:b w:val="0"/>
          <w:color w:val="000000" w:themeColor="text1"/>
          <w:sz w:val="28"/>
          <w:szCs w:val="28"/>
          <w:shd w:val="clear" w:color="auto" w:fill="FFFFFF" w:themeFill="background1"/>
        </w:rPr>
        <w:t xml:space="preserve"> человек </w:t>
      </w:r>
      <w:r w:rsidR="0033511E">
        <w:rPr>
          <w:rStyle w:val="FontStyle12"/>
          <w:b w:val="0"/>
          <w:color w:val="000000" w:themeColor="text1"/>
          <w:sz w:val="28"/>
          <w:szCs w:val="28"/>
        </w:rPr>
        <w:t>по итогам 202</w:t>
      </w:r>
      <w:r w:rsidR="0033511E" w:rsidRPr="00DC3851">
        <w:rPr>
          <w:rStyle w:val="FontStyle12"/>
          <w:b w:val="0"/>
          <w:color w:val="000000" w:themeColor="text1"/>
          <w:sz w:val="28"/>
          <w:szCs w:val="28"/>
        </w:rPr>
        <w:t>3</w:t>
      </w:r>
      <w:r>
        <w:rPr>
          <w:rStyle w:val="FontStyle12"/>
          <w:b w:val="0"/>
          <w:color w:val="000000" w:themeColor="text1"/>
          <w:sz w:val="28"/>
          <w:szCs w:val="28"/>
        </w:rPr>
        <w:t xml:space="preserve"> г.)</w:t>
      </w:r>
      <w:r>
        <w:rPr>
          <w:rStyle w:val="FontStyle13"/>
          <w:color w:val="000000" w:themeColor="text1"/>
          <w:sz w:val="28"/>
          <w:szCs w:val="28"/>
        </w:rPr>
        <w:t xml:space="preserve"> </w:t>
      </w:r>
      <w:r w:rsidR="00F2363B" w:rsidRPr="00F2363B">
        <w:rPr>
          <w:rStyle w:val="FontStyle13"/>
          <w:color w:val="000000" w:themeColor="text1"/>
          <w:sz w:val="28"/>
          <w:szCs w:val="28"/>
        </w:rPr>
        <w:t>По итогам 2023 года присвоено 388 спортивных разрядов, из них к</w:t>
      </w:r>
      <w:r w:rsidRPr="00F2363B">
        <w:rPr>
          <w:rStyle w:val="FontStyle13"/>
          <w:color w:val="000000" w:themeColor="text1"/>
          <w:sz w:val="28"/>
          <w:szCs w:val="28"/>
        </w:rPr>
        <w:t>оличество спортсменов, обладающих зван</w:t>
      </w:r>
      <w:r w:rsidR="00F2363B" w:rsidRPr="00F2363B">
        <w:rPr>
          <w:rStyle w:val="FontStyle13"/>
          <w:color w:val="000000" w:themeColor="text1"/>
          <w:sz w:val="28"/>
          <w:szCs w:val="28"/>
        </w:rPr>
        <w:t xml:space="preserve">ием кандидата в мастера спорта 6 человек, количество спортсменов, получивших </w:t>
      </w:r>
      <w:r w:rsidR="00F2363B" w:rsidRPr="00F2363B">
        <w:rPr>
          <w:rStyle w:val="FontStyle13"/>
          <w:color w:val="000000" w:themeColor="text1"/>
          <w:sz w:val="28"/>
          <w:szCs w:val="28"/>
          <w:lang w:val="en-US"/>
        </w:rPr>
        <w:t>I</w:t>
      </w:r>
      <w:r w:rsidR="00F2363B" w:rsidRPr="00F2363B">
        <w:rPr>
          <w:rStyle w:val="FontStyle13"/>
          <w:color w:val="000000" w:themeColor="text1"/>
          <w:sz w:val="28"/>
          <w:szCs w:val="28"/>
        </w:rPr>
        <w:t xml:space="preserve"> разряд – 17 человек. </w:t>
      </w:r>
      <w:r w:rsidRPr="006B0953">
        <w:rPr>
          <w:rStyle w:val="FontStyle13"/>
          <w:color w:val="000000" w:themeColor="text1"/>
          <w:sz w:val="28"/>
          <w:szCs w:val="28"/>
        </w:rPr>
        <w:t xml:space="preserve">В городе стабильно развивается работа общественных федераций спорта, в количестве 24, из них </w:t>
      </w:r>
      <w:r w:rsidR="006B0953" w:rsidRPr="006B0953">
        <w:rPr>
          <w:rStyle w:val="FontStyle13"/>
          <w:color w:val="000000" w:themeColor="text1"/>
          <w:sz w:val="28"/>
          <w:szCs w:val="28"/>
        </w:rPr>
        <w:t>10</w:t>
      </w:r>
      <w:r w:rsidRPr="006B0953">
        <w:rPr>
          <w:rStyle w:val="FontStyle13"/>
          <w:color w:val="000000" w:themeColor="text1"/>
          <w:sz w:val="28"/>
          <w:szCs w:val="28"/>
        </w:rPr>
        <w:t xml:space="preserve"> официально зарегистрированных СОНКО.</w:t>
      </w:r>
      <w:r>
        <w:rPr>
          <w:rStyle w:val="FontStyle13"/>
          <w:color w:val="000000" w:themeColor="text1"/>
          <w:sz w:val="28"/>
          <w:szCs w:val="28"/>
        </w:rPr>
        <w:t xml:space="preserve">  Активизируется работа коллективов физической культуры предприятий и учреждений Лесосибирска. </w:t>
      </w:r>
      <w:r>
        <w:rPr>
          <w:rFonts w:eastAsia="Calibri"/>
          <w:color w:val="000000" w:themeColor="text1"/>
          <w:lang w:eastAsia="en-US"/>
        </w:rPr>
        <w:t xml:space="preserve">Состояние отрасли характеризуется положительной динамикой развития инфраструктуры: введен в эксплуатацию стадион «Труд», деятельность которого с 2017 года запущена на полную мощность после пятилетней реконструкции. </w:t>
      </w:r>
      <w:r>
        <w:rPr>
          <w:rStyle w:val="FontStyle11"/>
          <w:b w:val="0"/>
          <w:color w:val="000000" w:themeColor="text1"/>
          <w:sz w:val="28"/>
          <w:szCs w:val="28"/>
        </w:rPr>
        <w:t xml:space="preserve">В 2019 году </w:t>
      </w:r>
      <w:r w:rsidR="00822554">
        <w:rPr>
          <w:rStyle w:val="FontStyle13"/>
          <w:color w:val="000000" w:themeColor="text1"/>
          <w:sz w:val="28"/>
          <w:szCs w:val="28"/>
        </w:rPr>
        <w:t>в</w:t>
      </w:r>
      <w:r w:rsidR="009E7B7D">
        <w:rPr>
          <w:rStyle w:val="FontStyle13"/>
          <w:color w:val="000000" w:themeColor="text1"/>
          <w:sz w:val="28"/>
          <w:szCs w:val="28"/>
        </w:rPr>
        <w:t xml:space="preserve"> г</w:t>
      </w:r>
      <w:r>
        <w:rPr>
          <w:rStyle w:val="FontStyle13"/>
          <w:color w:val="000000" w:themeColor="text1"/>
          <w:sz w:val="28"/>
          <w:szCs w:val="28"/>
        </w:rPr>
        <w:t>п. Стрелка</w:t>
      </w:r>
      <w:r>
        <w:rPr>
          <w:rStyle w:val="FontStyle11"/>
          <w:b w:val="0"/>
          <w:color w:val="000000" w:themeColor="text1"/>
          <w:sz w:val="28"/>
          <w:szCs w:val="28"/>
        </w:rPr>
        <w:t xml:space="preserve"> открыт новый ф</w:t>
      </w:r>
      <w:r>
        <w:rPr>
          <w:rStyle w:val="FontStyle13"/>
          <w:color w:val="000000" w:themeColor="text1"/>
          <w:sz w:val="28"/>
          <w:szCs w:val="28"/>
        </w:rPr>
        <w:t>изкультурно-оздоровительный клуб по месту жительства «Ангара»</w:t>
      </w:r>
      <w:r>
        <w:rPr>
          <w:rStyle w:val="FontStyle13"/>
          <w:bCs/>
          <w:color w:val="000000" w:themeColor="text1"/>
          <w:sz w:val="28"/>
          <w:szCs w:val="28"/>
        </w:rPr>
        <w:t xml:space="preserve"> с большим спортивным залом, залами для фитнеса, тенниса и </w:t>
      </w:r>
      <w:r w:rsidRPr="00FA1481">
        <w:rPr>
          <w:rStyle w:val="FontStyle13"/>
          <w:bCs/>
          <w:color w:val="000000" w:themeColor="text1"/>
          <w:sz w:val="28"/>
          <w:szCs w:val="28"/>
        </w:rPr>
        <w:t>тренажерным залом</w:t>
      </w:r>
      <w:r w:rsidRPr="00FA1481">
        <w:rPr>
          <w:rStyle w:val="FontStyle13"/>
          <w:color w:val="000000" w:themeColor="text1"/>
          <w:sz w:val="28"/>
          <w:szCs w:val="28"/>
        </w:rPr>
        <w:t>.</w:t>
      </w:r>
      <w:r>
        <w:rPr>
          <w:rStyle w:val="FontStyle13"/>
          <w:color w:val="000000" w:themeColor="text1"/>
          <w:sz w:val="28"/>
          <w:szCs w:val="28"/>
        </w:rPr>
        <w:t xml:space="preserve"> Основной зал клуба оборудован мобильными борцовскими матами, что позволит использовать это помещение для игровых видов спорта и различных видов единоборств. </w:t>
      </w:r>
      <w:r w:rsidR="00FA1481">
        <w:rPr>
          <w:rStyle w:val="FontStyle13"/>
          <w:color w:val="000000" w:themeColor="text1"/>
          <w:sz w:val="28"/>
          <w:szCs w:val="28"/>
        </w:rPr>
        <w:t xml:space="preserve">В 2022 году в рамках заключенного соглашения от 14.02.2022 № 5УПС22 о предоставлении </w:t>
      </w:r>
      <w:r w:rsidR="00FA1481" w:rsidRPr="00B75E9F">
        <w:rPr>
          <w:color w:val="000000"/>
        </w:rPr>
        <w:t>иных межбюджетных трансфертов бюджетам муниципальных образований Красноярского края на устройство спортивных сооружений в сельской местности</w:t>
      </w:r>
      <w:r w:rsidR="00FA1481">
        <w:rPr>
          <w:color w:val="000000"/>
        </w:rPr>
        <w:t xml:space="preserve"> была обустроена площадка для физкультурно-оздоровительных занятий для населения в гп. Стрелка.</w:t>
      </w:r>
      <w:r w:rsidR="00FA1481">
        <w:rPr>
          <w:rStyle w:val="FontStyle13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lang w:eastAsia="en-US"/>
        </w:rPr>
        <w:t>В</w:t>
      </w:r>
      <w:r>
        <w:rPr>
          <w:rStyle w:val="FontStyle11"/>
          <w:b w:val="0"/>
          <w:color w:val="000000" w:themeColor="text1"/>
          <w:sz w:val="28"/>
          <w:szCs w:val="28"/>
        </w:rPr>
        <w:t xml:space="preserve"> 2015 году начал свою работу физкультурно-спортивный центр «Енисей» - филиал КГАУ «Центр спортивной подготовки» с двумя бассейнами (25х11, 9х6), большим спортивным залом (24х42), залом для фитнеса и тренажерным залом. Дополнительно на территории физкультурно-спортивного центра «Енисей» в ноябре 2022 года открыта новая «Умная площадка» с инновационными тренажерами с wi-fi и личным виртуальным тренером. К ним добавлены workout-зоны - для трюков, беговые дорожки, </w:t>
      </w:r>
      <w:r>
        <w:rPr>
          <w:rStyle w:val="FontStyle11"/>
          <w:b w:val="0"/>
          <w:bCs w:val="0"/>
          <w:color w:val="000000" w:themeColor="text1"/>
          <w:sz w:val="28"/>
          <w:szCs w:val="28"/>
        </w:rPr>
        <w:t>площадки</w:t>
      </w:r>
      <w:r>
        <w:rPr>
          <w:rStyle w:val="FontStyle11"/>
          <w:b w:val="0"/>
          <w:color w:val="000000" w:themeColor="text1"/>
          <w:sz w:val="28"/>
          <w:szCs w:val="28"/>
        </w:rPr>
        <w:t xml:space="preserve"> для занятий теннисом, волейболом, баскетболом и хоккеем. Данная площадка позволит привлечь большее количество населения для </w:t>
      </w:r>
      <w:r>
        <w:rPr>
          <w:color w:val="000000" w:themeColor="text1"/>
        </w:rPr>
        <w:t>проведения спортивно-массовых и физкультурно-оздоровительных мероприятий различного уровня и направленности</w:t>
      </w:r>
      <w:r>
        <w:rPr>
          <w:rStyle w:val="FontStyle11"/>
          <w:b w:val="0"/>
          <w:color w:val="000000" w:themeColor="text1"/>
          <w:sz w:val="28"/>
          <w:szCs w:val="28"/>
        </w:rPr>
        <w:t xml:space="preserve">. </w:t>
      </w:r>
    </w:p>
    <w:p w:rsidR="00B26032" w:rsidRDefault="00481B46">
      <w:pPr>
        <w:ind w:firstLine="567"/>
        <w:jc w:val="both"/>
        <w:rPr>
          <w:rStyle w:val="FontStyle11"/>
          <w:b w:val="0"/>
          <w:bCs w:val="0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lang w:eastAsia="en-US"/>
        </w:rPr>
        <w:t xml:space="preserve">Ежегодно растет численность населения, вовлеченного в физкультурно-оздоровительную деятельность (проводится более 100 физкультурных, спортивных мероприятий с общим количеством участников порядка 15 тыс. человек). </w:t>
      </w:r>
    </w:p>
    <w:p w:rsidR="00B26032" w:rsidRDefault="00481B46">
      <w:pPr>
        <w:pStyle w:val="1d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Продолжается реализация спортивных мероприятий, направленных на поиск и выявление наиболее перспективных и одаренных детей, проводятся зональные соревнования по пяти игровым видам спорта «Звезды Красноярья». </w:t>
      </w:r>
    </w:p>
    <w:p w:rsidR="00B26032" w:rsidRDefault="00481B46">
      <w:pPr>
        <w:pStyle w:val="1d"/>
        <w:tabs>
          <w:tab w:val="left" w:pos="0"/>
        </w:tabs>
        <w:ind w:firstLine="74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рамках обеспечения подготовки спортсменов к спортивным соревнованиям краевого, межрегионального, российского уровня проводятся учебно-тренировочные сборы. Ежегодно около 300 лесосибирских спортсменов выезжают для тренировок и оздоровления.</w:t>
      </w:r>
    </w:p>
    <w:p w:rsidR="00B26032" w:rsidRDefault="00481B4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С 2016 года в соответствии с Указом Президента Российской Федерации от 24 марта 2014 г. № 172 «О Всероссийском физкультурно-спортивном комплексе «Готов к труду и обороне» (ГТО)», Постановлением Правительства Российской Федерации от 11 июня 2014г. № 540 «Об утверждении Положения о Всероссийском физкультурно-спортивном комплексе «Готов к труду и обороне» (ГТО)» и Постановлением администрации г. Лесосибирска «Положение о центре тестирования ГТО» от 09.07.2021 № 663 на территории города Лесосибирска на базе МБУ «Стадион «Труд» создано структурное подразделение «Центр тестирования по выполнению видов испытаний (тестов), нормативов, требований к оценке уровня знаний и умений в области физической культуры и спорта», который осуществляет организацию и принятие видов испытаний (тестов), нормативов, требований к оценке уровня знаний и умений в области физической культуры и спорта Всероссийского физкультурно-спортивного комплекса «Готов к труду и обороне». В городе утвержден Порядок организации и проведения тестирования, перечень мест для выполнения испытаний, судейская бригада для выполнения испытаний, определены ответственные на разных уровнях и в учрежде</w:t>
      </w:r>
      <w:r w:rsidRPr="00822554">
        <w:rPr>
          <w:color w:val="000000" w:themeColor="text1"/>
        </w:rPr>
        <w:t>ниях. Ежегодно увеличивается количество лесосибирце</w:t>
      </w:r>
      <w:r w:rsidR="006B44DA" w:rsidRPr="00822554">
        <w:rPr>
          <w:color w:val="000000" w:themeColor="text1"/>
        </w:rPr>
        <w:t>в, выполнивших нормы ГТО. В 2023</w:t>
      </w:r>
      <w:r w:rsidRPr="00822554">
        <w:rPr>
          <w:color w:val="000000" w:themeColor="text1"/>
        </w:rPr>
        <w:t xml:space="preserve"> году – </w:t>
      </w:r>
      <w:r w:rsidR="00822554" w:rsidRPr="00822554">
        <w:rPr>
          <w:color w:val="000000" w:themeColor="text1"/>
        </w:rPr>
        <w:t>1 524</w:t>
      </w:r>
      <w:r w:rsidRPr="00822554">
        <w:rPr>
          <w:color w:val="000000" w:themeColor="text1"/>
        </w:rPr>
        <w:t xml:space="preserve"> человек</w:t>
      </w:r>
      <w:r w:rsidR="00822554" w:rsidRPr="00822554">
        <w:rPr>
          <w:color w:val="000000" w:themeColor="text1"/>
        </w:rPr>
        <w:t>а</w:t>
      </w:r>
      <w:r w:rsidRPr="00822554">
        <w:rPr>
          <w:color w:val="000000" w:themeColor="text1"/>
        </w:rPr>
        <w:t>, из них на золотой зн</w:t>
      </w:r>
      <w:r w:rsidR="00822554" w:rsidRPr="00822554">
        <w:rPr>
          <w:color w:val="000000" w:themeColor="text1"/>
        </w:rPr>
        <w:t>ак – 287</w:t>
      </w:r>
      <w:r>
        <w:rPr>
          <w:color w:val="000000" w:themeColor="text1"/>
        </w:rPr>
        <w:t xml:space="preserve"> человек. С начала открытия Лесосибирский Центр тестирования по выполнению нормативов ГТО в тройке лидеров среди муниципальных образований Красноярского края. </w:t>
      </w:r>
      <w:r w:rsidRPr="006B44DA">
        <w:rPr>
          <w:color w:val="000000" w:themeColor="text1"/>
        </w:rPr>
        <w:t>В 202</w:t>
      </w:r>
      <w:r w:rsidR="006B44DA" w:rsidRPr="006B44DA">
        <w:rPr>
          <w:color w:val="000000" w:themeColor="text1"/>
        </w:rPr>
        <w:t>2</w:t>
      </w:r>
      <w:r w:rsidRPr="006B44DA">
        <w:rPr>
          <w:color w:val="000000" w:themeColor="text1"/>
        </w:rPr>
        <w:t xml:space="preserve"> году центр тестирования «ГТО» занял почетное 2 место по развитию и реализации ВФСК «ГТО».</w:t>
      </w:r>
    </w:p>
    <w:p w:rsidR="00B26032" w:rsidRDefault="00481B46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Именно поэтому, необходимо обеспечить доступность спортивных объектов, широкое вовлечение населения в занятия физкультурой и спортом, и совершенствование системы спортивной подготовки. </w:t>
      </w:r>
    </w:p>
    <w:p w:rsidR="00B26032" w:rsidRDefault="00481B46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Инфраструктура объектов физической культуры и спорта </w:t>
      </w:r>
      <w:r w:rsidR="006B44DA">
        <w:rPr>
          <w:color w:val="000000" w:themeColor="text1"/>
        </w:rPr>
        <w:t>г</w:t>
      </w:r>
      <w:r>
        <w:rPr>
          <w:color w:val="000000" w:themeColor="text1"/>
        </w:rPr>
        <w:t xml:space="preserve">п. Стрелка на протяжении многих лет была представлена спортивными залами учреждений образования, а также небольшим спортивным залом школы единоборств. По этой причине, не было возможности проводить спортивные мероприятия различного уровня для населения поселка, а жители поселка не имели возможности систематически заниматься физической культурой и спортом. </w:t>
      </w:r>
    </w:p>
    <w:p w:rsidR="00B26032" w:rsidRDefault="00481B46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>Наряду с этим существуют проблемы в развитии физической культуры и спорта в городе Лесосибирске:</w:t>
      </w:r>
    </w:p>
    <w:p w:rsidR="00B26032" w:rsidRDefault="00481B46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 невысокий уровень развития инфраструктуры сферы физической культуры и спорта и совершенствования финансового обеспечения физкультурно-спортивной деятельности, стимулирования развития массового спорта;</w:t>
      </w:r>
    </w:p>
    <w:p w:rsidR="00B26032" w:rsidRDefault="00481B46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недостаточное количество спортсооружений и обеспечение спортивными залами различных групп населения, высокая степень износа основных фондов учреждений физической культуры и спорта в городе; </w:t>
      </w:r>
    </w:p>
    <w:p w:rsidR="00B26032" w:rsidRDefault="00481B46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 старение большинства квалифицированных кадров в сфере физической культуры и спорта;</w:t>
      </w:r>
    </w:p>
    <w:p w:rsidR="00B26032" w:rsidRDefault="00481B46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-слабое медико–биологическое обеспечение физической культуры и спорта, недостаточный уровень врачебного сопровождения за занимающимися;</w:t>
      </w:r>
    </w:p>
    <w:p w:rsidR="00B26032" w:rsidRDefault="00481B46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 низкий уровень общественных инициатив и проектов в области физической культуры и спорта, а также физкультурно-спортивной работы, проводимой по месту жительства;</w:t>
      </w:r>
    </w:p>
    <w:p w:rsidR="00B26032" w:rsidRDefault="00481B46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 дефицит квалифицированных кадров, обладающих компетенциями для работы по видам спорта футбол, баскетбол, хоккей;</w:t>
      </w:r>
    </w:p>
    <w:p w:rsidR="00B26032" w:rsidRDefault="00481B46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 слабое развитие системы подготовки кадрового резерва;</w:t>
      </w:r>
    </w:p>
    <w:p w:rsidR="00B26032" w:rsidRDefault="00481B46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 недостаточное развитие сети спортивных клубов по месту жительства на территории города Лесосибирска.</w:t>
      </w:r>
    </w:p>
    <w:p w:rsidR="00B26032" w:rsidRDefault="00481B4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На основании анализа в качестве основных стратегических целевых ориентиров развития определяем следующие: </w:t>
      </w:r>
    </w:p>
    <w:p w:rsidR="00B26032" w:rsidRDefault="00481B4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рост удельного веса населения, систематически занимающегося физической культурой и спортом;</w:t>
      </w:r>
    </w:p>
    <w:p w:rsidR="00B26032" w:rsidRDefault="00481B4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рост удельного веса лиц с ограниченными возможностями здоровья и инвалидов, систематически занимающихся спортом, в общей численности данной категории населения;</w:t>
      </w:r>
    </w:p>
    <w:p w:rsidR="00B26032" w:rsidRDefault="00481B4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рост уровня обеспеченности населения спортивными сооружениями, исходя из единовременной пропускной способности.</w:t>
      </w:r>
    </w:p>
    <w:p w:rsidR="00B26032" w:rsidRDefault="00481B46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Дальнейшее развитие физической культуры и спорта в городе Лесосибирске связано с задачей </w:t>
      </w:r>
      <w:r>
        <w:rPr>
          <w:color w:val="000000" w:themeColor="text1"/>
          <w:lang w:eastAsia="en-US"/>
        </w:rPr>
        <w:t>создания условий, способствующих привлечению наибольшего количества жителей к занятиям спортом, обеспечивающих возможность городу Лесосибирску стать современным пространством с устойчивым развитием спортивной инфраструктуры.</w:t>
      </w:r>
      <w:r>
        <w:rPr>
          <w:color w:val="000000" w:themeColor="text1"/>
        </w:rPr>
        <w:t xml:space="preserve"> </w:t>
      </w:r>
    </w:p>
    <w:p w:rsidR="00B26032" w:rsidRDefault="00481B46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Эти задачи поставлены во главу угла регионального проекта «Спорт – норма жизни». В 2021 году подписано соглашение о реализации 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(Красноярский край)». Для Лесосибирска определены значения показателей, достижение которых завершится в 2024 году, а именно:</w:t>
      </w:r>
    </w:p>
    <w:p w:rsidR="00B26032" w:rsidRDefault="00481B46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доля детей и молодёжи (возраст 3-29 лет), систематически занимающихся физической культурой и спортом - 99,6%;</w:t>
      </w:r>
    </w:p>
    <w:p w:rsidR="00B26032" w:rsidRDefault="00481B46">
      <w:pPr>
        <w:ind w:firstLine="709"/>
        <w:jc w:val="both"/>
        <w:rPr>
          <w:color w:val="000000" w:themeColor="text1"/>
          <w:lang w:eastAsia="en-US"/>
        </w:rPr>
      </w:pPr>
      <w:r>
        <w:rPr>
          <w:color w:val="000000" w:themeColor="text1"/>
        </w:rPr>
        <w:t>- доля граждан среднего возраста (женщины 30-54 лет, мужчины 30-59 лет) систематически занимающихся физической культурой и спортом- 36,0%;</w:t>
      </w:r>
    </w:p>
    <w:p w:rsidR="00B26032" w:rsidRDefault="00481B46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доля граждан старшего возраста (женщины 55-79 лет, мужчины 60-79 лет) систематически занимающихся физической культурой и спортом - 9,7%;</w:t>
      </w:r>
    </w:p>
    <w:p w:rsidR="00B26032" w:rsidRDefault="00481B46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уровень обеспеченности граждан спортивными объектами исходя из единовременной пропускной способности объектов спорта – 49,75%;</w:t>
      </w:r>
    </w:p>
    <w:p w:rsidR="00B26032" w:rsidRDefault="00481B46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доля занимающихся по программам спортивной подготовки в организациях ведомственной принадлежности физической культуры и спорта – 100,0%.</w:t>
      </w:r>
    </w:p>
    <w:p w:rsidR="00B26032" w:rsidRDefault="00481B46">
      <w:pPr>
        <w:ind w:firstLine="709"/>
        <w:jc w:val="both"/>
        <w:rPr>
          <w:color w:val="000000" w:themeColor="text1"/>
          <w:lang w:eastAsia="en-US"/>
        </w:rPr>
      </w:pPr>
      <w:r>
        <w:rPr>
          <w:color w:val="000000" w:themeColor="text1"/>
        </w:rPr>
        <w:t>Достойным результатом реализации муниципальной программы «Развитие физической культуры и спорта города Лесосибирска» за 2022 год, стало первое место города Лесосибирска в рейтинге муниципальных образований Красноярского края по развитию спорта и физической культуры. Сильными сторонами стали призовые места в развитии массового спорта и развитие адаптивной физической культуры, слабыми оказалось финансирование муниципальной программы, исходя из количества населения, и присвоение спортивных разрядов (КМС, МС).</w:t>
      </w:r>
    </w:p>
    <w:p w:rsidR="00B26032" w:rsidRDefault="00B26032">
      <w:pPr>
        <w:autoSpaceDE w:val="0"/>
        <w:autoSpaceDN w:val="0"/>
        <w:adjustRightInd w:val="0"/>
        <w:ind w:firstLine="708"/>
        <w:jc w:val="both"/>
        <w:rPr>
          <w:color w:val="000000" w:themeColor="text1"/>
          <w:lang w:eastAsia="en-US"/>
        </w:rPr>
      </w:pPr>
    </w:p>
    <w:p w:rsidR="00B26032" w:rsidRDefault="00481B46">
      <w:pPr>
        <w:jc w:val="center"/>
        <w:rPr>
          <w:color w:val="000000" w:themeColor="text1"/>
        </w:rPr>
      </w:pPr>
      <w:r>
        <w:rPr>
          <w:color w:val="000000" w:themeColor="text1"/>
        </w:rPr>
        <w:t>3. Приоритеты и цели социально-экономического развития в соответствующей сфере, описание основных целей и задач программы, прогноз развития.</w:t>
      </w:r>
    </w:p>
    <w:p w:rsidR="00B26032" w:rsidRDefault="00B26032">
      <w:pPr>
        <w:jc w:val="center"/>
        <w:rPr>
          <w:color w:val="000000" w:themeColor="text1"/>
        </w:rPr>
      </w:pPr>
    </w:p>
    <w:p w:rsidR="00B26032" w:rsidRDefault="00481B46">
      <w:pPr>
        <w:ind w:left="-1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Приоритеты и цели социально-экономического развития в сфере физической культуры и спорта города Лесосибирска определены в соответствии со следующими стратегическими документами и нормативными правовыми актами Российской Федерации, Красноярского края, города Лесосибирска: </w:t>
      </w:r>
    </w:p>
    <w:p w:rsidR="00B26032" w:rsidRDefault="00481B46">
      <w:pPr>
        <w:pStyle w:val="aff1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hyperlink r:id="rId12" w:history="1">
        <w:r>
          <w:rPr>
            <w:rStyle w:val="a4"/>
            <w:rFonts w:ascii="Times New Roman" w:hAnsi="Times New Roman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 xml:space="preserve">Федеральным законом от 04.12.2007 № 329-ФЗ «О физической культуре и спорте в Российской Федерации»; </w:t>
        </w:r>
      </w:hyperlink>
    </w:p>
    <w:p w:rsidR="00B26032" w:rsidRDefault="00481B46">
      <w:pPr>
        <w:pStyle w:val="aff1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Постановлением Правительства Российской Федерации от 30.09.2021 № 1661 «Об утверждении государственной программы Российской Федерации «Развитие физической культуры и спорта»;</w:t>
      </w:r>
    </w:p>
    <w:p w:rsidR="00B26032" w:rsidRDefault="00481B46">
      <w:pPr>
        <w:pStyle w:val="aff1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Указом Президента Российской Федерации от 24.03.2014 № 172 «О Всероссийском физкультурно-спортивном комплексе «Готов к труду и обороне» (ГТО)»; </w:t>
      </w:r>
    </w:p>
    <w:p w:rsidR="00B26032" w:rsidRDefault="00481B46">
      <w:pPr>
        <w:pStyle w:val="aff1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Постановлением Правительства Российской Федерации от 11.06.2014 № 540 «Об утверждении Положения о Всероссийском физкультурно-спортивном комплексе «Готов к труду и обороне» (ГТО)»;</w:t>
      </w:r>
    </w:p>
    <w:p w:rsidR="00B26032" w:rsidRDefault="00481B46">
      <w:pPr>
        <w:pStyle w:val="aff1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Законом Красноярского края от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21.12.2010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 11-5566 «О физической культуре и спорте в Красноярском крае»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B26032" w:rsidRDefault="00481B46">
      <w:pPr>
        <w:pStyle w:val="aff1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Постановлением правительства Красноярского края от 30.09.2013 № 518-п «Об утверждении государственной программы Красноярского края «Развитие физической культуры и спорта»;</w:t>
      </w:r>
    </w:p>
    <w:p w:rsidR="00B26032" w:rsidRDefault="00481B46">
      <w:pPr>
        <w:pStyle w:val="aff1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Решением Лесосибирского городского Совета от 25.10.2012 № 293 «Об утверждении Положения об отделе спорта и молодёжной политики администрации города Лесосибирска». </w:t>
      </w:r>
    </w:p>
    <w:p w:rsidR="00B26032" w:rsidRDefault="00481B46">
      <w:pPr>
        <w:pStyle w:val="aff1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Постановлением администрации города от 29.10.2014 № 1463 «Об утверждении новой редакции муниципальной программы «Развитие физической культуры и спорта города Лесосибирска»;  </w:t>
      </w:r>
    </w:p>
    <w:p w:rsidR="00B26032" w:rsidRDefault="00481B46">
      <w:pPr>
        <w:pStyle w:val="aff1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Постановлением администрации г. Лесосибирска от 09.07.2021 № 663 «Положение о Центре тестирования ГТО».</w:t>
      </w:r>
    </w:p>
    <w:p w:rsidR="00B26032" w:rsidRDefault="00481B46">
      <w:pPr>
        <w:ind w:left="-1" w:firstLine="568"/>
        <w:jc w:val="both"/>
        <w:rPr>
          <w:color w:val="000000" w:themeColor="text1"/>
        </w:rPr>
      </w:pPr>
      <w:r>
        <w:rPr>
          <w:color w:val="000000" w:themeColor="text1"/>
        </w:rPr>
        <w:t xml:space="preserve">Реализация программы будет осуществляться в соответствии со следующими приоритетами: </w:t>
      </w:r>
    </w:p>
    <w:p w:rsidR="00B26032" w:rsidRDefault="00481B46">
      <w:pPr>
        <w:autoSpaceDE w:val="0"/>
        <w:autoSpaceDN w:val="0"/>
        <w:adjustRightInd w:val="0"/>
        <w:ind w:firstLine="567"/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>- укрепление системы физической культуры и спорта на территории            г. Лесосибирска, обеспечивающей эффективное межведомственное взаимодействие, единство элементов руководства и управления отраслью на всех уровнях, единую политику и преемственность практических действий в сфере физической культуры и спорта на муниципальном и краевом уровнях;</w:t>
      </w:r>
    </w:p>
    <w:p w:rsidR="00B26032" w:rsidRDefault="00481B46">
      <w:pPr>
        <w:autoSpaceDE w:val="0"/>
        <w:autoSpaceDN w:val="0"/>
        <w:adjustRightInd w:val="0"/>
        <w:ind w:firstLine="567"/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>- развитие системы межотраслевого взаимодействия и форм межотраслевого объединения в целях обеспечения эффективного функционирования и развития физической культуры и спорта в городе;</w:t>
      </w:r>
    </w:p>
    <w:p w:rsidR="00B26032" w:rsidRDefault="00481B46">
      <w:pPr>
        <w:autoSpaceDE w:val="0"/>
        <w:autoSpaceDN w:val="0"/>
        <w:adjustRightInd w:val="0"/>
        <w:ind w:firstLine="567"/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>- реализация единой кадровой политики, создание системы, обеспечивающей преемственность и постоянное повышение профессиональной компетентности и квалификации отраслевых кадров;</w:t>
      </w:r>
    </w:p>
    <w:p w:rsidR="00B26032" w:rsidRDefault="00481B46">
      <w:pPr>
        <w:autoSpaceDE w:val="0"/>
        <w:autoSpaceDN w:val="0"/>
        <w:adjustRightInd w:val="0"/>
        <w:ind w:firstLine="567"/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>- сохранение и увеличение существующих темпов и объёмов развития материально-технической базы, расширение комплекса мероприятий в рамках муниципальной программы «Развитие физической культуры и спорта в городе Лесосибирске»,</w:t>
      </w:r>
      <w:r>
        <w:rPr>
          <w:rFonts w:eastAsia="TimesNewRomanPSMT"/>
          <w:i/>
          <w:color w:val="000000" w:themeColor="text1"/>
        </w:rPr>
        <w:t xml:space="preserve"> </w:t>
      </w:r>
      <w:r>
        <w:rPr>
          <w:rFonts w:eastAsia="TimesNewRomanPSMT"/>
          <w:color w:val="000000" w:themeColor="text1"/>
        </w:rPr>
        <w:t xml:space="preserve"> </w:t>
      </w:r>
    </w:p>
    <w:p w:rsidR="00B26032" w:rsidRDefault="00481B46">
      <w:pPr>
        <w:autoSpaceDE w:val="0"/>
        <w:autoSpaceDN w:val="0"/>
        <w:adjustRightInd w:val="0"/>
        <w:ind w:firstLine="567"/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>- внедрение в практику деятельности по развитию материально-технической базы физической культуры и спорта механизмов государственно-частного партнерства;</w:t>
      </w:r>
    </w:p>
    <w:p w:rsidR="00B26032" w:rsidRDefault="00481B46">
      <w:pPr>
        <w:autoSpaceDE w:val="0"/>
        <w:autoSpaceDN w:val="0"/>
        <w:adjustRightInd w:val="0"/>
        <w:ind w:firstLine="567"/>
        <w:jc w:val="both"/>
        <w:rPr>
          <w:rStyle w:val="FontStyle13"/>
          <w:color w:val="000000" w:themeColor="text1"/>
          <w:sz w:val="28"/>
          <w:szCs w:val="28"/>
        </w:rPr>
      </w:pPr>
      <w:r>
        <w:rPr>
          <w:rFonts w:eastAsia="TimesNewRomanPSMT"/>
          <w:color w:val="000000" w:themeColor="text1"/>
        </w:rPr>
        <w:t>- принятие мер, направленных на повышение эффективности использования введенных в эксплуатацию спортивных сооружений;</w:t>
      </w:r>
    </w:p>
    <w:p w:rsidR="00B26032" w:rsidRDefault="00481B46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активизация работы по реконструкции и благоустройству стадиона в Новоенисейске с переоборудованием хоккейной площадки, ремонтом футбольного поля, беговой дорожки, трибун, турников, с устройством новых площадок; </w:t>
      </w:r>
    </w:p>
    <w:p w:rsidR="00B26032" w:rsidRDefault="00481B46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 обустройство лыжного стадиона на ТГЛБ «Снежная» для привлечения большего количества участников, проведения ежегодных краевых спортивных соревнований, а также для включения данного стадиона во Всероссийский реестр объектов спорта;</w:t>
      </w:r>
    </w:p>
    <w:p w:rsidR="00B26032" w:rsidRDefault="00681DBF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 в 2021</w:t>
      </w:r>
      <w:r w:rsidR="00481B46">
        <w:rPr>
          <w:color w:val="000000" w:themeColor="text1"/>
        </w:rPr>
        <w:t xml:space="preserve"> году подготовлены документы для осуществления капитального ремонта объекта - Дом спорта МБУ «СШ №1» для дальнейшего производства работ, с целью безопасности для дальнейшей эксплуатации;</w:t>
      </w:r>
    </w:p>
    <w:p w:rsidR="00681DBF" w:rsidRDefault="00681DBF">
      <w:pPr>
        <w:ind w:firstLine="567"/>
        <w:jc w:val="both"/>
        <w:rPr>
          <w:color w:val="000000" w:themeColor="text1"/>
        </w:rPr>
      </w:pPr>
      <w:r w:rsidRPr="00822554">
        <w:rPr>
          <w:color w:val="000000" w:themeColor="text1"/>
        </w:rPr>
        <w:t>- в 2023 году п</w:t>
      </w:r>
      <w:r w:rsidR="00822554" w:rsidRPr="00822554">
        <w:rPr>
          <w:color w:val="000000" w:themeColor="text1"/>
        </w:rPr>
        <w:t xml:space="preserve">роведены работы по капитальному </w:t>
      </w:r>
      <w:r w:rsidRPr="00822554">
        <w:rPr>
          <w:color w:val="000000" w:themeColor="text1"/>
        </w:rPr>
        <w:t>ремонту кровли объекта - Дом спорта МБУ ДО «СШ №1»;</w:t>
      </w:r>
    </w:p>
    <w:p w:rsidR="00B26032" w:rsidRDefault="00481B46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 замена верхнего покрытия беговой дорожки на стадионе «Труд», с целью дальнейшей эксплуатации всеми категориями населения, и минимизации травм;</w:t>
      </w:r>
    </w:p>
    <w:p w:rsidR="00B26032" w:rsidRDefault="00481B46">
      <w:pPr>
        <w:autoSpaceDE w:val="0"/>
        <w:autoSpaceDN w:val="0"/>
        <w:adjustRightInd w:val="0"/>
        <w:ind w:firstLine="567"/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>- максимальная реализация возможностей участия города Лесосибирска в краевых, федеральных программах и проектах развития физической культуры и спорта;</w:t>
      </w:r>
    </w:p>
    <w:p w:rsidR="00B26032" w:rsidRDefault="00481B4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rFonts w:eastAsia="TimesNewRomanPSMT"/>
          <w:color w:val="000000" w:themeColor="text1"/>
        </w:rPr>
        <w:t xml:space="preserve">- </w:t>
      </w:r>
      <w:r>
        <w:rPr>
          <w:color w:val="000000" w:themeColor="text1"/>
        </w:rPr>
        <w:t xml:space="preserve">приведение спортивных объектов в соответствие с требованиями стандартов, а также правилами сертификации;  </w:t>
      </w:r>
    </w:p>
    <w:p w:rsidR="00B26032" w:rsidRDefault="00481B46">
      <w:pPr>
        <w:autoSpaceDE w:val="0"/>
        <w:autoSpaceDN w:val="0"/>
        <w:adjustRightInd w:val="0"/>
        <w:ind w:firstLine="567"/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 xml:space="preserve">- формирование и реализация единой информационной политики органов власти, общественных объединений, учреждений и предприятий направленной на повышение интереса граждан к занятиям физической культурой и спортом, популяризацию спорта и пропаганду спортивных достижений; </w:t>
      </w:r>
    </w:p>
    <w:p w:rsidR="00B26032" w:rsidRDefault="00481B46">
      <w:pPr>
        <w:autoSpaceDE w:val="0"/>
        <w:autoSpaceDN w:val="0"/>
        <w:adjustRightInd w:val="0"/>
        <w:ind w:firstLine="708"/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>- стимулирование и поддержка гражданских инициатив направленных на объединение граждан на основе общности интересов к занятиям физической культурой и ведению здорового образа жизни, создание условий для развития спортивных клубов по месту учёбы, работы и жительства;</w:t>
      </w:r>
    </w:p>
    <w:p w:rsidR="00B26032" w:rsidRDefault="00481B46">
      <w:pPr>
        <w:autoSpaceDE w:val="0"/>
        <w:autoSpaceDN w:val="0"/>
        <w:adjustRightInd w:val="0"/>
        <w:ind w:firstLine="708"/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>- развитие сотрудничества и механизмов совместной деятельности по привлечению населения и обеспечению возможностей для занятий физической культурой и спортом, между органами управления физической культурой и спортом, и организациями, осуществляющими деятельность в сфере физической культуры и спорта на коммерческой основе;</w:t>
      </w:r>
    </w:p>
    <w:p w:rsidR="00B26032" w:rsidRDefault="00481B46">
      <w:pPr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- развитие на территории города Всероссийского физкультурно-спортивного комплекса «Готов к труду и обороне» (ВФСК ГТО); </w:t>
      </w:r>
    </w:p>
    <w:p w:rsidR="00B26032" w:rsidRDefault="00481B46">
      <w:pPr>
        <w:ind w:firstLine="567"/>
        <w:contextualSpacing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-  </w:t>
      </w:r>
      <w:r>
        <w:rPr>
          <w:color w:val="000000" w:themeColor="text1"/>
        </w:rPr>
        <w:t xml:space="preserve">расширения </w:t>
      </w:r>
      <w:r>
        <w:rPr>
          <w:rFonts w:eastAsia="TimesNewRomanPSMT"/>
          <w:color w:val="000000" w:themeColor="text1"/>
        </w:rPr>
        <w:t xml:space="preserve">комплекса мероприятий по адаптивному спорту в рамках муниципальной программы «Развитие физической культуры и спорта в городе Лесосибирске»; </w:t>
      </w:r>
    </w:p>
    <w:p w:rsidR="00B26032" w:rsidRDefault="00481B46">
      <w:pPr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- участия спортсменов по адаптивным видам спорта в соревнованиях городского, краевого, всероссийского и международного уровней; </w:t>
      </w:r>
    </w:p>
    <w:p w:rsidR="00B26032" w:rsidRDefault="00481B46">
      <w:pPr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- повышение квалификации специалистов в области адаптивной физической культуры и спорта инвалидов;</w:t>
      </w:r>
    </w:p>
    <w:p w:rsidR="00B26032" w:rsidRDefault="00481B46">
      <w:pPr>
        <w:autoSpaceDE w:val="0"/>
        <w:autoSpaceDN w:val="0"/>
        <w:adjustRightInd w:val="0"/>
        <w:ind w:firstLine="708"/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>- обеспечение преемственности между элементами городской системы физической культуры и спорта в части выявления и отбора на раннем этапе, а также последующего сопровождения и поддержки талантливых спортсменов и тренеров;</w:t>
      </w:r>
    </w:p>
    <w:p w:rsidR="00B26032" w:rsidRDefault="00481B46">
      <w:pPr>
        <w:autoSpaceDE w:val="0"/>
        <w:autoSpaceDN w:val="0"/>
        <w:adjustRightInd w:val="0"/>
        <w:ind w:firstLine="708"/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>- разработка и внедрение новых эффективных физкультурно-спортивных технологий, модернизация системы научно-методического обеспечения сборных команд города Лесосибирска;</w:t>
      </w:r>
    </w:p>
    <w:p w:rsidR="00B26032" w:rsidRDefault="00481B4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совершенствование организационной структуры учреждений спортивной направленности, централизация процесса управления подготовкой спортивного резерва на муниципальном уровне;</w:t>
      </w:r>
    </w:p>
    <w:p w:rsidR="00B26032" w:rsidRDefault="00481B4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совершенствование кадровой политики, развитие системы профессионального развития, роста и повышения квалификации спортивных тренеров, преподавателей спортивных школ, создание условий преемственности между поколениями кадров сферы спортивной подготовки;</w:t>
      </w:r>
    </w:p>
    <w:p w:rsidR="00B26032" w:rsidRDefault="00481B46">
      <w:pPr>
        <w:ind w:firstLine="708"/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>- формирование механизмов обеспечения социальных гарантий выдающимся спортсменам и их тренерам;</w:t>
      </w:r>
    </w:p>
    <w:p w:rsidR="00B26032" w:rsidRDefault="00481B46">
      <w:pPr>
        <w:ind w:firstLine="708"/>
        <w:contextualSpacing/>
        <w:jc w:val="both"/>
        <w:rPr>
          <w:color w:val="000000" w:themeColor="text1"/>
        </w:rPr>
      </w:pPr>
      <w:r>
        <w:rPr>
          <w:rFonts w:eastAsia="TimesNewRomanPSMT"/>
          <w:color w:val="000000" w:themeColor="text1"/>
        </w:rPr>
        <w:t xml:space="preserve">- </w:t>
      </w:r>
      <w:r>
        <w:rPr>
          <w:color w:val="000000" w:themeColor="text1"/>
        </w:rPr>
        <w:t>организацию и проведение летней спортивно-оздоровительной кампании;</w:t>
      </w:r>
    </w:p>
    <w:p w:rsidR="00B26032" w:rsidRDefault="00481B4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повышение качества проведения краевых, всероссийских мероприятий, традиционно проводимых на территории города Лесосибирска;</w:t>
      </w:r>
    </w:p>
    <w:p w:rsidR="00B26032" w:rsidRDefault="00481B46">
      <w:pPr>
        <w:ind w:firstLine="567"/>
        <w:jc w:val="both"/>
        <w:rPr>
          <w:color w:val="000000" w:themeColor="text1"/>
        </w:rPr>
      </w:pPr>
      <w:r>
        <w:rPr>
          <w:rFonts w:eastAsia="TimesNewRomanPSMT"/>
          <w:color w:val="000000" w:themeColor="text1"/>
        </w:rPr>
        <w:t>- популяризация и пропаганда на региональном и федеральном уровне спортивных достижений и выдающихся спортсменов города Лесосибирска</w:t>
      </w:r>
      <w:r>
        <w:rPr>
          <w:color w:val="000000" w:themeColor="text1"/>
        </w:rPr>
        <w:t>.</w:t>
      </w:r>
    </w:p>
    <w:p w:rsidR="00B26032" w:rsidRDefault="00481B46">
      <w:pPr>
        <w:ind w:left="-1" w:firstLine="568"/>
        <w:jc w:val="both"/>
        <w:rPr>
          <w:color w:val="000000" w:themeColor="text1"/>
          <w:lang w:eastAsia="en-US"/>
        </w:rPr>
      </w:pPr>
      <w:r>
        <w:rPr>
          <w:color w:val="000000" w:themeColor="text1"/>
        </w:rPr>
        <w:t xml:space="preserve">Основной целью муниципальной программы является </w:t>
      </w:r>
      <w:r>
        <w:rPr>
          <w:color w:val="000000" w:themeColor="text1"/>
          <w:lang w:eastAsia="en-US"/>
        </w:rPr>
        <w:t xml:space="preserve">создание условий, обеспечивающих возможность городу Лесосибирску стать современным пространством для повышения мотивации к здоровому образу жизни, занятиям массовым спортом всех возрастных и социальных групп населения, повышения уровня спортивных достижений лесосибирских спортсменов. </w:t>
      </w:r>
    </w:p>
    <w:p w:rsidR="00B26032" w:rsidRDefault="00481B46">
      <w:pPr>
        <w:ind w:left="-1" w:firstLine="568"/>
        <w:rPr>
          <w:color w:val="000000" w:themeColor="text1"/>
        </w:rPr>
      </w:pPr>
      <w:r>
        <w:rPr>
          <w:color w:val="000000" w:themeColor="text1"/>
        </w:rPr>
        <w:t xml:space="preserve">Для достижения данной цели должны быть решены следующие задачи: </w:t>
      </w:r>
    </w:p>
    <w:p w:rsidR="00B26032" w:rsidRDefault="00481B46">
      <w:pPr>
        <w:pStyle w:val="aff3"/>
        <w:numPr>
          <w:ilvl w:val="0"/>
          <w:numId w:val="2"/>
        </w:numPr>
        <w:autoSpaceDE w:val="0"/>
        <w:autoSpaceDN w:val="0"/>
        <w:adjustRightInd w:val="0"/>
        <w:ind w:left="0" w:firstLine="1068"/>
        <w:jc w:val="both"/>
        <w:rPr>
          <w:color w:val="000000" w:themeColor="text1"/>
          <w:sz w:val="28"/>
          <w:szCs w:val="28"/>
        </w:rPr>
      </w:pPr>
      <w:r>
        <w:rPr>
          <w:rFonts w:eastAsia="TimesNewRomanPSMT"/>
          <w:color w:val="000000" w:themeColor="text1"/>
          <w:sz w:val="28"/>
          <w:szCs w:val="28"/>
        </w:rPr>
        <w:t>реализация комплекса мер, направленных на стимулирование и вовлечение населения в занятия физической культурой и спортом, обеспечение доступных и комфортных условий и возможностей для населения по ведению здорового образа жизни, занятиям физической культурой, массовым и любительским спортом;</w:t>
      </w:r>
    </w:p>
    <w:p w:rsidR="00B26032" w:rsidRDefault="00481B46">
      <w:pPr>
        <w:pStyle w:val="aff3"/>
        <w:numPr>
          <w:ilvl w:val="0"/>
          <w:numId w:val="2"/>
        </w:numPr>
        <w:autoSpaceDE w:val="0"/>
        <w:autoSpaceDN w:val="0"/>
        <w:adjustRightInd w:val="0"/>
        <w:ind w:left="0" w:firstLine="1068"/>
        <w:jc w:val="both"/>
        <w:rPr>
          <w:rFonts w:eastAsia="TimesNewRomanPSMT"/>
          <w:color w:val="000000" w:themeColor="text1"/>
          <w:sz w:val="28"/>
          <w:szCs w:val="28"/>
        </w:rPr>
      </w:pPr>
      <w:r>
        <w:rPr>
          <w:rFonts w:eastAsia="TimesNewRomanPSMT"/>
          <w:color w:val="000000" w:themeColor="text1"/>
          <w:sz w:val="28"/>
          <w:szCs w:val="28"/>
        </w:rPr>
        <w:t xml:space="preserve">повышение конкурентоспособности и потенциала города Лесосибирска в сфере подготовки спортивного резерва, спорта высших достижений; </w:t>
      </w:r>
    </w:p>
    <w:p w:rsidR="00B26032" w:rsidRDefault="00481B46">
      <w:pPr>
        <w:pStyle w:val="aff3"/>
        <w:numPr>
          <w:ilvl w:val="0"/>
          <w:numId w:val="2"/>
        </w:numPr>
        <w:autoSpaceDE w:val="0"/>
        <w:autoSpaceDN w:val="0"/>
        <w:adjustRightInd w:val="0"/>
        <w:ind w:left="0" w:firstLine="10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создание условий для эффективного, ответственного, прозрачного управления финансовыми ресурсами в рамках установленных функций и полномочий.</w:t>
      </w:r>
    </w:p>
    <w:p w:rsidR="00B26032" w:rsidRDefault="00481B46">
      <w:pPr>
        <w:pStyle w:val="aff3"/>
        <w:numPr>
          <w:ilvl w:val="0"/>
          <w:numId w:val="2"/>
        </w:numPr>
        <w:snapToGrid w:val="0"/>
        <w:ind w:left="0" w:firstLine="10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создание условий для физической и психологической реабилитации инвалидов и людей с ограниченными возможностями здоровья, путем популяризации физической культуры и спорта.</w:t>
      </w:r>
    </w:p>
    <w:p w:rsidR="00B26032" w:rsidRDefault="00B26032">
      <w:pPr>
        <w:pStyle w:val="ConsPlusTitle"/>
        <w:spacing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26032" w:rsidRDefault="00481B46">
      <w:pPr>
        <w:jc w:val="center"/>
        <w:rPr>
          <w:color w:val="000000" w:themeColor="text1"/>
        </w:rPr>
      </w:pPr>
      <w:r>
        <w:rPr>
          <w:color w:val="000000" w:themeColor="text1"/>
        </w:rPr>
        <w:t>4. Прогноз конечных результатов программы, характеризующих</w:t>
      </w:r>
    </w:p>
    <w:p w:rsidR="00B26032" w:rsidRDefault="00481B46">
      <w:pPr>
        <w:pStyle w:val="1d"/>
        <w:tabs>
          <w:tab w:val="left" w:pos="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на территории города Лесосибирска.</w:t>
      </w:r>
    </w:p>
    <w:p w:rsidR="00B26032" w:rsidRDefault="00B26032">
      <w:pPr>
        <w:rPr>
          <w:color w:val="000000" w:themeColor="text1"/>
        </w:rPr>
      </w:pPr>
    </w:p>
    <w:p w:rsidR="00B26032" w:rsidRDefault="00481B4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Основным целевым показателем, характеризующим результаты реализации муниципальной программы, является удельный вес населения, систематически занимающегося спортом и физической культурой. </w:t>
      </w:r>
    </w:p>
    <w:p w:rsidR="00B26032" w:rsidRDefault="00481B46">
      <w:pPr>
        <w:ind w:left="-1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Своевременная и в полном объеме реализация Программы позволит достичь к 2030 году конечных результатов программы, характеризующих развитие инфраструктуры отрасли, спорта высших достижений, организации и проведения спортивно-массовых и физкультурно-оздоровительных мероприятий различного уровня, популяризации здорового образа жизни. </w:t>
      </w:r>
    </w:p>
    <w:p w:rsidR="00B26032" w:rsidRDefault="00481B46">
      <w:pPr>
        <w:ind w:left="-1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Выполнение мероприятий программы позволит повысить результативность деятельности учреждений отрасли физической культуры и спорта, увеличить её основные показатели к 2030 году: </w:t>
      </w:r>
    </w:p>
    <w:p w:rsidR="00B26032" w:rsidRDefault="00481B46">
      <w:pPr>
        <w:snapToGrid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уровень обеспеченности спортивными сооружениями в городе Лесосибирске;</w:t>
      </w:r>
    </w:p>
    <w:p w:rsidR="00B26032" w:rsidRDefault="00D92236">
      <w:pPr>
        <w:pStyle w:val="1110"/>
        <w:tabs>
          <w:tab w:val="left" w:pos="567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481B46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81B46">
        <w:rPr>
          <w:rFonts w:ascii="Times New Roman" w:hAnsi="Times New Roman"/>
          <w:color w:val="000000" w:themeColor="text1"/>
          <w:sz w:val="28"/>
          <w:szCs w:val="28"/>
        </w:rPr>
        <w:t>- количество организованных и проведенных общегородских, массовых физкультурно-спортивных мероприятий;</w:t>
      </w:r>
    </w:p>
    <w:p w:rsidR="00B26032" w:rsidRDefault="00481B46">
      <w:pPr>
        <w:pStyle w:val="1110"/>
        <w:tabs>
          <w:tab w:val="left" w:pos="567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D9223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>- количество участников массовых физкультурно-спортивных мероприятий;</w:t>
      </w:r>
    </w:p>
    <w:p w:rsidR="00B26032" w:rsidRDefault="00481B46">
      <w:pPr>
        <w:pStyle w:val="1110"/>
        <w:tabs>
          <w:tab w:val="left" w:pos="567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D9223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- количество привлеченного населения к выполнению видов испытаний (тестов), нормативов, требований к оценке уровня знаний и умений в области физической культуры и спорта Всероссийского физкультурно-спортивного комплекса «Готов к труду и обороне»; </w:t>
      </w:r>
    </w:p>
    <w:p w:rsidR="00D92236" w:rsidRPr="00D92236" w:rsidRDefault="00D92236" w:rsidP="00D92236">
      <w:pPr>
        <w:pStyle w:val="1110"/>
        <w:tabs>
          <w:tab w:val="left" w:pos="567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- </w:t>
      </w:r>
      <w:r w:rsidRPr="00D92236">
        <w:rPr>
          <w:rFonts w:ascii="Times New Roman" w:hAnsi="Times New Roman"/>
          <w:color w:val="000000" w:themeColor="text1"/>
          <w:sz w:val="28"/>
          <w:szCs w:val="28"/>
        </w:rPr>
        <w:t xml:space="preserve">количество привлеченного населения к систематическим занятиям физической культурой и спортом в рамках реализации проекта «Спорт в каждый двор»; </w:t>
      </w:r>
    </w:p>
    <w:p w:rsidR="00B26032" w:rsidRDefault="00481B46">
      <w:pPr>
        <w:ind w:firstLine="708"/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- количества тренеров, прошедших курсы повышения квалификации;</w:t>
      </w:r>
    </w:p>
    <w:p w:rsidR="00B26032" w:rsidRDefault="00481B4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  <w:lang w:eastAsia="en-US"/>
        </w:rPr>
        <w:t xml:space="preserve">- число спортсменов города Лесосибирска в составе сборных команд </w:t>
      </w:r>
      <w:r>
        <w:rPr>
          <w:color w:val="000000" w:themeColor="text1"/>
        </w:rPr>
        <w:t>Красноярского края;</w:t>
      </w:r>
    </w:p>
    <w:p w:rsidR="00B26032" w:rsidRDefault="00481B4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выполнение в полном объеме муниципальных заданий, планов финансово-хозяйственной деятельности учреждениями, подведомственными отделу спорта и молодёжной политики;</w:t>
      </w:r>
    </w:p>
    <w:p w:rsidR="00D92236" w:rsidRPr="00D92236" w:rsidRDefault="00D92236" w:rsidP="00D9223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D92236">
        <w:rPr>
          <w:color w:val="000000" w:themeColor="text1"/>
        </w:rPr>
        <w:t xml:space="preserve">привлечение молодых специалистов; </w:t>
      </w:r>
    </w:p>
    <w:p w:rsidR="00B26032" w:rsidRDefault="00481B4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доля лиц с ограниченными возможностями здоровья и инвалидов, систематически занимающихся физической культурой и спортом в общей численности данной категории населения;</w:t>
      </w:r>
    </w:p>
    <w:p w:rsidR="00B26032" w:rsidRDefault="00481B4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количество проведенных спортивно-массовых мероприятий для лиц, с ограниченными возможностями здоровья и инвалидов.</w:t>
      </w:r>
    </w:p>
    <w:p w:rsidR="00B26032" w:rsidRPr="00D92236" w:rsidRDefault="00B26032">
      <w:pPr>
        <w:jc w:val="both"/>
        <w:rPr>
          <w:color w:val="000000" w:themeColor="text1"/>
        </w:rPr>
      </w:pPr>
    </w:p>
    <w:p w:rsidR="00B26032" w:rsidRPr="00D92236" w:rsidRDefault="00B26032">
      <w:pPr>
        <w:jc w:val="both"/>
        <w:rPr>
          <w:color w:val="000000" w:themeColor="text1"/>
        </w:rPr>
      </w:pPr>
    </w:p>
    <w:p w:rsidR="00B26032" w:rsidRPr="00D92236" w:rsidRDefault="00481B46">
      <w:pPr>
        <w:jc w:val="center"/>
        <w:rPr>
          <w:color w:val="000000" w:themeColor="text1"/>
        </w:rPr>
      </w:pPr>
      <w:r w:rsidRPr="00D92236">
        <w:rPr>
          <w:color w:val="000000" w:themeColor="text1"/>
        </w:rPr>
        <w:t>.</w:t>
      </w:r>
    </w:p>
    <w:p w:rsidR="00B26032" w:rsidRDefault="00B2603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26032" w:rsidRDefault="00B2603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26032" w:rsidRDefault="00481B46">
      <w:pPr>
        <w:snapToGri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26032" w:rsidRDefault="00B26032">
      <w:pPr>
        <w:pStyle w:val="ConsPlusCell"/>
        <w:widowControl/>
        <w:rPr>
          <w:color w:val="000000" w:themeColor="text1"/>
          <w:sz w:val="32"/>
          <w:szCs w:val="32"/>
        </w:rPr>
        <w:sectPr w:rsidR="00B26032">
          <w:pgSz w:w="11906" w:h="16838"/>
          <w:pgMar w:top="709" w:right="707" w:bottom="993" w:left="1843" w:header="720" w:footer="720" w:gutter="0"/>
          <w:cols w:space="720"/>
          <w:docGrid w:linePitch="360"/>
        </w:sectPr>
      </w:pPr>
    </w:p>
    <w:p w:rsidR="00B26032" w:rsidRDefault="00481B46">
      <w:pPr>
        <w:pStyle w:val="1110"/>
        <w:tabs>
          <w:tab w:val="left" w:pos="567"/>
        </w:tabs>
        <w:ind w:left="9498" w:firstLine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</w:t>
      </w:r>
    </w:p>
    <w:p w:rsidR="00B26032" w:rsidRDefault="00481B46">
      <w:pPr>
        <w:pStyle w:val="ConsPlusNormal"/>
        <w:widowControl/>
        <w:ind w:left="9498" w:firstLine="1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Паспорту муниципальной программы </w:t>
      </w:r>
    </w:p>
    <w:p w:rsidR="00B26032" w:rsidRDefault="00481B46">
      <w:pPr>
        <w:pStyle w:val="ConsPlusNormal"/>
        <w:widowControl/>
        <w:ind w:left="9498" w:firstLine="1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«Развитие физической культуры и спорта</w:t>
      </w:r>
    </w:p>
    <w:p w:rsidR="00B26032" w:rsidRDefault="00481B46">
      <w:pPr>
        <w:pStyle w:val="ConsPlusNormal"/>
        <w:widowControl/>
        <w:ind w:left="9498" w:firstLine="1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города Лесосибирска» </w:t>
      </w:r>
    </w:p>
    <w:p w:rsidR="00B26032" w:rsidRDefault="00B26032">
      <w:pPr>
        <w:pStyle w:val="ConsPlusNormal"/>
        <w:widowControl/>
        <w:ind w:firstLine="10206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6032" w:rsidRDefault="00481B4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Перечень целевых показателей муниципальной программы г. Лесосибирска, с указанием планируемых к достижению значений в результате реализации муниципальной программы г. Лесосибирска</w:t>
      </w:r>
    </w:p>
    <w:tbl>
      <w:tblPr>
        <w:tblpPr w:leftFromText="180" w:rightFromText="180" w:vertAnchor="text" w:horzAnchor="margin" w:tblpXSpec="center" w:tblpY="178"/>
        <w:tblW w:w="147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2308"/>
        <w:gridCol w:w="707"/>
        <w:gridCol w:w="712"/>
        <w:gridCol w:w="709"/>
        <w:gridCol w:w="850"/>
        <w:gridCol w:w="709"/>
        <w:gridCol w:w="850"/>
        <w:gridCol w:w="851"/>
        <w:gridCol w:w="850"/>
        <w:gridCol w:w="851"/>
        <w:gridCol w:w="850"/>
        <w:gridCol w:w="993"/>
        <w:gridCol w:w="992"/>
        <w:gridCol w:w="992"/>
        <w:gridCol w:w="992"/>
      </w:tblGrid>
      <w:tr w:rsidR="00B26032">
        <w:trPr>
          <w:cantSplit/>
          <w:trHeight w:val="120"/>
        </w:trPr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Цели,</w:t>
            </w:r>
          </w:p>
          <w:p w:rsidR="00B26032" w:rsidRDefault="00481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целевой показатель муниципальной программы</w:t>
            </w: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26032" w:rsidRDefault="00481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120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Годы реализации муниципальной программы г. Лесосибирска</w:t>
            </w:r>
          </w:p>
        </w:tc>
      </w:tr>
      <w:tr w:rsidR="00B26032">
        <w:trPr>
          <w:cantSplit/>
          <w:trHeight w:val="734"/>
        </w:trPr>
        <w:tc>
          <w:tcPr>
            <w:tcW w:w="5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603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603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2603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032" w:rsidRDefault="00481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Долгосрочный период,</w:t>
            </w:r>
          </w:p>
        </w:tc>
      </w:tr>
      <w:tr w:rsidR="00B26032">
        <w:trPr>
          <w:cantSplit/>
          <w:trHeight w:val="131"/>
        </w:trPr>
        <w:tc>
          <w:tcPr>
            <w:tcW w:w="5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03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03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03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3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3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3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3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3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3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3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 г.</w:t>
            </w:r>
          </w:p>
        </w:tc>
      </w:tr>
      <w:tr w:rsidR="00B26032">
        <w:trPr>
          <w:cantSplit/>
          <w:trHeight w:val="12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B26032">
        <w:trPr>
          <w:cantSplit/>
          <w:trHeight w:val="120"/>
        </w:trPr>
        <w:tc>
          <w:tcPr>
            <w:tcW w:w="1374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032" w:rsidRDefault="00481B46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Цель муниципальной программы: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создание условий, обеспечивающих возможность городу Лесосибирску стать современным пространством для повышения мотивации к здоровому образу жизни, занятиям массовым спортом всех возрастных и социальных групп населения, повышения уровня спортивных достижений лесосибирских спортсменов.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032" w:rsidRDefault="00B26032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26032" w:rsidTr="00ED6E18">
        <w:trPr>
          <w:cantSplit/>
          <w:trHeight w:val="195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 w:rsidP="00814C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 вес населения, систематически занимающегося физкультурой и спортом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23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27,23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23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32,45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23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23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23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49,22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23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50,42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E327C" w:rsidRPr="00ED6E18" w:rsidRDefault="006370A6">
            <w:pPr>
              <w:pStyle w:val="23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E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52,39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27C" w:rsidRPr="00ED6E18" w:rsidRDefault="001E327C">
            <w:pPr>
              <w:pStyle w:val="23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E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57,71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032" w:rsidRPr="00ED6E18" w:rsidRDefault="00481B46">
            <w:pPr>
              <w:pStyle w:val="23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E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59,09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26032" w:rsidRPr="00ED6E18" w:rsidRDefault="00ED779B">
            <w:pPr>
              <w:pStyle w:val="23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E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59,89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26032" w:rsidRDefault="00F61849">
            <w:pPr>
              <w:pStyle w:val="23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0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23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23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70,0</w:t>
            </w:r>
          </w:p>
        </w:tc>
      </w:tr>
    </w:tbl>
    <w:p w:rsidR="00B26032" w:rsidRDefault="00B26032">
      <w:pPr>
        <w:pStyle w:val="1110"/>
        <w:tabs>
          <w:tab w:val="left" w:pos="567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B26032" w:rsidRDefault="00B26032">
      <w:pPr>
        <w:pStyle w:val="1110"/>
        <w:tabs>
          <w:tab w:val="left" w:pos="567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B26032" w:rsidRPr="001E327C" w:rsidRDefault="00B26032">
      <w:pPr>
        <w:pStyle w:val="1110"/>
        <w:tabs>
          <w:tab w:val="left" w:pos="567"/>
        </w:tabs>
        <w:rPr>
          <w:rFonts w:ascii="Times New Roman" w:hAnsi="Times New Roman"/>
          <w:color w:val="FF0000"/>
          <w:sz w:val="24"/>
          <w:szCs w:val="24"/>
        </w:rPr>
      </w:pPr>
    </w:p>
    <w:p w:rsidR="00B26032" w:rsidRPr="001E327C" w:rsidRDefault="001E327C">
      <w:pPr>
        <w:pStyle w:val="1110"/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  <w:r w:rsidRPr="00F618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B26032" w:rsidRDefault="00B26032">
      <w:pPr>
        <w:pStyle w:val="1110"/>
        <w:tabs>
          <w:tab w:val="left" w:pos="567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B26032" w:rsidRDefault="00B26032">
      <w:pPr>
        <w:pStyle w:val="1110"/>
        <w:tabs>
          <w:tab w:val="left" w:pos="567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B26032" w:rsidRDefault="00B26032">
      <w:pPr>
        <w:pStyle w:val="1110"/>
        <w:tabs>
          <w:tab w:val="left" w:pos="567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B26032" w:rsidRDefault="00B26032">
      <w:pPr>
        <w:pStyle w:val="1110"/>
        <w:tabs>
          <w:tab w:val="left" w:pos="567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B26032" w:rsidRDefault="00B26032">
      <w:pPr>
        <w:pStyle w:val="1110"/>
        <w:tabs>
          <w:tab w:val="left" w:pos="567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B26032" w:rsidRDefault="00B26032">
      <w:pPr>
        <w:pStyle w:val="1110"/>
        <w:tabs>
          <w:tab w:val="left" w:pos="567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B26032" w:rsidRDefault="00B2603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26032"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B26032" w:rsidRDefault="00481B46">
      <w:pPr>
        <w:pStyle w:val="ConsPlusNormal"/>
        <w:widowControl/>
        <w:ind w:left="9214" w:firstLine="0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Приложение № 1</w:t>
      </w:r>
    </w:p>
    <w:p w:rsidR="00B26032" w:rsidRDefault="00481B46">
      <w:pPr>
        <w:ind w:left="921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 муниципальной программе</w:t>
      </w:r>
    </w:p>
    <w:p w:rsidR="00B26032" w:rsidRDefault="00481B46">
      <w:pPr>
        <w:ind w:left="921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«Развитие физической культуры и спорта </w:t>
      </w:r>
    </w:p>
    <w:p w:rsidR="00B26032" w:rsidRDefault="00481B46">
      <w:pPr>
        <w:ind w:left="921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города Лесосибирска»</w:t>
      </w:r>
    </w:p>
    <w:p w:rsidR="00B26032" w:rsidRDefault="00B26032">
      <w:pPr>
        <w:jc w:val="right"/>
        <w:rPr>
          <w:color w:val="000000" w:themeColor="text1"/>
          <w:sz w:val="24"/>
          <w:szCs w:val="24"/>
        </w:rPr>
      </w:pPr>
    </w:p>
    <w:p w:rsidR="00B26032" w:rsidRDefault="00B26032">
      <w:pPr>
        <w:autoSpaceDE w:val="0"/>
        <w:autoSpaceDN w:val="0"/>
        <w:adjustRightInd w:val="0"/>
        <w:jc w:val="right"/>
        <w:rPr>
          <w:color w:val="000000" w:themeColor="text1"/>
          <w:sz w:val="24"/>
          <w:szCs w:val="24"/>
        </w:rPr>
      </w:pPr>
    </w:p>
    <w:p w:rsidR="00B26032" w:rsidRDefault="00481B4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Информация о ресурсном обеспечении муниципальной программы г. Лесосибирска за счет средств бюджета, в том числе средств, поступивших из бюджетов других уровней бюджетной системы и внебюджетных источников.</w:t>
      </w:r>
    </w:p>
    <w:p w:rsidR="00B26032" w:rsidRDefault="00B26032">
      <w:pPr>
        <w:jc w:val="center"/>
        <w:rPr>
          <w:color w:val="000000" w:themeColor="text1"/>
          <w:sz w:val="24"/>
          <w:szCs w:val="24"/>
        </w:rPr>
      </w:pPr>
    </w:p>
    <w:p w:rsidR="00B26032" w:rsidRDefault="00B26032">
      <w:pPr>
        <w:jc w:val="center"/>
        <w:rPr>
          <w:color w:val="000000" w:themeColor="text1"/>
          <w:sz w:val="24"/>
          <w:szCs w:val="24"/>
        </w:rPr>
      </w:pPr>
    </w:p>
    <w:tbl>
      <w:tblPr>
        <w:tblW w:w="1511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583"/>
        <w:gridCol w:w="2581"/>
        <w:gridCol w:w="2126"/>
        <w:gridCol w:w="850"/>
        <w:gridCol w:w="567"/>
        <w:gridCol w:w="709"/>
        <w:gridCol w:w="567"/>
        <w:gridCol w:w="1552"/>
        <w:gridCol w:w="1297"/>
        <w:gridCol w:w="1297"/>
        <w:gridCol w:w="1298"/>
      </w:tblGrid>
      <w:tr w:rsidR="00B26032" w:rsidTr="00AA68DD">
        <w:trPr>
          <w:trHeight w:val="1532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Наименование ГРБС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68DD" w:rsidRDefault="00481B46" w:rsidP="00AA68D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Код бюджетной</w:t>
            </w:r>
          </w:p>
          <w:p w:rsidR="00B26032" w:rsidRDefault="00481B46" w:rsidP="00AA68D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классификации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032" w:rsidRDefault="00481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Очередной финансовый год 2024 г.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032" w:rsidRDefault="00481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 год планового периода 2025 г.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032" w:rsidRDefault="00481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Второй год планового периода 2026 г.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26032" w:rsidRDefault="00481B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B26032" w:rsidTr="00AA68DD">
        <w:trPr>
          <w:trHeight w:val="842"/>
        </w:trPr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B2603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B2603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Рз</w:t>
            </w:r>
            <w:r>
              <w:rPr>
                <w:color w:val="000000" w:themeColor="text1"/>
                <w:sz w:val="24"/>
                <w:szCs w:val="24"/>
              </w:rPr>
              <w:br/>
              <w:t>Пр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032" w:rsidRDefault="00B2603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26032" w:rsidTr="00AA68DD">
        <w:trPr>
          <w:trHeight w:val="14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032" w:rsidRDefault="00481B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0836F0" w:rsidTr="00AA68DD">
        <w:trPr>
          <w:trHeight w:val="996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6F0" w:rsidRDefault="000836F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6F0" w:rsidRDefault="000836F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6F0" w:rsidRDefault="000836F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«Развитие физической культуры и спорта  города Лесосибирска» на 2024-2026 годы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F0" w:rsidRDefault="000836F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6F0" w:rsidRDefault="000836F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6F0" w:rsidRDefault="000836F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6F0" w:rsidRDefault="000836F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6F0" w:rsidRDefault="000836F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6F0" w:rsidRDefault="000836F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175 009,7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6F0" w:rsidRDefault="000836F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110 769,0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36F0" w:rsidRDefault="000836F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81 015,4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36F0" w:rsidRDefault="000836F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366 794,1</w:t>
            </w:r>
          </w:p>
        </w:tc>
      </w:tr>
      <w:tr w:rsidR="000836F0" w:rsidTr="00AA68DD">
        <w:trPr>
          <w:trHeight w:val="697"/>
        </w:trPr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6F0" w:rsidRDefault="000836F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6F0" w:rsidRDefault="000836F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6F0" w:rsidRDefault="000836F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F0" w:rsidRDefault="000836F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6F0" w:rsidRDefault="000836F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6F0" w:rsidRDefault="000836F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6F0" w:rsidRDefault="000836F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6F0" w:rsidRDefault="000836F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6F0" w:rsidRDefault="000836F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6F0" w:rsidRDefault="000836F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36F0" w:rsidRDefault="000836F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36F0" w:rsidRDefault="000836F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836F0" w:rsidTr="000A5822">
        <w:trPr>
          <w:trHeight w:val="140"/>
        </w:trPr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6F0" w:rsidRDefault="000836F0" w:rsidP="00BD707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6F0" w:rsidRDefault="000836F0" w:rsidP="00BD707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6F0" w:rsidRDefault="000836F0" w:rsidP="00BD707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36F0" w:rsidRDefault="000836F0" w:rsidP="00BD707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Отдел спорта и молодежной политики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6F0" w:rsidRDefault="000836F0" w:rsidP="00BD707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6F0" w:rsidRDefault="000836F0" w:rsidP="00BD707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6F0" w:rsidRDefault="000836F0" w:rsidP="00BD707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6F0" w:rsidRDefault="000836F0" w:rsidP="00BD707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6F0" w:rsidRDefault="000836F0" w:rsidP="00E22B0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145 206,8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6F0" w:rsidRDefault="000836F0" w:rsidP="00BD70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81 015,4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6F0" w:rsidRDefault="000836F0" w:rsidP="00BD70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81 015,4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6F0" w:rsidRDefault="000836F0" w:rsidP="00E22B0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307 237,6</w:t>
            </w:r>
          </w:p>
        </w:tc>
      </w:tr>
      <w:tr w:rsidR="000836F0" w:rsidTr="00E22B05">
        <w:trPr>
          <w:trHeight w:val="565"/>
        </w:trPr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6F0" w:rsidRDefault="000836F0" w:rsidP="00BD707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6F0" w:rsidRDefault="000836F0" w:rsidP="00BD707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6F0" w:rsidRDefault="000836F0" w:rsidP="00BD707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6F0" w:rsidRDefault="000836F0" w:rsidP="00AA68DD">
            <w:pPr>
              <w:rPr>
                <w:color w:val="000000" w:themeColor="text1"/>
                <w:sz w:val="24"/>
                <w:szCs w:val="24"/>
              </w:rPr>
            </w:pPr>
            <w:r w:rsidRPr="00593C6C">
              <w:rPr>
                <w:sz w:val="24"/>
                <w:szCs w:val="24"/>
              </w:rPr>
              <w:t>МКУ «УКС»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6F0" w:rsidRDefault="000836F0" w:rsidP="00BD707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6F0" w:rsidRDefault="000836F0" w:rsidP="00BD707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6F0" w:rsidRDefault="000836F0" w:rsidP="00BD707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6F0" w:rsidRDefault="000836F0" w:rsidP="00BD707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6F0" w:rsidRDefault="000836F0" w:rsidP="00BD70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28 543,0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6F0" w:rsidRDefault="000836F0" w:rsidP="00BD70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29 753,6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6F0" w:rsidRDefault="000836F0" w:rsidP="00BD70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6F0" w:rsidRDefault="000836F0" w:rsidP="00BD70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58 296,6</w:t>
            </w:r>
          </w:p>
        </w:tc>
      </w:tr>
      <w:tr w:rsidR="000836F0" w:rsidTr="000A5822">
        <w:trPr>
          <w:trHeight w:val="565"/>
        </w:trPr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6F0" w:rsidRDefault="000836F0" w:rsidP="00BD707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6F0" w:rsidRDefault="000836F0" w:rsidP="00BD707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6F0" w:rsidRDefault="000836F0" w:rsidP="00BD707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6F0" w:rsidRPr="00593C6C" w:rsidRDefault="000836F0" w:rsidP="00AA6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6F0" w:rsidRDefault="000836F0" w:rsidP="00BD707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6F0" w:rsidRDefault="000836F0" w:rsidP="00BD707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6F0" w:rsidRDefault="000836F0" w:rsidP="00BD707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6F0" w:rsidRDefault="000836F0" w:rsidP="00BD707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6F0" w:rsidRDefault="000836F0" w:rsidP="00BD70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1 259,9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6F0" w:rsidRDefault="000836F0" w:rsidP="00BD70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6F0" w:rsidRDefault="000836F0" w:rsidP="00BD70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6F0" w:rsidRDefault="000836F0" w:rsidP="00BD70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1 259,9</w:t>
            </w:r>
          </w:p>
        </w:tc>
      </w:tr>
      <w:tr w:rsidR="00B26032" w:rsidTr="00AA68DD">
        <w:trPr>
          <w:trHeight w:val="984"/>
        </w:trPr>
        <w:tc>
          <w:tcPr>
            <w:tcW w:w="6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Подпрограмма 1</w:t>
            </w:r>
          </w:p>
        </w:tc>
        <w:tc>
          <w:tcPr>
            <w:tcW w:w="25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«Развитие массовой физической культуры и спорта»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C65D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68 425,5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D70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18 250,0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032" w:rsidRDefault="00BD70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18 250,0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C65D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104 925,5</w:t>
            </w:r>
          </w:p>
        </w:tc>
      </w:tr>
      <w:tr w:rsidR="00B26032" w:rsidTr="00AA68DD">
        <w:trPr>
          <w:trHeight w:val="140"/>
        </w:trPr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032" w:rsidRDefault="00B2603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032" w:rsidRDefault="00B2603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65DCC" w:rsidTr="00AA68DD">
        <w:trPr>
          <w:trHeight w:val="140"/>
        </w:trPr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DCC" w:rsidRDefault="00C65DCC" w:rsidP="00C65DC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5DCC" w:rsidRDefault="00C65DCC" w:rsidP="00C65DC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5DCC" w:rsidRDefault="00C65DCC" w:rsidP="00C65DC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CC" w:rsidRDefault="00C65DCC" w:rsidP="00C65DC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Отдел спорта и молодежной политики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DCC" w:rsidRDefault="00C65DCC" w:rsidP="00C65DC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DCC" w:rsidRDefault="00C65DCC" w:rsidP="00C65DC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DCC" w:rsidRDefault="00C65DCC" w:rsidP="00C65DC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DCC" w:rsidRDefault="00C65DCC" w:rsidP="00C65DC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DCC" w:rsidRDefault="00C65DCC" w:rsidP="00C65D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68 425,5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DCC" w:rsidRDefault="00C65DCC" w:rsidP="00C65D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18 250,0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DCC" w:rsidRDefault="00C65DCC" w:rsidP="00C65D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18 250,0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5DCC" w:rsidRDefault="00C65DCC" w:rsidP="00C65D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104 925,5</w:t>
            </w:r>
          </w:p>
        </w:tc>
      </w:tr>
      <w:tr w:rsidR="00AA68DD" w:rsidTr="00ED6E18">
        <w:trPr>
          <w:trHeight w:val="140"/>
        </w:trPr>
        <w:tc>
          <w:tcPr>
            <w:tcW w:w="6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8DD" w:rsidRDefault="00AA68D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8DD" w:rsidRDefault="00AA68D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Подпрограмма 2</w:t>
            </w:r>
          </w:p>
        </w:tc>
        <w:tc>
          <w:tcPr>
            <w:tcW w:w="25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8DD" w:rsidRDefault="00AA68D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«Подготовка спортивного резерва»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68DD" w:rsidRDefault="00AA68D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68DD" w:rsidRDefault="00AA68D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68DD" w:rsidRDefault="00AA68D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68DD" w:rsidRDefault="00AA68D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68DD" w:rsidRDefault="00AA68D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68DD" w:rsidRDefault="00460E3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97 997,2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68DD" w:rsidRPr="00ED779B" w:rsidRDefault="00ED77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87 445,0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DD" w:rsidRPr="00ED779B" w:rsidRDefault="000C7E3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D779B">
              <w:rPr>
                <w:color w:val="000000" w:themeColor="text1"/>
                <w:sz w:val="24"/>
                <w:szCs w:val="24"/>
              </w:rPr>
              <w:t>57 691,4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68DD" w:rsidRPr="00ED779B" w:rsidRDefault="000C7E3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D779B">
              <w:rPr>
                <w:color w:val="000000" w:themeColor="text1"/>
                <w:sz w:val="24"/>
                <w:szCs w:val="24"/>
              </w:rPr>
              <w:t>243 133,6</w:t>
            </w:r>
          </w:p>
        </w:tc>
      </w:tr>
      <w:tr w:rsidR="00AA68DD" w:rsidTr="00AA68DD">
        <w:trPr>
          <w:trHeight w:val="140"/>
        </w:trPr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8DD" w:rsidRDefault="00AA68D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8DD" w:rsidRDefault="00AA68D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8DD" w:rsidRDefault="00AA68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DD" w:rsidRDefault="00AA68D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8DD" w:rsidRDefault="00AA68D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8DD" w:rsidRDefault="00AA68D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8DD" w:rsidRDefault="00AA68D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8DD" w:rsidRDefault="00AA68D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8DD" w:rsidRDefault="00AA68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8DD" w:rsidRDefault="00AA68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68DD" w:rsidRDefault="00AA68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8DD" w:rsidRDefault="00AA68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A68DD" w:rsidTr="00AA68DD">
        <w:trPr>
          <w:trHeight w:val="140"/>
        </w:trPr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8DD" w:rsidRDefault="00AA68DD" w:rsidP="003C5A5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8DD" w:rsidRDefault="00AA68DD" w:rsidP="003C5A5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8DD" w:rsidRDefault="00AA68DD" w:rsidP="003C5A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DD" w:rsidRDefault="00AA68DD" w:rsidP="003C5A5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Отдел спорта и молодежной политики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8DD" w:rsidRDefault="00AA68DD" w:rsidP="003C5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8DD" w:rsidRDefault="00AA68DD" w:rsidP="003C5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8DD" w:rsidRDefault="00AA68DD" w:rsidP="003C5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8DD" w:rsidRDefault="00AA68DD" w:rsidP="003C5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8DD" w:rsidRDefault="000C7E3F" w:rsidP="003C5A5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69 454,20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8DD" w:rsidRDefault="00AA68DD" w:rsidP="003C5A5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57 691,4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68DD" w:rsidRDefault="00AA68DD" w:rsidP="003C5A5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57 691,4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3F" w:rsidRDefault="000C7E3F" w:rsidP="000C7E3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184 837,0</w:t>
            </w:r>
          </w:p>
        </w:tc>
      </w:tr>
      <w:tr w:rsidR="00AA68DD" w:rsidTr="000C7E3F">
        <w:trPr>
          <w:trHeight w:val="140"/>
        </w:trPr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8DD" w:rsidRDefault="00AA68DD" w:rsidP="00AA68D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8DD" w:rsidRDefault="00AA68DD" w:rsidP="00AA68D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8DD" w:rsidRDefault="00AA68DD" w:rsidP="00AA68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68DD" w:rsidRPr="009B50EF" w:rsidRDefault="00AA68DD" w:rsidP="00AA68DD">
            <w:pPr>
              <w:jc w:val="both"/>
              <w:rPr>
                <w:sz w:val="24"/>
                <w:szCs w:val="24"/>
              </w:rPr>
            </w:pPr>
            <w:r w:rsidRPr="00593C6C">
              <w:rPr>
                <w:sz w:val="24"/>
                <w:szCs w:val="24"/>
              </w:rPr>
              <w:t>МКУ «УКС»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68DD" w:rsidRPr="009B50EF" w:rsidRDefault="00AA68DD" w:rsidP="00AA6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68DD" w:rsidRDefault="00AA68DD" w:rsidP="00AA68D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68DD" w:rsidRDefault="00AA68DD" w:rsidP="00AA68D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68DD" w:rsidRDefault="00AA68DD" w:rsidP="00AA68D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68DD" w:rsidRDefault="00AA68DD" w:rsidP="00AA68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28 543,0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68DD" w:rsidRDefault="00AA68DD" w:rsidP="00AA68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29 753,6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DD" w:rsidRDefault="00AA68DD" w:rsidP="00AA68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68DD" w:rsidRDefault="00AA68DD" w:rsidP="00AA68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58 296,6</w:t>
            </w:r>
          </w:p>
        </w:tc>
      </w:tr>
      <w:tr w:rsidR="000836F0" w:rsidTr="00AA68DD">
        <w:trPr>
          <w:trHeight w:val="140"/>
        </w:trPr>
        <w:tc>
          <w:tcPr>
            <w:tcW w:w="6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6F0" w:rsidRDefault="000836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6F0" w:rsidRDefault="000836F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Подпрограмма 3</w:t>
            </w:r>
          </w:p>
        </w:tc>
        <w:tc>
          <w:tcPr>
            <w:tcW w:w="25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6F0" w:rsidRDefault="000836F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F0" w:rsidRDefault="000836F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6F0" w:rsidRDefault="000836F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6F0" w:rsidRDefault="000836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6F0" w:rsidRDefault="000836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6F0" w:rsidRDefault="000836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6F0" w:rsidRDefault="000836F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7 604,5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6F0" w:rsidRDefault="000836F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4 716,1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36F0" w:rsidRDefault="000836F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4 716,1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36F0" w:rsidRDefault="000836F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17 036,7</w:t>
            </w:r>
          </w:p>
        </w:tc>
      </w:tr>
      <w:tr w:rsidR="000836F0" w:rsidTr="00AA68DD">
        <w:trPr>
          <w:trHeight w:val="140"/>
        </w:trPr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6F0" w:rsidRDefault="000836F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6F0" w:rsidRDefault="000836F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6F0" w:rsidRDefault="000836F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F0" w:rsidRDefault="000836F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6F0" w:rsidRDefault="000836F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6F0" w:rsidRDefault="000836F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6F0" w:rsidRDefault="000836F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6F0" w:rsidRDefault="000836F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6F0" w:rsidRDefault="000836F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6F0" w:rsidRDefault="000836F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36F0" w:rsidRDefault="000836F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36F0" w:rsidRDefault="000836F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836F0" w:rsidTr="000A5822">
        <w:trPr>
          <w:trHeight w:val="140"/>
        </w:trPr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6F0" w:rsidRDefault="000836F0" w:rsidP="000C7E3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6F0" w:rsidRDefault="000836F0" w:rsidP="000C7E3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6F0" w:rsidRDefault="000836F0" w:rsidP="000C7E3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36F0" w:rsidRDefault="000836F0" w:rsidP="000C7E3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Отдел спорта и молодежной политики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6F0" w:rsidRDefault="000836F0" w:rsidP="000C7E3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6F0" w:rsidRDefault="000836F0" w:rsidP="000C7E3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6F0" w:rsidRDefault="000836F0" w:rsidP="000C7E3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6F0" w:rsidRDefault="000836F0" w:rsidP="000C7E3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6F0" w:rsidRDefault="000836F0" w:rsidP="000C7E3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6 344,6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6F0" w:rsidRDefault="000836F0" w:rsidP="000C7E3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4 716,1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6F0" w:rsidRDefault="000836F0" w:rsidP="000C7E3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4 716,1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6F0" w:rsidRDefault="000836F0" w:rsidP="000C7E3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15 776,8</w:t>
            </w:r>
          </w:p>
        </w:tc>
      </w:tr>
      <w:tr w:rsidR="000836F0" w:rsidTr="000A5822">
        <w:trPr>
          <w:trHeight w:val="344"/>
        </w:trPr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6F0" w:rsidRDefault="000836F0" w:rsidP="000C7E3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6F0" w:rsidRDefault="000836F0" w:rsidP="000C7E3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6F0" w:rsidRDefault="000836F0" w:rsidP="000C7E3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36F0" w:rsidRDefault="000836F0" w:rsidP="000C7E3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Отдел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6F0" w:rsidRDefault="000836F0" w:rsidP="000C7E3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6F0" w:rsidRDefault="000836F0" w:rsidP="000C7E3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6F0" w:rsidRDefault="000836F0" w:rsidP="000C7E3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6F0" w:rsidRDefault="000836F0" w:rsidP="000C7E3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6F0" w:rsidRDefault="000836F0" w:rsidP="000C7E3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1 259,9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6F0" w:rsidRDefault="000836F0" w:rsidP="000C7E3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6F0" w:rsidRDefault="000836F0" w:rsidP="000C7E3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6F0" w:rsidRDefault="000836F0" w:rsidP="000C7E3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1 259,9</w:t>
            </w:r>
          </w:p>
        </w:tc>
      </w:tr>
      <w:tr w:rsidR="00B26032" w:rsidTr="00AA68DD">
        <w:trPr>
          <w:trHeight w:val="140"/>
        </w:trPr>
        <w:tc>
          <w:tcPr>
            <w:tcW w:w="6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Подпрограмма 4</w:t>
            </w:r>
          </w:p>
        </w:tc>
        <w:tc>
          <w:tcPr>
            <w:tcW w:w="25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«Развитие адаптивной физической культуры в городе Лесосибирске»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0C7E3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982,5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481B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357,9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6032" w:rsidRDefault="00481B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357,9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0C7E3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1 698,3</w:t>
            </w:r>
          </w:p>
        </w:tc>
      </w:tr>
      <w:tr w:rsidR="00B26032" w:rsidTr="00AA68DD">
        <w:trPr>
          <w:trHeight w:val="140"/>
        </w:trPr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032" w:rsidRDefault="00B2603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B2603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B2603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6032" w:rsidRDefault="00B2603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B2603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C7E3F" w:rsidTr="00AA68DD">
        <w:trPr>
          <w:trHeight w:val="140"/>
        </w:trPr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7E3F" w:rsidRDefault="000C7E3F" w:rsidP="000C7E3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E3F" w:rsidRDefault="000C7E3F" w:rsidP="000C7E3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E3F" w:rsidRDefault="000C7E3F" w:rsidP="000C7E3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F" w:rsidRDefault="000C7E3F" w:rsidP="000C7E3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Отдел спорта и молодежной политики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E3F" w:rsidRDefault="000C7E3F" w:rsidP="000C7E3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E3F" w:rsidRDefault="000C7E3F" w:rsidP="000C7E3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E3F" w:rsidRDefault="000C7E3F" w:rsidP="000C7E3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E3F" w:rsidRDefault="000C7E3F" w:rsidP="000C7E3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3F" w:rsidRDefault="000C7E3F" w:rsidP="000C7E3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982,5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3F" w:rsidRDefault="000C7E3F" w:rsidP="000C7E3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357,9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7E3F" w:rsidRDefault="000C7E3F" w:rsidP="000C7E3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357,9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3F" w:rsidRDefault="000C7E3F" w:rsidP="000C7E3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1 698,3</w:t>
            </w:r>
          </w:p>
        </w:tc>
      </w:tr>
    </w:tbl>
    <w:p w:rsidR="00B26032" w:rsidRDefault="00481B46" w:rsidP="000A582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</w:t>
      </w:r>
      <w:r w:rsidR="003C188E">
        <w:rPr>
          <w:color w:val="000000" w:themeColor="text1"/>
          <w:sz w:val="24"/>
          <w:szCs w:val="24"/>
        </w:rPr>
        <w:tab/>
      </w:r>
      <w:r w:rsidR="003C188E">
        <w:rPr>
          <w:color w:val="000000" w:themeColor="text1"/>
          <w:sz w:val="24"/>
          <w:szCs w:val="24"/>
        </w:rPr>
        <w:tab/>
      </w:r>
      <w:r w:rsidR="003C188E">
        <w:rPr>
          <w:color w:val="000000" w:themeColor="text1"/>
          <w:sz w:val="24"/>
          <w:szCs w:val="24"/>
        </w:rPr>
        <w:tab/>
      </w:r>
      <w:r w:rsidR="003C188E">
        <w:rPr>
          <w:color w:val="000000" w:themeColor="text1"/>
          <w:sz w:val="24"/>
          <w:szCs w:val="24"/>
        </w:rPr>
        <w:tab/>
      </w:r>
      <w:r w:rsidR="003C188E">
        <w:rPr>
          <w:color w:val="000000" w:themeColor="text1"/>
          <w:sz w:val="24"/>
          <w:szCs w:val="24"/>
        </w:rPr>
        <w:tab/>
      </w:r>
      <w:r w:rsidR="003C188E">
        <w:rPr>
          <w:color w:val="000000" w:themeColor="text1"/>
          <w:sz w:val="24"/>
          <w:szCs w:val="24"/>
        </w:rPr>
        <w:tab/>
      </w:r>
      <w:r w:rsidR="003C188E">
        <w:rPr>
          <w:color w:val="000000" w:themeColor="text1"/>
          <w:sz w:val="24"/>
          <w:szCs w:val="24"/>
        </w:rPr>
        <w:tab/>
      </w:r>
      <w:r w:rsidR="003C188E">
        <w:rPr>
          <w:color w:val="000000" w:themeColor="text1"/>
          <w:sz w:val="24"/>
          <w:szCs w:val="24"/>
        </w:rPr>
        <w:tab/>
      </w:r>
      <w:r w:rsidR="003C188E">
        <w:rPr>
          <w:color w:val="000000" w:themeColor="text1"/>
          <w:sz w:val="24"/>
          <w:szCs w:val="24"/>
        </w:rPr>
        <w:tab/>
      </w:r>
      <w:r w:rsidR="003C188E">
        <w:rPr>
          <w:color w:val="000000" w:themeColor="text1"/>
          <w:sz w:val="24"/>
          <w:szCs w:val="24"/>
        </w:rPr>
        <w:tab/>
      </w:r>
      <w:r w:rsidR="000A5822">
        <w:rPr>
          <w:color w:val="000000" w:themeColor="text1"/>
          <w:sz w:val="24"/>
          <w:szCs w:val="24"/>
        </w:rPr>
        <w:tab/>
      </w:r>
      <w:r w:rsidR="000A5822">
        <w:rPr>
          <w:color w:val="000000" w:themeColor="text1"/>
          <w:sz w:val="24"/>
          <w:szCs w:val="24"/>
        </w:rPr>
        <w:tab/>
      </w:r>
      <w:r w:rsidR="000A5822">
        <w:rPr>
          <w:color w:val="000000" w:themeColor="text1"/>
          <w:sz w:val="24"/>
          <w:szCs w:val="24"/>
        </w:rPr>
        <w:tab/>
        <w:t xml:space="preserve">         </w:t>
      </w:r>
      <w:r>
        <w:rPr>
          <w:color w:val="000000" w:themeColor="text1"/>
          <w:sz w:val="24"/>
          <w:szCs w:val="24"/>
        </w:rPr>
        <w:t xml:space="preserve">Приложение № 2 </w:t>
      </w:r>
    </w:p>
    <w:p w:rsidR="00B26032" w:rsidRDefault="00481B46">
      <w:pPr>
        <w:ind w:firstLine="978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 муниципальной программе</w:t>
      </w:r>
    </w:p>
    <w:p w:rsidR="00B26032" w:rsidRDefault="00481B46">
      <w:pPr>
        <w:ind w:firstLine="978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«Развитие физической культуры</w:t>
      </w:r>
    </w:p>
    <w:p w:rsidR="00B26032" w:rsidRDefault="00481B46">
      <w:pPr>
        <w:ind w:firstLine="978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и спорта города Лесосибирска» </w:t>
      </w:r>
    </w:p>
    <w:p w:rsidR="00B26032" w:rsidRDefault="00B26032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p w:rsidR="00B26032" w:rsidRDefault="00481B4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г. Лесосибирска (средства бюджета, в том числе средства, поступившие из бюджетов других уровней бюджетной системы, внебюджетных источников)</w:t>
      </w:r>
    </w:p>
    <w:p w:rsidR="00B26032" w:rsidRDefault="00B26032">
      <w:pPr>
        <w:jc w:val="center"/>
        <w:rPr>
          <w:color w:val="000000" w:themeColor="text1"/>
          <w:sz w:val="24"/>
          <w:szCs w:val="24"/>
        </w:rPr>
      </w:pPr>
    </w:p>
    <w:p w:rsidR="00B26032" w:rsidRDefault="00481B4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(тыс. руб.)</w:t>
      </w:r>
    </w:p>
    <w:tbl>
      <w:tblPr>
        <w:tblW w:w="1516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22"/>
        <w:gridCol w:w="2495"/>
        <w:gridCol w:w="2496"/>
        <w:gridCol w:w="1573"/>
        <w:gridCol w:w="1573"/>
        <w:gridCol w:w="1385"/>
        <w:gridCol w:w="1573"/>
      </w:tblGrid>
      <w:tr w:rsidR="00B26032">
        <w:trPr>
          <w:trHeight w:val="21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Очередной финансовый год</w:t>
            </w:r>
          </w:p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Первый год планового периода 2025 г.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Второй год планового периода 2026 г.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B26032">
        <w:trPr>
          <w:trHeight w:val="19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B2603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26032">
        <w:trPr>
          <w:trHeight w:val="19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7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B26032">
        <w:trPr>
          <w:trHeight w:val="19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032" w:rsidRDefault="00481B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Муниципальная программа</w:t>
            </w:r>
          </w:p>
          <w:p w:rsidR="00B26032" w:rsidRDefault="00481B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032" w:rsidRDefault="00481B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«Развитие физической культуры и спорта города Лесосибирска»</w:t>
            </w:r>
          </w:p>
          <w:p w:rsidR="00B26032" w:rsidRDefault="00B2603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A26F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175 009,7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A26F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110 769,0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309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81 015,4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A26F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366 794,10</w:t>
            </w:r>
          </w:p>
        </w:tc>
      </w:tr>
      <w:tr w:rsidR="00B26032">
        <w:trPr>
          <w:trHeight w:val="193"/>
        </w:trPr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26032" w:rsidRDefault="00B2603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032" w:rsidRDefault="00B2603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032" w:rsidRDefault="00B2603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B26032">
        <w:trPr>
          <w:trHeight w:val="193"/>
        </w:trPr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26032" w:rsidRDefault="00B2603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032" w:rsidRDefault="00B2603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032" w:rsidRDefault="00B2603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B26032">
        <w:trPr>
          <w:trHeight w:val="193"/>
        </w:trPr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26032" w:rsidRDefault="00B2603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032" w:rsidRDefault="00B2603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032" w:rsidRDefault="00B2603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82512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50 467,3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82512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50 467,3</w:t>
            </w:r>
          </w:p>
        </w:tc>
      </w:tr>
      <w:tr w:rsidR="00B26032">
        <w:trPr>
          <w:trHeight w:val="193"/>
        </w:trPr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26032" w:rsidRDefault="00B2603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032" w:rsidRDefault="00B2603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032" w:rsidRDefault="00B2603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309DA" w:rsidTr="000A5822">
        <w:trPr>
          <w:trHeight w:val="428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DA" w:rsidRDefault="00B309DA" w:rsidP="00B309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9DA" w:rsidRDefault="00B309DA" w:rsidP="00B309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9DA" w:rsidRDefault="00B309DA" w:rsidP="00B309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09DA" w:rsidRDefault="00B309DA" w:rsidP="00B309D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9DA" w:rsidRDefault="0082512C" w:rsidP="00B309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124 542,4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9DA" w:rsidRDefault="0082512C" w:rsidP="00B309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110 769,0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9DA" w:rsidRDefault="00B309DA" w:rsidP="00B309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81 015,4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9DA" w:rsidRDefault="0082512C" w:rsidP="00B309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316 326,8</w:t>
            </w:r>
          </w:p>
        </w:tc>
      </w:tr>
      <w:tr w:rsidR="00B26032">
        <w:trPr>
          <w:trHeight w:val="19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032" w:rsidRDefault="00481B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032" w:rsidRDefault="00481B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«Развитие массовой физической культуры и спорта»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A4262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68 425,5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B309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18 250,0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B309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18 250,0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A4262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104 925,5</w:t>
            </w:r>
          </w:p>
        </w:tc>
      </w:tr>
      <w:tr w:rsidR="00B26032">
        <w:trPr>
          <w:trHeight w:val="193"/>
        </w:trPr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032" w:rsidRDefault="00B2603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032" w:rsidRDefault="00B2603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26032">
        <w:trPr>
          <w:trHeight w:val="400"/>
        </w:trPr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032" w:rsidRDefault="00B2603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032" w:rsidRDefault="00B2603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26032">
        <w:trPr>
          <w:trHeight w:val="193"/>
        </w:trPr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032" w:rsidRDefault="00B2603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032" w:rsidRDefault="00B2603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A4262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40 000,0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A4262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40 000,0</w:t>
            </w:r>
          </w:p>
        </w:tc>
      </w:tr>
      <w:tr w:rsidR="00B26032" w:rsidTr="000A5822">
        <w:trPr>
          <w:trHeight w:val="722"/>
        </w:trPr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032" w:rsidRDefault="00B2603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032" w:rsidRDefault="00B2603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309DA" w:rsidTr="000A5822">
        <w:trPr>
          <w:trHeight w:val="375"/>
        </w:trPr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09DA" w:rsidRDefault="00B309DA" w:rsidP="00B309D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09DA" w:rsidRDefault="00B309DA" w:rsidP="00B309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09DA" w:rsidRDefault="00B309DA" w:rsidP="00B309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9DA" w:rsidRDefault="00B309DA" w:rsidP="005368B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9DA" w:rsidRDefault="00A42623" w:rsidP="00B309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28 425,5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9DA" w:rsidRDefault="00B309DA" w:rsidP="00B309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18 250,0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9DA" w:rsidRDefault="00B309DA" w:rsidP="00B309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18 250,0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23" w:rsidRDefault="00A42623" w:rsidP="005368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64 925,5</w:t>
            </w:r>
          </w:p>
        </w:tc>
      </w:tr>
      <w:tr w:rsidR="00B26032">
        <w:trPr>
          <w:trHeight w:val="19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Подпрограмма 2</w:t>
            </w:r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«Подготовка спортивного резерва»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5368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97 997,2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5368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87 445,0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309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57 691,4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5368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243 133,6</w:t>
            </w:r>
          </w:p>
        </w:tc>
      </w:tr>
      <w:tr w:rsidR="00B26032">
        <w:trPr>
          <w:trHeight w:val="19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26032">
        <w:trPr>
          <w:trHeight w:val="19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26032">
        <w:trPr>
          <w:trHeight w:val="19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5368B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036272">
              <w:rPr>
                <w:color w:val="000000" w:themeColor="text1"/>
                <w:sz w:val="24"/>
                <w:szCs w:val="24"/>
              </w:rPr>
              <w:t> 668,0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0362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7 668,0</w:t>
            </w:r>
          </w:p>
        </w:tc>
      </w:tr>
      <w:tr w:rsidR="00B26032">
        <w:trPr>
          <w:trHeight w:val="19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309DA">
        <w:trPr>
          <w:trHeight w:val="19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09DA" w:rsidRDefault="00B309DA" w:rsidP="00B309D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09DA" w:rsidRDefault="00B309DA" w:rsidP="00B309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09DA" w:rsidRDefault="00B309DA" w:rsidP="00B309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DA" w:rsidRDefault="00B309DA" w:rsidP="00B309D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9DA" w:rsidRDefault="005368B5" w:rsidP="00B309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</w:t>
            </w:r>
            <w:r w:rsidR="00036272">
              <w:rPr>
                <w:color w:val="000000" w:themeColor="text1"/>
                <w:sz w:val="24"/>
                <w:szCs w:val="24"/>
              </w:rPr>
              <w:t> 329,2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9DA" w:rsidRDefault="005368B5" w:rsidP="00B309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87 445,0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9DA" w:rsidRDefault="00B309DA" w:rsidP="00B309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57 691,4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272" w:rsidRDefault="005368B5" w:rsidP="0003627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235</w:t>
            </w:r>
            <w:r w:rsidR="00036272">
              <w:rPr>
                <w:color w:val="000000" w:themeColor="text1"/>
                <w:sz w:val="24"/>
                <w:szCs w:val="24"/>
              </w:rPr>
              <w:t> 465,6</w:t>
            </w:r>
          </w:p>
        </w:tc>
      </w:tr>
      <w:tr w:rsidR="00B26032">
        <w:trPr>
          <w:trHeight w:val="35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Подпрограмма 3</w:t>
            </w:r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Всего:           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5368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7 604,5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481B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4 716,1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481B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4 716,1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5368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17 036,7</w:t>
            </w:r>
          </w:p>
        </w:tc>
      </w:tr>
      <w:tr w:rsidR="00B26032">
        <w:trPr>
          <w:trHeight w:val="19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26032">
        <w:trPr>
          <w:trHeight w:val="19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26032">
        <w:trPr>
          <w:trHeight w:val="19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5368B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2 180,9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5368B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2 180,9</w:t>
            </w:r>
          </w:p>
        </w:tc>
      </w:tr>
      <w:tr w:rsidR="00B26032">
        <w:trPr>
          <w:trHeight w:val="19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26032">
        <w:trPr>
          <w:trHeight w:val="19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5368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5 423,6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481B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4 716,1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481B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4 716,1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5368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14 855,8</w:t>
            </w:r>
          </w:p>
        </w:tc>
      </w:tr>
      <w:tr w:rsidR="00B26032">
        <w:trPr>
          <w:trHeight w:val="34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Подпрограмма 4</w:t>
            </w:r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«Развитие адаптивной физической культуры в городе Лесосибирске»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5368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982,5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357,9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357,9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481B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5368B5">
              <w:rPr>
                <w:color w:val="000000" w:themeColor="text1"/>
                <w:sz w:val="24"/>
                <w:szCs w:val="24"/>
              </w:rPr>
              <w:t> 698,3</w:t>
            </w:r>
          </w:p>
        </w:tc>
      </w:tr>
      <w:tr w:rsidR="00B26032">
        <w:trPr>
          <w:trHeight w:val="19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032" w:rsidRDefault="00B2603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26032">
        <w:trPr>
          <w:trHeight w:val="19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032" w:rsidRDefault="00B2603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26032">
        <w:trPr>
          <w:trHeight w:val="19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032" w:rsidRDefault="00B2603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7442A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618,4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7442A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618,4</w:t>
            </w:r>
          </w:p>
        </w:tc>
      </w:tr>
      <w:tr w:rsidR="00B26032">
        <w:trPr>
          <w:trHeight w:val="19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032" w:rsidRDefault="00B2603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26032">
        <w:trPr>
          <w:trHeight w:val="19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B2603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7442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364,1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357,9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357,9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7442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1 079</w:t>
            </w:r>
            <w:r w:rsidR="00481B46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</w:tr>
    </w:tbl>
    <w:p w:rsidR="00B26032" w:rsidRDefault="00B26032">
      <w:pPr>
        <w:jc w:val="both"/>
        <w:rPr>
          <w:color w:val="000000" w:themeColor="text1"/>
          <w:sz w:val="24"/>
          <w:szCs w:val="24"/>
        </w:rPr>
      </w:pPr>
    </w:p>
    <w:p w:rsidR="00B26032" w:rsidRDefault="00B26032">
      <w:pPr>
        <w:jc w:val="both"/>
        <w:rPr>
          <w:color w:val="000000" w:themeColor="text1"/>
          <w:sz w:val="24"/>
          <w:szCs w:val="24"/>
        </w:rPr>
      </w:pPr>
    </w:p>
    <w:p w:rsidR="00B26032" w:rsidRDefault="00B26032">
      <w:pPr>
        <w:rPr>
          <w:color w:val="000000" w:themeColor="text1"/>
          <w:sz w:val="24"/>
          <w:szCs w:val="24"/>
        </w:rPr>
      </w:pPr>
    </w:p>
    <w:p w:rsidR="00B26032" w:rsidRDefault="00B26032">
      <w:pPr>
        <w:rPr>
          <w:color w:val="000000" w:themeColor="text1"/>
          <w:sz w:val="24"/>
          <w:szCs w:val="24"/>
        </w:rPr>
      </w:pPr>
    </w:p>
    <w:p w:rsidR="000A5822" w:rsidRDefault="000A5822">
      <w:pPr>
        <w:rPr>
          <w:color w:val="000000" w:themeColor="text1"/>
          <w:sz w:val="24"/>
          <w:szCs w:val="24"/>
        </w:rPr>
      </w:pPr>
    </w:p>
    <w:p w:rsidR="000A5822" w:rsidRDefault="000A5822">
      <w:pPr>
        <w:rPr>
          <w:color w:val="000000" w:themeColor="text1"/>
          <w:sz w:val="24"/>
          <w:szCs w:val="24"/>
        </w:rPr>
      </w:pPr>
    </w:p>
    <w:p w:rsidR="000A5822" w:rsidRDefault="000A5822">
      <w:pPr>
        <w:rPr>
          <w:color w:val="000000" w:themeColor="text1"/>
          <w:sz w:val="24"/>
          <w:szCs w:val="24"/>
        </w:rPr>
      </w:pPr>
    </w:p>
    <w:p w:rsidR="000A5822" w:rsidRDefault="000A5822">
      <w:pPr>
        <w:rPr>
          <w:color w:val="000000" w:themeColor="text1"/>
          <w:sz w:val="24"/>
          <w:szCs w:val="24"/>
        </w:rPr>
      </w:pPr>
    </w:p>
    <w:p w:rsidR="000A5822" w:rsidRDefault="000A5822">
      <w:pPr>
        <w:rPr>
          <w:color w:val="000000" w:themeColor="text1"/>
          <w:sz w:val="24"/>
          <w:szCs w:val="24"/>
        </w:rPr>
      </w:pPr>
    </w:p>
    <w:p w:rsidR="000A5822" w:rsidRDefault="000A5822">
      <w:pPr>
        <w:rPr>
          <w:color w:val="000000" w:themeColor="text1"/>
          <w:sz w:val="24"/>
          <w:szCs w:val="24"/>
        </w:rPr>
      </w:pPr>
    </w:p>
    <w:p w:rsidR="000A5822" w:rsidRDefault="000A5822">
      <w:pPr>
        <w:rPr>
          <w:color w:val="000000" w:themeColor="text1"/>
          <w:sz w:val="24"/>
          <w:szCs w:val="24"/>
        </w:rPr>
      </w:pPr>
    </w:p>
    <w:p w:rsidR="000A5822" w:rsidRDefault="000A5822">
      <w:pPr>
        <w:rPr>
          <w:color w:val="000000" w:themeColor="text1"/>
          <w:sz w:val="24"/>
          <w:szCs w:val="24"/>
        </w:rPr>
      </w:pPr>
    </w:p>
    <w:p w:rsidR="000A5822" w:rsidRDefault="000A5822">
      <w:pPr>
        <w:rPr>
          <w:color w:val="000000" w:themeColor="text1"/>
          <w:sz w:val="24"/>
          <w:szCs w:val="24"/>
        </w:rPr>
      </w:pPr>
    </w:p>
    <w:p w:rsidR="00B26032" w:rsidRDefault="00481B46">
      <w:pPr>
        <w:ind w:left="963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Приложение 3 </w:t>
      </w:r>
    </w:p>
    <w:p w:rsidR="00B26032" w:rsidRDefault="00481B46">
      <w:pPr>
        <w:ind w:left="963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 муниципальной программе</w:t>
      </w:r>
    </w:p>
    <w:p w:rsidR="00B26032" w:rsidRDefault="00481B46">
      <w:pPr>
        <w:ind w:left="963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«Развитие физической культуры</w:t>
      </w:r>
    </w:p>
    <w:p w:rsidR="00B26032" w:rsidRDefault="00481B46">
      <w:pPr>
        <w:ind w:left="963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 спорта города Лесосибирска»</w:t>
      </w:r>
    </w:p>
    <w:p w:rsidR="00B26032" w:rsidRDefault="00B2603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6032" w:rsidRDefault="00481B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278"/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</w:t>
      </w:r>
    </w:p>
    <w:p w:rsidR="00B26032" w:rsidRDefault="00481B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 СВОДНЫХ ПОКАЗАТЕЛЯХ МУНИЦИПАЛЬНЫХ ЗАДАНИЙ</w:t>
      </w:r>
    </w:p>
    <w:tbl>
      <w:tblPr>
        <w:tblW w:w="151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4"/>
        <w:gridCol w:w="2822"/>
        <w:gridCol w:w="1829"/>
        <w:gridCol w:w="4879"/>
        <w:gridCol w:w="1691"/>
        <w:gridCol w:w="1552"/>
        <w:gridCol w:w="1551"/>
      </w:tblGrid>
      <w:tr w:rsidR="00B26032" w:rsidTr="00F06568">
        <w:tc>
          <w:tcPr>
            <w:tcW w:w="844" w:type="dxa"/>
            <w:vMerge w:val="restart"/>
            <w:vAlign w:val="center"/>
          </w:tcPr>
          <w:p w:rsidR="00B26032" w:rsidRDefault="00481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B26032" w:rsidRDefault="00481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822" w:type="dxa"/>
            <w:vMerge w:val="restart"/>
            <w:vAlign w:val="center"/>
          </w:tcPr>
          <w:p w:rsidR="00B26032" w:rsidRDefault="00481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:rsidR="00B26032" w:rsidRDefault="00481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  услуги (работы)</w:t>
            </w:r>
          </w:p>
        </w:tc>
        <w:tc>
          <w:tcPr>
            <w:tcW w:w="1829" w:type="dxa"/>
            <w:vMerge w:val="restart"/>
            <w:vAlign w:val="center"/>
          </w:tcPr>
          <w:p w:rsidR="00B26032" w:rsidRDefault="00481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муниципальной  услуги (работы)</w:t>
            </w:r>
          </w:p>
        </w:tc>
        <w:tc>
          <w:tcPr>
            <w:tcW w:w="4879" w:type="dxa"/>
            <w:vMerge w:val="restart"/>
            <w:vAlign w:val="center"/>
          </w:tcPr>
          <w:p w:rsidR="00B26032" w:rsidRDefault="00481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4794" w:type="dxa"/>
            <w:gridSpan w:val="3"/>
            <w:vAlign w:val="center"/>
          </w:tcPr>
          <w:p w:rsidR="00B26032" w:rsidRDefault="00481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F06568" w:rsidTr="00F06568">
        <w:tc>
          <w:tcPr>
            <w:tcW w:w="844" w:type="dxa"/>
            <w:vMerge/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9" w:type="dxa"/>
            <w:vMerge/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79" w:type="dxa"/>
            <w:vMerge/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B26032" w:rsidRDefault="00481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1552" w:type="dxa"/>
            <w:vAlign w:val="center"/>
          </w:tcPr>
          <w:p w:rsidR="00B26032" w:rsidRDefault="00481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1551" w:type="dxa"/>
            <w:vAlign w:val="center"/>
          </w:tcPr>
          <w:p w:rsidR="00B26032" w:rsidRDefault="00481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г.</w:t>
            </w:r>
          </w:p>
        </w:tc>
      </w:tr>
      <w:tr w:rsidR="00F06568" w:rsidTr="000A5822">
        <w:trPr>
          <w:trHeight w:val="167"/>
        </w:trPr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B26032" w:rsidRDefault="00481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28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Normal"/>
              <w:ind w:left="72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B26032" w:rsidRDefault="00481B46">
            <w:pPr>
              <w:pStyle w:val="ConsPlusNormal"/>
              <w:ind w:left="72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79" w:type="dxa"/>
            <w:shd w:val="clear" w:color="auto" w:fill="FFFFFF" w:themeFill="background1"/>
            <w:vAlign w:val="center"/>
          </w:tcPr>
          <w:p w:rsidR="00B26032" w:rsidRDefault="00481B46">
            <w:pPr>
              <w:pStyle w:val="ConsPlusNormal"/>
              <w:ind w:left="72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26032" w:rsidRDefault="00481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B26032" w:rsidRDefault="00481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B26032" w:rsidRDefault="00481B46">
            <w:pPr>
              <w:pStyle w:val="ConsPlusNormal"/>
              <w:ind w:left="6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D00D56" w:rsidTr="000A5822">
        <w:trPr>
          <w:trHeight w:val="653"/>
        </w:trPr>
        <w:tc>
          <w:tcPr>
            <w:tcW w:w="844" w:type="dxa"/>
            <w:vMerge w:val="restart"/>
          </w:tcPr>
          <w:p w:rsidR="00671172" w:rsidRDefault="00671172" w:rsidP="00D00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22" w:type="dxa"/>
            <w:vMerge w:val="restart"/>
            <w:shd w:val="clear" w:color="auto" w:fill="FFFFFF" w:themeFill="background1"/>
          </w:tcPr>
          <w:p w:rsidR="00671172" w:rsidRDefault="00671172" w:rsidP="00D00D5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Спортивная подготовка по олимпийским видам спорта</w:t>
            </w:r>
          </w:p>
          <w:p w:rsidR="00671172" w:rsidRDefault="00671172" w:rsidP="00D00D56">
            <w:pPr>
              <w:pStyle w:val="ConsPlusNormal"/>
              <w:ind w:left="72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9" w:type="dxa"/>
            <w:vMerge w:val="restart"/>
            <w:shd w:val="clear" w:color="auto" w:fill="FFFFFF" w:themeFill="background1"/>
          </w:tcPr>
          <w:p w:rsidR="00671172" w:rsidRDefault="00671172" w:rsidP="0067117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Дзюдо</w:t>
            </w:r>
          </w:p>
          <w:p w:rsidR="00671172" w:rsidRDefault="00671172" w:rsidP="0067117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79" w:type="dxa"/>
            <w:shd w:val="clear" w:color="auto" w:fill="FFFFFF" w:themeFill="background1"/>
          </w:tcPr>
          <w:p w:rsidR="00671172" w:rsidRDefault="00671172" w:rsidP="0067117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лиц, прошедших спортивную подготовку на начальном этапе спортивной подготовки (человек) – дзюдо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671172" w:rsidRPr="00861F15" w:rsidRDefault="00671172" w:rsidP="00671172">
            <w:pPr>
              <w:jc w:val="center"/>
              <w:rPr>
                <w:color w:val="000000" w:themeColor="text1"/>
                <w:spacing w:val="-6"/>
                <w:sz w:val="24"/>
                <w:szCs w:val="24"/>
                <w:lang w:val="en-US"/>
              </w:rPr>
            </w:pPr>
            <w:r w:rsidRPr="00861F15">
              <w:rPr>
                <w:color w:val="000000" w:themeColor="text1"/>
                <w:spacing w:val="-6"/>
                <w:sz w:val="24"/>
                <w:szCs w:val="24"/>
              </w:rPr>
              <w:t>75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671172" w:rsidRPr="00861F15" w:rsidRDefault="00671172" w:rsidP="00671172">
            <w:pPr>
              <w:jc w:val="center"/>
              <w:rPr>
                <w:strike/>
                <w:color w:val="000000" w:themeColor="text1"/>
                <w:spacing w:val="-6"/>
                <w:sz w:val="24"/>
                <w:szCs w:val="24"/>
              </w:rPr>
            </w:pPr>
            <w:r w:rsidRPr="00861F15">
              <w:rPr>
                <w:color w:val="000000" w:themeColor="text1"/>
                <w:spacing w:val="-6"/>
                <w:sz w:val="24"/>
                <w:szCs w:val="24"/>
              </w:rPr>
              <w:t>75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671172" w:rsidRPr="00861F15" w:rsidRDefault="00671172" w:rsidP="00671172">
            <w:pPr>
              <w:jc w:val="center"/>
              <w:rPr>
                <w:strike/>
                <w:color w:val="000000" w:themeColor="text1"/>
                <w:spacing w:val="-6"/>
                <w:sz w:val="24"/>
                <w:szCs w:val="24"/>
              </w:rPr>
            </w:pPr>
            <w:r w:rsidRPr="00861F15">
              <w:rPr>
                <w:color w:val="000000" w:themeColor="text1"/>
                <w:spacing w:val="-6"/>
                <w:sz w:val="24"/>
                <w:szCs w:val="24"/>
              </w:rPr>
              <w:t>75</w:t>
            </w:r>
          </w:p>
        </w:tc>
      </w:tr>
      <w:tr w:rsidR="0027256B" w:rsidTr="000A5822">
        <w:trPr>
          <w:trHeight w:val="775"/>
        </w:trPr>
        <w:tc>
          <w:tcPr>
            <w:tcW w:w="844" w:type="dxa"/>
            <w:vMerge/>
          </w:tcPr>
          <w:p w:rsidR="00671172" w:rsidRDefault="00671172" w:rsidP="00671172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822" w:type="dxa"/>
            <w:vMerge/>
            <w:shd w:val="clear" w:color="auto" w:fill="FFFFFF" w:themeFill="background1"/>
          </w:tcPr>
          <w:p w:rsidR="00671172" w:rsidRDefault="00671172" w:rsidP="0067117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FFFFFF" w:themeFill="background1"/>
          </w:tcPr>
          <w:p w:rsidR="00671172" w:rsidRDefault="00671172" w:rsidP="0067117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9" w:type="dxa"/>
            <w:shd w:val="clear" w:color="auto" w:fill="FFFFFF" w:themeFill="background1"/>
          </w:tcPr>
          <w:p w:rsidR="00671172" w:rsidRDefault="00671172" w:rsidP="006711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лиц, прошедших спортивную подготовку на тренировочном этапе спортивной подготовки (этап спортивной специализации) (человек) – дзюдо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671172" w:rsidRPr="00AD3EF7" w:rsidRDefault="00671172" w:rsidP="00671172">
            <w:pPr>
              <w:jc w:val="center"/>
              <w:rPr>
                <w:strike/>
                <w:color w:val="000000" w:themeColor="text1"/>
                <w:spacing w:val="-6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pacing w:val="-6"/>
                <w:sz w:val="24"/>
                <w:szCs w:val="24"/>
              </w:rPr>
              <w:t>42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671172" w:rsidRPr="00AD3EF7" w:rsidRDefault="00671172" w:rsidP="00671172">
            <w:pPr>
              <w:jc w:val="center"/>
              <w:rPr>
                <w:strike/>
                <w:color w:val="000000" w:themeColor="text1"/>
                <w:spacing w:val="-6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pacing w:val="-6"/>
                <w:sz w:val="24"/>
                <w:szCs w:val="24"/>
              </w:rPr>
              <w:t>42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671172" w:rsidRPr="00AD3EF7" w:rsidRDefault="00671172" w:rsidP="00671172">
            <w:pPr>
              <w:jc w:val="center"/>
              <w:rPr>
                <w:strike/>
                <w:color w:val="000000" w:themeColor="text1"/>
                <w:spacing w:val="-6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pacing w:val="-6"/>
                <w:sz w:val="24"/>
                <w:szCs w:val="24"/>
              </w:rPr>
              <w:t>42</w:t>
            </w:r>
          </w:p>
        </w:tc>
      </w:tr>
      <w:tr w:rsidR="00F06568" w:rsidTr="000A5822">
        <w:trPr>
          <w:trHeight w:val="775"/>
        </w:trPr>
        <w:tc>
          <w:tcPr>
            <w:tcW w:w="844" w:type="dxa"/>
            <w:vMerge/>
          </w:tcPr>
          <w:p w:rsidR="00671172" w:rsidRDefault="00671172" w:rsidP="00671172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822" w:type="dxa"/>
            <w:vMerge/>
            <w:shd w:val="clear" w:color="auto" w:fill="FFFFFF" w:themeFill="background1"/>
          </w:tcPr>
          <w:p w:rsidR="00671172" w:rsidRDefault="00671172" w:rsidP="0067117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9" w:type="dxa"/>
            <w:vMerge w:val="restart"/>
            <w:shd w:val="clear" w:color="auto" w:fill="FFFFFF" w:themeFill="background1"/>
          </w:tcPr>
          <w:p w:rsidR="00671172" w:rsidRDefault="00671172" w:rsidP="0067117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Спортивная борьба</w:t>
            </w:r>
          </w:p>
        </w:tc>
        <w:tc>
          <w:tcPr>
            <w:tcW w:w="4879" w:type="dxa"/>
            <w:shd w:val="clear" w:color="auto" w:fill="FFFFFF" w:themeFill="background1"/>
          </w:tcPr>
          <w:p w:rsidR="00671172" w:rsidRDefault="00671172" w:rsidP="0067117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лиц, прошедших спортивную подготовку на начальном этапе спортивной подготовки (человек) - спортивная борьба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671172" w:rsidRPr="00861F15" w:rsidRDefault="00671172" w:rsidP="00671172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61F15">
              <w:rPr>
                <w:color w:val="000000" w:themeColor="text1"/>
                <w:spacing w:val="-6"/>
                <w:sz w:val="24"/>
                <w:szCs w:val="24"/>
              </w:rPr>
              <w:t>267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671172" w:rsidRPr="00861F15" w:rsidRDefault="00671172" w:rsidP="00671172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61F15">
              <w:rPr>
                <w:color w:val="000000" w:themeColor="text1"/>
                <w:spacing w:val="-6"/>
                <w:sz w:val="24"/>
                <w:szCs w:val="24"/>
              </w:rPr>
              <w:t>267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671172" w:rsidRPr="00861F15" w:rsidRDefault="00671172" w:rsidP="00671172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61F15">
              <w:rPr>
                <w:color w:val="000000" w:themeColor="text1"/>
                <w:spacing w:val="-6"/>
                <w:sz w:val="24"/>
                <w:szCs w:val="24"/>
              </w:rPr>
              <w:t>267</w:t>
            </w:r>
          </w:p>
        </w:tc>
      </w:tr>
      <w:tr w:rsidR="00F06568" w:rsidTr="000A5822">
        <w:trPr>
          <w:trHeight w:val="775"/>
        </w:trPr>
        <w:tc>
          <w:tcPr>
            <w:tcW w:w="844" w:type="dxa"/>
            <w:vMerge/>
          </w:tcPr>
          <w:p w:rsidR="00671172" w:rsidRDefault="00671172" w:rsidP="00671172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822" w:type="dxa"/>
            <w:vMerge/>
            <w:shd w:val="clear" w:color="auto" w:fill="FFFFFF" w:themeFill="background1"/>
          </w:tcPr>
          <w:p w:rsidR="00671172" w:rsidRDefault="00671172" w:rsidP="0067117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FFFFFF" w:themeFill="background1"/>
          </w:tcPr>
          <w:p w:rsidR="00671172" w:rsidRDefault="00671172" w:rsidP="0067117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9" w:type="dxa"/>
            <w:shd w:val="clear" w:color="auto" w:fill="FFFFFF" w:themeFill="background1"/>
          </w:tcPr>
          <w:p w:rsidR="00671172" w:rsidRDefault="00671172" w:rsidP="006711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лиц, прошедших спортивную подготовку на тренировочном этапе спортивной подготовки (этап спортивной специализации) (человек) - спортивная борьба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671172" w:rsidRPr="00AD3EF7" w:rsidRDefault="00671172" w:rsidP="00671172">
            <w:pPr>
              <w:jc w:val="center"/>
              <w:rPr>
                <w:strike/>
                <w:color w:val="000000" w:themeColor="text1"/>
                <w:spacing w:val="-6"/>
                <w:sz w:val="24"/>
                <w:szCs w:val="24"/>
                <w:lang w:val="en-US"/>
              </w:rPr>
            </w:pPr>
            <w:r w:rsidRPr="00861F15">
              <w:rPr>
                <w:color w:val="000000" w:themeColor="text1"/>
                <w:spacing w:val="-6"/>
                <w:sz w:val="24"/>
                <w:szCs w:val="24"/>
              </w:rPr>
              <w:t>76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671172" w:rsidRPr="00AD3EF7" w:rsidRDefault="00671172" w:rsidP="00671172">
            <w:pPr>
              <w:jc w:val="center"/>
              <w:rPr>
                <w:strike/>
                <w:color w:val="000000" w:themeColor="text1"/>
                <w:spacing w:val="-6"/>
                <w:sz w:val="24"/>
                <w:szCs w:val="24"/>
                <w:lang w:val="en-US"/>
              </w:rPr>
            </w:pPr>
            <w:r w:rsidRPr="00861F15">
              <w:rPr>
                <w:color w:val="000000" w:themeColor="text1"/>
                <w:spacing w:val="-6"/>
                <w:sz w:val="24"/>
                <w:szCs w:val="24"/>
              </w:rPr>
              <w:t>76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671172" w:rsidRPr="00AD3EF7" w:rsidRDefault="00671172" w:rsidP="00671172">
            <w:pPr>
              <w:jc w:val="center"/>
              <w:rPr>
                <w:strike/>
                <w:color w:val="000000" w:themeColor="text1"/>
                <w:spacing w:val="-6"/>
                <w:sz w:val="24"/>
                <w:szCs w:val="24"/>
                <w:lang w:val="en-US"/>
              </w:rPr>
            </w:pPr>
            <w:r w:rsidRPr="00861F15">
              <w:rPr>
                <w:color w:val="000000" w:themeColor="text1"/>
                <w:spacing w:val="-6"/>
                <w:sz w:val="24"/>
                <w:szCs w:val="24"/>
              </w:rPr>
              <w:t>76</w:t>
            </w:r>
          </w:p>
        </w:tc>
      </w:tr>
      <w:tr w:rsidR="00F06568" w:rsidTr="000A5822">
        <w:trPr>
          <w:trHeight w:val="775"/>
        </w:trPr>
        <w:tc>
          <w:tcPr>
            <w:tcW w:w="844" w:type="dxa"/>
            <w:vMerge/>
          </w:tcPr>
          <w:p w:rsidR="00671172" w:rsidRDefault="00671172" w:rsidP="00671172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822" w:type="dxa"/>
            <w:vMerge/>
            <w:shd w:val="clear" w:color="auto" w:fill="FFFFFF" w:themeFill="background1"/>
          </w:tcPr>
          <w:p w:rsidR="00671172" w:rsidRDefault="00671172" w:rsidP="0067117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9" w:type="dxa"/>
            <w:vMerge w:val="restart"/>
            <w:shd w:val="clear" w:color="auto" w:fill="FFFFFF" w:themeFill="background1"/>
          </w:tcPr>
          <w:p w:rsidR="00671172" w:rsidRDefault="00671172" w:rsidP="00671172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Бокс </w:t>
            </w:r>
          </w:p>
        </w:tc>
        <w:tc>
          <w:tcPr>
            <w:tcW w:w="4879" w:type="dxa"/>
            <w:shd w:val="clear" w:color="auto" w:fill="FFFFFF" w:themeFill="background1"/>
          </w:tcPr>
          <w:p w:rsidR="00671172" w:rsidRDefault="00671172" w:rsidP="0067117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лиц, прошедших спортивную подготовку на начальном этапе спортивной подготовки (человек) - спортивная борьба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671172" w:rsidRPr="00861F15" w:rsidRDefault="00671172" w:rsidP="00671172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61F15">
              <w:rPr>
                <w:color w:val="000000" w:themeColor="text1"/>
                <w:spacing w:val="-6"/>
                <w:sz w:val="24"/>
                <w:szCs w:val="24"/>
              </w:rPr>
              <w:t>60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671172" w:rsidRPr="00861F15" w:rsidRDefault="00671172" w:rsidP="00671172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61F15">
              <w:rPr>
                <w:color w:val="000000" w:themeColor="text1"/>
                <w:spacing w:val="-6"/>
                <w:sz w:val="24"/>
                <w:szCs w:val="24"/>
              </w:rPr>
              <w:t>60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671172" w:rsidRPr="00861F15" w:rsidRDefault="00671172" w:rsidP="00671172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61F15">
              <w:rPr>
                <w:color w:val="000000" w:themeColor="text1"/>
                <w:spacing w:val="-6"/>
                <w:sz w:val="24"/>
                <w:szCs w:val="24"/>
              </w:rPr>
              <w:t>60</w:t>
            </w:r>
          </w:p>
        </w:tc>
      </w:tr>
      <w:tr w:rsidR="00F06568" w:rsidTr="000A5822">
        <w:trPr>
          <w:trHeight w:val="775"/>
        </w:trPr>
        <w:tc>
          <w:tcPr>
            <w:tcW w:w="844" w:type="dxa"/>
            <w:vMerge/>
          </w:tcPr>
          <w:p w:rsidR="00671172" w:rsidRDefault="00671172" w:rsidP="00671172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822" w:type="dxa"/>
            <w:vMerge/>
            <w:shd w:val="clear" w:color="auto" w:fill="FFFFFF" w:themeFill="background1"/>
          </w:tcPr>
          <w:p w:rsidR="00671172" w:rsidRDefault="00671172" w:rsidP="0067117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FFFFFF" w:themeFill="background1"/>
          </w:tcPr>
          <w:p w:rsidR="00671172" w:rsidRDefault="00671172" w:rsidP="0067117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9" w:type="dxa"/>
            <w:shd w:val="clear" w:color="auto" w:fill="FFFFFF" w:themeFill="background1"/>
          </w:tcPr>
          <w:p w:rsidR="00671172" w:rsidRDefault="00671172" w:rsidP="006711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лиц, прошедших спортивную подготовку на тренировочном этапе спортивной подготовки (этап спортивной специализации) (человек) - спортивная борьба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671172" w:rsidRPr="00AD3EF7" w:rsidRDefault="00671172" w:rsidP="00671172">
            <w:pPr>
              <w:jc w:val="center"/>
              <w:rPr>
                <w:strike/>
                <w:color w:val="000000" w:themeColor="text1"/>
                <w:spacing w:val="-6"/>
                <w:sz w:val="24"/>
                <w:szCs w:val="24"/>
                <w:lang w:val="en-US"/>
              </w:rPr>
            </w:pPr>
            <w:r w:rsidRPr="00861F15">
              <w:rPr>
                <w:color w:val="000000" w:themeColor="text1"/>
                <w:spacing w:val="-6"/>
                <w:sz w:val="24"/>
                <w:szCs w:val="24"/>
              </w:rPr>
              <w:t>30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671172" w:rsidRPr="00AD3EF7" w:rsidRDefault="00671172" w:rsidP="00671172">
            <w:pPr>
              <w:jc w:val="center"/>
              <w:rPr>
                <w:strike/>
                <w:color w:val="000000" w:themeColor="text1"/>
                <w:spacing w:val="-6"/>
                <w:sz w:val="24"/>
                <w:szCs w:val="24"/>
                <w:lang w:val="en-US"/>
              </w:rPr>
            </w:pPr>
            <w:r w:rsidRPr="00861F15">
              <w:rPr>
                <w:color w:val="000000" w:themeColor="text1"/>
                <w:spacing w:val="-6"/>
                <w:sz w:val="24"/>
                <w:szCs w:val="24"/>
              </w:rPr>
              <w:t>30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671172" w:rsidRPr="00AD3EF7" w:rsidRDefault="00671172" w:rsidP="00671172">
            <w:pPr>
              <w:jc w:val="center"/>
              <w:rPr>
                <w:strike/>
                <w:color w:val="000000" w:themeColor="text1"/>
                <w:spacing w:val="-6"/>
                <w:sz w:val="24"/>
                <w:szCs w:val="24"/>
                <w:lang w:val="en-US"/>
              </w:rPr>
            </w:pPr>
            <w:r w:rsidRPr="00861F15">
              <w:rPr>
                <w:color w:val="000000" w:themeColor="text1"/>
                <w:spacing w:val="-6"/>
                <w:sz w:val="24"/>
                <w:szCs w:val="24"/>
              </w:rPr>
              <w:t>30</w:t>
            </w:r>
          </w:p>
        </w:tc>
      </w:tr>
      <w:tr w:rsidR="00F06568" w:rsidTr="000A5822">
        <w:trPr>
          <w:trHeight w:val="775"/>
        </w:trPr>
        <w:tc>
          <w:tcPr>
            <w:tcW w:w="844" w:type="dxa"/>
            <w:vMerge/>
          </w:tcPr>
          <w:p w:rsidR="00671172" w:rsidRDefault="00671172" w:rsidP="00671172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822" w:type="dxa"/>
            <w:vMerge/>
            <w:shd w:val="clear" w:color="auto" w:fill="FFFFFF" w:themeFill="background1"/>
          </w:tcPr>
          <w:p w:rsidR="00671172" w:rsidRDefault="00671172" w:rsidP="0067117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9" w:type="dxa"/>
            <w:vMerge w:val="restart"/>
            <w:shd w:val="clear" w:color="auto" w:fill="FFFFFF" w:themeFill="background1"/>
          </w:tcPr>
          <w:p w:rsidR="00671172" w:rsidRDefault="00671172" w:rsidP="0067117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Легкая атлетика</w:t>
            </w:r>
          </w:p>
        </w:tc>
        <w:tc>
          <w:tcPr>
            <w:tcW w:w="4879" w:type="dxa"/>
            <w:shd w:val="clear" w:color="auto" w:fill="FFFFFF" w:themeFill="background1"/>
          </w:tcPr>
          <w:p w:rsidR="00671172" w:rsidRDefault="00671172" w:rsidP="0067117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лиц, прошедших спортивную подготовку на начальном этапе спортивной подготовки (человек) - легкая атлетика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671172" w:rsidRPr="00E34F4B" w:rsidRDefault="00671172" w:rsidP="00671172">
            <w:pPr>
              <w:jc w:val="center"/>
              <w:rPr>
                <w:color w:val="000000" w:themeColor="text1"/>
                <w:spacing w:val="-6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pacing w:val="-6"/>
                <w:sz w:val="24"/>
                <w:szCs w:val="24"/>
              </w:rPr>
              <w:t>91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671172" w:rsidRPr="00E34F4B" w:rsidRDefault="00671172" w:rsidP="00671172">
            <w:pPr>
              <w:jc w:val="center"/>
              <w:rPr>
                <w:color w:val="000000" w:themeColor="text1"/>
                <w:spacing w:val="-6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pacing w:val="-6"/>
                <w:sz w:val="24"/>
                <w:szCs w:val="24"/>
              </w:rPr>
              <w:t>90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671172" w:rsidRPr="00E34F4B" w:rsidRDefault="00671172" w:rsidP="00671172">
            <w:pPr>
              <w:jc w:val="center"/>
              <w:rPr>
                <w:color w:val="000000" w:themeColor="text1"/>
                <w:spacing w:val="-6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pacing w:val="-6"/>
                <w:sz w:val="24"/>
                <w:szCs w:val="24"/>
              </w:rPr>
              <w:t>89</w:t>
            </w:r>
          </w:p>
        </w:tc>
      </w:tr>
      <w:tr w:rsidR="00F06568" w:rsidTr="000A5822">
        <w:trPr>
          <w:trHeight w:val="775"/>
        </w:trPr>
        <w:tc>
          <w:tcPr>
            <w:tcW w:w="844" w:type="dxa"/>
            <w:vMerge/>
          </w:tcPr>
          <w:p w:rsidR="00671172" w:rsidRDefault="00671172" w:rsidP="00671172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822" w:type="dxa"/>
            <w:vMerge/>
            <w:shd w:val="clear" w:color="auto" w:fill="FFFFFF" w:themeFill="background1"/>
          </w:tcPr>
          <w:p w:rsidR="00671172" w:rsidRDefault="00671172" w:rsidP="0067117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FFFFFF" w:themeFill="background1"/>
          </w:tcPr>
          <w:p w:rsidR="00671172" w:rsidRDefault="00671172" w:rsidP="0067117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9" w:type="dxa"/>
            <w:shd w:val="clear" w:color="auto" w:fill="FFFFFF" w:themeFill="background1"/>
          </w:tcPr>
          <w:p w:rsidR="00671172" w:rsidRDefault="00671172" w:rsidP="006711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лиц, прошедших спортивную подготовку на тренировочном этапе спортивной подготовки (этап спортивной специализации) (человек) - легкая атлетика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671172" w:rsidRPr="00AD3EF7" w:rsidRDefault="00671172" w:rsidP="00671172">
            <w:pPr>
              <w:jc w:val="center"/>
              <w:rPr>
                <w:strike/>
                <w:color w:val="000000" w:themeColor="text1"/>
                <w:spacing w:val="-6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pacing w:val="-6"/>
                <w:sz w:val="24"/>
                <w:szCs w:val="24"/>
              </w:rPr>
              <w:t>105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671172" w:rsidRPr="00AD3EF7" w:rsidRDefault="00671172" w:rsidP="00671172">
            <w:pPr>
              <w:jc w:val="center"/>
              <w:rPr>
                <w:strike/>
                <w:color w:val="000000" w:themeColor="text1"/>
                <w:spacing w:val="-6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pacing w:val="-6"/>
                <w:sz w:val="24"/>
                <w:szCs w:val="24"/>
              </w:rPr>
              <w:t>98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671172" w:rsidRPr="00AD3EF7" w:rsidRDefault="00671172" w:rsidP="00671172">
            <w:pPr>
              <w:jc w:val="center"/>
              <w:rPr>
                <w:strike/>
                <w:color w:val="000000" w:themeColor="text1"/>
                <w:spacing w:val="-6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pacing w:val="-6"/>
                <w:sz w:val="24"/>
                <w:szCs w:val="24"/>
              </w:rPr>
              <w:t>95</w:t>
            </w:r>
          </w:p>
        </w:tc>
      </w:tr>
      <w:tr w:rsidR="00F06568" w:rsidTr="000A5822">
        <w:trPr>
          <w:trHeight w:val="775"/>
        </w:trPr>
        <w:tc>
          <w:tcPr>
            <w:tcW w:w="844" w:type="dxa"/>
            <w:vMerge/>
          </w:tcPr>
          <w:p w:rsidR="00671172" w:rsidRDefault="00671172" w:rsidP="00671172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822" w:type="dxa"/>
            <w:vMerge/>
            <w:shd w:val="clear" w:color="auto" w:fill="FFFFFF" w:themeFill="background1"/>
          </w:tcPr>
          <w:p w:rsidR="00671172" w:rsidRDefault="00671172" w:rsidP="0067117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9" w:type="dxa"/>
            <w:vMerge w:val="restart"/>
            <w:shd w:val="clear" w:color="auto" w:fill="FFFFFF" w:themeFill="background1"/>
          </w:tcPr>
          <w:p w:rsidR="00671172" w:rsidRDefault="00671172" w:rsidP="00671172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Волейбол</w:t>
            </w:r>
          </w:p>
        </w:tc>
        <w:tc>
          <w:tcPr>
            <w:tcW w:w="4879" w:type="dxa"/>
            <w:shd w:val="clear" w:color="auto" w:fill="FFFFFF" w:themeFill="background1"/>
          </w:tcPr>
          <w:p w:rsidR="00671172" w:rsidRDefault="00671172" w:rsidP="0067117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лиц, прошедших спортивную подготовку на начальном этапе спортивной подготовки (человек) – волейбол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671172" w:rsidRPr="00E34F4B" w:rsidRDefault="00671172" w:rsidP="00671172">
            <w:pPr>
              <w:jc w:val="center"/>
              <w:rPr>
                <w:color w:val="000000" w:themeColor="text1"/>
                <w:spacing w:val="-6"/>
                <w:sz w:val="24"/>
                <w:szCs w:val="24"/>
                <w:lang w:val="en-US"/>
              </w:rPr>
            </w:pPr>
            <w:r w:rsidRPr="00E34F4B">
              <w:rPr>
                <w:color w:val="000000" w:themeColor="text1"/>
                <w:spacing w:val="-6"/>
                <w:sz w:val="24"/>
                <w:szCs w:val="24"/>
              </w:rPr>
              <w:t>98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671172" w:rsidRPr="00E34F4B" w:rsidRDefault="00671172" w:rsidP="00671172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color w:val="000000" w:themeColor="text1"/>
                <w:spacing w:val="-6"/>
                <w:sz w:val="24"/>
                <w:szCs w:val="24"/>
              </w:rPr>
              <w:t>91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671172" w:rsidRPr="00E34F4B" w:rsidRDefault="00671172" w:rsidP="00671172">
            <w:pPr>
              <w:jc w:val="center"/>
              <w:rPr>
                <w:color w:val="000000" w:themeColor="text1"/>
                <w:spacing w:val="-6"/>
                <w:sz w:val="24"/>
                <w:szCs w:val="24"/>
                <w:lang w:val="en-US"/>
              </w:rPr>
            </w:pPr>
            <w:r w:rsidRPr="00E34F4B">
              <w:rPr>
                <w:color w:val="000000" w:themeColor="text1"/>
                <w:spacing w:val="-6"/>
                <w:sz w:val="24"/>
                <w:szCs w:val="24"/>
              </w:rPr>
              <w:t>88</w:t>
            </w:r>
          </w:p>
        </w:tc>
      </w:tr>
      <w:tr w:rsidR="00F06568" w:rsidTr="000A5822">
        <w:trPr>
          <w:trHeight w:val="775"/>
        </w:trPr>
        <w:tc>
          <w:tcPr>
            <w:tcW w:w="844" w:type="dxa"/>
            <w:vMerge/>
          </w:tcPr>
          <w:p w:rsidR="00671172" w:rsidRDefault="00671172" w:rsidP="00671172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822" w:type="dxa"/>
            <w:vMerge/>
            <w:shd w:val="clear" w:color="auto" w:fill="FFFFFF" w:themeFill="background1"/>
          </w:tcPr>
          <w:p w:rsidR="00671172" w:rsidRDefault="00671172" w:rsidP="0067117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FFFFFF" w:themeFill="background1"/>
          </w:tcPr>
          <w:p w:rsidR="00671172" w:rsidRDefault="00671172" w:rsidP="0067117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9" w:type="dxa"/>
            <w:shd w:val="clear" w:color="auto" w:fill="FFFFFF" w:themeFill="background1"/>
          </w:tcPr>
          <w:p w:rsidR="00671172" w:rsidRDefault="00671172" w:rsidP="006711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лиц, прошедших спортивную подготовку на тренировочном этапе спортивной подготовки (этап спортивной специализации) (человек) – волейбол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671172" w:rsidRPr="00AD3EF7" w:rsidRDefault="00671172" w:rsidP="00671172">
            <w:pPr>
              <w:jc w:val="center"/>
              <w:rPr>
                <w:strike/>
                <w:color w:val="000000" w:themeColor="text1"/>
                <w:spacing w:val="-6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pacing w:val="-6"/>
                <w:sz w:val="24"/>
                <w:szCs w:val="24"/>
              </w:rPr>
              <w:t>55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671172" w:rsidRPr="00AD3EF7" w:rsidRDefault="00671172" w:rsidP="00671172">
            <w:pPr>
              <w:jc w:val="center"/>
              <w:rPr>
                <w:strike/>
                <w:color w:val="000000" w:themeColor="text1"/>
                <w:spacing w:val="-6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pacing w:val="-6"/>
                <w:sz w:val="24"/>
                <w:szCs w:val="24"/>
              </w:rPr>
              <w:t>54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671172" w:rsidRPr="00AD3EF7" w:rsidRDefault="00671172" w:rsidP="00671172">
            <w:pPr>
              <w:jc w:val="center"/>
              <w:rPr>
                <w:strike/>
                <w:color w:val="000000" w:themeColor="text1"/>
                <w:spacing w:val="-6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pacing w:val="-6"/>
                <w:sz w:val="24"/>
                <w:szCs w:val="24"/>
              </w:rPr>
              <w:t>53</w:t>
            </w:r>
          </w:p>
        </w:tc>
      </w:tr>
      <w:tr w:rsidR="00F06568" w:rsidTr="000A5822">
        <w:trPr>
          <w:trHeight w:val="775"/>
        </w:trPr>
        <w:tc>
          <w:tcPr>
            <w:tcW w:w="844" w:type="dxa"/>
            <w:vMerge/>
          </w:tcPr>
          <w:p w:rsidR="00671172" w:rsidRDefault="00671172" w:rsidP="00671172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822" w:type="dxa"/>
            <w:vMerge/>
            <w:shd w:val="clear" w:color="auto" w:fill="FFFFFF" w:themeFill="background1"/>
          </w:tcPr>
          <w:p w:rsidR="00671172" w:rsidRDefault="00671172" w:rsidP="0067117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9" w:type="dxa"/>
            <w:vMerge w:val="restart"/>
            <w:shd w:val="clear" w:color="auto" w:fill="FFFFFF" w:themeFill="background1"/>
          </w:tcPr>
          <w:p w:rsidR="00671172" w:rsidRDefault="00671172" w:rsidP="00671172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Лыжные гонки</w:t>
            </w:r>
          </w:p>
        </w:tc>
        <w:tc>
          <w:tcPr>
            <w:tcW w:w="4879" w:type="dxa"/>
            <w:shd w:val="clear" w:color="auto" w:fill="FFFFFF" w:themeFill="background1"/>
            <w:vAlign w:val="center"/>
          </w:tcPr>
          <w:p w:rsidR="00671172" w:rsidRDefault="00671172" w:rsidP="0067117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лиц, прошедших спортивную подготовку на начальном этапе спортивной подготовки (человек) – лыжные гонки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671172" w:rsidRPr="00E34F4B" w:rsidRDefault="00671172" w:rsidP="00671172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color w:val="000000" w:themeColor="text1"/>
                <w:spacing w:val="-6"/>
                <w:sz w:val="24"/>
                <w:szCs w:val="24"/>
              </w:rPr>
              <w:t>32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671172" w:rsidRPr="00E34F4B" w:rsidRDefault="00671172" w:rsidP="00671172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color w:val="000000" w:themeColor="text1"/>
                <w:spacing w:val="-6"/>
                <w:sz w:val="24"/>
                <w:szCs w:val="24"/>
              </w:rPr>
              <w:t>33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671172" w:rsidRPr="00E34F4B" w:rsidRDefault="00671172" w:rsidP="00671172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E34F4B">
              <w:rPr>
                <w:color w:val="000000" w:themeColor="text1"/>
                <w:spacing w:val="-6"/>
                <w:sz w:val="24"/>
                <w:szCs w:val="24"/>
              </w:rPr>
              <w:t>32</w:t>
            </w:r>
          </w:p>
        </w:tc>
      </w:tr>
      <w:tr w:rsidR="00F06568" w:rsidTr="000A5822">
        <w:trPr>
          <w:trHeight w:val="775"/>
        </w:trPr>
        <w:tc>
          <w:tcPr>
            <w:tcW w:w="844" w:type="dxa"/>
            <w:vMerge/>
          </w:tcPr>
          <w:p w:rsidR="00671172" w:rsidRDefault="00671172" w:rsidP="00671172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822" w:type="dxa"/>
            <w:vMerge/>
            <w:shd w:val="clear" w:color="auto" w:fill="FFFFFF" w:themeFill="background1"/>
          </w:tcPr>
          <w:p w:rsidR="00671172" w:rsidRDefault="00671172" w:rsidP="0067117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FFFFFF" w:themeFill="background1"/>
          </w:tcPr>
          <w:p w:rsidR="00671172" w:rsidRDefault="00671172" w:rsidP="0067117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9" w:type="dxa"/>
            <w:shd w:val="clear" w:color="auto" w:fill="FFFFFF" w:themeFill="background1"/>
          </w:tcPr>
          <w:p w:rsidR="00671172" w:rsidRDefault="00671172" w:rsidP="006711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лиц, прошедших спортивную подготовку на тренировочном этапе спортивной подготовки (этап спортивной специализации) (человек) – лыжные гонки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671172" w:rsidRPr="00AD3EF7" w:rsidRDefault="00671172" w:rsidP="00671172">
            <w:pPr>
              <w:jc w:val="center"/>
              <w:rPr>
                <w:strike/>
                <w:color w:val="000000" w:themeColor="text1"/>
                <w:spacing w:val="-6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pacing w:val="-6"/>
                <w:sz w:val="24"/>
                <w:szCs w:val="24"/>
              </w:rPr>
              <w:t>35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671172" w:rsidRPr="00AD3EF7" w:rsidRDefault="00671172" w:rsidP="00671172">
            <w:pPr>
              <w:jc w:val="center"/>
              <w:rPr>
                <w:strike/>
                <w:color w:val="000000" w:themeColor="text1"/>
                <w:spacing w:val="-6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pacing w:val="-6"/>
                <w:sz w:val="24"/>
                <w:szCs w:val="24"/>
              </w:rPr>
              <w:t>34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671172" w:rsidRPr="00AD3EF7" w:rsidRDefault="00671172" w:rsidP="00671172">
            <w:pPr>
              <w:jc w:val="center"/>
              <w:rPr>
                <w:strike/>
                <w:color w:val="000000" w:themeColor="text1"/>
                <w:spacing w:val="-6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pacing w:val="-6"/>
                <w:sz w:val="24"/>
                <w:szCs w:val="24"/>
              </w:rPr>
              <w:t>33</w:t>
            </w:r>
          </w:p>
        </w:tc>
      </w:tr>
      <w:tr w:rsidR="00F06568" w:rsidTr="000A5822">
        <w:trPr>
          <w:trHeight w:val="775"/>
        </w:trPr>
        <w:tc>
          <w:tcPr>
            <w:tcW w:w="844" w:type="dxa"/>
            <w:vMerge/>
          </w:tcPr>
          <w:p w:rsidR="00671172" w:rsidRDefault="00671172" w:rsidP="00671172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822" w:type="dxa"/>
            <w:vMerge/>
            <w:shd w:val="clear" w:color="auto" w:fill="FFFFFF" w:themeFill="background1"/>
          </w:tcPr>
          <w:p w:rsidR="00671172" w:rsidRDefault="00671172" w:rsidP="0067117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9" w:type="dxa"/>
            <w:vMerge w:val="restart"/>
            <w:shd w:val="clear" w:color="auto" w:fill="FFFFFF" w:themeFill="background1"/>
          </w:tcPr>
          <w:p w:rsidR="00671172" w:rsidRDefault="00671172" w:rsidP="00671172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Футбол</w:t>
            </w:r>
          </w:p>
        </w:tc>
        <w:tc>
          <w:tcPr>
            <w:tcW w:w="4879" w:type="dxa"/>
            <w:shd w:val="clear" w:color="auto" w:fill="FFFFFF" w:themeFill="background1"/>
          </w:tcPr>
          <w:p w:rsidR="00671172" w:rsidRDefault="00671172" w:rsidP="0067117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лиц, прошедших спортивную подготовку на начальном этапе спортивной подготовки (человек) – футбол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671172" w:rsidRPr="007E42D5" w:rsidRDefault="00671172" w:rsidP="00671172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color w:val="000000" w:themeColor="text1"/>
                <w:spacing w:val="-6"/>
                <w:sz w:val="24"/>
                <w:szCs w:val="24"/>
              </w:rPr>
              <w:t>95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671172" w:rsidRPr="007E42D5" w:rsidRDefault="00671172" w:rsidP="00671172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color w:val="000000" w:themeColor="text1"/>
                <w:spacing w:val="-6"/>
                <w:sz w:val="24"/>
                <w:szCs w:val="24"/>
              </w:rPr>
              <w:t>89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671172" w:rsidRPr="007E42D5" w:rsidRDefault="00671172" w:rsidP="00671172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color w:val="000000" w:themeColor="text1"/>
                <w:spacing w:val="-6"/>
                <w:sz w:val="24"/>
                <w:szCs w:val="24"/>
              </w:rPr>
              <w:t>84</w:t>
            </w:r>
          </w:p>
        </w:tc>
      </w:tr>
      <w:tr w:rsidR="00F06568" w:rsidTr="000A5822">
        <w:trPr>
          <w:trHeight w:val="775"/>
        </w:trPr>
        <w:tc>
          <w:tcPr>
            <w:tcW w:w="844" w:type="dxa"/>
            <w:vMerge/>
          </w:tcPr>
          <w:p w:rsidR="00671172" w:rsidRDefault="00671172" w:rsidP="00671172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822" w:type="dxa"/>
            <w:vMerge/>
            <w:shd w:val="clear" w:color="auto" w:fill="FFFFFF" w:themeFill="background1"/>
          </w:tcPr>
          <w:p w:rsidR="00671172" w:rsidRDefault="00671172" w:rsidP="0067117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FFFFFF" w:themeFill="background1"/>
          </w:tcPr>
          <w:p w:rsidR="00671172" w:rsidRDefault="00671172" w:rsidP="0067117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9" w:type="dxa"/>
            <w:shd w:val="clear" w:color="auto" w:fill="FFFFFF" w:themeFill="background1"/>
          </w:tcPr>
          <w:p w:rsidR="00671172" w:rsidRDefault="00671172" w:rsidP="006711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лиц, прошедших спортивную подготовку на тренировочном этапе спортивной подготовки (этап спортивной специализации) (человек) – футбол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671172" w:rsidRPr="00AD3EF7" w:rsidRDefault="00671172" w:rsidP="00671172">
            <w:pPr>
              <w:jc w:val="center"/>
              <w:rPr>
                <w:strike/>
                <w:color w:val="000000" w:themeColor="text1"/>
                <w:spacing w:val="-6"/>
                <w:sz w:val="24"/>
                <w:szCs w:val="24"/>
                <w:lang w:val="en-US"/>
              </w:rPr>
            </w:pPr>
            <w:r w:rsidRPr="007E42D5">
              <w:rPr>
                <w:color w:val="000000" w:themeColor="text1"/>
                <w:spacing w:val="-6"/>
                <w:sz w:val="24"/>
                <w:szCs w:val="24"/>
              </w:rPr>
              <w:t>32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671172" w:rsidRPr="00AD3EF7" w:rsidRDefault="00671172" w:rsidP="00671172">
            <w:pPr>
              <w:jc w:val="center"/>
              <w:rPr>
                <w:strike/>
                <w:color w:val="000000" w:themeColor="text1"/>
                <w:spacing w:val="-6"/>
                <w:sz w:val="24"/>
                <w:szCs w:val="24"/>
                <w:lang w:val="en-US"/>
              </w:rPr>
            </w:pPr>
            <w:r w:rsidRPr="007E42D5">
              <w:rPr>
                <w:color w:val="000000" w:themeColor="text1"/>
                <w:spacing w:val="-6"/>
                <w:sz w:val="24"/>
                <w:szCs w:val="24"/>
              </w:rPr>
              <w:t>31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671172" w:rsidRPr="00AD3EF7" w:rsidRDefault="00671172" w:rsidP="00671172">
            <w:pPr>
              <w:jc w:val="center"/>
              <w:rPr>
                <w:strike/>
                <w:color w:val="000000" w:themeColor="text1"/>
                <w:spacing w:val="-6"/>
                <w:sz w:val="24"/>
                <w:szCs w:val="24"/>
                <w:lang w:val="en-US"/>
              </w:rPr>
            </w:pPr>
            <w:r w:rsidRPr="007E42D5">
              <w:rPr>
                <w:color w:val="000000" w:themeColor="text1"/>
                <w:spacing w:val="-6"/>
                <w:sz w:val="24"/>
                <w:szCs w:val="24"/>
              </w:rPr>
              <w:t>31</w:t>
            </w:r>
          </w:p>
        </w:tc>
      </w:tr>
      <w:tr w:rsidR="00F06568" w:rsidTr="000A5822">
        <w:trPr>
          <w:trHeight w:val="639"/>
        </w:trPr>
        <w:tc>
          <w:tcPr>
            <w:tcW w:w="844" w:type="dxa"/>
            <w:vMerge/>
          </w:tcPr>
          <w:p w:rsidR="00671172" w:rsidRDefault="00671172" w:rsidP="00671172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530" w:type="dxa"/>
            <w:gridSpan w:val="3"/>
            <w:shd w:val="clear" w:color="auto" w:fill="FFFFFF" w:themeFill="background1"/>
          </w:tcPr>
          <w:p w:rsidR="00671172" w:rsidRDefault="00671172" w:rsidP="0067117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местного бюджета на оказание (выполнение) муниципальной услуги (работы),</w:t>
            </w:r>
          </w:p>
          <w:p w:rsidR="00671172" w:rsidRDefault="00671172" w:rsidP="0067117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671172" w:rsidRPr="00EF3532" w:rsidRDefault="00463F3A" w:rsidP="006711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38 704,47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671172" w:rsidRDefault="00105529" w:rsidP="006711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35 760,47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671172" w:rsidRDefault="00105529" w:rsidP="006711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35 760,47</w:t>
            </w:r>
          </w:p>
        </w:tc>
      </w:tr>
      <w:tr w:rsidR="007B025D" w:rsidTr="000A5822">
        <w:trPr>
          <w:trHeight w:val="639"/>
        </w:trPr>
        <w:tc>
          <w:tcPr>
            <w:tcW w:w="844" w:type="dxa"/>
            <w:vMerge w:val="restart"/>
          </w:tcPr>
          <w:p w:rsidR="007B025D" w:rsidRDefault="007B025D" w:rsidP="007B025D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22" w:type="dxa"/>
            <w:vMerge w:val="restart"/>
            <w:shd w:val="clear" w:color="auto" w:fill="FFFFFF" w:themeFill="background1"/>
          </w:tcPr>
          <w:p w:rsidR="007B025D" w:rsidRDefault="007B025D" w:rsidP="007B02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Спортивная подготовка по не олимпийским видам спорта</w:t>
            </w:r>
          </w:p>
        </w:tc>
        <w:tc>
          <w:tcPr>
            <w:tcW w:w="1829" w:type="dxa"/>
            <w:vMerge w:val="restart"/>
            <w:shd w:val="clear" w:color="auto" w:fill="FFFFFF" w:themeFill="background1"/>
          </w:tcPr>
          <w:p w:rsidR="007B025D" w:rsidRPr="007B025D" w:rsidRDefault="007B025D" w:rsidP="007B02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B025D">
              <w:rPr>
                <w:color w:val="000000" w:themeColor="text1"/>
                <w:sz w:val="24"/>
                <w:szCs w:val="24"/>
              </w:rPr>
              <w:t>Самбо</w:t>
            </w:r>
          </w:p>
        </w:tc>
        <w:tc>
          <w:tcPr>
            <w:tcW w:w="4879" w:type="dxa"/>
            <w:shd w:val="clear" w:color="auto" w:fill="FFFFFF" w:themeFill="background1"/>
          </w:tcPr>
          <w:p w:rsidR="007B025D" w:rsidRPr="007B025D" w:rsidRDefault="007B025D" w:rsidP="007B025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0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лиц, прошедших спортивную подготовку на начальном этапе спортивной подготовки (человек) – самбо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7B025D" w:rsidRPr="007B025D" w:rsidRDefault="007B025D" w:rsidP="007B025D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7B025D">
              <w:rPr>
                <w:color w:val="000000" w:themeColor="text1"/>
                <w:spacing w:val="-6"/>
                <w:sz w:val="24"/>
                <w:szCs w:val="24"/>
              </w:rPr>
              <w:t>45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7B025D" w:rsidRPr="007B025D" w:rsidRDefault="007B025D" w:rsidP="007B025D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7B025D">
              <w:rPr>
                <w:color w:val="000000" w:themeColor="text1"/>
                <w:spacing w:val="-6"/>
                <w:sz w:val="24"/>
                <w:szCs w:val="24"/>
              </w:rPr>
              <w:t>45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7B025D" w:rsidRPr="007B025D" w:rsidRDefault="007B025D" w:rsidP="007B025D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7B025D">
              <w:rPr>
                <w:color w:val="000000" w:themeColor="text1"/>
                <w:spacing w:val="-6"/>
                <w:sz w:val="24"/>
                <w:szCs w:val="24"/>
              </w:rPr>
              <w:t>45</w:t>
            </w:r>
          </w:p>
        </w:tc>
      </w:tr>
      <w:tr w:rsidR="007B025D" w:rsidTr="000A5822">
        <w:trPr>
          <w:trHeight w:val="1068"/>
        </w:trPr>
        <w:tc>
          <w:tcPr>
            <w:tcW w:w="844" w:type="dxa"/>
            <w:vMerge/>
          </w:tcPr>
          <w:p w:rsidR="007B025D" w:rsidRDefault="007B025D" w:rsidP="007B025D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822" w:type="dxa"/>
            <w:vMerge/>
            <w:shd w:val="clear" w:color="auto" w:fill="FFFFFF" w:themeFill="background1"/>
          </w:tcPr>
          <w:p w:rsidR="007B025D" w:rsidRDefault="007B025D" w:rsidP="007B025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FFFFFF" w:themeFill="background1"/>
          </w:tcPr>
          <w:p w:rsidR="007B025D" w:rsidRPr="007B025D" w:rsidRDefault="007B025D" w:rsidP="007B025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9" w:type="dxa"/>
            <w:shd w:val="clear" w:color="auto" w:fill="FFFFFF" w:themeFill="background1"/>
          </w:tcPr>
          <w:p w:rsidR="007B025D" w:rsidRPr="007B025D" w:rsidRDefault="007B025D" w:rsidP="007B025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0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лиц, прошедших спортивную подготовку на тренировочном этапе спортивной подготовки (этап спортивной специализации) (человек) – самбо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7B025D" w:rsidRPr="007B025D" w:rsidRDefault="007B025D" w:rsidP="007B0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025D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28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7B025D" w:rsidRPr="007B025D" w:rsidRDefault="007B025D" w:rsidP="007B025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B025D">
              <w:rPr>
                <w:color w:val="000000" w:themeColor="text1"/>
                <w:spacing w:val="-6"/>
                <w:sz w:val="24"/>
                <w:szCs w:val="24"/>
              </w:rPr>
              <w:t>28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7B025D" w:rsidRPr="007B025D" w:rsidRDefault="007B025D" w:rsidP="007B025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B025D">
              <w:rPr>
                <w:color w:val="000000" w:themeColor="text1"/>
                <w:spacing w:val="-6"/>
                <w:sz w:val="24"/>
                <w:szCs w:val="24"/>
              </w:rPr>
              <w:t>28</w:t>
            </w:r>
          </w:p>
        </w:tc>
      </w:tr>
      <w:tr w:rsidR="007B025D" w:rsidTr="000A5822">
        <w:trPr>
          <w:trHeight w:val="639"/>
        </w:trPr>
        <w:tc>
          <w:tcPr>
            <w:tcW w:w="844" w:type="dxa"/>
            <w:vMerge/>
          </w:tcPr>
          <w:p w:rsidR="007B025D" w:rsidRDefault="007B025D" w:rsidP="007B025D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822" w:type="dxa"/>
            <w:vMerge/>
            <w:shd w:val="clear" w:color="auto" w:fill="FFFFFF" w:themeFill="background1"/>
          </w:tcPr>
          <w:p w:rsidR="007B025D" w:rsidRDefault="007B025D" w:rsidP="007B025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9" w:type="dxa"/>
            <w:vMerge w:val="restart"/>
            <w:shd w:val="clear" w:color="auto" w:fill="FFFFFF" w:themeFill="background1"/>
          </w:tcPr>
          <w:p w:rsidR="007B025D" w:rsidRPr="007B025D" w:rsidRDefault="007B025D" w:rsidP="007B025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0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4879" w:type="dxa"/>
            <w:shd w:val="clear" w:color="auto" w:fill="FFFFFF" w:themeFill="background1"/>
          </w:tcPr>
          <w:p w:rsidR="007B025D" w:rsidRPr="007B025D" w:rsidRDefault="007B025D" w:rsidP="007B025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0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лиц, прошедших спортивную подготовку на начальном этапе спортивной подготовки (человек) – спортивное ориентирование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7B025D" w:rsidRPr="007B025D" w:rsidRDefault="007B025D" w:rsidP="007B0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025D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12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7B025D" w:rsidRPr="007B025D" w:rsidRDefault="007B025D" w:rsidP="007B025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B025D">
              <w:rPr>
                <w:color w:val="000000" w:themeColor="text1"/>
                <w:spacing w:val="-6"/>
                <w:sz w:val="24"/>
                <w:szCs w:val="24"/>
              </w:rPr>
              <w:t>11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7B025D" w:rsidRPr="007B025D" w:rsidRDefault="007B025D" w:rsidP="007B025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B025D">
              <w:rPr>
                <w:color w:val="000000" w:themeColor="text1"/>
                <w:spacing w:val="-6"/>
                <w:sz w:val="24"/>
                <w:szCs w:val="24"/>
              </w:rPr>
              <w:t>11</w:t>
            </w:r>
          </w:p>
        </w:tc>
      </w:tr>
      <w:tr w:rsidR="007B025D" w:rsidTr="000A5822">
        <w:trPr>
          <w:trHeight w:val="1404"/>
        </w:trPr>
        <w:tc>
          <w:tcPr>
            <w:tcW w:w="844" w:type="dxa"/>
            <w:vMerge/>
          </w:tcPr>
          <w:p w:rsidR="007B025D" w:rsidRDefault="007B025D" w:rsidP="007B025D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822" w:type="dxa"/>
            <w:vMerge/>
            <w:shd w:val="clear" w:color="auto" w:fill="FFFFFF" w:themeFill="background1"/>
          </w:tcPr>
          <w:p w:rsidR="007B025D" w:rsidRDefault="007B025D" w:rsidP="007B025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FFFFFF" w:themeFill="background1"/>
          </w:tcPr>
          <w:p w:rsidR="007B025D" w:rsidRPr="007B025D" w:rsidRDefault="007B025D" w:rsidP="007B025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9" w:type="dxa"/>
            <w:shd w:val="clear" w:color="auto" w:fill="FFFFFF" w:themeFill="background1"/>
          </w:tcPr>
          <w:p w:rsidR="007B025D" w:rsidRPr="007B025D" w:rsidRDefault="007B025D" w:rsidP="007B025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0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Число лиц, прошедших спортивную подготовку на тренировочном этапе спортивной подготовки (этап спортивной специализации) (человек) – спортивное ориентирование 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7B025D" w:rsidRPr="007B025D" w:rsidRDefault="007B025D" w:rsidP="007B0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025D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17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7B025D" w:rsidRPr="007B025D" w:rsidRDefault="007B025D" w:rsidP="007B025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B025D">
              <w:rPr>
                <w:color w:val="000000" w:themeColor="text1"/>
                <w:spacing w:val="-6"/>
                <w:sz w:val="24"/>
                <w:szCs w:val="24"/>
              </w:rPr>
              <w:t>16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7B025D" w:rsidRPr="007B025D" w:rsidRDefault="007B025D" w:rsidP="007B025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B025D">
              <w:rPr>
                <w:color w:val="000000" w:themeColor="text1"/>
                <w:spacing w:val="-6"/>
                <w:sz w:val="24"/>
                <w:szCs w:val="24"/>
              </w:rPr>
              <w:t>16</w:t>
            </w:r>
          </w:p>
        </w:tc>
      </w:tr>
      <w:tr w:rsidR="00741308" w:rsidTr="000A5822">
        <w:trPr>
          <w:trHeight w:val="639"/>
        </w:trPr>
        <w:tc>
          <w:tcPr>
            <w:tcW w:w="844" w:type="dxa"/>
            <w:vMerge/>
          </w:tcPr>
          <w:p w:rsidR="00741308" w:rsidRDefault="00741308" w:rsidP="00741308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530" w:type="dxa"/>
            <w:gridSpan w:val="3"/>
            <w:shd w:val="clear" w:color="auto" w:fill="FFFFFF" w:themeFill="background1"/>
          </w:tcPr>
          <w:p w:rsidR="00741308" w:rsidRDefault="00741308" w:rsidP="0074130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Расходы местного бюджета на оказание (выполнение) муниципальной услуги (работы),</w:t>
            </w:r>
          </w:p>
          <w:p w:rsidR="00741308" w:rsidRDefault="00741308" w:rsidP="0074130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741308" w:rsidRPr="00D946E7" w:rsidRDefault="00463F3A" w:rsidP="0074130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7 113,56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741308" w:rsidRDefault="00105529" w:rsidP="0074130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6 669,76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741308" w:rsidRDefault="00105529" w:rsidP="0074130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6 669,76</w:t>
            </w:r>
          </w:p>
        </w:tc>
      </w:tr>
      <w:tr w:rsidR="00741308" w:rsidTr="000A5822">
        <w:trPr>
          <w:trHeight w:val="639"/>
        </w:trPr>
        <w:tc>
          <w:tcPr>
            <w:tcW w:w="844" w:type="dxa"/>
            <w:vMerge w:val="restart"/>
          </w:tcPr>
          <w:p w:rsidR="00741308" w:rsidRDefault="00741308" w:rsidP="00741308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22" w:type="dxa"/>
            <w:vMerge w:val="restart"/>
            <w:shd w:val="clear" w:color="auto" w:fill="FFFFFF" w:themeFill="background1"/>
          </w:tcPr>
          <w:p w:rsidR="00741308" w:rsidRDefault="00741308" w:rsidP="0074130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Спортивная</w:t>
            </w:r>
          </w:p>
          <w:p w:rsidR="00741308" w:rsidRDefault="00741308" w:rsidP="0074130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подготовка</w:t>
            </w:r>
          </w:p>
          <w:p w:rsidR="00741308" w:rsidRDefault="00741308" w:rsidP="0074130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спорту лиц</w:t>
            </w:r>
          </w:p>
          <w:p w:rsidR="00741308" w:rsidRDefault="00741308" w:rsidP="0027256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 интеллектуальными нарушениями</w:t>
            </w:r>
          </w:p>
        </w:tc>
        <w:tc>
          <w:tcPr>
            <w:tcW w:w="1829" w:type="dxa"/>
            <w:vMerge w:val="restart"/>
            <w:shd w:val="clear" w:color="auto" w:fill="FFFFFF" w:themeFill="background1"/>
          </w:tcPr>
          <w:p w:rsidR="00741308" w:rsidRDefault="00741308" w:rsidP="0074130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Легкая атлетика</w:t>
            </w:r>
          </w:p>
        </w:tc>
        <w:tc>
          <w:tcPr>
            <w:tcW w:w="4879" w:type="dxa"/>
            <w:shd w:val="clear" w:color="auto" w:fill="FFFFFF" w:themeFill="background1"/>
          </w:tcPr>
          <w:p w:rsidR="00741308" w:rsidRDefault="00741308" w:rsidP="0074130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лиц, прошедших спортивную подготовку на начальном этапе спортивной подготовки (человек) – легкая атлетика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741308" w:rsidRPr="00861F15" w:rsidRDefault="00741308" w:rsidP="00741308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61F15">
              <w:rPr>
                <w:color w:val="000000" w:themeColor="text1"/>
                <w:spacing w:val="-6"/>
                <w:sz w:val="24"/>
                <w:szCs w:val="24"/>
              </w:rPr>
              <w:t>20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741308" w:rsidRPr="00861F15" w:rsidRDefault="00741308" w:rsidP="00741308">
            <w:pPr>
              <w:jc w:val="center"/>
              <w:rPr>
                <w:strike/>
                <w:color w:val="000000" w:themeColor="text1"/>
                <w:spacing w:val="-6"/>
                <w:sz w:val="24"/>
                <w:szCs w:val="24"/>
              </w:rPr>
            </w:pPr>
            <w:r w:rsidRPr="00861F15">
              <w:rPr>
                <w:color w:val="000000" w:themeColor="text1"/>
                <w:spacing w:val="-6"/>
                <w:sz w:val="24"/>
                <w:szCs w:val="24"/>
              </w:rPr>
              <w:t>20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741308" w:rsidRPr="00861F15" w:rsidRDefault="00741308" w:rsidP="00741308">
            <w:pPr>
              <w:jc w:val="center"/>
              <w:rPr>
                <w:strike/>
                <w:color w:val="000000" w:themeColor="text1"/>
                <w:spacing w:val="-6"/>
                <w:sz w:val="24"/>
                <w:szCs w:val="24"/>
                <w:lang w:val="en-US"/>
              </w:rPr>
            </w:pPr>
            <w:r w:rsidRPr="00861F15">
              <w:rPr>
                <w:color w:val="000000" w:themeColor="text1"/>
                <w:spacing w:val="-6"/>
                <w:sz w:val="24"/>
                <w:szCs w:val="24"/>
              </w:rPr>
              <w:t>20</w:t>
            </w:r>
          </w:p>
        </w:tc>
      </w:tr>
      <w:tr w:rsidR="00741308" w:rsidTr="000A5822">
        <w:trPr>
          <w:trHeight w:val="639"/>
        </w:trPr>
        <w:tc>
          <w:tcPr>
            <w:tcW w:w="844" w:type="dxa"/>
            <w:vMerge/>
          </w:tcPr>
          <w:p w:rsidR="00741308" w:rsidRDefault="00741308" w:rsidP="00741308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822" w:type="dxa"/>
            <w:vMerge/>
            <w:shd w:val="clear" w:color="auto" w:fill="FFFFFF" w:themeFill="background1"/>
          </w:tcPr>
          <w:p w:rsidR="00741308" w:rsidRDefault="00741308" w:rsidP="0074130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FFFFFF" w:themeFill="background1"/>
          </w:tcPr>
          <w:p w:rsidR="00741308" w:rsidRDefault="00741308" w:rsidP="0074130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9" w:type="dxa"/>
            <w:shd w:val="clear" w:color="auto" w:fill="FFFFFF" w:themeFill="background1"/>
          </w:tcPr>
          <w:p w:rsidR="00741308" w:rsidRDefault="00741308" w:rsidP="0074130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лиц, прошедших спортивную подготовку на тренировочном этапе спортивной подготовки (этап спортивной специализации) (человек) – легкая атлетика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741308" w:rsidRDefault="00741308" w:rsidP="00741308">
            <w:pPr>
              <w:jc w:val="center"/>
              <w:rPr>
                <w:color w:val="000000" w:themeColor="text1"/>
                <w:spacing w:val="-6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pacing w:val="-6"/>
                <w:sz w:val="24"/>
                <w:szCs w:val="24"/>
                <w:lang w:val="en-US"/>
              </w:rPr>
              <w:t>7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741308" w:rsidRDefault="00741308" w:rsidP="00741308">
            <w:pPr>
              <w:jc w:val="center"/>
              <w:rPr>
                <w:color w:val="000000" w:themeColor="text1"/>
                <w:spacing w:val="-6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pacing w:val="-6"/>
                <w:sz w:val="24"/>
                <w:szCs w:val="24"/>
                <w:lang w:val="en-US"/>
              </w:rPr>
              <w:t>7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741308" w:rsidRDefault="00741308" w:rsidP="00741308">
            <w:pPr>
              <w:jc w:val="center"/>
              <w:rPr>
                <w:color w:val="000000" w:themeColor="text1"/>
                <w:spacing w:val="-6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pacing w:val="-6"/>
                <w:sz w:val="24"/>
                <w:szCs w:val="24"/>
                <w:lang w:val="en-US"/>
              </w:rPr>
              <w:t>7</w:t>
            </w:r>
          </w:p>
        </w:tc>
      </w:tr>
      <w:tr w:rsidR="00741308" w:rsidTr="000A5822">
        <w:trPr>
          <w:trHeight w:val="639"/>
        </w:trPr>
        <w:tc>
          <w:tcPr>
            <w:tcW w:w="844" w:type="dxa"/>
            <w:vMerge/>
          </w:tcPr>
          <w:p w:rsidR="00741308" w:rsidRDefault="00741308" w:rsidP="00741308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530" w:type="dxa"/>
            <w:gridSpan w:val="3"/>
            <w:shd w:val="clear" w:color="auto" w:fill="FFFFFF" w:themeFill="background1"/>
            <w:vAlign w:val="center"/>
          </w:tcPr>
          <w:p w:rsidR="00741308" w:rsidRDefault="00741308" w:rsidP="0074130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местного бюджета на оказание (выполнение)  муниципальной услуги (работы), тыс. руб.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741308" w:rsidRDefault="00463F3A" w:rsidP="0074130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3 641,58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741308" w:rsidRDefault="00463F3A" w:rsidP="0010552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  <w:r w:rsidR="00105529">
              <w:rPr>
                <w:b/>
                <w:color w:val="000000" w:themeColor="text1"/>
                <w:sz w:val="24"/>
                <w:szCs w:val="24"/>
              </w:rPr>
              <w:t> 433,58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741308" w:rsidRDefault="00105529" w:rsidP="0074130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3 433,58</w:t>
            </w:r>
          </w:p>
        </w:tc>
      </w:tr>
      <w:tr w:rsidR="00F06568" w:rsidTr="000A5822">
        <w:trPr>
          <w:trHeight w:val="775"/>
        </w:trPr>
        <w:tc>
          <w:tcPr>
            <w:tcW w:w="844" w:type="dxa"/>
            <w:vMerge w:val="restart"/>
          </w:tcPr>
          <w:p w:rsidR="00B26032" w:rsidRDefault="007B025D" w:rsidP="003910E5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822" w:type="dxa"/>
            <w:vMerge w:val="restart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</w:rPr>
              <w:t>Спортивная подготовка по спорту лиц с поражением ОДА</w:t>
            </w:r>
          </w:p>
        </w:tc>
        <w:tc>
          <w:tcPr>
            <w:tcW w:w="1829" w:type="dxa"/>
            <w:shd w:val="clear" w:color="auto" w:fill="FFFFFF" w:themeFill="background1"/>
          </w:tcPr>
          <w:p w:rsidR="00B26032" w:rsidRDefault="00481B4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Легкая атлетика</w:t>
            </w:r>
          </w:p>
        </w:tc>
        <w:tc>
          <w:tcPr>
            <w:tcW w:w="4879" w:type="dxa"/>
            <w:shd w:val="clear" w:color="auto" w:fill="FFFFFF" w:themeFill="background1"/>
          </w:tcPr>
          <w:p w:rsidR="00B26032" w:rsidRDefault="00481B46" w:rsidP="003377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Число лиц, прошедших спортивную подготовку на </w:t>
            </w:r>
            <w:r w:rsidR="00337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</w:t>
            </w:r>
            <w:r w:rsidR="00337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спортивной подготовки (человек) – легкая атлетика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AD3EF7" w:rsidRPr="00AD3EF7" w:rsidRDefault="00957AFB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color w:val="000000" w:themeColor="text1"/>
                <w:spacing w:val="-6"/>
                <w:sz w:val="24"/>
                <w:szCs w:val="24"/>
              </w:rPr>
              <w:t>7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B26032" w:rsidRPr="00AD3EF7" w:rsidRDefault="00957AFB" w:rsidP="00AD3EF7">
            <w:pPr>
              <w:jc w:val="center"/>
              <w:rPr>
                <w:strike/>
                <w:color w:val="000000" w:themeColor="text1"/>
                <w:spacing w:val="-6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pacing w:val="-6"/>
                <w:sz w:val="24"/>
                <w:szCs w:val="24"/>
              </w:rPr>
              <w:t>7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B26032" w:rsidRPr="00AD3EF7" w:rsidRDefault="00957AFB" w:rsidP="00AD3EF7">
            <w:pPr>
              <w:jc w:val="center"/>
              <w:rPr>
                <w:strike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color w:val="000000" w:themeColor="text1"/>
                <w:spacing w:val="-6"/>
                <w:sz w:val="24"/>
                <w:szCs w:val="24"/>
              </w:rPr>
              <w:t>7</w:t>
            </w:r>
          </w:p>
        </w:tc>
      </w:tr>
      <w:tr w:rsidR="00F06568" w:rsidTr="000A5822">
        <w:trPr>
          <w:trHeight w:val="775"/>
        </w:trPr>
        <w:tc>
          <w:tcPr>
            <w:tcW w:w="844" w:type="dxa"/>
            <w:vMerge/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22" w:type="dxa"/>
            <w:vMerge/>
            <w:shd w:val="clear" w:color="auto" w:fill="FFFFFF" w:themeFill="background1"/>
            <w:vAlign w:val="center"/>
          </w:tcPr>
          <w:p w:rsidR="00B26032" w:rsidRDefault="00B2603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FFFFFF" w:themeFill="background1"/>
          </w:tcPr>
          <w:p w:rsidR="00B26032" w:rsidRDefault="00481B4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Бочча</w:t>
            </w:r>
          </w:p>
        </w:tc>
        <w:tc>
          <w:tcPr>
            <w:tcW w:w="4879" w:type="dxa"/>
            <w:shd w:val="clear" w:color="auto" w:fill="FFFFFF" w:themeFill="background1"/>
          </w:tcPr>
          <w:p w:rsidR="00B26032" w:rsidRDefault="00481B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Число лиц, прошедших спортивную подготовку на </w:t>
            </w:r>
            <w:r w:rsidR="00337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начальном этапе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спортивной подготовки (человек) – бочча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AD3EF7" w:rsidRPr="00AD3EF7" w:rsidRDefault="00957AFB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color w:val="000000" w:themeColor="text1"/>
                <w:spacing w:val="-6"/>
                <w:sz w:val="24"/>
                <w:szCs w:val="24"/>
              </w:rPr>
              <w:t>4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B26032" w:rsidRPr="00AD3EF7" w:rsidRDefault="00957AFB" w:rsidP="00861F15">
            <w:pPr>
              <w:jc w:val="center"/>
              <w:rPr>
                <w:strike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color w:val="000000" w:themeColor="text1"/>
                <w:spacing w:val="-6"/>
                <w:sz w:val="24"/>
                <w:szCs w:val="24"/>
              </w:rPr>
              <w:t>4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B26032" w:rsidRPr="00AD3EF7" w:rsidRDefault="00957AFB" w:rsidP="00861F15">
            <w:pPr>
              <w:jc w:val="center"/>
              <w:rPr>
                <w:strike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color w:val="000000" w:themeColor="text1"/>
                <w:spacing w:val="-6"/>
                <w:sz w:val="24"/>
                <w:szCs w:val="24"/>
              </w:rPr>
              <w:t>4</w:t>
            </w:r>
          </w:p>
        </w:tc>
      </w:tr>
      <w:tr w:rsidR="00B26032" w:rsidTr="000A5822">
        <w:trPr>
          <w:trHeight w:val="498"/>
        </w:trPr>
        <w:tc>
          <w:tcPr>
            <w:tcW w:w="844" w:type="dxa"/>
            <w:vMerge/>
            <w:vAlign w:val="center"/>
          </w:tcPr>
          <w:p w:rsidR="00B26032" w:rsidRDefault="00B260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0" w:type="dxa"/>
            <w:gridSpan w:val="3"/>
            <w:shd w:val="clear" w:color="auto" w:fill="FFFFFF" w:themeFill="background1"/>
          </w:tcPr>
          <w:p w:rsidR="00B26032" w:rsidRDefault="00481B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местного бюджета на оказание (выполнение) муниципальной услуги (работы),</w:t>
            </w:r>
          </w:p>
          <w:p w:rsidR="00B26032" w:rsidRDefault="00481B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26032" w:rsidRDefault="00EE2B0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3 003,76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B26032" w:rsidRDefault="0010552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2 782,76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B26032" w:rsidRDefault="0010552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2 782,76</w:t>
            </w:r>
          </w:p>
        </w:tc>
      </w:tr>
      <w:tr w:rsidR="00F06568" w:rsidTr="000A5822">
        <w:trPr>
          <w:trHeight w:val="549"/>
        </w:trPr>
        <w:tc>
          <w:tcPr>
            <w:tcW w:w="844" w:type="dxa"/>
            <w:vMerge w:val="restart"/>
          </w:tcPr>
          <w:p w:rsidR="00B26032" w:rsidRDefault="007B0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22" w:type="dxa"/>
            <w:shd w:val="clear" w:color="auto" w:fill="FFFFFF" w:themeFill="background1"/>
          </w:tcPr>
          <w:p w:rsidR="00B26032" w:rsidRDefault="00481B46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Спортивная подготовка</w:t>
            </w:r>
          </w:p>
          <w:p w:rsidR="00B26032" w:rsidRDefault="00481B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спорту глухих</w:t>
            </w:r>
          </w:p>
        </w:tc>
        <w:tc>
          <w:tcPr>
            <w:tcW w:w="1829" w:type="dxa"/>
            <w:shd w:val="clear" w:color="auto" w:fill="FFFFFF" w:themeFill="background1"/>
          </w:tcPr>
          <w:p w:rsidR="00B26032" w:rsidRDefault="00481B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Легкая атлетика</w:t>
            </w:r>
          </w:p>
        </w:tc>
        <w:tc>
          <w:tcPr>
            <w:tcW w:w="4879" w:type="dxa"/>
            <w:shd w:val="clear" w:color="auto" w:fill="FFFFFF" w:themeFill="background1"/>
          </w:tcPr>
          <w:p w:rsidR="00B26032" w:rsidRDefault="00481B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Число лиц, прошедших спортивную подготовку на </w:t>
            </w:r>
            <w:r w:rsidR="00337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начальном этапе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спортивной подготовки (человек) – легкая атлетика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B26032" w:rsidTr="000A5822">
        <w:trPr>
          <w:trHeight w:val="329"/>
        </w:trPr>
        <w:tc>
          <w:tcPr>
            <w:tcW w:w="844" w:type="dxa"/>
            <w:vMerge/>
            <w:vAlign w:val="center"/>
          </w:tcPr>
          <w:p w:rsidR="00B26032" w:rsidRDefault="00B260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0" w:type="dxa"/>
            <w:gridSpan w:val="3"/>
            <w:shd w:val="clear" w:color="auto" w:fill="FFFFFF" w:themeFill="background1"/>
          </w:tcPr>
          <w:p w:rsidR="00B26032" w:rsidRDefault="00481B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местного бюджета на оказание (выполнение) муниципальной услуги (работы),</w:t>
            </w:r>
          </w:p>
          <w:p w:rsidR="00B26032" w:rsidRDefault="00481B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26032" w:rsidRDefault="00251B4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662,10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B26032" w:rsidRDefault="0010552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  <w:r w:rsidR="00251B46">
              <w:rPr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b/>
                <w:color w:val="000000" w:themeColor="text1"/>
                <w:sz w:val="24"/>
                <w:szCs w:val="24"/>
              </w:rPr>
              <w:t>0</w:t>
            </w:r>
            <w:r w:rsidR="00251B46">
              <w:rPr>
                <w:b/>
                <w:color w:val="000000" w:themeColor="text1"/>
                <w:sz w:val="24"/>
                <w:szCs w:val="24"/>
              </w:rPr>
              <w:t>,10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B26032" w:rsidRDefault="0010552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620,10</w:t>
            </w:r>
          </w:p>
        </w:tc>
      </w:tr>
      <w:tr w:rsidR="00D00D56" w:rsidTr="0017001B">
        <w:trPr>
          <w:trHeight w:val="498"/>
        </w:trPr>
        <w:tc>
          <w:tcPr>
            <w:tcW w:w="844" w:type="dxa"/>
            <w:vMerge w:val="restart"/>
            <w:shd w:val="clear" w:color="auto" w:fill="FFFFFF" w:themeFill="background1"/>
          </w:tcPr>
          <w:p w:rsidR="00741308" w:rsidRDefault="00741308" w:rsidP="00D00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22" w:type="dxa"/>
            <w:shd w:val="clear" w:color="auto" w:fill="FFFFFF" w:themeFill="background1"/>
          </w:tcPr>
          <w:p w:rsidR="00741308" w:rsidRDefault="00741308" w:rsidP="00D00D5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741308" w:rsidRDefault="00741308" w:rsidP="0074130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741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ополнительное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 детей и взрослых </w:t>
            </w:r>
            <w:r w:rsidRPr="00741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физкультурно-спортивной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</w:t>
            </w:r>
            <w:r w:rsidRPr="00741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аправлен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</w:t>
            </w:r>
          </w:p>
        </w:tc>
        <w:tc>
          <w:tcPr>
            <w:tcW w:w="4879" w:type="dxa"/>
            <w:shd w:val="clear" w:color="auto" w:fill="FFFFFF" w:themeFill="background1"/>
          </w:tcPr>
          <w:p w:rsidR="00741308" w:rsidRDefault="00F747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</w:t>
            </w:r>
            <w:r w:rsidRPr="00F7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ичество человеко-часов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741308" w:rsidRDefault="00F7478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48 360,0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741308" w:rsidRDefault="0074130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741308" w:rsidRDefault="0074130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41308" w:rsidTr="000A5822">
        <w:trPr>
          <w:trHeight w:val="498"/>
        </w:trPr>
        <w:tc>
          <w:tcPr>
            <w:tcW w:w="844" w:type="dxa"/>
            <w:vMerge/>
            <w:shd w:val="clear" w:color="auto" w:fill="FFFF00"/>
            <w:vAlign w:val="center"/>
          </w:tcPr>
          <w:p w:rsidR="00741308" w:rsidRDefault="00741308" w:rsidP="007413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0" w:type="dxa"/>
            <w:gridSpan w:val="3"/>
            <w:shd w:val="clear" w:color="auto" w:fill="FFFFFF" w:themeFill="background1"/>
          </w:tcPr>
          <w:p w:rsidR="00D00D56" w:rsidRDefault="00D00D56" w:rsidP="00D00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местного бюджета на оказание (выполнение) муниципальной услуги (работы),</w:t>
            </w:r>
          </w:p>
          <w:p w:rsidR="00741308" w:rsidRDefault="00D00D56" w:rsidP="00D00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741308" w:rsidRDefault="00D4287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1 335,40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741308" w:rsidRDefault="0010552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1 310</w:t>
            </w:r>
            <w:r w:rsidR="00F91842">
              <w:rPr>
                <w:b/>
                <w:color w:val="000000" w:themeColor="text1"/>
                <w:sz w:val="24"/>
                <w:szCs w:val="24"/>
              </w:rPr>
              <w:t>,40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741308" w:rsidRDefault="0010552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1 310</w:t>
            </w:r>
            <w:r w:rsidR="00F91842">
              <w:rPr>
                <w:b/>
                <w:color w:val="000000" w:themeColor="text1"/>
                <w:sz w:val="24"/>
                <w:szCs w:val="24"/>
              </w:rPr>
              <w:t>,40</w:t>
            </w:r>
          </w:p>
        </w:tc>
      </w:tr>
      <w:tr w:rsidR="00F06568" w:rsidTr="000A5822">
        <w:tc>
          <w:tcPr>
            <w:tcW w:w="844" w:type="dxa"/>
            <w:vMerge w:val="restart"/>
          </w:tcPr>
          <w:p w:rsidR="00B26032" w:rsidRDefault="00D00D5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22" w:type="dxa"/>
            <w:shd w:val="clear" w:color="auto" w:fill="FFFFFF" w:themeFill="background1"/>
          </w:tcPr>
          <w:p w:rsidR="00B26032" w:rsidRDefault="00481B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и проведение физкультурных и спортивных мероприятий в рамках Всероссийского физкультурно-спортивного</w:t>
            </w:r>
            <w:r w:rsidR="00D907C0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комплекса «Готов к труду и обороне» (ГТО)</w:t>
            </w:r>
          </w:p>
        </w:tc>
        <w:tc>
          <w:tcPr>
            <w:tcW w:w="1829" w:type="dxa"/>
            <w:shd w:val="clear" w:color="auto" w:fill="FFFFFF" w:themeFill="background1"/>
          </w:tcPr>
          <w:p w:rsidR="00B26032" w:rsidRDefault="00B2603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79" w:type="dxa"/>
            <w:shd w:val="clear" w:color="auto" w:fill="FFFFFF" w:themeFill="background1"/>
            <w:vAlign w:val="center"/>
          </w:tcPr>
          <w:p w:rsidR="00B26032" w:rsidRDefault="00481B46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Количество мероприятий (шт.)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26032" w:rsidRDefault="00481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B26032" w:rsidRDefault="00481B46">
            <w:pPr>
              <w:pStyle w:val="ConsPlusNormal"/>
              <w:ind w:hanging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B26032" w:rsidRDefault="00481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B26032" w:rsidTr="000A5822">
        <w:tc>
          <w:tcPr>
            <w:tcW w:w="844" w:type="dxa"/>
            <w:vMerge/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30" w:type="dxa"/>
            <w:gridSpan w:val="3"/>
            <w:shd w:val="clear" w:color="auto" w:fill="FFFFFF" w:themeFill="background1"/>
          </w:tcPr>
          <w:p w:rsidR="00B26032" w:rsidRDefault="00481B46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местного бюджета на оказание (выполнение) муниципальной услуги (работы), </w:t>
            </w:r>
          </w:p>
          <w:p w:rsidR="00B26032" w:rsidRDefault="00481B46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26032" w:rsidRDefault="00481B46" w:rsidP="00F065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F07D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604,41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B26032" w:rsidRDefault="00F07D87" w:rsidP="0010552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="00105529">
              <w:rPr>
                <w:b/>
                <w:color w:val="000000" w:themeColor="text1"/>
                <w:sz w:val="24"/>
                <w:szCs w:val="24"/>
              </w:rPr>
              <w:t> 493,16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B26032" w:rsidRDefault="0010552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2 493,16</w:t>
            </w:r>
          </w:p>
        </w:tc>
      </w:tr>
      <w:tr w:rsidR="00F06568" w:rsidTr="000A5822">
        <w:tc>
          <w:tcPr>
            <w:tcW w:w="844" w:type="dxa"/>
            <w:vMerge w:val="restart"/>
          </w:tcPr>
          <w:p w:rsidR="00B26032" w:rsidRDefault="00D00D5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22" w:type="dxa"/>
            <w:shd w:val="clear" w:color="auto" w:fill="FFFFFF" w:themeFill="background1"/>
          </w:tcPr>
          <w:p w:rsidR="00B26032" w:rsidRDefault="00481B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829" w:type="dxa"/>
            <w:shd w:val="clear" w:color="auto" w:fill="FFFFFF" w:themeFill="background1"/>
          </w:tcPr>
          <w:p w:rsidR="00B26032" w:rsidRDefault="00B2603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79" w:type="dxa"/>
            <w:shd w:val="clear" w:color="auto" w:fill="FFFFFF" w:themeFill="background1"/>
            <w:vAlign w:val="center"/>
          </w:tcPr>
          <w:p w:rsidR="00B26032" w:rsidRDefault="00481B46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Количество мероприятий (шт.)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26032" w:rsidRDefault="00481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B26032" w:rsidRDefault="00481B46">
            <w:pPr>
              <w:pStyle w:val="ConsPlusNormal"/>
              <w:ind w:hanging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B26032" w:rsidRDefault="00481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</w:tr>
      <w:tr w:rsidR="00F06568" w:rsidTr="000A5822">
        <w:tc>
          <w:tcPr>
            <w:tcW w:w="844" w:type="dxa"/>
            <w:vMerge/>
          </w:tcPr>
          <w:p w:rsidR="00F06568" w:rsidRDefault="00F06568" w:rsidP="00F065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30" w:type="dxa"/>
            <w:gridSpan w:val="3"/>
            <w:shd w:val="clear" w:color="auto" w:fill="FFFFFF" w:themeFill="background1"/>
          </w:tcPr>
          <w:p w:rsidR="00F06568" w:rsidRDefault="00F06568" w:rsidP="00F0656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местного бюджета на оказание (выполнение) муниципальной услуги (работы),</w:t>
            </w:r>
          </w:p>
          <w:p w:rsidR="00F06568" w:rsidRDefault="00F06568" w:rsidP="00F0656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F06568" w:rsidRDefault="009E589B" w:rsidP="00F065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2 604,41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F06568" w:rsidRDefault="00105529" w:rsidP="00F0656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2 493,16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F06568" w:rsidRDefault="00105529" w:rsidP="00F0656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2 493,16</w:t>
            </w:r>
          </w:p>
        </w:tc>
      </w:tr>
      <w:tr w:rsidR="00F06568" w:rsidTr="00F06568">
        <w:tc>
          <w:tcPr>
            <w:tcW w:w="844" w:type="dxa"/>
            <w:vMerge w:val="restart"/>
          </w:tcPr>
          <w:p w:rsidR="00B26032" w:rsidRDefault="00D00D5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22" w:type="dxa"/>
          </w:tcPr>
          <w:p w:rsidR="00B26032" w:rsidRDefault="00481B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Обеспечение доступа </w:t>
            </w:r>
          </w:p>
          <w:p w:rsidR="00B26032" w:rsidRDefault="00481B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 объектам спорта </w:t>
            </w:r>
          </w:p>
        </w:tc>
        <w:tc>
          <w:tcPr>
            <w:tcW w:w="1829" w:type="dxa"/>
          </w:tcPr>
          <w:p w:rsidR="00B26032" w:rsidRDefault="00B2603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79" w:type="dxa"/>
            <w:vAlign w:val="center"/>
          </w:tcPr>
          <w:p w:rsidR="00B26032" w:rsidRDefault="00481B46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Количество договоров (шт.)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26032" w:rsidRDefault="00481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B26032" w:rsidRDefault="00481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B26032" w:rsidRDefault="00481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B26032" w:rsidTr="000A5822">
        <w:tc>
          <w:tcPr>
            <w:tcW w:w="844" w:type="dxa"/>
            <w:vMerge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30" w:type="dxa"/>
            <w:gridSpan w:val="3"/>
            <w:shd w:val="clear" w:color="auto" w:fill="FFFFFF" w:themeFill="background1"/>
          </w:tcPr>
          <w:p w:rsidR="00B26032" w:rsidRDefault="00481B46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местного бюджета на оказание (выполнение) муниципальной услуги (работы),</w:t>
            </w:r>
          </w:p>
          <w:p w:rsidR="00B26032" w:rsidRDefault="00481B46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26032" w:rsidRPr="00481B46" w:rsidRDefault="009E58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5 859,93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B26032" w:rsidRDefault="0010552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5 264,68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B26032" w:rsidRDefault="0010552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5 264,68</w:t>
            </w:r>
          </w:p>
        </w:tc>
      </w:tr>
      <w:tr w:rsidR="00F06568" w:rsidTr="0017001B">
        <w:tc>
          <w:tcPr>
            <w:tcW w:w="844" w:type="dxa"/>
            <w:vMerge w:val="restart"/>
            <w:shd w:val="clear" w:color="auto" w:fill="FFFFFF" w:themeFill="background1"/>
          </w:tcPr>
          <w:p w:rsidR="00B26032" w:rsidRDefault="00D00D5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22" w:type="dxa"/>
          </w:tcPr>
          <w:p w:rsidR="00B26032" w:rsidRDefault="00481B4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физкультурно- спортивной работы по месту жительства граждан</w:t>
            </w:r>
          </w:p>
        </w:tc>
        <w:tc>
          <w:tcPr>
            <w:tcW w:w="1829" w:type="dxa"/>
          </w:tcPr>
          <w:p w:rsidR="00B26032" w:rsidRDefault="00B260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9" w:type="dxa"/>
            <w:vAlign w:val="center"/>
          </w:tcPr>
          <w:p w:rsidR="00B26032" w:rsidRDefault="00481B4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занятий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(шт.)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0D7DC7" w:rsidRPr="000D7DC7" w:rsidRDefault="000D7DC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7DC7">
              <w:rPr>
                <w:color w:val="000000" w:themeColor="text1"/>
                <w:sz w:val="24"/>
                <w:szCs w:val="24"/>
              </w:rPr>
              <w:t>820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0D7DC7" w:rsidRPr="000D7DC7" w:rsidRDefault="000D7DC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7DC7">
              <w:rPr>
                <w:color w:val="000000" w:themeColor="text1"/>
                <w:sz w:val="24"/>
                <w:szCs w:val="24"/>
              </w:rPr>
              <w:t>920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0D7DC7" w:rsidRPr="000D7DC7" w:rsidRDefault="000D7DC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925</w:t>
            </w:r>
          </w:p>
        </w:tc>
      </w:tr>
      <w:tr w:rsidR="00B26032" w:rsidTr="000A5822">
        <w:trPr>
          <w:trHeight w:val="434"/>
        </w:trPr>
        <w:tc>
          <w:tcPr>
            <w:tcW w:w="844" w:type="dxa"/>
            <w:vMerge/>
            <w:shd w:val="clear" w:color="auto" w:fill="FFFFFF" w:themeFill="background1"/>
            <w:vAlign w:val="center"/>
          </w:tcPr>
          <w:p w:rsidR="00B26032" w:rsidRDefault="00B260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0" w:type="dxa"/>
            <w:gridSpan w:val="3"/>
            <w:shd w:val="clear" w:color="auto" w:fill="FFFFFF" w:themeFill="background1"/>
          </w:tcPr>
          <w:p w:rsidR="00B26032" w:rsidRDefault="00481B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местного бюджета на оказание (выполнение) муниципальной услуги (работы),</w:t>
            </w:r>
          </w:p>
          <w:p w:rsidR="00B26032" w:rsidRDefault="00481B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26032" w:rsidRDefault="000164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5 322,06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B26032" w:rsidRDefault="0010552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4 404,90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B26032" w:rsidRDefault="0010552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4 404,90</w:t>
            </w:r>
          </w:p>
        </w:tc>
      </w:tr>
      <w:tr w:rsidR="00F06568" w:rsidTr="0017001B">
        <w:trPr>
          <w:trHeight w:val="591"/>
        </w:trPr>
        <w:tc>
          <w:tcPr>
            <w:tcW w:w="844" w:type="dxa"/>
            <w:vMerge w:val="restart"/>
            <w:shd w:val="clear" w:color="auto" w:fill="FFFFFF" w:themeFill="background1"/>
          </w:tcPr>
          <w:p w:rsidR="00B26032" w:rsidRDefault="00481B4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22" w:type="dxa"/>
          </w:tcPr>
          <w:p w:rsidR="00B26032" w:rsidRDefault="00481B4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официальных спортивных мероприятий </w:t>
            </w:r>
          </w:p>
        </w:tc>
        <w:tc>
          <w:tcPr>
            <w:tcW w:w="1829" w:type="dxa"/>
          </w:tcPr>
          <w:p w:rsidR="00B26032" w:rsidRDefault="00B260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9" w:type="dxa"/>
            <w:vAlign w:val="center"/>
          </w:tcPr>
          <w:p w:rsidR="00B26032" w:rsidRDefault="00481B4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Количество мероприятий (шт.)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F06DEB" w:rsidRPr="00F06DEB" w:rsidRDefault="007E42D5">
            <w:pPr>
              <w:jc w:val="center"/>
              <w:rPr>
                <w:strike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F06DEB" w:rsidRPr="00F06DE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B26032" w:rsidRPr="00F06DEB" w:rsidRDefault="007E42D5" w:rsidP="00F06DEB">
            <w:pPr>
              <w:jc w:val="center"/>
              <w:rPr>
                <w:strike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F06DEB" w:rsidRPr="00F06DE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B26032" w:rsidRPr="00F06DEB" w:rsidRDefault="007E42D5" w:rsidP="00F06DEB">
            <w:pPr>
              <w:jc w:val="center"/>
              <w:rPr>
                <w:strike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F06DEB" w:rsidRPr="00F06DEB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B26032" w:rsidTr="000A5822">
        <w:trPr>
          <w:trHeight w:val="379"/>
        </w:trPr>
        <w:tc>
          <w:tcPr>
            <w:tcW w:w="844" w:type="dxa"/>
            <w:vMerge/>
            <w:shd w:val="clear" w:color="auto" w:fill="FFFFFF" w:themeFill="background1"/>
            <w:vAlign w:val="center"/>
          </w:tcPr>
          <w:p w:rsidR="00B26032" w:rsidRDefault="00B260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0" w:type="dxa"/>
            <w:gridSpan w:val="3"/>
            <w:shd w:val="clear" w:color="auto" w:fill="FFFFFF" w:themeFill="background1"/>
          </w:tcPr>
          <w:p w:rsidR="00B26032" w:rsidRDefault="00481B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местного бюджета на оказание (выполнение) муниципальной услуги (работы),</w:t>
            </w:r>
          </w:p>
          <w:p w:rsidR="00B26032" w:rsidRDefault="00481B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26032" w:rsidRDefault="009E58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3 179,55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B26032" w:rsidRDefault="0017001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3 179,55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B26032" w:rsidRDefault="0017001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3 179,55</w:t>
            </w:r>
          </w:p>
        </w:tc>
      </w:tr>
      <w:tr w:rsidR="00F06568" w:rsidTr="0017001B">
        <w:trPr>
          <w:trHeight w:val="379"/>
        </w:trPr>
        <w:tc>
          <w:tcPr>
            <w:tcW w:w="844" w:type="dxa"/>
            <w:vMerge w:val="restart"/>
            <w:shd w:val="clear" w:color="auto" w:fill="FFFFFF" w:themeFill="background1"/>
            <w:vAlign w:val="center"/>
          </w:tcPr>
          <w:p w:rsidR="00B26032" w:rsidRDefault="00481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00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22" w:type="dxa"/>
          </w:tcPr>
          <w:p w:rsidR="00B26032" w:rsidRDefault="00481B4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физкультурно- спортивной работы по месту жительства граждан</w:t>
            </w:r>
          </w:p>
        </w:tc>
        <w:tc>
          <w:tcPr>
            <w:tcW w:w="1829" w:type="dxa"/>
          </w:tcPr>
          <w:p w:rsidR="00B26032" w:rsidRDefault="00B260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9" w:type="dxa"/>
            <w:vAlign w:val="center"/>
          </w:tcPr>
          <w:p w:rsidR="00B26032" w:rsidRDefault="00481B4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занятий (штук)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26032" w:rsidRDefault="000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2436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2 436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2 436</w:t>
            </w:r>
          </w:p>
        </w:tc>
      </w:tr>
      <w:tr w:rsidR="00B26032" w:rsidTr="000A5822">
        <w:trPr>
          <w:trHeight w:val="379"/>
        </w:trPr>
        <w:tc>
          <w:tcPr>
            <w:tcW w:w="844" w:type="dxa"/>
            <w:vMerge/>
            <w:shd w:val="clear" w:color="auto" w:fill="FFFFFF" w:themeFill="background1"/>
            <w:vAlign w:val="center"/>
          </w:tcPr>
          <w:p w:rsidR="00B26032" w:rsidRDefault="00B260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0" w:type="dxa"/>
            <w:gridSpan w:val="3"/>
            <w:shd w:val="clear" w:color="auto" w:fill="FFFFFF" w:themeFill="background1"/>
            <w:vAlign w:val="center"/>
          </w:tcPr>
          <w:p w:rsidR="00B26032" w:rsidRDefault="00481B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26032" w:rsidRDefault="00D91D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1 425,68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B26032" w:rsidRDefault="00D91D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1 425,68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B26032" w:rsidRDefault="00D91D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1 425,68</w:t>
            </w:r>
          </w:p>
        </w:tc>
      </w:tr>
      <w:tr w:rsidR="001741A2" w:rsidTr="0017001B">
        <w:tc>
          <w:tcPr>
            <w:tcW w:w="844" w:type="dxa"/>
            <w:vMerge w:val="restart"/>
            <w:shd w:val="clear" w:color="auto" w:fill="FFFFFF" w:themeFill="background1"/>
            <w:vAlign w:val="center"/>
          </w:tcPr>
          <w:p w:rsidR="001741A2" w:rsidRDefault="001741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530" w:type="dxa"/>
            <w:gridSpan w:val="3"/>
            <w:vAlign w:val="center"/>
          </w:tcPr>
          <w:p w:rsidR="001741A2" w:rsidRDefault="001741A2" w:rsidP="0074130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информационных ресурсов и баз данных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1741A2" w:rsidRPr="00592536" w:rsidRDefault="001741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1741A2" w:rsidRPr="00592536" w:rsidRDefault="001741A2" w:rsidP="00592536">
            <w:pPr>
              <w:jc w:val="center"/>
              <w:rPr>
                <w:strike/>
                <w:color w:val="000000" w:themeColor="text1"/>
                <w:sz w:val="24"/>
                <w:szCs w:val="24"/>
              </w:rPr>
            </w:pPr>
            <w:r w:rsidRPr="0059253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1741A2" w:rsidRPr="00592536" w:rsidRDefault="001741A2" w:rsidP="00592536">
            <w:pPr>
              <w:jc w:val="center"/>
              <w:rPr>
                <w:strike/>
                <w:color w:val="000000" w:themeColor="text1"/>
                <w:sz w:val="24"/>
                <w:szCs w:val="24"/>
              </w:rPr>
            </w:pPr>
            <w:r w:rsidRPr="00592536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1741A2" w:rsidTr="000A5822">
        <w:tc>
          <w:tcPr>
            <w:tcW w:w="844" w:type="dxa"/>
            <w:vMerge/>
            <w:shd w:val="clear" w:color="auto" w:fill="FFFFFF" w:themeFill="background1"/>
            <w:vAlign w:val="center"/>
          </w:tcPr>
          <w:p w:rsidR="001741A2" w:rsidRDefault="001741A2" w:rsidP="001741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0" w:type="dxa"/>
            <w:gridSpan w:val="3"/>
            <w:shd w:val="clear" w:color="auto" w:fill="FFFFFF" w:themeFill="background1"/>
            <w:vAlign w:val="center"/>
          </w:tcPr>
          <w:p w:rsidR="001741A2" w:rsidRDefault="001741A2" w:rsidP="001741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1741A2" w:rsidRDefault="00D91D72" w:rsidP="001741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308,09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1741A2" w:rsidRDefault="001741A2" w:rsidP="001741A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1741A2" w:rsidRDefault="001741A2" w:rsidP="001741A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26032" w:rsidTr="000A5822">
        <w:trPr>
          <w:trHeight w:val="634"/>
        </w:trPr>
        <w:tc>
          <w:tcPr>
            <w:tcW w:w="10374" w:type="dxa"/>
            <w:gridSpan w:val="4"/>
            <w:shd w:val="clear" w:color="auto" w:fill="FFFFFF" w:themeFill="background1"/>
          </w:tcPr>
          <w:p w:rsidR="00B26032" w:rsidRDefault="00481B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Расходы местного бюджета на оказание (выполнение) показателей муниципальных заданий, тыс. руб.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D91D72" w:rsidRPr="00D91D72" w:rsidRDefault="00016409" w:rsidP="001741A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75 765,0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B26032" w:rsidRPr="00D91D72" w:rsidRDefault="000A5822" w:rsidP="00105529">
            <w:pPr>
              <w:jc w:val="center"/>
              <w:rPr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69 838,2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B26032" w:rsidRPr="00D91D72" w:rsidRDefault="000A5822">
            <w:pPr>
              <w:jc w:val="center"/>
              <w:rPr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69 838,2</w:t>
            </w:r>
          </w:p>
        </w:tc>
      </w:tr>
    </w:tbl>
    <w:p w:rsidR="00B26032" w:rsidRDefault="00B26032">
      <w:pPr>
        <w:ind w:left="10620"/>
        <w:jc w:val="right"/>
        <w:rPr>
          <w:color w:val="000000" w:themeColor="text1"/>
          <w:sz w:val="24"/>
          <w:szCs w:val="24"/>
        </w:rPr>
      </w:pPr>
    </w:p>
    <w:p w:rsidR="00B26032" w:rsidRDefault="00B26032">
      <w:pPr>
        <w:ind w:left="10620"/>
        <w:jc w:val="right"/>
        <w:rPr>
          <w:color w:val="000000" w:themeColor="text1"/>
          <w:sz w:val="24"/>
          <w:szCs w:val="24"/>
        </w:rPr>
      </w:pPr>
    </w:p>
    <w:p w:rsidR="00B26032" w:rsidRDefault="00B26032">
      <w:pPr>
        <w:ind w:left="10620"/>
        <w:jc w:val="right"/>
        <w:rPr>
          <w:color w:val="000000" w:themeColor="text1"/>
          <w:sz w:val="24"/>
          <w:szCs w:val="24"/>
        </w:rPr>
      </w:pPr>
    </w:p>
    <w:p w:rsidR="00EF3532" w:rsidRDefault="00EF3532">
      <w:pPr>
        <w:ind w:left="10206"/>
        <w:rPr>
          <w:color w:val="000000" w:themeColor="text1"/>
          <w:sz w:val="24"/>
          <w:szCs w:val="24"/>
        </w:rPr>
      </w:pPr>
    </w:p>
    <w:p w:rsidR="000A5822" w:rsidRDefault="000A5822">
      <w:pPr>
        <w:ind w:left="10206"/>
        <w:rPr>
          <w:color w:val="000000" w:themeColor="text1"/>
          <w:sz w:val="24"/>
          <w:szCs w:val="24"/>
        </w:rPr>
      </w:pPr>
    </w:p>
    <w:p w:rsidR="000A5822" w:rsidRDefault="000A5822">
      <w:pPr>
        <w:ind w:left="10206"/>
        <w:rPr>
          <w:color w:val="000000" w:themeColor="text1"/>
          <w:sz w:val="24"/>
          <w:szCs w:val="24"/>
        </w:rPr>
      </w:pPr>
    </w:p>
    <w:p w:rsidR="000A5822" w:rsidRDefault="000A5822">
      <w:pPr>
        <w:ind w:left="10206"/>
        <w:rPr>
          <w:color w:val="000000" w:themeColor="text1"/>
          <w:sz w:val="24"/>
          <w:szCs w:val="24"/>
        </w:rPr>
      </w:pPr>
    </w:p>
    <w:p w:rsidR="000A5822" w:rsidRDefault="000A5822">
      <w:pPr>
        <w:ind w:left="10206"/>
        <w:rPr>
          <w:color w:val="000000" w:themeColor="text1"/>
          <w:sz w:val="24"/>
          <w:szCs w:val="24"/>
        </w:rPr>
      </w:pPr>
    </w:p>
    <w:p w:rsidR="000A5822" w:rsidRDefault="000A5822">
      <w:pPr>
        <w:ind w:left="10206"/>
        <w:rPr>
          <w:color w:val="000000" w:themeColor="text1"/>
          <w:sz w:val="24"/>
          <w:szCs w:val="24"/>
        </w:rPr>
      </w:pPr>
    </w:p>
    <w:p w:rsidR="000A5822" w:rsidRDefault="000A5822">
      <w:pPr>
        <w:ind w:left="10206"/>
        <w:rPr>
          <w:color w:val="000000" w:themeColor="text1"/>
          <w:sz w:val="24"/>
          <w:szCs w:val="24"/>
        </w:rPr>
      </w:pPr>
    </w:p>
    <w:p w:rsidR="00EB26C0" w:rsidRDefault="00EB26C0">
      <w:pPr>
        <w:ind w:left="10206"/>
        <w:rPr>
          <w:color w:val="000000" w:themeColor="text1"/>
          <w:sz w:val="24"/>
          <w:szCs w:val="24"/>
        </w:rPr>
      </w:pPr>
    </w:p>
    <w:p w:rsidR="00EB26C0" w:rsidRDefault="00EB26C0">
      <w:pPr>
        <w:ind w:left="10206"/>
        <w:rPr>
          <w:color w:val="000000" w:themeColor="text1"/>
          <w:sz w:val="24"/>
          <w:szCs w:val="24"/>
        </w:rPr>
      </w:pPr>
    </w:p>
    <w:p w:rsidR="00EF3532" w:rsidRDefault="00EF3532">
      <w:pPr>
        <w:ind w:left="10206"/>
        <w:rPr>
          <w:color w:val="000000" w:themeColor="text1"/>
          <w:sz w:val="24"/>
          <w:szCs w:val="24"/>
        </w:rPr>
      </w:pPr>
    </w:p>
    <w:p w:rsidR="00B26032" w:rsidRDefault="00481B46">
      <w:pPr>
        <w:ind w:left="1020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Приложение 4 </w:t>
      </w:r>
    </w:p>
    <w:p w:rsidR="00B26032" w:rsidRDefault="00481B46">
      <w:pPr>
        <w:ind w:left="1020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 муниципальной программе</w:t>
      </w:r>
    </w:p>
    <w:p w:rsidR="00B26032" w:rsidRDefault="00481B46">
      <w:pPr>
        <w:ind w:left="1020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«Развитие физической культуры</w:t>
      </w:r>
    </w:p>
    <w:p w:rsidR="00B26032" w:rsidRDefault="00481B46">
      <w:pPr>
        <w:ind w:left="1020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 спорта города Лесосибирска»</w:t>
      </w:r>
    </w:p>
    <w:p w:rsidR="00B26032" w:rsidRDefault="00B26032">
      <w:pPr>
        <w:ind w:left="10620"/>
        <w:rPr>
          <w:color w:val="000000" w:themeColor="text1"/>
          <w:sz w:val="24"/>
          <w:szCs w:val="24"/>
        </w:rPr>
      </w:pPr>
    </w:p>
    <w:p w:rsidR="00B26032" w:rsidRDefault="00481B4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Сведения об оказываемых муниципальных услугах (выполняемых работах)</w:t>
      </w:r>
    </w:p>
    <w:p w:rsidR="00B26032" w:rsidRDefault="00481B4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Наименование ГРБС: Отдел спорта и молодёжной политики</w:t>
      </w:r>
    </w:p>
    <w:p w:rsidR="00B26032" w:rsidRDefault="00B26032">
      <w:pPr>
        <w:rPr>
          <w:color w:val="000000" w:themeColor="text1"/>
          <w:sz w:val="12"/>
          <w:szCs w:val="12"/>
        </w:rPr>
      </w:pPr>
    </w:p>
    <w:tbl>
      <w:tblPr>
        <w:tblW w:w="1618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461"/>
        <w:gridCol w:w="579"/>
        <w:gridCol w:w="675"/>
        <w:gridCol w:w="1171"/>
        <w:gridCol w:w="897"/>
        <w:gridCol w:w="890"/>
        <w:gridCol w:w="890"/>
        <w:gridCol w:w="890"/>
        <w:gridCol w:w="889"/>
        <w:gridCol w:w="933"/>
        <w:gridCol w:w="1335"/>
        <w:gridCol w:w="1335"/>
        <w:gridCol w:w="2267"/>
        <w:gridCol w:w="1646"/>
        <w:gridCol w:w="939"/>
      </w:tblGrid>
      <w:tr w:rsidR="00B26032">
        <w:trPr>
          <w:trHeight w:val="842"/>
        </w:trPr>
        <w:tc>
          <w:tcPr>
            <w:tcW w:w="390" w:type="dxa"/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№ п/п</w:t>
            </w:r>
          </w:p>
        </w:tc>
        <w:tc>
          <w:tcPr>
            <w:tcW w:w="461" w:type="dxa"/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Код вида деятельности</w:t>
            </w:r>
          </w:p>
        </w:tc>
        <w:tc>
          <w:tcPr>
            <w:tcW w:w="579" w:type="dxa"/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Реестровый номер</w:t>
            </w:r>
          </w:p>
        </w:tc>
        <w:tc>
          <w:tcPr>
            <w:tcW w:w="675" w:type="dxa"/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Код базовой услуги или работы</w:t>
            </w:r>
          </w:p>
        </w:tc>
        <w:tc>
          <w:tcPr>
            <w:tcW w:w="1171" w:type="dxa"/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Наименование базовой услуги или работы</w:t>
            </w:r>
          </w:p>
        </w:tc>
        <w:tc>
          <w:tcPr>
            <w:tcW w:w="897" w:type="dxa"/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Содержание  услуги </w:t>
            </w:r>
          </w:p>
        </w:tc>
        <w:tc>
          <w:tcPr>
            <w:tcW w:w="890" w:type="dxa"/>
          </w:tcPr>
          <w:p w:rsidR="00B26032" w:rsidRDefault="00B26032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Условия оказания услуги</w:t>
            </w:r>
          </w:p>
        </w:tc>
        <w:tc>
          <w:tcPr>
            <w:tcW w:w="890" w:type="dxa"/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Признак отнесения к услуге или работе</w:t>
            </w:r>
          </w:p>
        </w:tc>
        <w:tc>
          <w:tcPr>
            <w:tcW w:w="890" w:type="dxa"/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Платность </w:t>
            </w:r>
          </w:p>
        </w:tc>
        <w:tc>
          <w:tcPr>
            <w:tcW w:w="889" w:type="dxa"/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Код ОКВЭД</w:t>
            </w:r>
          </w:p>
        </w:tc>
        <w:tc>
          <w:tcPr>
            <w:tcW w:w="933" w:type="dxa"/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Перечень учреждений</w:t>
            </w:r>
          </w:p>
        </w:tc>
        <w:tc>
          <w:tcPr>
            <w:tcW w:w="1335" w:type="dxa"/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Категория потребителей </w:t>
            </w:r>
          </w:p>
        </w:tc>
        <w:tc>
          <w:tcPr>
            <w:tcW w:w="1335" w:type="dxa"/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  <w:highlight w:val="yellow"/>
              </w:rPr>
            </w:pPr>
            <w:r>
              <w:rPr>
                <w:color w:val="000000" w:themeColor="text1"/>
                <w:sz w:val="12"/>
                <w:szCs w:val="12"/>
              </w:rPr>
              <w:t>Показатели объема</w:t>
            </w:r>
          </w:p>
        </w:tc>
        <w:tc>
          <w:tcPr>
            <w:tcW w:w="2267" w:type="dxa"/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Показатели качества</w:t>
            </w:r>
          </w:p>
        </w:tc>
        <w:tc>
          <w:tcPr>
            <w:tcW w:w="1646" w:type="dxa"/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Реквизиты НПА</w:t>
            </w:r>
          </w:p>
        </w:tc>
        <w:tc>
          <w:tcPr>
            <w:tcW w:w="939" w:type="dxa"/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В какой перечень входит</w:t>
            </w:r>
          </w:p>
        </w:tc>
      </w:tr>
      <w:tr w:rsidR="00B26032">
        <w:trPr>
          <w:trHeight w:val="102"/>
        </w:trPr>
        <w:tc>
          <w:tcPr>
            <w:tcW w:w="390" w:type="dxa"/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61" w:type="dxa"/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79" w:type="dxa"/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675" w:type="dxa"/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171" w:type="dxa"/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897" w:type="dxa"/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890" w:type="dxa"/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890" w:type="dxa"/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890" w:type="dxa"/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889" w:type="dxa"/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933" w:type="dxa"/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1335" w:type="dxa"/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1335" w:type="dxa"/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2267" w:type="dxa"/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1646" w:type="dxa"/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15</w:t>
            </w:r>
          </w:p>
        </w:tc>
        <w:tc>
          <w:tcPr>
            <w:tcW w:w="939" w:type="dxa"/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16</w:t>
            </w:r>
          </w:p>
        </w:tc>
      </w:tr>
      <w:tr w:rsidR="00B26032" w:rsidTr="00F82997">
        <w:trPr>
          <w:trHeight w:val="844"/>
        </w:trPr>
        <w:tc>
          <w:tcPr>
            <w:tcW w:w="390" w:type="dxa"/>
          </w:tcPr>
          <w:p w:rsidR="00B26032" w:rsidRDefault="00481B46" w:rsidP="00F82997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61" w:type="dxa"/>
          </w:tcPr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79" w:type="dxa"/>
          </w:tcPr>
          <w:p w:rsidR="00B26032" w:rsidRDefault="00481B46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12"/>
                <w:szCs w:val="12"/>
              </w:rPr>
            </w:pPr>
            <w:r>
              <w:rPr>
                <w:rFonts w:eastAsia="Times New Roman"/>
                <w:color w:val="000000" w:themeColor="text1"/>
                <w:sz w:val="12"/>
                <w:szCs w:val="12"/>
              </w:rPr>
              <w:t>931900О.99.0.БВ29</w:t>
            </w:r>
            <w:r w:rsidR="00F279AE">
              <w:rPr>
                <w:rFonts w:eastAsia="Times New Roman"/>
                <w:color w:val="000000" w:themeColor="text1"/>
                <w:sz w:val="12"/>
                <w:szCs w:val="12"/>
              </w:rPr>
              <w:t>А</w:t>
            </w:r>
            <w:r>
              <w:rPr>
                <w:rFonts w:eastAsia="Times New Roman"/>
                <w:color w:val="000000" w:themeColor="text1"/>
                <w:sz w:val="12"/>
                <w:szCs w:val="12"/>
              </w:rPr>
              <w:t>А70001</w:t>
            </w:r>
          </w:p>
        </w:tc>
        <w:tc>
          <w:tcPr>
            <w:tcW w:w="675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55.003.0</w:t>
            </w:r>
          </w:p>
        </w:tc>
        <w:tc>
          <w:tcPr>
            <w:tcW w:w="1171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Спортивная подготовка по спорту лиц с поражением ОДА</w:t>
            </w:r>
          </w:p>
        </w:tc>
        <w:tc>
          <w:tcPr>
            <w:tcW w:w="897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Легкая атлетика</w:t>
            </w:r>
          </w:p>
        </w:tc>
        <w:tc>
          <w:tcPr>
            <w:tcW w:w="890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Этап начальной подготовки</w:t>
            </w:r>
          </w:p>
        </w:tc>
        <w:tc>
          <w:tcPr>
            <w:tcW w:w="890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услуга</w:t>
            </w:r>
          </w:p>
        </w:tc>
        <w:tc>
          <w:tcPr>
            <w:tcW w:w="890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бесплатная</w:t>
            </w:r>
          </w:p>
        </w:tc>
        <w:tc>
          <w:tcPr>
            <w:tcW w:w="889" w:type="dxa"/>
          </w:tcPr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93.19 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93.11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85.41</w:t>
            </w:r>
          </w:p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68.20</w:t>
            </w:r>
          </w:p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33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Муниципальное бюджетное учреждение дополнительного образования «Спортивная школа по видам единоборств»</w:t>
            </w:r>
          </w:p>
        </w:tc>
        <w:tc>
          <w:tcPr>
            <w:tcW w:w="1335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Отдельные категории граждан, установленные законодательством Российской Федерации</w:t>
            </w:r>
          </w:p>
        </w:tc>
        <w:tc>
          <w:tcPr>
            <w:tcW w:w="1335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Число лиц, прошедших спортивную подготовку на этапах спортивной подготовки (Человек)</w:t>
            </w:r>
          </w:p>
        </w:tc>
        <w:tc>
          <w:tcPr>
            <w:tcW w:w="2267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 (Процент)</w:t>
            </w:r>
          </w:p>
        </w:tc>
        <w:tc>
          <w:tcPr>
            <w:tcW w:w="1646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Закон от 04.12.2007 №329-Ф3 О физической культуре и спорте в Российской Федерации</w:t>
            </w:r>
          </w:p>
          <w:p w:rsidR="00B26032" w:rsidRDefault="00B26032">
            <w:pPr>
              <w:spacing w:after="240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39" w:type="dxa"/>
          </w:tcPr>
          <w:p w:rsidR="00B26032" w:rsidRDefault="00776D6A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В</w:t>
            </w:r>
            <w:r w:rsidR="00481B46">
              <w:rPr>
                <w:color w:val="000000" w:themeColor="text1"/>
                <w:sz w:val="12"/>
                <w:szCs w:val="12"/>
              </w:rPr>
              <w:t>сероссийский</w:t>
            </w:r>
          </w:p>
        </w:tc>
      </w:tr>
      <w:tr w:rsidR="00B26032" w:rsidTr="00F82997">
        <w:trPr>
          <w:trHeight w:val="280"/>
        </w:trPr>
        <w:tc>
          <w:tcPr>
            <w:tcW w:w="390" w:type="dxa"/>
          </w:tcPr>
          <w:p w:rsidR="00B26032" w:rsidRDefault="00481B46" w:rsidP="00F82997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61" w:type="dxa"/>
          </w:tcPr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79" w:type="dxa"/>
          </w:tcPr>
          <w:p w:rsidR="00B26032" w:rsidRDefault="00481B46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12"/>
                <w:szCs w:val="12"/>
              </w:rPr>
            </w:pPr>
            <w:r>
              <w:rPr>
                <w:rFonts w:eastAsia="Times New Roman"/>
                <w:color w:val="000000" w:themeColor="text1"/>
                <w:sz w:val="12"/>
                <w:szCs w:val="12"/>
              </w:rPr>
              <w:t>931900О.99.0.БВ31А</w:t>
            </w:r>
            <w:r>
              <w:rPr>
                <w:rStyle w:val="aff2"/>
                <w:rFonts w:ascii="Times New Roman" w:hAnsi="Times New Roman"/>
                <w:color w:val="000000" w:themeColor="text1"/>
                <w:sz w:val="12"/>
                <w:szCs w:val="12"/>
              </w:rPr>
              <w:t>А05001</w:t>
            </w:r>
          </w:p>
        </w:tc>
        <w:tc>
          <w:tcPr>
            <w:tcW w:w="675" w:type="dxa"/>
          </w:tcPr>
          <w:p w:rsidR="00B26032" w:rsidRDefault="00481B46">
            <w:pPr>
              <w:jc w:val="center"/>
              <w:rPr>
                <w:color w:val="000000" w:themeColor="text1"/>
                <w:spacing w:val="-6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55.005.0</w:t>
            </w:r>
          </w:p>
        </w:tc>
        <w:tc>
          <w:tcPr>
            <w:tcW w:w="1171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Спортивная подготовка по спорту лиц с интеллектуальными нарушениями</w:t>
            </w:r>
          </w:p>
        </w:tc>
        <w:tc>
          <w:tcPr>
            <w:tcW w:w="897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Легкая атлетика</w:t>
            </w:r>
          </w:p>
        </w:tc>
        <w:tc>
          <w:tcPr>
            <w:tcW w:w="890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Этап начальной подготовки</w:t>
            </w:r>
          </w:p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890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услуга</w:t>
            </w:r>
          </w:p>
        </w:tc>
        <w:tc>
          <w:tcPr>
            <w:tcW w:w="890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бесплатная</w:t>
            </w:r>
          </w:p>
        </w:tc>
        <w:tc>
          <w:tcPr>
            <w:tcW w:w="889" w:type="dxa"/>
          </w:tcPr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93.19 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93.11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85.41</w:t>
            </w:r>
          </w:p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68.20</w:t>
            </w:r>
          </w:p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33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Муниципальное бюджетное учреждение дополнительного образования «Спортивная школа по видам единоборств»</w:t>
            </w:r>
          </w:p>
        </w:tc>
        <w:tc>
          <w:tcPr>
            <w:tcW w:w="1335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Отдельные категории граждан, установленные законодательством Российской Федерации</w:t>
            </w:r>
          </w:p>
        </w:tc>
        <w:tc>
          <w:tcPr>
            <w:tcW w:w="1335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2267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 (Процент)</w:t>
            </w:r>
          </w:p>
        </w:tc>
        <w:tc>
          <w:tcPr>
            <w:tcW w:w="1646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Закон от 04.12.2007 №329-Ф3 О физической культуре и спорте в Российской Федерации</w:t>
            </w:r>
          </w:p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39" w:type="dxa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всероссийский</w:t>
            </w:r>
          </w:p>
        </w:tc>
      </w:tr>
      <w:tr w:rsidR="00B26032" w:rsidTr="00F82997">
        <w:trPr>
          <w:trHeight w:val="280"/>
        </w:trPr>
        <w:tc>
          <w:tcPr>
            <w:tcW w:w="390" w:type="dxa"/>
          </w:tcPr>
          <w:p w:rsidR="00B26032" w:rsidRDefault="00481B46" w:rsidP="00F82997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61" w:type="dxa"/>
          </w:tcPr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79" w:type="dxa"/>
          </w:tcPr>
          <w:p w:rsidR="00B26032" w:rsidRDefault="00481B46">
            <w:pPr>
              <w:jc w:val="center"/>
              <w:rPr>
                <w:color w:val="000000" w:themeColor="text1"/>
                <w:spacing w:val="-6"/>
                <w:sz w:val="12"/>
                <w:szCs w:val="12"/>
              </w:rPr>
            </w:pPr>
            <w:r>
              <w:rPr>
                <w:color w:val="000000" w:themeColor="text1"/>
                <w:spacing w:val="-6"/>
                <w:sz w:val="12"/>
                <w:szCs w:val="12"/>
              </w:rPr>
              <w:t>931900О.99.0.БВ31АА06001</w:t>
            </w:r>
          </w:p>
        </w:tc>
        <w:tc>
          <w:tcPr>
            <w:tcW w:w="675" w:type="dxa"/>
          </w:tcPr>
          <w:p w:rsidR="00B26032" w:rsidRDefault="00481B46">
            <w:pPr>
              <w:jc w:val="center"/>
              <w:rPr>
                <w:color w:val="000000" w:themeColor="text1"/>
                <w:spacing w:val="-6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55.005.0</w:t>
            </w:r>
          </w:p>
        </w:tc>
        <w:tc>
          <w:tcPr>
            <w:tcW w:w="1171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Спортивная подготовка по спорту лиц с интеллектуальными нарушениями</w:t>
            </w:r>
          </w:p>
        </w:tc>
        <w:tc>
          <w:tcPr>
            <w:tcW w:w="897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Легкая атлетика</w:t>
            </w:r>
          </w:p>
        </w:tc>
        <w:tc>
          <w:tcPr>
            <w:tcW w:w="890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Тренировочный этап (этап спортивной специализации)</w:t>
            </w:r>
          </w:p>
        </w:tc>
        <w:tc>
          <w:tcPr>
            <w:tcW w:w="890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услуга</w:t>
            </w:r>
          </w:p>
        </w:tc>
        <w:tc>
          <w:tcPr>
            <w:tcW w:w="890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бесплатная</w:t>
            </w:r>
          </w:p>
        </w:tc>
        <w:tc>
          <w:tcPr>
            <w:tcW w:w="889" w:type="dxa"/>
          </w:tcPr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93.19 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93.11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85.41</w:t>
            </w:r>
          </w:p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68.20</w:t>
            </w:r>
          </w:p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33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Муниципальное бюджетное учреждение дополнительного образования «Спортивная школа по видам единоборств»</w:t>
            </w:r>
          </w:p>
        </w:tc>
        <w:tc>
          <w:tcPr>
            <w:tcW w:w="1335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Отдельные категории граждан, установленные законодательством Российской Федерации</w:t>
            </w:r>
          </w:p>
        </w:tc>
        <w:tc>
          <w:tcPr>
            <w:tcW w:w="1335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2267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646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Закон от 04.12.2007 №329-Ф3 О физической культуре и спорте в Российской Федерации</w:t>
            </w:r>
          </w:p>
          <w:p w:rsidR="00B26032" w:rsidRDefault="00B26032">
            <w:pPr>
              <w:spacing w:after="240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39" w:type="dxa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всероссийский</w:t>
            </w:r>
          </w:p>
        </w:tc>
      </w:tr>
      <w:tr w:rsidR="00B26032" w:rsidTr="00F82997">
        <w:trPr>
          <w:trHeight w:val="280"/>
        </w:trPr>
        <w:tc>
          <w:tcPr>
            <w:tcW w:w="390" w:type="dxa"/>
          </w:tcPr>
          <w:p w:rsidR="00B26032" w:rsidRDefault="00481B46" w:rsidP="00F82997">
            <w:pPr>
              <w:rPr>
                <w:color w:val="000000" w:themeColor="text1"/>
                <w:sz w:val="12"/>
                <w:szCs w:val="12"/>
              </w:rPr>
            </w:pPr>
            <w:r w:rsidRPr="00F279AE">
              <w:rPr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461" w:type="dxa"/>
          </w:tcPr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79" w:type="dxa"/>
          </w:tcPr>
          <w:p w:rsidR="00B26032" w:rsidRDefault="00481B46">
            <w:pPr>
              <w:rPr>
                <w:color w:val="000000" w:themeColor="text1"/>
                <w:spacing w:val="-6"/>
                <w:sz w:val="12"/>
                <w:szCs w:val="12"/>
              </w:rPr>
            </w:pPr>
            <w:r>
              <w:rPr>
                <w:color w:val="000000" w:themeColor="text1"/>
                <w:spacing w:val="-6"/>
                <w:sz w:val="12"/>
                <w:szCs w:val="12"/>
              </w:rPr>
              <w:t>931900О.99.0.БВ33АА65004</w:t>
            </w:r>
          </w:p>
        </w:tc>
        <w:tc>
          <w:tcPr>
            <w:tcW w:w="675" w:type="dxa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55.007.0</w:t>
            </w:r>
          </w:p>
        </w:tc>
        <w:tc>
          <w:tcPr>
            <w:tcW w:w="1171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Спортивная подготовка по спорту глухих</w:t>
            </w:r>
          </w:p>
        </w:tc>
        <w:tc>
          <w:tcPr>
            <w:tcW w:w="897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Легкая атлетика</w:t>
            </w:r>
          </w:p>
        </w:tc>
        <w:tc>
          <w:tcPr>
            <w:tcW w:w="890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Этап начальной подготовки</w:t>
            </w:r>
          </w:p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890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услуга</w:t>
            </w:r>
          </w:p>
        </w:tc>
        <w:tc>
          <w:tcPr>
            <w:tcW w:w="890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бесплатная</w:t>
            </w:r>
          </w:p>
        </w:tc>
        <w:tc>
          <w:tcPr>
            <w:tcW w:w="889" w:type="dxa"/>
          </w:tcPr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93.19 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93.11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85.41</w:t>
            </w:r>
          </w:p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68.20</w:t>
            </w:r>
          </w:p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33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Муниципальное бюджетное учреждение дополнительного образования «Спортивная школа по видам единоборств»</w:t>
            </w:r>
          </w:p>
        </w:tc>
        <w:tc>
          <w:tcPr>
            <w:tcW w:w="1335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Отдельные категории граждан, установленные законодательством Российской Федерации</w:t>
            </w:r>
          </w:p>
        </w:tc>
        <w:tc>
          <w:tcPr>
            <w:tcW w:w="1335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2267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1646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Закон от 04.12.2007 №329-Ф3 О физической культуре и спорте в Российской Федерации</w:t>
            </w:r>
          </w:p>
          <w:p w:rsidR="00B26032" w:rsidRDefault="00B26032">
            <w:pPr>
              <w:spacing w:after="240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39" w:type="dxa"/>
          </w:tcPr>
          <w:p w:rsidR="00B26032" w:rsidRDefault="00B26032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B26032" w:rsidTr="00F82997">
        <w:trPr>
          <w:trHeight w:val="280"/>
        </w:trPr>
        <w:tc>
          <w:tcPr>
            <w:tcW w:w="390" w:type="dxa"/>
          </w:tcPr>
          <w:p w:rsidR="00B26032" w:rsidRDefault="00481B46" w:rsidP="00F82997">
            <w:pPr>
              <w:rPr>
                <w:color w:val="000000" w:themeColor="text1"/>
                <w:sz w:val="12"/>
                <w:szCs w:val="12"/>
                <w:highlight w:val="red"/>
              </w:rPr>
            </w:pPr>
            <w:r>
              <w:rPr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461" w:type="dxa"/>
          </w:tcPr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79" w:type="dxa"/>
          </w:tcPr>
          <w:p w:rsidR="00B26032" w:rsidRDefault="00481B46">
            <w:pPr>
              <w:jc w:val="center"/>
              <w:rPr>
                <w:color w:val="000000" w:themeColor="text1"/>
                <w:spacing w:val="-6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  <w:shd w:val="clear" w:color="auto" w:fill="FFFFFF"/>
              </w:rPr>
              <w:t>931900О.99.0.БВ29АА25001</w:t>
            </w:r>
          </w:p>
        </w:tc>
        <w:tc>
          <w:tcPr>
            <w:tcW w:w="675" w:type="dxa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55.003.0</w:t>
            </w:r>
          </w:p>
        </w:tc>
        <w:tc>
          <w:tcPr>
            <w:tcW w:w="1171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Спортивная подготовка по спорту лиц с поражением ОДА</w:t>
            </w:r>
          </w:p>
        </w:tc>
        <w:tc>
          <w:tcPr>
            <w:tcW w:w="897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Бочча</w:t>
            </w:r>
          </w:p>
        </w:tc>
        <w:tc>
          <w:tcPr>
            <w:tcW w:w="890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pacing w:val="-6"/>
                <w:sz w:val="12"/>
                <w:szCs w:val="12"/>
              </w:rPr>
              <w:t>Этап начальной подготовки</w:t>
            </w:r>
          </w:p>
        </w:tc>
        <w:tc>
          <w:tcPr>
            <w:tcW w:w="890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услуга</w:t>
            </w:r>
          </w:p>
        </w:tc>
        <w:tc>
          <w:tcPr>
            <w:tcW w:w="890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бесплатная</w:t>
            </w:r>
          </w:p>
        </w:tc>
        <w:tc>
          <w:tcPr>
            <w:tcW w:w="889" w:type="dxa"/>
          </w:tcPr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93.19 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93.11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85.41</w:t>
            </w:r>
          </w:p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68.20</w:t>
            </w:r>
          </w:p>
          <w:p w:rsidR="00B26032" w:rsidRDefault="00B26032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33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Муниципальное бюджетное учреждение дополнительного образования «Спортивная школа по видам единоборств»</w:t>
            </w:r>
          </w:p>
        </w:tc>
        <w:tc>
          <w:tcPr>
            <w:tcW w:w="1335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Отдельные категории граждан, установленные законодательством Российской Федерации</w:t>
            </w:r>
          </w:p>
        </w:tc>
        <w:tc>
          <w:tcPr>
            <w:tcW w:w="1335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2267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 (Процент)</w:t>
            </w:r>
          </w:p>
        </w:tc>
        <w:tc>
          <w:tcPr>
            <w:tcW w:w="1646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Закон от 04.12.2007 №329-Ф3 О физической культуре и спорте в Российской Федерации</w:t>
            </w:r>
          </w:p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39" w:type="dxa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всероссийский</w:t>
            </w:r>
          </w:p>
        </w:tc>
      </w:tr>
      <w:tr w:rsidR="00B26032" w:rsidTr="00F82997">
        <w:trPr>
          <w:trHeight w:val="826"/>
        </w:trPr>
        <w:tc>
          <w:tcPr>
            <w:tcW w:w="390" w:type="dxa"/>
            <w:shd w:val="clear" w:color="auto" w:fill="FFFFFF" w:themeFill="background1"/>
          </w:tcPr>
          <w:p w:rsidR="00B26032" w:rsidRDefault="00F279AE" w:rsidP="00F82997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61" w:type="dxa"/>
          </w:tcPr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79" w:type="dxa"/>
          </w:tcPr>
          <w:p w:rsidR="00B26032" w:rsidRDefault="00481B46">
            <w:pPr>
              <w:jc w:val="both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931900О.99.0.БВ27АА55001</w:t>
            </w:r>
          </w:p>
        </w:tc>
        <w:tc>
          <w:tcPr>
            <w:tcW w:w="675" w:type="dxa"/>
          </w:tcPr>
          <w:p w:rsidR="00B26032" w:rsidRDefault="00F279AE" w:rsidP="00F279AE">
            <w:pPr>
              <w:jc w:val="center"/>
              <w:rPr>
                <w:color w:val="000000" w:themeColor="text1"/>
                <w:spacing w:val="-6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БВ27</w:t>
            </w:r>
          </w:p>
        </w:tc>
        <w:tc>
          <w:tcPr>
            <w:tcW w:w="1171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Спортивная подготовка по олимпийским видам спорта</w:t>
            </w:r>
          </w:p>
        </w:tc>
        <w:tc>
          <w:tcPr>
            <w:tcW w:w="897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Волейбол</w:t>
            </w:r>
          </w:p>
        </w:tc>
        <w:tc>
          <w:tcPr>
            <w:tcW w:w="890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Этап начальной подготовки</w:t>
            </w:r>
          </w:p>
        </w:tc>
        <w:tc>
          <w:tcPr>
            <w:tcW w:w="890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услуга</w:t>
            </w:r>
          </w:p>
        </w:tc>
        <w:tc>
          <w:tcPr>
            <w:tcW w:w="890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бесплатная</w:t>
            </w:r>
          </w:p>
        </w:tc>
        <w:tc>
          <w:tcPr>
            <w:tcW w:w="889" w:type="dxa"/>
          </w:tcPr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93.19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93.11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85.41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55.20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77.21</w:t>
            </w:r>
          </w:p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68.20</w:t>
            </w:r>
          </w:p>
        </w:tc>
        <w:tc>
          <w:tcPr>
            <w:tcW w:w="933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Муниципальное бюджетное учреждение дополнительного образования «Спортивная школа №1»</w:t>
            </w:r>
          </w:p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335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Физические лица</w:t>
            </w:r>
          </w:p>
        </w:tc>
        <w:tc>
          <w:tcPr>
            <w:tcW w:w="1335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2267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 (Процент)</w:t>
            </w:r>
          </w:p>
        </w:tc>
        <w:tc>
          <w:tcPr>
            <w:tcW w:w="1646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Закон  от 04.12.2007 №329-Ф3 О физической культуре и спорте в Российской Федерации</w:t>
            </w:r>
          </w:p>
        </w:tc>
        <w:tc>
          <w:tcPr>
            <w:tcW w:w="939" w:type="dxa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всероссийский</w:t>
            </w:r>
          </w:p>
        </w:tc>
      </w:tr>
      <w:tr w:rsidR="00B26032" w:rsidTr="00F82997">
        <w:trPr>
          <w:trHeight w:val="280"/>
        </w:trPr>
        <w:tc>
          <w:tcPr>
            <w:tcW w:w="390" w:type="dxa"/>
          </w:tcPr>
          <w:p w:rsidR="00B26032" w:rsidRDefault="00F279AE" w:rsidP="00F82997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461" w:type="dxa"/>
          </w:tcPr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79" w:type="dxa"/>
          </w:tcPr>
          <w:p w:rsidR="00B26032" w:rsidRDefault="00481B46">
            <w:pPr>
              <w:jc w:val="both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931900О.99.0.БВ27АА56001</w:t>
            </w:r>
          </w:p>
          <w:p w:rsidR="00B26032" w:rsidRDefault="00B26032">
            <w:pPr>
              <w:jc w:val="both"/>
              <w:rPr>
                <w:color w:val="000000" w:themeColor="text1"/>
                <w:spacing w:val="-6"/>
                <w:sz w:val="12"/>
                <w:szCs w:val="12"/>
              </w:rPr>
            </w:pPr>
          </w:p>
        </w:tc>
        <w:tc>
          <w:tcPr>
            <w:tcW w:w="675" w:type="dxa"/>
          </w:tcPr>
          <w:p w:rsidR="00B26032" w:rsidRDefault="00F279AE" w:rsidP="00F279AE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БВ27</w:t>
            </w:r>
          </w:p>
        </w:tc>
        <w:tc>
          <w:tcPr>
            <w:tcW w:w="1171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Спортивная подготовка по олимпийским видам спорта</w:t>
            </w:r>
          </w:p>
        </w:tc>
        <w:tc>
          <w:tcPr>
            <w:tcW w:w="897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Волейбол</w:t>
            </w:r>
          </w:p>
        </w:tc>
        <w:tc>
          <w:tcPr>
            <w:tcW w:w="890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Тренировочный этап (этап спортивной специализации)</w:t>
            </w:r>
          </w:p>
        </w:tc>
        <w:tc>
          <w:tcPr>
            <w:tcW w:w="890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услуга</w:t>
            </w:r>
          </w:p>
        </w:tc>
        <w:tc>
          <w:tcPr>
            <w:tcW w:w="890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бесплатная</w:t>
            </w:r>
          </w:p>
        </w:tc>
        <w:tc>
          <w:tcPr>
            <w:tcW w:w="889" w:type="dxa"/>
          </w:tcPr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93.19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93.11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85.41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55.20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77.21</w:t>
            </w:r>
          </w:p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68.20</w:t>
            </w:r>
          </w:p>
        </w:tc>
        <w:tc>
          <w:tcPr>
            <w:tcW w:w="933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Муниципальное бюджетное учреждение дополнительного образования «Спортивная школа №1»</w:t>
            </w:r>
          </w:p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335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Физические лица</w:t>
            </w:r>
          </w:p>
        </w:tc>
        <w:tc>
          <w:tcPr>
            <w:tcW w:w="1335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Число лиц, прошедших спортивную подготовку на этапах спортивной подготовки (Человек)</w:t>
            </w:r>
          </w:p>
        </w:tc>
        <w:tc>
          <w:tcPr>
            <w:tcW w:w="2267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 (Процент)</w:t>
            </w:r>
          </w:p>
        </w:tc>
        <w:tc>
          <w:tcPr>
            <w:tcW w:w="1646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Закон от 04.12.2007 №329-Ф3 О физической культуре и спорте в Российской Федерации</w:t>
            </w:r>
          </w:p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39" w:type="dxa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всероссийский</w:t>
            </w:r>
          </w:p>
        </w:tc>
      </w:tr>
      <w:tr w:rsidR="00B26032" w:rsidTr="00F82997">
        <w:trPr>
          <w:trHeight w:val="280"/>
        </w:trPr>
        <w:tc>
          <w:tcPr>
            <w:tcW w:w="390" w:type="dxa"/>
          </w:tcPr>
          <w:p w:rsidR="00B26032" w:rsidRDefault="00F279AE" w:rsidP="00F82997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461" w:type="dxa"/>
          </w:tcPr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79" w:type="dxa"/>
          </w:tcPr>
          <w:p w:rsidR="00B26032" w:rsidRDefault="00481B46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12"/>
                <w:szCs w:val="12"/>
              </w:rPr>
            </w:pPr>
            <w:r>
              <w:rPr>
                <w:rFonts w:eastAsia="Times New Roman"/>
                <w:color w:val="000000" w:themeColor="text1"/>
                <w:sz w:val="12"/>
                <w:szCs w:val="12"/>
              </w:rPr>
              <w:t>931900О.99.0.БВ27АА85001</w:t>
            </w:r>
          </w:p>
        </w:tc>
        <w:tc>
          <w:tcPr>
            <w:tcW w:w="675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55.001.0</w:t>
            </w:r>
          </w:p>
        </w:tc>
        <w:tc>
          <w:tcPr>
            <w:tcW w:w="1171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Спортивная подготовка по олимпийским видам спорта</w:t>
            </w:r>
          </w:p>
        </w:tc>
        <w:tc>
          <w:tcPr>
            <w:tcW w:w="897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Дзюдо</w:t>
            </w:r>
          </w:p>
        </w:tc>
        <w:tc>
          <w:tcPr>
            <w:tcW w:w="890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Этап начальной подготовки</w:t>
            </w:r>
          </w:p>
        </w:tc>
        <w:tc>
          <w:tcPr>
            <w:tcW w:w="890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услуга</w:t>
            </w:r>
          </w:p>
        </w:tc>
        <w:tc>
          <w:tcPr>
            <w:tcW w:w="890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бесплатная</w:t>
            </w:r>
          </w:p>
        </w:tc>
        <w:tc>
          <w:tcPr>
            <w:tcW w:w="889" w:type="dxa"/>
          </w:tcPr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93.19 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93.11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85.41</w:t>
            </w:r>
          </w:p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68.20</w:t>
            </w:r>
          </w:p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33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Муниципальное бюджетное учреждение дополнительного образования «Спортивная школа по видам единоборств»</w:t>
            </w:r>
          </w:p>
        </w:tc>
        <w:tc>
          <w:tcPr>
            <w:tcW w:w="1335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Физические лица</w:t>
            </w:r>
          </w:p>
        </w:tc>
        <w:tc>
          <w:tcPr>
            <w:tcW w:w="1335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2267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 (Процент)</w:t>
            </w:r>
          </w:p>
        </w:tc>
        <w:tc>
          <w:tcPr>
            <w:tcW w:w="1646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Закон от 04.12.2007 №329-Ф3 О физической культуре и спорте в Российской Федерации</w:t>
            </w:r>
          </w:p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39" w:type="dxa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всероссийский</w:t>
            </w:r>
          </w:p>
        </w:tc>
      </w:tr>
      <w:tr w:rsidR="00B26032" w:rsidTr="00F82997">
        <w:trPr>
          <w:trHeight w:val="280"/>
        </w:trPr>
        <w:tc>
          <w:tcPr>
            <w:tcW w:w="390" w:type="dxa"/>
          </w:tcPr>
          <w:p w:rsidR="00B26032" w:rsidRDefault="00F279AE" w:rsidP="00F82997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461" w:type="dxa"/>
          </w:tcPr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79" w:type="dxa"/>
          </w:tcPr>
          <w:p w:rsidR="00B26032" w:rsidRDefault="00481B46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12"/>
                <w:szCs w:val="12"/>
              </w:rPr>
            </w:pPr>
            <w:r>
              <w:rPr>
                <w:rFonts w:eastAsia="Times New Roman"/>
                <w:color w:val="000000" w:themeColor="text1"/>
                <w:sz w:val="12"/>
                <w:szCs w:val="12"/>
              </w:rPr>
              <w:t>931900О.99.0.БВ27АА86001</w:t>
            </w:r>
          </w:p>
        </w:tc>
        <w:tc>
          <w:tcPr>
            <w:tcW w:w="675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55.001.0</w:t>
            </w:r>
          </w:p>
        </w:tc>
        <w:tc>
          <w:tcPr>
            <w:tcW w:w="1171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Спортивная подготовка по олимпийским видам спорта</w:t>
            </w:r>
          </w:p>
        </w:tc>
        <w:tc>
          <w:tcPr>
            <w:tcW w:w="897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Дзюдо</w:t>
            </w:r>
          </w:p>
        </w:tc>
        <w:tc>
          <w:tcPr>
            <w:tcW w:w="890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Тренировочный этап (этап спортивной специализации)</w:t>
            </w:r>
          </w:p>
        </w:tc>
        <w:tc>
          <w:tcPr>
            <w:tcW w:w="890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услуга</w:t>
            </w:r>
          </w:p>
        </w:tc>
        <w:tc>
          <w:tcPr>
            <w:tcW w:w="890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бесплатная</w:t>
            </w:r>
          </w:p>
        </w:tc>
        <w:tc>
          <w:tcPr>
            <w:tcW w:w="889" w:type="dxa"/>
          </w:tcPr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93.19 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93.11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85.41</w:t>
            </w:r>
          </w:p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68.20</w:t>
            </w:r>
          </w:p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33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Муниципальное бюджетное учреждение дополнительного образования «Спортивная школа по видам единоборств»</w:t>
            </w:r>
          </w:p>
        </w:tc>
        <w:tc>
          <w:tcPr>
            <w:tcW w:w="1335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Физические лица</w:t>
            </w:r>
          </w:p>
        </w:tc>
        <w:tc>
          <w:tcPr>
            <w:tcW w:w="1335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2267" w:type="dxa"/>
          </w:tcPr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46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Закон от 04.12.2007 №329-Ф3 О физической культуре и спорте в Российской Федерации</w:t>
            </w:r>
          </w:p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39" w:type="dxa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всероссийский</w:t>
            </w:r>
          </w:p>
        </w:tc>
      </w:tr>
      <w:tr w:rsidR="00B26032" w:rsidTr="00F82997">
        <w:trPr>
          <w:trHeight w:val="280"/>
        </w:trPr>
        <w:tc>
          <w:tcPr>
            <w:tcW w:w="390" w:type="dxa"/>
            <w:shd w:val="clear" w:color="auto" w:fill="FFFFFF" w:themeFill="background1"/>
          </w:tcPr>
          <w:p w:rsidR="00B26032" w:rsidRDefault="00481B46" w:rsidP="00F82997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</w:t>
            </w:r>
            <w:r w:rsidR="00F279AE">
              <w:rPr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61" w:type="dxa"/>
          </w:tcPr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79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931900 О.99.0.БВ27АБ05001</w:t>
            </w:r>
          </w:p>
        </w:tc>
        <w:tc>
          <w:tcPr>
            <w:tcW w:w="675" w:type="dxa"/>
          </w:tcPr>
          <w:p w:rsidR="00B26032" w:rsidRDefault="00F279AE" w:rsidP="00F279AE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БВ27</w:t>
            </w:r>
          </w:p>
        </w:tc>
        <w:tc>
          <w:tcPr>
            <w:tcW w:w="1171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Спортивная подготовка по олимпийским видам спорта</w:t>
            </w:r>
          </w:p>
        </w:tc>
        <w:tc>
          <w:tcPr>
            <w:tcW w:w="897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Легкая атлетика</w:t>
            </w:r>
          </w:p>
        </w:tc>
        <w:tc>
          <w:tcPr>
            <w:tcW w:w="890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Этап начальной подготовки</w:t>
            </w:r>
          </w:p>
        </w:tc>
        <w:tc>
          <w:tcPr>
            <w:tcW w:w="890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услуга</w:t>
            </w:r>
          </w:p>
        </w:tc>
        <w:tc>
          <w:tcPr>
            <w:tcW w:w="890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бесплатная</w:t>
            </w:r>
          </w:p>
        </w:tc>
        <w:tc>
          <w:tcPr>
            <w:tcW w:w="889" w:type="dxa"/>
          </w:tcPr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93.19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93.11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85.41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55.20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77.21</w:t>
            </w:r>
          </w:p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68.20</w:t>
            </w:r>
          </w:p>
        </w:tc>
        <w:tc>
          <w:tcPr>
            <w:tcW w:w="933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Муниципальное бюджетное учреждение дополнительного образования «Спортивная школа №1»</w:t>
            </w:r>
          </w:p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335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Физические лица</w:t>
            </w:r>
          </w:p>
        </w:tc>
        <w:tc>
          <w:tcPr>
            <w:tcW w:w="1335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Число лиц, прошедших спортивную подготовку на этапах спортивной подготовки (Человек)</w:t>
            </w:r>
          </w:p>
        </w:tc>
        <w:tc>
          <w:tcPr>
            <w:tcW w:w="2267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Доля лиц, прошедших спортивную подготовку на этапе начальной подготовки и зачисленных на тренировочный этап (этап спортивной специализации) (Процент)</w:t>
            </w:r>
          </w:p>
        </w:tc>
        <w:tc>
          <w:tcPr>
            <w:tcW w:w="1646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Закон от 04.12.2007 №329-Ф3 О физической культуре и спорте в Российской Федерации</w:t>
            </w:r>
          </w:p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39" w:type="dxa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всероссийский</w:t>
            </w:r>
          </w:p>
        </w:tc>
      </w:tr>
      <w:tr w:rsidR="00B26032" w:rsidTr="00F82997">
        <w:trPr>
          <w:trHeight w:val="280"/>
        </w:trPr>
        <w:tc>
          <w:tcPr>
            <w:tcW w:w="390" w:type="dxa"/>
          </w:tcPr>
          <w:p w:rsidR="00B26032" w:rsidRDefault="00481B46" w:rsidP="00F82997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</w:t>
            </w:r>
            <w:r w:rsidR="00F279AE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61" w:type="dxa"/>
          </w:tcPr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79" w:type="dxa"/>
          </w:tcPr>
          <w:p w:rsidR="00B26032" w:rsidRDefault="00481B46">
            <w:pPr>
              <w:jc w:val="both"/>
              <w:rPr>
                <w:color w:val="000000" w:themeColor="text1"/>
                <w:spacing w:val="-6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931900 О.99.0.БВ27АБ06001</w:t>
            </w:r>
          </w:p>
        </w:tc>
        <w:tc>
          <w:tcPr>
            <w:tcW w:w="675" w:type="dxa"/>
          </w:tcPr>
          <w:p w:rsidR="00B26032" w:rsidRDefault="00F279AE" w:rsidP="00F279AE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БВ27</w:t>
            </w:r>
          </w:p>
        </w:tc>
        <w:tc>
          <w:tcPr>
            <w:tcW w:w="1171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Спортивная подготовка по олимпийским видам спорта</w:t>
            </w:r>
          </w:p>
        </w:tc>
        <w:tc>
          <w:tcPr>
            <w:tcW w:w="897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Легкая атлетика</w:t>
            </w:r>
          </w:p>
        </w:tc>
        <w:tc>
          <w:tcPr>
            <w:tcW w:w="890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Тренировочный этап (этап спортивной специализации)</w:t>
            </w:r>
          </w:p>
        </w:tc>
        <w:tc>
          <w:tcPr>
            <w:tcW w:w="890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услуга</w:t>
            </w:r>
          </w:p>
        </w:tc>
        <w:tc>
          <w:tcPr>
            <w:tcW w:w="890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бесплатная</w:t>
            </w:r>
          </w:p>
        </w:tc>
        <w:tc>
          <w:tcPr>
            <w:tcW w:w="889" w:type="dxa"/>
          </w:tcPr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93.19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93.11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85.41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55.20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77.21</w:t>
            </w:r>
          </w:p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68.20</w:t>
            </w:r>
          </w:p>
        </w:tc>
        <w:tc>
          <w:tcPr>
            <w:tcW w:w="933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Муниципальное бюджетное учреждение дополнительного образования «Спортивная школа №1»</w:t>
            </w:r>
          </w:p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335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Физические лица</w:t>
            </w:r>
          </w:p>
        </w:tc>
        <w:tc>
          <w:tcPr>
            <w:tcW w:w="1335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Число лиц, прошедших спортивную подготовку на этапах спортивной подготовки (Человек)</w:t>
            </w:r>
          </w:p>
        </w:tc>
        <w:tc>
          <w:tcPr>
            <w:tcW w:w="2267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 (Процент)</w:t>
            </w:r>
          </w:p>
        </w:tc>
        <w:tc>
          <w:tcPr>
            <w:tcW w:w="1646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Закон от 04.12.2007 №329-Ф3 О физической культуре и спорте в Российской Федерации</w:t>
            </w:r>
          </w:p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39" w:type="dxa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всероссийский</w:t>
            </w:r>
          </w:p>
        </w:tc>
      </w:tr>
      <w:tr w:rsidR="00B26032" w:rsidTr="00F82997">
        <w:trPr>
          <w:trHeight w:val="63"/>
        </w:trPr>
        <w:tc>
          <w:tcPr>
            <w:tcW w:w="390" w:type="dxa"/>
          </w:tcPr>
          <w:p w:rsidR="00B26032" w:rsidRDefault="00481B46" w:rsidP="00F82997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</w:t>
            </w:r>
            <w:r w:rsidR="00F279AE">
              <w:rPr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61" w:type="dxa"/>
          </w:tcPr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79" w:type="dxa"/>
          </w:tcPr>
          <w:p w:rsidR="00B26032" w:rsidRDefault="00481B46">
            <w:pPr>
              <w:jc w:val="both"/>
              <w:rPr>
                <w:color w:val="000000" w:themeColor="text1"/>
                <w:spacing w:val="-6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931900 О.99.0.БВ27АБ15001</w:t>
            </w:r>
          </w:p>
        </w:tc>
        <w:tc>
          <w:tcPr>
            <w:tcW w:w="675" w:type="dxa"/>
          </w:tcPr>
          <w:p w:rsidR="00B26032" w:rsidRDefault="00F279AE" w:rsidP="00F279AE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БВ27</w:t>
            </w:r>
          </w:p>
        </w:tc>
        <w:tc>
          <w:tcPr>
            <w:tcW w:w="1171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Спортивная подготовка по олимпийским видам спорта</w:t>
            </w:r>
          </w:p>
        </w:tc>
        <w:tc>
          <w:tcPr>
            <w:tcW w:w="897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Лыжные гонки</w:t>
            </w:r>
          </w:p>
        </w:tc>
        <w:tc>
          <w:tcPr>
            <w:tcW w:w="890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Этап начальной подготовки</w:t>
            </w:r>
          </w:p>
        </w:tc>
        <w:tc>
          <w:tcPr>
            <w:tcW w:w="890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услуга</w:t>
            </w:r>
          </w:p>
        </w:tc>
        <w:tc>
          <w:tcPr>
            <w:tcW w:w="890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бесплатная</w:t>
            </w:r>
          </w:p>
        </w:tc>
        <w:tc>
          <w:tcPr>
            <w:tcW w:w="889" w:type="dxa"/>
          </w:tcPr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93.19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93.11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85.41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55.20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77.21</w:t>
            </w:r>
          </w:p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68.20</w:t>
            </w:r>
          </w:p>
        </w:tc>
        <w:tc>
          <w:tcPr>
            <w:tcW w:w="933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Муниципальное бюджетное учреждение </w:t>
            </w:r>
            <w:r w:rsidR="00D11DCE" w:rsidRPr="00592832">
              <w:rPr>
                <w:color w:val="000000" w:themeColor="text1"/>
                <w:sz w:val="12"/>
                <w:szCs w:val="12"/>
              </w:rPr>
              <w:t>дополнительного образования</w:t>
            </w:r>
            <w:r w:rsidR="00D11DCE">
              <w:rPr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color w:val="000000" w:themeColor="text1"/>
                <w:sz w:val="12"/>
                <w:szCs w:val="12"/>
              </w:rPr>
              <w:t>«Спортивная школа №1»</w:t>
            </w:r>
          </w:p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335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Физические лица</w:t>
            </w:r>
          </w:p>
        </w:tc>
        <w:tc>
          <w:tcPr>
            <w:tcW w:w="1335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2267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Доля лиц, прошедших спортивную подготовку на этапе начальной подготовки и зачисленных на тренировочный этап (этап спортивной специализации) (Процент)</w:t>
            </w:r>
          </w:p>
        </w:tc>
        <w:tc>
          <w:tcPr>
            <w:tcW w:w="1646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Закон от 04.12.2007 №329-Ф3 О физической культуре и спорте в Российской Федерации</w:t>
            </w:r>
          </w:p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39" w:type="dxa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всероссийский</w:t>
            </w:r>
          </w:p>
        </w:tc>
      </w:tr>
      <w:tr w:rsidR="00B26032" w:rsidTr="00F82997">
        <w:trPr>
          <w:trHeight w:val="280"/>
        </w:trPr>
        <w:tc>
          <w:tcPr>
            <w:tcW w:w="390" w:type="dxa"/>
          </w:tcPr>
          <w:p w:rsidR="00B26032" w:rsidRDefault="00481B46" w:rsidP="00F82997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</w:t>
            </w:r>
            <w:r w:rsidR="00F279AE">
              <w:rPr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61" w:type="dxa"/>
          </w:tcPr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79" w:type="dxa"/>
          </w:tcPr>
          <w:p w:rsidR="00B26032" w:rsidRDefault="00481B46">
            <w:pPr>
              <w:jc w:val="both"/>
              <w:rPr>
                <w:color w:val="000000" w:themeColor="text1"/>
                <w:spacing w:val="-6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931900 О.99.0.БВ27АБ16001</w:t>
            </w:r>
          </w:p>
        </w:tc>
        <w:tc>
          <w:tcPr>
            <w:tcW w:w="675" w:type="dxa"/>
          </w:tcPr>
          <w:p w:rsidR="00B26032" w:rsidRDefault="00F279AE" w:rsidP="00F279AE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БВ27</w:t>
            </w:r>
          </w:p>
        </w:tc>
        <w:tc>
          <w:tcPr>
            <w:tcW w:w="1171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Спортивная подготовка по олимпийским видам спорта</w:t>
            </w:r>
          </w:p>
        </w:tc>
        <w:tc>
          <w:tcPr>
            <w:tcW w:w="897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Лыжные гонки</w:t>
            </w:r>
          </w:p>
        </w:tc>
        <w:tc>
          <w:tcPr>
            <w:tcW w:w="890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Тренировочный этап (этап спортивной специализации)</w:t>
            </w:r>
          </w:p>
        </w:tc>
        <w:tc>
          <w:tcPr>
            <w:tcW w:w="890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услуга</w:t>
            </w:r>
          </w:p>
        </w:tc>
        <w:tc>
          <w:tcPr>
            <w:tcW w:w="890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бесплатная</w:t>
            </w:r>
          </w:p>
        </w:tc>
        <w:tc>
          <w:tcPr>
            <w:tcW w:w="889" w:type="dxa"/>
          </w:tcPr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93.19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93.11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85.41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55.20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77.21</w:t>
            </w:r>
          </w:p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68.20</w:t>
            </w:r>
          </w:p>
        </w:tc>
        <w:tc>
          <w:tcPr>
            <w:tcW w:w="933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Муниципальное бюджетное учреждение дополнительного образования «Спортивная школа №1»</w:t>
            </w:r>
          </w:p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335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Физические лица</w:t>
            </w:r>
          </w:p>
        </w:tc>
        <w:tc>
          <w:tcPr>
            <w:tcW w:w="1335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2267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 (Процент)</w:t>
            </w:r>
          </w:p>
        </w:tc>
        <w:tc>
          <w:tcPr>
            <w:tcW w:w="1646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Закон от 04.12.2007 №329-Ф3 О физической культуре и спорте в Российской Федерации</w:t>
            </w:r>
          </w:p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39" w:type="dxa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всероссийский</w:t>
            </w:r>
          </w:p>
        </w:tc>
      </w:tr>
      <w:tr w:rsidR="00B26032" w:rsidTr="00F82997">
        <w:trPr>
          <w:trHeight w:val="280"/>
        </w:trPr>
        <w:tc>
          <w:tcPr>
            <w:tcW w:w="390" w:type="dxa"/>
          </w:tcPr>
          <w:p w:rsidR="00B26032" w:rsidRDefault="00481B46" w:rsidP="00F82997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</w:t>
            </w:r>
            <w:r w:rsidR="00F279AE">
              <w:rPr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461" w:type="dxa"/>
          </w:tcPr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79" w:type="dxa"/>
          </w:tcPr>
          <w:p w:rsidR="00B26032" w:rsidRDefault="00481B46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12"/>
                <w:szCs w:val="12"/>
              </w:rPr>
            </w:pPr>
            <w:r>
              <w:rPr>
                <w:rFonts w:eastAsia="Times New Roman"/>
                <w:color w:val="000000" w:themeColor="text1"/>
                <w:sz w:val="12"/>
                <w:szCs w:val="12"/>
              </w:rPr>
              <w:t>931900О.99.0.БВ27АБ80001</w:t>
            </w:r>
          </w:p>
        </w:tc>
        <w:tc>
          <w:tcPr>
            <w:tcW w:w="675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55.001.0</w:t>
            </w:r>
          </w:p>
        </w:tc>
        <w:tc>
          <w:tcPr>
            <w:tcW w:w="1171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Спортивная подготовка по олимпийским видам спорта</w:t>
            </w:r>
          </w:p>
        </w:tc>
        <w:tc>
          <w:tcPr>
            <w:tcW w:w="897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Спортивная борьба</w:t>
            </w:r>
          </w:p>
        </w:tc>
        <w:tc>
          <w:tcPr>
            <w:tcW w:w="890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Этап начальной подготовки</w:t>
            </w:r>
          </w:p>
        </w:tc>
        <w:tc>
          <w:tcPr>
            <w:tcW w:w="890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услуга</w:t>
            </w:r>
          </w:p>
        </w:tc>
        <w:tc>
          <w:tcPr>
            <w:tcW w:w="890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бесплатная</w:t>
            </w:r>
          </w:p>
        </w:tc>
        <w:tc>
          <w:tcPr>
            <w:tcW w:w="889" w:type="dxa"/>
          </w:tcPr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93.19 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93.11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85.41</w:t>
            </w:r>
          </w:p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68.20</w:t>
            </w:r>
          </w:p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33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Муниципальное бюджетное учреждение дополнительного образования «Спортивная школа по видам единоборств»</w:t>
            </w:r>
          </w:p>
        </w:tc>
        <w:tc>
          <w:tcPr>
            <w:tcW w:w="1335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Физические лица</w:t>
            </w:r>
          </w:p>
        </w:tc>
        <w:tc>
          <w:tcPr>
            <w:tcW w:w="1335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Число лиц, прошедших спортивную подготовку на этапах спортивной подготовки (Человек)</w:t>
            </w:r>
          </w:p>
        </w:tc>
        <w:tc>
          <w:tcPr>
            <w:tcW w:w="2267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Доля лиц, прошедших спортивную подготовку на этапе начальной подготовки и зачисленных на тренировочный этап (этап спортивной специализации) (Процент)</w:t>
            </w:r>
          </w:p>
        </w:tc>
        <w:tc>
          <w:tcPr>
            <w:tcW w:w="1646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Закон от 04.12.2007 №329-Ф3 О физической культуре и спорте в Российской Федерации</w:t>
            </w:r>
          </w:p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39" w:type="dxa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всероссийский</w:t>
            </w:r>
          </w:p>
        </w:tc>
      </w:tr>
      <w:tr w:rsidR="00B26032" w:rsidTr="00F82997">
        <w:trPr>
          <w:trHeight w:val="280"/>
        </w:trPr>
        <w:tc>
          <w:tcPr>
            <w:tcW w:w="390" w:type="dxa"/>
          </w:tcPr>
          <w:p w:rsidR="00B26032" w:rsidRDefault="00481B46" w:rsidP="00F82997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</w:t>
            </w:r>
            <w:r w:rsidR="00F279AE">
              <w:rPr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461" w:type="dxa"/>
          </w:tcPr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79" w:type="dxa"/>
          </w:tcPr>
          <w:p w:rsidR="00B26032" w:rsidRDefault="00481B46">
            <w:pPr>
              <w:jc w:val="center"/>
              <w:rPr>
                <w:color w:val="000000" w:themeColor="text1"/>
                <w:spacing w:val="-6"/>
                <w:sz w:val="12"/>
                <w:szCs w:val="12"/>
              </w:rPr>
            </w:pPr>
            <w:r>
              <w:rPr>
                <w:color w:val="000000" w:themeColor="text1"/>
                <w:spacing w:val="-6"/>
                <w:sz w:val="12"/>
                <w:szCs w:val="12"/>
              </w:rPr>
              <w:t>931900О.99.0.БВ27АБ81001</w:t>
            </w:r>
          </w:p>
        </w:tc>
        <w:tc>
          <w:tcPr>
            <w:tcW w:w="675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55.001.0</w:t>
            </w:r>
          </w:p>
        </w:tc>
        <w:tc>
          <w:tcPr>
            <w:tcW w:w="1171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Спортивная подготовка по олимпийским видам спорта</w:t>
            </w:r>
          </w:p>
        </w:tc>
        <w:tc>
          <w:tcPr>
            <w:tcW w:w="897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Спортивная борьба</w:t>
            </w:r>
          </w:p>
        </w:tc>
        <w:tc>
          <w:tcPr>
            <w:tcW w:w="890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Тренировочный этап (этап спортивной специализации)</w:t>
            </w:r>
          </w:p>
        </w:tc>
        <w:tc>
          <w:tcPr>
            <w:tcW w:w="890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услуга</w:t>
            </w:r>
          </w:p>
        </w:tc>
        <w:tc>
          <w:tcPr>
            <w:tcW w:w="890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бесплатная</w:t>
            </w:r>
          </w:p>
        </w:tc>
        <w:tc>
          <w:tcPr>
            <w:tcW w:w="889" w:type="dxa"/>
          </w:tcPr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93.19 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93.11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85.41</w:t>
            </w:r>
          </w:p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68.20</w:t>
            </w:r>
          </w:p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33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Муниципальное бюджетное учреждение дополнительного образования «Спортивная школа по видам единоборств»</w:t>
            </w:r>
          </w:p>
        </w:tc>
        <w:tc>
          <w:tcPr>
            <w:tcW w:w="1335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Физические лица</w:t>
            </w:r>
          </w:p>
        </w:tc>
        <w:tc>
          <w:tcPr>
            <w:tcW w:w="1335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2267" w:type="dxa"/>
          </w:tcPr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46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Закон от 04.12.2007 №329-Ф3 О физической культуре и спорте в Российской Федерации</w:t>
            </w:r>
          </w:p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39" w:type="dxa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всероссийский</w:t>
            </w:r>
          </w:p>
        </w:tc>
      </w:tr>
      <w:tr w:rsidR="00B26032" w:rsidTr="00F82997">
        <w:trPr>
          <w:trHeight w:val="280"/>
        </w:trPr>
        <w:tc>
          <w:tcPr>
            <w:tcW w:w="390" w:type="dxa"/>
            <w:shd w:val="clear" w:color="auto" w:fill="FFFFFF" w:themeFill="background1"/>
          </w:tcPr>
          <w:p w:rsidR="00B26032" w:rsidRDefault="00481B46" w:rsidP="00F82997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</w:t>
            </w:r>
            <w:r w:rsidR="00F279AE">
              <w:rPr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61" w:type="dxa"/>
          </w:tcPr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79" w:type="dxa"/>
          </w:tcPr>
          <w:p w:rsidR="00B26032" w:rsidRDefault="00365181">
            <w:pPr>
              <w:jc w:val="both"/>
              <w:rPr>
                <w:color w:val="000000" w:themeColor="text1"/>
                <w:spacing w:val="-6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931900 О.</w:t>
            </w:r>
            <w:r w:rsidR="00481B46">
              <w:rPr>
                <w:color w:val="000000" w:themeColor="text1"/>
                <w:sz w:val="12"/>
                <w:szCs w:val="12"/>
              </w:rPr>
              <w:t>99.0.БВ27АВ35001</w:t>
            </w:r>
          </w:p>
        </w:tc>
        <w:tc>
          <w:tcPr>
            <w:tcW w:w="675" w:type="dxa"/>
          </w:tcPr>
          <w:p w:rsidR="00B26032" w:rsidRDefault="00965F83" w:rsidP="00965F83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БВ27</w:t>
            </w:r>
          </w:p>
        </w:tc>
        <w:tc>
          <w:tcPr>
            <w:tcW w:w="1171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Спортивная подготовка по олимпийским видам спорта</w:t>
            </w:r>
          </w:p>
        </w:tc>
        <w:tc>
          <w:tcPr>
            <w:tcW w:w="897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Футбол</w:t>
            </w:r>
          </w:p>
        </w:tc>
        <w:tc>
          <w:tcPr>
            <w:tcW w:w="890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Этап начальной подготовки</w:t>
            </w:r>
          </w:p>
        </w:tc>
        <w:tc>
          <w:tcPr>
            <w:tcW w:w="890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услуга</w:t>
            </w:r>
          </w:p>
        </w:tc>
        <w:tc>
          <w:tcPr>
            <w:tcW w:w="890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бесплатная</w:t>
            </w:r>
          </w:p>
        </w:tc>
        <w:tc>
          <w:tcPr>
            <w:tcW w:w="889" w:type="dxa"/>
          </w:tcPr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93.19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93.11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85.41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55.20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77.21</w:t>
            </w:r>
          </w:p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68.20</w:t>
            </w:r>
          </w:p>
        </w:tc>
        <w:tc>
          <w:tcPr>
            <w:tcW w:w="933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Муниципальное бюджетное учреждение дополнительного образования «Спортивная школа №1»</w:t>
            </w:r>
          </w:p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335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Физические лица</w:t>
            </w:r>
          </w:p>
        </w:tc>
        <w:tc>
          <w:tcPr>
            <w:tcW w:w="1335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2267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Доля лиц, прошедших спортивную подготовку на этапе начальной подготовки и зачисленных на тренировочный этап (этап спортивной специализации) (Процент)</w:t>
            </w:r>
          </w:p>
        </w:tc>
        <w:tc>
          <w:tcPr>
            <w:tcW w:w="1646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Закон от 04.12.2007 №329-Ф3 О физической культуре и спорте в Российской Федерации</w:t>
            </w:r>
          </w:p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39" w:type="dxa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всероссийский</w:t>
            </w:r>
          </w:p>
        </w:tc>
      </w:tr>
      <w:tr w:rsidR="00B26032" w:rsidTr="000A5822">
        <w:trPr>
          <w:trHeight w:val="280"/>
        </w:trPr>
        <w:tc>
          <w:tcPr>
            <w:tcW w:w="390" w:type="dxa"/>
          </w:tcPr>
          <w:p w:rsidR="00B26032" w:rsidRDefault="00481B46" w:rsidP="00F82997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</w:t>
            </w:r>
            <w:r w:rsidR="00965F83">
              <w:rPr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461" w:type="dxa"/>
          </w:tcPr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B26032" w:rsidRDefault="00FE51D4">
            <w:pPr>
              <w:jc w:val="both"/>
              <w:rPr>
                <w:color w:val="000000" w:themeColor="text1"/>
                <w:spacing w:val="-6"/>
                <w:sz w:val="12"/>
                <w:szCs w:val="12"/>
              </w:rPr>
            </w:pPr>
            <w:r>
              <w:rPr>
                <w:color w:val="000000" w:themeColor="text1"/>
                <w:spacing w:val="-6"/>
                <w:sz w:val="12"/>
                <w:szCs w:val="12"/>
              </w:rPr>
              <w:t>931900 О.</w:t>
            </w:r>
            <w:r w:rsidR="00481B46">
              <w:rPr>
                <w:color w:val="000000" w:themeColor="text1"/>
                <w:spacing w:val="-6"/>
                <w:sz w:val="12"/>
                <w:szCs w:val="12"/>
              </w:rPr>
              <w:t>99.0.БВ27АВ36001</w:t>
            </w:r>
          </w:p>
        </w:tc>
        <w:tc>
          <w:tcPr>
            <w:tcW w:w="675" w:type="dxa"/>
            <w:shd w:val="clear" w:color="auto" w:fill="FFFFFF" w:themeFill="background1"/>
          </w:tcPr>
          <w:p w:rsidR="00B26032" w:rsidRDefault="00965F83" w:rsidP="00965F83">
            <w:pPr>
              <w:jc w:val="center"/>
              <w:rPr>
                <w:color w:val="000000" w:themeColor="text1"/>
                <w:spacing w:val="-6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БВ27</w:t>
            </w:r>
          </w:p>
        </w:tc>
        <w:tc>
          <w:tcPr>
            <w:tcW w:w="1171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Спортивная подготовка по олимпийским видам спорта</w:t>
            </w:r>
          </w:p>
        </w:tc>
        <w:tc>
          <w:tcPr>
            <w:tcW w:w="897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Футбол</w:t>
            </w:r>
          </w:p>
        </w:tc>
        <w:tc>
          <w:tcPr>
            <w:tcW w:w="890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Тренировочный этап (этап спортивной специализации)</w:t>
            </w:r>
          </w:p>
        </w:tc>
        <w:tc>
          <w:tcPr>
            <w:tcW w:w="890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услуга</w:t>
            </w:r>
          </w:p>
        </w:tc>
        <w:tc>
          <w:tcPr>
            <w:tcW w:w="890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бесплатная</w:t>
            </w:r>
          </w:p>
        </w:tc>
        <w:tc>
          <w:tcPr>
            <w:tcW w:w="889" w:type="dxa"/>
            <w:shd w:val="clear" w:color="auto" w:fill="FFFFFF" w:themeFill="background1"/>
          </w:tcPr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93.19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93.11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85.41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55.20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77.21</w:t>
            </w:r>
          </w:p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68.20</w:t>
            </w:r>
          </w:p>
        </w:tc>
        <w:tc>
          <w:tcPr>
            <w:tcW w:w="933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Муниципальное бюджетное учреждение дополнительного образования «Спортивная школа №1»</w:t>
            </w:r>
          </w:p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335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Физические лица</w:t>
            </w:r>
          </w:p>
        </w:tc>
        <w:tc>
          <w:tcPr>
            <w:tcW w:w="1335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2267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 (Процент)</w:t>
            </w:r>
          </w:p>
        </w:tc>
        <w:tc>
          <w:tcPr>
            <w:tcW w:w="1646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Закон от 04.12.2007 №329-Ф3 О физической культуре и спорте в Российской Федерации</w:t>
            </w:r>
          </w:p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всероссийский</w:t>
            </w:r>
          </w:p>
        </w:tc>
      </w:tr>
      <w:tr w:rsidR="00B26032" w:rsidTr="000A5822">
        <w:trPr>
          <w:trHeight w:val="280"/>
        </w:trPr>
        <w:tc>
          <w:tcPr>
            <w:tcW w:w="390" w:type="dxa"/>
          </w:tcPr>
          <w:p w:rsidR="00B26032" w:rsidRDefault="00481B46" w:rsidP="00F82997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</w:t>
            </w:r>
            <w:r w:rsidR="00965F83">
              <w:rPr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461" w:type="dxa"/>
          </w:tcPr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B26032" w:rsidRDefault="00481B46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12"/>
                <w:szCs w:val="12"/>
              </w:rPr>
            </w:pPr>
            <w:r>
              <w:rPr>
                <w:rFonts w:eastAsia="Times New Roman"/>
                <w:color w:val="000000" w:themeColor="text1"/>
                <w:sz w:val="12"/>
                <w:szCs w:val="12"/>
              </w:rPr>
              <w:t>931900О.99.0.БВ27</w:t>
            </w:r>
            <w:r w:rsidR="00965F83">
              <w:rPr>
                <w:rFonts w:eastAsia="Times New Roman"/>
                <w:color w:val="000000" w:themeColor="text1"/>
                <w:sz w:val="12"/>
                <w:szCs w:val="12"/>
              </w:rPr>
              <w:t>А</w:t>
            </w:r>
            <w:r>
              <w:rPr>
                <w:rFonts w:eastAsia="Times New Roman"/>
                <w:color w:val="000000" w:themeColor="text1"/>
                <w:sz w:val="12"/>
                <w:szCs w:val="12"/>
              </w:rPr>
              <w:t>А25001</w:t>
            </w:r>
          </w:p>
        </w:tc>
        <w:tc>
          <w:tcPr>
            <w:tcW w:w="675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55.001.0</w:t>
            </w:r>
          </w:p>
        </w:tc>
        <w:tc>
          <w:tcPr>
            <w:tcW w:w="1171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Спортивная подготовка по олимпийским видам спорта</w:t>
            </w:r>
          </w:p>
        </w:tc>
        <w:tc>
          <w:tcPr>
            <w:tcW w:w="897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Бокс</w:t>
            </w:r>
          </w:p>
        </w:tc>
        <w:tc>
          <w:tcPr>
            <w:tcW w:w="890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Этап начальной подготовки</w:t>
            </w:r>
          </w:p>
        </w:tc>
        <w:tc>
          <w:tcPr>
            <w:tcW w:w="890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услуга</w:t>
            </w:r>
          </w:p>
        </w:tc>
        <w:tc>
          <w:tcPr>
            <w:tcW w:w="890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бесплатная</w:t>
            </w:r>
          </w:p>
        </w:tc>
        <w:tc>
          <w:tcPr>
            <w:tcW w:w="889" w:type="dxa"/>
            <w:shd w:val="clear" w:color="auto" w:fill="FFFFFF" w:themeFill="background1"/>
          </w:tcPr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93.19 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93.11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85.41</w:t>
            </w:r>
          </w:p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68.20</w:t>
            </w:r>
          </w:p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Муниципальное бюджетное учреждение дополнительного образования «Спортивная школа по видам единоборств»</w:t>
            </w:r>
          </w:p>
        </w:tc>
        <w:tc>
          <w:tcPr>
            <w:tcW w:w="1335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Физические лица</w:t>
            </w:r>
          </w:p>
        </w:tc>
        <w:tc>
          <w:tcPr>
            <w:tcW w:w="1335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2267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Доля лиц, прошедших спортивную подготовку на этапе начальной подготовки и зачисленных на тренировочный этап (этап спортивной специализации) (Процент)</w:t>
            </w:r>
          </w:p>
        </w:tc>
        <w:tc>
          <w:tcPr>
            <w:tcW w:w="1646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Закон от 04.12.2007 №329-Ф3 О физической культуре и спорте в Российской Федерации</w:t>
            </w:r>
          </w:p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всероссийский</w:t>
            </w:r>
          </w:p>
        </w:tc>
      </w:tr>
      <w:tr w:rsidR="00B26032" w:rsidTr="000A5822">
        <w:trPr>
          <w:trHeight w:val="280"/>
        </w:trPr>
        <w:tc>
          <w:tcPr>
            <w:tcW w:w="390" w:type="dxa"/>
            <w:shd w:val="clear" w:color="auto" w:fill="FFFFFF" w:themeFill="background1"/>
          </w:tcPr>
          <w:p w:rsidR="00B26032" w:rsidRDefault="00965F83" w:rsidP="00F82997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19</w:t>
            </w:r>
          </w:p>
        </w:tc>
        <w:tc>
          <w:tcPr>
            <w:tcW w:w="461" w:type="dxa"/>
          </w:tcPr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B26032" w:rsidRDefault="00481B46">
            <w:pPr>
              <w:jc w:val="both"/>
              <w:rPr>
                <w:color w:val="000000" w:themeColor="text1"/>
                <w:spacing w:val="-6"/>
                <w:sz w:val="12"/>
                <w:szCs w:val="12"/>
              </w:rPr>
            </w:pPr>
            <w:r>
              <w:rPr>
                <w:color w:val="000000" w:themeColor="text1"/>
                <w:spacing w:val="-6"/>
                <w:sz w:val="12"/>
                <w:szCs w:val="12"/>
              </w:rPr>
              <w:t>931900О.99.0.БВ27АА26001</w:t>
            </w:r>
          </w:p>
        </w:tc>
        <w:tc>
          <w:tcPr>
            <w:tcW w:w="675" w:type="dxa"/>
            <w:shd w:val="clear" w:color="auto" w:fill="FFFFFF" w:themeFill="background1"/>
          </w:tcPr>
          <w:p w:rsidR="00B26032" w:rsidRDefault="00481B46">
            <w:pPr>
              <w:jc w:val="both"/>
              <w:rPr>
                <w:color w:val="000000" w:themeColor="text1"/>
                <w:spacing w:val="-6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55.001.0</w:t>
            </w:r>
          </w:p>
        </w:tc>
        <w:tc>
          <w:tcPr>
            <w:tcW w:w="1171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Спортивная подготовка по олимпийским видам спорта</w:t>
            </w:r>
          </w:p>
        </w:tc>
        <w:tc>
          <w:tcPr>
            <w:tcW w:w="897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Бокс </w:t>
            </w:r>
          </w:p>
        </w:tc>
        <w:tc>
          <w:tcPr>
            <w:tcW w:w="890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Тренировочный этап (этап спортивной специализации)</w:t>
            </w:r>
          </w:p>
        </w:tc>
        <w:tc>
          <w:tcPr>
            <w:tcW w:w="890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услуга</w:t>
            </w:r>
          </w:p>
        </w:tc>
        <w:tc>
          <w:tcPr>
            <w:tcW w:w="890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бесплатная</w:t>
            </w:r>
          </w:p>
        </w:tc>
        <w:tc>
          <w:tcPr>
            <w:tcW w:w="889" w:type="dxa"/>
            <w:shd w:val="clear" w:color="auto" w:fill="FFFFFF" w:themeFill="background1"/>
          </w:tcPr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93.19 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93.11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85.41</w:t>
            </w:r>
          </w:p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68.20</w:t>
            </w:r>
          </w:p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Муниципальное бюджетное учреждение дополнительного образования «Спортивная школа по видам единоборств»</w:t>
            </w:r>
          </w:p>
        </w:tc>
        <w:tc>
          <w:tcPr>
            <w:tcW w:w="1335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Физические лица</w:t>
            </w:r>
          </w:p>
        </w:tc>
        <w:tc>
          <w:tcPr>
            <w:tcW w:w="1335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2267" w:type="dxa"/>
            <w:shd w:val="clear" w:color="auto" w:fill="FFFFFF" w:themeFill="background1"/>
          </w:tcPr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46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Закон от 04.12.2007 №329-Ф3 О физической культуре и спорте в Российской Федерации</w:t>
            </w:r>
          </w:p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всероссийский</w:t>
            </w:r>
          </w:p>
        </w:tc>
      </w:tr>
      <w:tr w:rsidR="00B26032" w:rsidTr="000A5822">
        <w:trPr>
          <w:trHeight w:val="280"/>
        </w:trPr>
        <w:tc>
          <w:tcPr>
            <w:tcW w:w="390" w:type="dxa"/>
            <w:shd w:val="clear" w:color="auto" w:fill="FFFFFF" w:themeFill="background1"/>
          </w:tcPr>
          <w:p w:rsidR="00B26032" w:rsidRDefault="00481B46" w:rsidP="00F82997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</w:t>
            </w:r>
            <w:r w:rsidR="00965F83">
              <w:rPr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61" w:type="dxa"/>
          </w:tcPr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B26032" w:rsidRDefault="00481B46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12"/>
                <w:szCs w:val="12"/>
              </w:rPr>
            </w:pPr>
            <w:r>
              <w:rPr>
                <w:rFonts w:eastAsia="Times New Roman"/>
                <w:color w:val="000000" w:themeColor="text1"/>
                <w:sz w:val="12"/>
                <w:szCs w:val="12"/>
              </w:rPr>
              <w:t>931900О.99.0.БВ28АВ30000</w:t>
            </w:r>
          </w:p>
        </w:tc>
        <w:tc>
          <w:tcPr>
            <w:tcW w:w="675" w:type="dxa"/>
            <w:shd w:val="clear" w:color="auto" w:fill="FFFFFF" w:themeFill="background1"/>
          </w:tcPr>
          <w:p w:rsidR="00B26032" w:rsidRDefault="00481B46">
            <w:pPr>
              <w:jc w:val="center"/>
              <w:rPr>
                <w:color w:val="000000" w:themeColor="text1"/>
                <w:spacing w:val="-6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55.002.0</w:t>
            </w:r>
          </w:p>
        </w:tc>
        <w:tc>
          <w:tcPr>
            <w:tcW w:w="1171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Спортивная подготовка по неолимпийским видам спорта</w:t>
            </w:r>
          </w:p>
        </w:tc>
        <w:tc>
          <w:tcPr>
            <w:tcW w:w="897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Самбо</w:t>
            </w:r>
          </w:p>
        </w:tc>
        <w:tc>
          <w:tcPr>
            <w:tcW w:w="890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Этап начальной подготовки</w:t>
            </w:r>
          </w:p>
        </w:tc>
        <w:tc>
          <w:tcPr>
            <w:tcW w:w="890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услуга</w:t>
            </w:r>
          </w:p>
        </w:tc>
        <w:tc>
          <w:tcPr>
            <w:tcW w:w="890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бесплатная</w:t>
            </w:r>
          </w:p>
        </w:tc>
        <w:tc>
          <w:tcPr>
            <w:tcW w:w="889" w:type="dxa"/>
            <w:shd w:val="clear" w:color="auto" w:fill="FFFFFF" w:themeFill="background1"/>
          </w:tcPr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93.19 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93.11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85.41</w:t>
            </w:r>
          </w:p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68.20</w:t>
            </w:r>
          </w:p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Муниципальное бюджетное учреждение дополнительного образования «Спортивная школа по видам единоборств»</w:t>
            </w:r>
          </w:p>
        </w:tc>
        <w:tc>
          <w:tcPr>
            <w:tcW w:w="1335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Физические лица</w:t>
            </w:r>
          </w:p>
        </w:tc>
        <w:tc>
          <w:tcPr>
            <w:tcW w:w="1335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2267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Доля лиц, прошедших спортивную подготовку на этапе начальной подготовки и зачисленных на тренировочный этап (этап спортивной специализации) (Процент)</w:t>
            </w:r>
          </w:p>
        </w:tc>
        <w:tc>
          <w:tcPr>
            <w:tcW w:w="1646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Закон от 04.12.2007 №329-Ф3 О физической культуре и спорте в Российской Федерации</w:t>
            </w:r>
          </w:p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всероссийский</w:t>
            </w:r>
          </w:p>
        </w:tc>
      </w:tr>
      <w:tr w:rsidR="00B26032" w:rsidTr="000A5822">
        <w:trPr>
          <w:trHeight w:val="280"/>
        </w:trPr>
        <w:tc>
          <w:tcPr>
            <w:tcW w:w="390" w:type="dxa"/>
          </w:tcPr>
          <w:p w:rsidR="00B26032" w:rsidRDefault="00481B46" w:rsidP="00F82997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</w:t>
            </w:r>
            <w:r w:rsidR="00965F83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61" w:type="dxa"/>
          </w:tcPr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B26032" w:rsidRDefault="00481B46">
            <w:pPr>
              <w:jc w:val="center"/>
              <w:rPr>
                <w:color w:val="000000" w:themeColor="text1"/>
                <w:spacing w:val="-6"/>
                <w:sz w:val="12"/>
                <w:szCs w:val="12"/>
              </w:rPr>
            </w:pPr>
            <w:r>
              <w:rPr>
                <w:color w:val="000000" w:themeColor="text1"/>
                <w:spacing w:val="-6"/>
                <w:sz w:val="12"/>
                <w:szCs w:val="12"/>
              </w:rPr>
              <w:t>931900О.99.0.БВ28АВ31000</w:t>
            </w:r>
          </w:p>
        </w:tc>
        <w:tc>
          <w:tcPr>
            <w:tcW w:w="675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55.002.0</w:t>
            </w:r>
          </w:p>
        </w:tc>
        <w:tc>
          <w:tcPr>
            <w:tcW w:w="1171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Спортивная подготовка по неолимпийским видам спорта</w:t>
            </w:r>
          </w:p>
        </w:tc>
        <w:tc>
          <w:tcPr>
            <w:tcW w:w="897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Самбо</w:t>
            </w:r>
          </w:p>
        </w:tc>
        <w:tc>
          <w:tcPr>
            <w:tcW w:w="890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Тренировочный этап (этап спортивной специализации)</w:t>
            </w:r>
          </w:p>
        </w:tc>
        <w:tc>
          <w:tcPr>
            <w:tcW w:w="890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услуга</w:t>
            </w:r>
          </w:p>
        </w:tc>
        <w:tc>
          <w:tcPr>
            <w:tcW w:w="890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бесплатная</w:t>
            </w:r>
          </w:p>
        </w:tc>
        <w:tc>
          <w:tcPr>
            <w:tcW w:w="889" w:type="dxa"/>
            <w:shd w:val="clear" w:color="auto" w:fill="FFFFFF" w:themeFill="background1"/>
          </w:tcPr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93.19 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93.11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85.41</w:t>
            </w:r>
          </w:p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68.20</w:t>
            </w:r>
          </w:p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Муниципальное бюджетное учреждение дополнительного образования «Спортивная школа по видам единоборств»</w:t>
            </w:r>
          </w:p>
        </w:tc>
        <w:tc>
          <w:tcPr>
            <w:tcW w:w="1335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Физические лица</w:t>
            </w:r>
          </w:p>
        </w:tc>
        <w:tc>
          <w:tcPr>
            <w:tcW w:w="1335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2267" w:type="dxa"/>
            <w:shd w:val="clear" w:color="auto" w:fill="FFFFFF" w:themeFill="background1"/>
          </w:tcPr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46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Закон от 04.12.2007 №329-Ф3 О физической культуре и спорте в Российской Федерации</w:t>
            </w:r>
          </w:p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всероссийский</w:t>
            </w:r>
          </w:p>
        </w:tc>
      </w:tr>
      <w:tr w:rsidR="00B26032" w:rsidTr="000A5822">
        <w:trPr>
          <w:trHeight w:val="280"/>
        </w:trPr>
        <w:tc>
          <w:tcPr>
            <w:tcW w:w="390" w:type="dxa"/>
          </w:tcPr>
          <w:p w:rsidR="00B26032" w:rsidRDefault="00481B46" w:rsidP="00F82997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</w:t>
            </w:r>
            <w:r w:rsidR="00BC32AF">
              <w:rPr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61" w:type="dxa"/>
          </w:tcPr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931900 О.99.0.БВ28АВ85000</w:t>
            </w:r>
          </w:p>
        </w:tc>
        <w:tc>
          <w:tcPr>
            <w:tcW w:w="675" w:type="dxa"/>
            <w:shd w:val="clear" w:color="auto" w:fill="FFFFFF" w:themeFill="background1"/>
          </w:tcPr>
          <w:p w:rsidR="00B26032" w:rsidRDefault="00BC32AF" w:rsidP="00BC32AF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БВ28</w:t>
            </w:r>
          </w:p>
        </w:tc>
        <w:tc>
          <w:tcPr>
            <w:tcW w:w="1171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Спортивная подготовка по неолимпийским видам спорта</w:t>
            </w:r>
          </w:p>
        </w:tc>
        <w:tc>
          <w:tcPr>
            <w:tcW w:w="897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Спортивное ориентирование</w:t>
            </w:r>
          </w:p>
        </w:tc>
        <w:tc>
          <w:tcPr>
            <w:tcW w:w="890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Этап начальной подготовки</w:t>
            </w:r>
          </w:p>
        </w:tc>
        <w:tc>
          <w:tcPr>
            <w:tcW w:w="890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услуга</w:t>
            </w:r>
          </w:p>
        </w:tc>
        <w:tc>
          <w:tcPr>
            <w:tcW w:w="890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бесплатная</w:t>
            </w:r>
          </w:p>
        </w:tc>
        <w:tc>
          <w:tcPr>
            <w:tcW w:w="889" w:type="dxa"/>
            <w:shd w:val="clear" w:color="auto" w:fill="FFFFFF" w:themeFill="background1"/>
          </w:tcPr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93.19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93.11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85.41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55.20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77.21</w:t>
            </w:r>
          </w:p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68.20</w:t>
            </w:r>
          </w:p>
        </w:tc>
        <w:tc>
          <w:tcPr>
            <w:tcW w:w="933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Муниципальное бюджетное учреждение дополнительного образования «Спортивная школа №1»</w:t>
            </w:r>
          </w:p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335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Физические лица</w:t>
            </w:r>
          </w:p>
        </w:tc>
        <w:tc>
          <w:tcPr>
            <w:tcW w:w="1335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Число лиц, прошедших спортивную подготовку на этапах спортивной подготовки (Человек)</w:t>
            </w:r>
          </w:p>
        </w:tc>
        <w:tc>
          <w:tcPr>
            <w:tcW w:w="2267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Доля лиц, прошедших спортивную подготовку на этапе начальной подготовки и зачисленных на тренировочный этап (этап спортивной специализации) (Процент)</w:t>
            </w:r>
          </w:p>
        </w:tc>
        <w:tc>
          <w:tcPr>
            <w:tcW w:w="1646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Закон от 04.12.2007 №329-Ф3 О физической культуре и спорте в Российской Федерации</w:t>
            </w:r>
          </w:p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всероссийский</w:t>
            </w:r>
          </w:p>
        </w:tc>
      </w:tr>
      <w:tr w:rsidR="00B26032" w:rsidTr="000A5822">
        <w:trPr>
          <w:trHeight w:val="280"/>
        </w:trPr>
        <w:tc>
          <w:tcPr>
            <w:tcW w:w="390" w:type="dxa"/>
          </w:tcPr>
          <w:p w:rsidR="00B26032" w:rsidRDefault="00481B46" w:rsidP="00F82997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</w:t>
            </w:r>
            <w:r w:rsidR="00BC32AF">
              <w:rPr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61" w:type="dxa"/>
          </w:tcPr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B26032" w:rsidRDefault="00481B46">
            <w:pPr>
              <w:jc w:val="both"/>
              <w:rPr>
                <w:color w:val="000000" w:themeColor="text1"/>
                <w:spacing w:val="-6"/>
                <w:sz w:val="12"/>
                <w:szCs w:val="12"/>
              </w:rPr>
            </w:pPr>
            <w:r>
              <w:rPr>
                <w:color w:val="000000" w:themeColor="text1"/>
                <w:spacing w:val="-6"/>
                <w:sz w:val="12"/>
                <w:szCs w:val="12"/>
              </w:rPr>
              <w:t>931900О.99.0.БВ28АВ86000</w:t>
            </w:r>
          </w:p>
          <w:p w:rsidR="00B26032" w:rsidRDefault="00B26032">
            <w:pPr>
              <w:jc w:val="both"/>
              <w:rPr>
                <w:color w:val="000000" w:themeColor="text1"/>
                <w:spacing w:val="-6"/>
                <w:sz w:val="12"/>
                <w:szCs w:val="12"/>
              </w:rPr>
            </w:pPr>
          </w:p>
          <w:p w:rsidR="00B26032" w:rsidRDefault="00B26032">
            <w:pPr>
              <w:jc w:val="both"/>
              <w:rPr>
                <w:color w:val="000000" w:themeColor="text1"/>
                <w:spacing w:val="-6"/>
                <w:sz w:val="12"/>
                <w:szCs w:val="12"/>
              </w:rPr>
            </w:pPr>
          </w:p>
        </w:tc>
        <w:tc>
          <w:tcPr>
            <w:tcW w:w="675" w:type="dxa"/>
            <w:shd w:val="clear" w:color="auto" w:fill="FFFFFF" w:themeFill="background1"/>
          </w:tcPr>
          <w:p w:rsidR="00B26032" w:rsidRDefault="00BC32AF" w:rsidP="00BC32AF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БВ28</w:t>
            </w:r>
          </w:p>
        </w:tc>
        <w:tc>
          <w:tcPr>
            <w:tcW w:w="1171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Спортивная подготовка по неолимпийским видам спорта</w:t>
            </w:r>
          </w:p>
        </w:tc>
        <w:tc>
          <w:tcPr>
            <w:tcW w:w="897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Спортивное ориентирование</w:t>
            </w:r>
          </w:p>
        </w:tc>
        <w:tc>
          <w:tcPr>
            <w:tcW w:w="890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Тренировочный этап (этап спортивной специализации)</w:t>
            </w:r>
          </w:p>
        </w:tc>
        <w:tc>
          <w:tcPr>
            <w:tcW w:w="890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услуга</w:t>
            </w:r>
          </w:p>
        </w:tc>
        <w:tc>
          <w:tcPr>
            <w:tcW w:w="890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бесплатная</w:t>
            </w:r>
          </w:p>
        </w:tc>
        <w:tc>
          <w:tcPr>
            <w:tcW w:w="889" w:type="dxa"/>
            <w:shd w:val="clear" w:color="auto" w:fill="FFFFFF" w:themeFill="background1"/>
          </w:tcPr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93.19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93.11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85.41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55.20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77.21</w:t>
            </w:r>
          </w:p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68.20</w:t>
            </w:r>
          </w:p>
        </w:tc>
        <w:tc>
          <w:tcPr>
            <w:tcW w:w="933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Муниципальное бюджетное учреждение дополнительного образования «Спортивная школа №1»</w:t>
            </w:r>
          </w:p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335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Физические лица</w:t>
            </w:r>
          </w:p>
        </w:tc>
        <w:tc>
          <w:tcPr>
            <w:tcW w:w="1335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Число лиц, прошедших спортивную подготовку на этапах спортивной подготовки (Человек)</w:t>
            </w:r>
          </w:p>
        </w:tc>
        <w:tc>
          <w:tcPr>
            <w:tcW w:w="2267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 (Процент)</w:t>
            </w:r>
          </w:p>
        </w:tc>
        <w:tc>
          <w:tcPr>
            <w:tcW w:w="1646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Закон от 04.12.2007 №329-Ф3 О физической культуре и спорте в Российской Федерации</w:t>
            </w:r>
          </w:p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всероссийский</w:t>
            </w:r>
          </w:p>
        </w:tc>
      </w:tr>
      <w:tr w:rsidR="00B26032" w:rsidTr="000A5822">
        <w:trPr>
          <w:trHeight w:val="280"/>
        </w:trPr>
        <w:tc>
          <w:tcPr>
            <w:tcW w:w="390" w:type="dxa"/>
          </w:tcPr>
          <w:p w:rsidR="00B26032" w:rsidRDefault="00481B46" w:rsidP="00F82997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</w:t>
            </w:r>
            <w:r w:rsidR="00BC32AF">
              <w:rPr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461" w:type="dxa"/>
          </w:tcPr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B26032" w:rsidRDefault="00481B46" w:rsidP="00E42872">
            <w:pPr>
              <w:jc w:val="both"/>
              <w:rPr>
                <w:color w:val="000000" w:themeColor="text1"/>
                <w:spacing w:val="-6"/>
                <w:sz w:val="12"/>
                <w:szCs w:val="12"/>
              </w:rPr>
            </w:pPr>
            <w:r>
              <w:rPr>
                <w:color w:val="000000" w:themeColor="text1"/>
                <w:spacing w:val="-6"/>
                <w:sz w:val="12"/>
                <w:szCs w:val="12"/>
              </w:rPr>
              <w:t>804200О.99.0.ББ52АЕ52000</w:t>
            </w:r>
          </w:p>
        </w:tc>
        <w:tc>
          <w:tcPr>
            <w:tcW w:w="675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42.Г42.0</w:t>
            </w:r>
          </w:p>
        </w:tc>
        <w:tc>
          <w:tcPr>
            <w:tcW w:w="1171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Реализация  дополнительных общеразвивающих программ</w:t>
            </w:r>
          </w:p>
        </w:tc>
        <w:tc>
          <w:tcPr>
            <w:tcW w:w="897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физкультурно-спортивная</w:t>
            </w:r>
          </w:p>
        </w:tc>
        <w:tc>
          <w:tcPr>
            <w:tcW w:w="890" w:type="dxa"/>
            <w:shd w:val="clear" w:color="auto" w:fill="FFFFFF" w:themeFill="background1"/>
          </w:tcPr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услуга</w:t>
            </w:r>
          </w:p>
        </w:tc>
        <w:tc>
          <w:tcPr>
            <w:tcW w:w="890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бесплатная</w:t>
            </w:r>
          </w:p>
        </w:tc>
        <w:tc>
          <w:tcPr>
            <w:tcW w:w="889" w:type="dxa"/>
            <w:shd w:val="clear" w:color="auto" w:fill="FFFFFF" w:themeFill="background1"/>
          </w:tcPr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93.19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93.11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85.41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55.20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77.21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68.20</w:t>
            </w:r>
          </w:p>
        </w:tc>
        <w:tc>
          <w:tcPr>
            <w:tcW w:w="933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Муниципальное бюджетное учреждение дополнительного образования «Спортивная школа №1»</w:t>
            </w:r>
          </w:p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Муниципальное бюджетное учреждение дополнительного образования «Спортивная школа по видам единоборств»</w:t>
            </w:r>
          </w:p>
        </w:tc>
        <w:tc>
          <w:tcPr>
            <w:tcW w:w="1335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Физические лица</w:t>
            </w:r>
          </w:p>
        </w:tc>
        <w:tc>
          <w:tcPr>
            <w:tcW w:w="1335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Количество человеко-часов</w:t>
            </w:r>
          </w:p>
        </w:tc>
        <w:tc>
          <w:tcPr>
            <w:tcW w:w="2267" w:type="dxa"/>
            <w:shd w:val="clear" w:color="auto" w:fill="FFFFFF" w:themeFill="background1"/>
          </w:tcPr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46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Закон от 04.12.2007 №329-Ф3 «О физической культуре и спорте в Российской Федерации»,</w:t>
            </w:r>
          </w:p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всероссийский</w:t>
            </w:r>
          </w:p>
        </w:tc>
      </w:tr>
      <w:tr w:rsidR="00717DF5" w:rsidTr="00D20C8B">
        <w:trPr>
          <w:trHeight w:val="280"/>
        </w:trPr>
        <w:tc>
          <w:tcPr>
            <w:tcW w:w="390" w:type="dxa"/>
            <w:shd w:val="clear" w:color="auto" w:fill="FFFFFF" w:themeFill="background1"/>
          </w:tcPr>
          <w:p w:rsidR="00717DF5" w:rsidRDefault="00717DF5" w:rsidP="00F82997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</w:tcPr>
          <w:p w:rsidR="00717DF5" w:rsidRDefault="00717DF5" w:rsidP="00717DF5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717DF5" w:rsidRDefault="00717DF5" w:rsidP="00717DF5">
            <w:pPr>
              <w:jc w:val="both"/>
              <w:rPr>
                <w:color w:val="000000" w:themeColor="text1"/>
                <w:spacing w:val="-6"/>
                <w:sz w:val="12"/>
                <w:szCs w:val="12"/>
              </w:rPr>
            </w:pPr>
            <w:r w:rsidRPr="00717DF5">
              <w:rPr>
                <w:color w:val="000000" w:themeColor="text1"/>
                <w:spacing w:val="-6"/>
                <w:sz w:val="12"/>
                <w:szCs w:val="12"/>
              </w:rPr>
              <w:t>804200О.99.0.ББ52АЗ20000</w:t>
            </w:r>
          </w:p>
        </w:tc>
        <w:tc>
          <w:tcPr>
            <w:tcW w:w="675" w:type="dxa"/>
            <w:shd w:val="clear" w:color="auto" w:fill="FFFFFF" w:themeFill="background1"/>
          </w:tcPr>
          <w:p w:rsidR="00717DF5" w:rsidRDefault="00717DF5" w:rsidP="00717DF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42.Г42.0</w:t>
            </w:r>
          </w:p>
        </w:tc>
        <w:tc>
          <w:tcPr>
            <w:tcW w:w="1171" w:type="dxa"/>
            <w:shd w:val="clear" w:color="auto" w:fill="FFFFFF" w:themeFill="background1"/>
          </w:tcPr>
          <w:p w:rsidR="00717DF5" w:rsidRDefault="00717DF5" w:rsidP="00717DF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Реализация  дополнительных общеразвивающих программ</w:t>
            </w:r>
          </w:p>
        </w:tc>
        <w:tc>
          <w:tcPr>
            <w:tcW w:w="897" w:type="dxa"/>
            <w:shd w:val="clear" w:color="auto" w:fill="FFFFFF" w:themeFill="background1"/>
          </w:tcPr>
          <w:p w:rsidR="00717DF5" w:rsidRDefault="00D03DB3" w:rsidP="00717DF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Дополнительное образование детей и взрослых физкультурно-спортивной направленности</w:t>
            </w:r>
          </w:p>
        </w:tc>
        <w:tc>
          <w:tcPr>
            <w:tcW w:w="890" w:type="dxa"/>
            <w:shd w:val="clear" w:color="auto" w:fill="FFFFFF" w:themeFill="background1"/>
          </w:tcPr>
          <w:p w:rsidR="00717DF5" w:rsidRDefault="00717DF5" w:rsidP="00717DF5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:rsidR="00717DF5" w:rsidRDefault="00717DF5" w:rsidP="00717DF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услуга</w:t>
            </w:r>
          </w:p>
        </w:tc>
        <w:tc>
          <w:tcPr>
            <w:tcW w:w="890" w:type="dxa"/>
            <w:shd w:val="clear" w:color="auto" w:fill="FFFFFF" w:themeFill="background1"/>
          </w:tcPr>
          <w:p w:rsidR="00717DF5" w:rsidRDefault="00717DF5" w:rsidP="00717DF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бесплатная</w:t>
            </w:r>
          </w:p>
        </w:tc>
        <w:tc>
          <w:tcPr>
            <w:tcW w:w="889" w:type="dxa"/>
            <w:shd w:val="clear" w:color="auto" w:fill="FFFFFF" w:themeFill="background1"/>
          </w:tcPr>
          <w:p w:rsidR="00717DF5" w:rsidRDefault="00717DF5" w:rsidP="00717DF5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93.19</w:t>
            </w:r>
          </w:p>
          <w:p w:rsidR="00717DF5" w:rsidRDefault="00717DF5" w:rsidP="00717DF5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93.11</w:t>
            </w:r>
          </w:p>
          <w:p w:rsidR="00717DF5" w:rsidRDefault="00717DF5" w:rsidP="00717DF5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85.41</w:t>
            </w:r>
          </w:p>
          <w:p w:rsidR="00717DF5" w:rsidRDefault="00717DF5" w:rsidP="00717DF5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55.20</w:t>
            </w:r>
          </w:p>
          <w:p w:rsidR="00717DF5" w:rsidRDefault="00717DF5" w:rsidP="00717DF5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77.21</w:t>
            </w:r>
          </w:p>
          <w:p w:rsidR="00717DF5" w:rsidRDefault="00717DF5" w:rsidP="00717DF5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68.20</w:t>
            </w:r>
          </w:p>
        </w:tc>
        <w:tc>
          <w:tcPr>
            <w:tcW w:w="933" w:type="dxa"/>
            <w:shd w:val="clear" w:color="auto" w:fill="FFFFFF" w:themeFill="background1"/>
          </w:tcPr>
          <w:p w:rsidR="00717DF5" w:rsidRDefault="00717DF5" w:rsidP="00717DF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Муниципальное бюджетное учреждение дополнительного образования «Спортивная школа №1»</w:t>
            </w:r>
          </w:p>
        </w:tc>
        <w:tc>
          <w:tcPr>
            <w:tcW w:w="1335" w:type="dxa"/>
            <w:shd w:val="clear" w:color="auto" w:fill="FFFFFF" w:themeFill="background1"/>
          </w:tcPr>
          <w:p w:rsidR="00717DF5" w:rsidRDefault="00717DF5" w:rsidP="00717DF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Физические лица</w:t>
            </w:r>
          </w:p>
        </w:tc>
        <w:tc>
          <w:tcPr>
            <w:tcW w:w="1335" w:type="dxa"/>
            <w:shd w:val="clear" w:color="auto" w:fill="FFFFFF" w:themeFill="background1"/>
          </w:tcPr>
          <w:p w:rsidR="00717DF5" w:rsidRDefault="00717DF5" w:rsidP="00717DF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Количество человеко-часов</w:t>
            </w:r>
          </w:p>
        </w:tc>
        <w:tc>
          <w:tcPr>
            <w:tcW w:w="2267" w:type="dxa"/>
            <w:shd w:val="clear" w:color="auto" w:fill="FFFFFF" w:themeFill="background1"/>
          </w:tcPr>
          <w:p w:rsidR="00717DF5" w:rsidRDefault="00717DF5" w:rsidP="00717DF5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46" w:type="dxa"/>
            <w:shd w:val="clear" w:color="auto" w:fill="FFFFFF" w:themeFill="background1"/>
          </w:tcPr>
          <w:p w:rsidR="00717DF5" w:rsidRDefault="00717DF5" w:rsidP="00717DF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Закон от 04.12.2007 №329-Ф3 «О физической культуре и спорте в Российской Федерации»,</w:t>
            </w:r>
          </w:p>
          <w:p w:rsidR="00717DF5" w:rsidRDefault="00717DF5" w:rsidP="00717DF5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:rsidR="00717DF5" w:rsidRDefault="00717DF5" w:rsidP="00717DF5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всероссийский</w:t>
            </w:r>
          </w:p>
        </w:tc>
      </w:tr>
      <w:tr w:rsidR="00B26032" w:rsidTr="000A5822">
        <w:trPr>
          <w:trHeight w:val="280"/>
        </w:trPr>
        <w:tc>
          <w:tcPr>
            <w:tcW w:w="390" w:type="dxa"/>
          </w:tcPr>
          <w:p w:rsidR="00B26032" w:rsidRDefault="00481B46" w:rsidP="00F82997">
            <w:pPr>
              <w:rPr>
                <w:color w:val="000000" w:themeColor="text1"/>
                <w:sz w:val="12"/>
                <w:szCs w:val="12"/>
                <w:highlight w:val="green"/>
              </w:rPr>
            </w:pPr>
            <w:r w:rsidRPr="00BC32AF">
              <w:rPr>
                <w:color w:val="000000" w:themeColor="text1"/>
                <w:sz w:val="12"/>
                <w:szCs w:val="12"/>
              </w:rPr>
              <w:t>2</w:t>
            </w:r>
            <w:r w:rsidR="00717DF5">
              <w:rPr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61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03</w:t>
            </w:r>
          </w:p>
        </w:tc>
        <w:tc>
          <w:tcPr>
            <w:tcW w:w="579" w:type="dxa"/>
            <w:shd w:val="clear" w:color="auto" w:fill="FFFFFF" w:themeFill="background1"/>
          </w:tcPr>
          <w:p w:rsidR="00775DB1" w:rsidRPr="00775DB1" w:rsidRDefault="00775DB1" w:rsidP="00775DB1">
            <w:pPr>
              <w:ind w:left="-15"/>
              <w:rPr>
                <w:color w:val="000000" w:themeColor="text1"/>
                <w:sz w:val="12"/>
                <w:szCs w:val="12"/>
              </w:rPr>
            </w:pPr>
            <w:r w:rsidRPr="00775DB1">
              <w:rPr>
                <w:color w:val="000000" w:themeColor="text1"/>
                <w:sz w:val="12"/>
                <w:szCs w:val="12"/>
              </w:rPr>
              <w:t xml:space="preserve">Р.03.1.0016.0001.005 </w:t>
            </w:r>
          </w:p>
          <w:p w:rsidR="00B26032" w:rsidRDefault="00775DB1" w:rsidP="00775DB1">
            <w:pPr>
              <w:rPr>
                <w:rFonts w:eastAsia="Times New Roman"/>
                <w:color w:val="000000" w:themeColor="text1"/>
                <w:sz w:val="12"/>
                <w:szCs w:val="12"/>
              </w:rPr>
            </w:pPr>
            <w:r w:rsidRPr="00775DB1">
              <w:rPr>
                <w:color w:val="000000" w:themeColor="text1"/>
                <w:sz w:val="12"/>
                <w:szCs w:val="12"/>
              </w:rPr>
              <w:t>(931900.Р.27.1.Р0160001003)</w:t>
            </w:r>
          </w:p>
        </w:tc>
        <w:tc>
          <w:tcPr>
            <w:tcW w:w="675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Р016</w:t>
            </w:r>
          </w:p>
        </w:tc>
        <w:tc>
          <w:tcPr>
            <w:tcW w:w="1171" w:type="dxa"/>
            <w:shd w:val="clear" w:color="auto" w:fill="FFFFFF" w:themeFill="background1"/>
          </w:tcPr>
          <w:p w:rsidR="00B26032" w:rsidRDefault="008B66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Организация физкультурно-</w:t>
            </w:r>
            <w:r w:rsidR="00481B46">
              <w:rPr>
                <w:color w:val="000000" w:themeColor="text1"/>
                <w:sz w:val="12"/>
                <w:szCs w:val="12"/>
              </w:rPr>
              <w:t>спортивной работы по месту жительства граждан</w:t>
            </w:r>
          </w:p>
        </w:tc>
        <w:tc>
          <w:tcPr>
            <w:tcW w:w="897" w:type="dxa"/>
            <w:shd w:val="clear" w:color="auto" w:fill="FFFFFF" w:themeFill="background1"/>
          </w:tcPr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Работа</w:t>
            </w:r>
          </w:p>
        </w:tc>
        <w:tc>
          <w:tcPr>
            <w:tcW w:w="890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Бесплатная</w:t>
            </w:r>
          </w:p>
        </w:tc>
        <w:tc>
          <w:tcPr>
            <w:tcW w:w="889" w:type="dxa"/>
            <w:shd w:val="clear" w:color="auto" w:fill="FFFFFF" w:themeFill="background1"/>
          </w:tcPr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93.19 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93.11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85.41</w:t>
            </w:r>
          </w:p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68.20</w:t>
            </w:r>
            <w:r>
              <w:rPr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933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Муниципальное бюджетное учреждение «Физкультурно-оздоровительный клуб по месту жительства «Стрела»» города Лесосибирска, Муниципальное бюджетное учреждение дополнительного образования «Спортивная школа по видам единоборств</w:t>
            </w:r>
            <w:r w:rsidR="00936627">
              <w:rPr>
                <w:color w:val="000000" w:themeColor="text1"/>
                <w:sz w:val="12"/>
                <w:szCs w:val="12"/>
              </w:rPr>
              <w:t>»</w:t>
            </w:r>
          </w:p>
        </w:tc>
        <w:tc>
          <w:tcPr>
            <w:tcW w:w="1335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В интересах общества</w:t>
            </w:r>
          </w:p>
        </w:tc>
        <w:tc>
          <w:tcPr>
            <w:tcW w:w="1335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Количество занятий (Штука)</w:t>
            </w:r>
          </w:p>
        </w:tc>
        <w:tc>
          <w:tcPr>
            <w:tcW w:w="2267" w:type="dxa"/>
            <w:shd w:val="clear" w:color="auto" w:fill="FFFFFF" w:themeFill="background1"/>
          </w:tcPr>
          <w:p w:rsidR="00B26032" w:rsidRDefault="00775DB1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Н</w:t>
            </w:r>
            <w:r w:rsidR="00481B46">
              <w:rPr>
                <w:color w:val="000000" w:themeColor="text1"/>
                <w:sz w:val="12"/>
                <w:szCs w:val="12"/>
              </w:rPr>
              <w:t>аличие обоснованных жалоб (единица)</w:t>
            </w:r>
          </w:p>
        </w:tc>
        <w:tc>
          <w:tcPr>
            <w:tcW w:w="1646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Постановление администрации города Лесосибирска № 1463 от 29.10.2014 "Об утверждении муниципальной программы "Развитие физической культуры и спорта города Лесосибирска";</w:t>
            </w:r>
          </w:p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региональный</w:t>
            </w:r>
          </w:p>
        </w:tc>
      </w:tr>
      <w:tr w:rsidR="00B26032" w:rsidTr="000A5822">
        <w:trPr>
          <w:trHeight w:val="280"/>
        </w:trPr>
        <w:tc>
          <w:tcPr>
            <w:tcW w:w="390" w:type="dxa"/>
          </w:tcPr>
          <w:p w:rsidR="00B26032" w:rsidRDefault="00481B46" w:rsidP="00F82997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</w:t>
            </w:r>
            <w:r w:rsidR="00717DF5">
              <w:rPr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461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03</w:t>
            </w:r>
          </w:p>
        </w:tc>
        <w:tc>
          <w:tcPr>
            <w:tcW w:w="579" w:type="dxa"/>
            <w:shd w:val="clear" w:color="auto" w:fill="FFFFFF" w:themeFill="background1"/>
          </w:tcPr>
          <w:p w:rsidR="00F27C27" w:rsidRDefault="00F27C27" w:rsidP="00F27C27">
            <w:pPr>
              <w:rPr>
                <w:color w:val="000000" w:themeColor="text1"/>
                <w:sz w:val="12"/>
                <w:szCs w:val="12"/>
              </w:rPr>
            </w:pPr>
            <w:r w:rsidRPr="00F27C27">
              <w:rPr>
                <w:color w:val="000000" w:themeColor="text1"/>
                <w:sz w:val="12"/>
                <w:szCs w:val="12"/>
              </w:rPr>
              <w:t>Р.03.1.0021.0001.004</w:t>
            </w:r>
          </w:p>
          <w:p w:rsidR="00B26032" w:rsidRPr="00F27C27" w:rsidRDefault="00F27C27" w:rsidP="00F27C27">
            <w:pPr>
              <w:rPr>
                <w:color w:val="000000" w:themeColor="text1"/>
                <w:sz w:val="12"/>
                <w:szCs w:val="12"/>
              </w:rPr>
            </w:pPr>
            <w:r w:rsidRPr="00F27C27">
              <w:rPr>
                <w:color w:val="000000" w:themeColor="text1"/>
                <w:sz w:val="12"/>
                <w:szCs w:val="12"/>
              </w:rPr>
              <w:t>(931900.Р.27.1.Р0210001002)</w:t>
            </w:r>
          </w:p>
        </w:tc>
        <w:tc>
          <w:tcPr>
            <w:tcW w:w="675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Р021</w:t>
            </w:r>
          </w:p>
        </w:tc>
        <w:tc>
          <w:tcPr>
            <w:tcW w:w="1171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</w:t>
            </w:r>
          </w:p>
        </w:tc>
        <w:tc>
          <w:tcPr>
            <w:tcW w:w="897" w:type="dxa"/>
            <w:shd w:val="clear" w:color="auto" w:fill="FFFFFF" w:themeFill="background1"/>
          </w:tcPr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Работа </w:t>
            </w:r>
          </w:p>
        </w:tc>
        <w:tc>
          <w:tcPr>
            <w:tcW w:w="890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Бесплатная</w:t>
            </w:r>
          </w:p>
        </w:tc>
        <w:tc>
          <w:tcPr>
            <w:tcW w:w="889" w:type="dxa"/>
            <w:shd w:val="clear" w:color="auto" w:fill="FFFFFF" w:themeFill="background1"/>
          </w:tcPr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93.19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77.21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93.11</w:t>
            </w:r>
          </w:p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Муниципальное бюджетное учреждение «Стадион «Труд»</w:t>
            </w:r>
          </w:p>
        </w:tc>
        <w:tc>
          <w:tcPr>
            <w:tcW w:w="1335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В интересах общества</w:t>
            </w:r>
          </w:p>
        </w:tc>
        <w:tc>
          <w:tcPr>
            <w:tcW w:w="1335" w:type="dxa"/>
            <w:shd w:val="clear" w:color="auto" w:fill="FFFFFF" w:themeFill="background1"/>
          </w:tcPr>
          <w:p w:rsidR="00B26032" w:rsidRPr="00F27C27" w:rsidRDefault="00481B46">
            <w:pPr>
              <w:rPr>
                <w:color w:val="000000" w:themeColor="text1"/>
                <w:spacing w:val="-6"/>
                <w:sz w:val="12"/>
                <w:szCs w:val="12"/>
              </w:rPr>
            </w:pPr>
            <w:r w:rsidRPr="00F27C27">
              <w:rPr>
                <w:color w:val="000000" w:themeColor="text1"/>
                <w:spacing w:val="-6"/>
                <w:sz w:val="12"/>
                <w:szCs w:val="12"/>
              </w:rPr>
              <w:t>1. Количество мероприятий (штука)</w:t>
            </w:r>
          </w:p>
        </w:tc>
        <w:tc>
          <w:tcPr>
            <w:tcW w:w="2267" w:type="dxa"/>
            <w:shd w:val="clear" w:color="auto" w:fill="FFFFFF" w:themeFill="background1"/>
          </w:tcPr>
          <w:p w:rsidR="00B26032" w:rsidRPr="00F27C27" w:rsidRDefault="00481B46">
            <w:pPr>
              <w:rPr>
                <w:color w:val="000000" w:themeColor="text1"/>
                <w:spacing w:val="-6"/>
                <w:sz w:val="12"/>
                <w:szCs w:val="12"/>
              </w:rPr>
            </w:pPr>
            <w:r w:rsidRPr="00F27C27">
              <w:rPr>
                <w:color w:val="000000" w:themeColor="text1"/>
                <w:spacing w:val="-6"/>
                <w:sz w:val="12"/>
                <w:szCs w:val="12"/>
              </w:rPr>
              <w:t xml:space="preserve">1. </w:t>
            </w:r>
            <w:r w:rsidR="00F27C27" w:rsidRPr="00F27C27">
              <w:rPr>
                <w:color w:val="000000" w:themeColor="text1"/>
                <w:spacing w:val="-6"/>
                <w:sz w:val="12"/>
                <w:szCs w:val="12"/>
              </w:rPr>
              <w:t>Наличие обоснованных жалоб (единиц);</w:t>
            </w:r>
          </w:p>
          <w:p w:rsidR="00B26032" w:rsidRPr="00F27C27" w:rsidRDefault="00481B46" w:rsidP="00F27C27">
            <w:pPr>
              <w:rPr>
                <w:color w:val="000000" w:themeColor="text1"/>
                <w:spacing w:val="-6"/>
                <w:sz w:val="12"/>
                <w:szCs w:val="12"/>
              </w:rPr>
            </w:pPr>
            <w:r w:rsidRPr="00F27C27">
              <w:rPr>
                <w:color w:val="000000" w:themeColor="text1"/>
                <w:spacing w:val="-6"/>
                <w:sz w:val="12"/>
                <w:szCs w:val="12"/>
              </w:rPr>
              <w:t>2.</w:t>
            </w:r>
            <w:r w:rsidR="00F27C27" w:rsidRPr="00F27C27">
              <w:rPr>
                <w:color w:val="000000" w:themeColor="text1"/>
                <w:spacing w:val="-6"/>
                <w:sz w:val="12"/>
                <w:szCs w:val="12"/>
              </w:rPr>
              <w:t xml:space="preserve"> </w:t>
            </w:r>
            <w:r>
              <w:rPr>
                <w:color w:val="000000" w:themeColor="text1"/>
                <w:spacing w:val="-6"/>
                <w:sz w:val="12"/>
                <w:szCs w:val="12"/>
              </w:rPr>
              <w:t xml:space="preserve"> Количество участников спортивных мероприятий (человек)</w:t>
            </w:r>
            <w:r w:rsidR="00F27C27">
              <w:rPr>
                <w:color w:val="000000" w:themeColor="text1"/>
                <w:spacing w:val="-6"/>
                <w:sz w:val="12"/>
                <w:szCs w:val="12"/>
              </w:rPr>
              <w:t>.</w:t>
            </w:r>
          </w:p>
        </w:tc>
        <w:tc>
          <w:tcPr>
            <w:tcW w:w="1646" w:type="dxa"/>
            <w:shd w:val="clear" w:color="auto" w:fill="FFFFFF" w:themeFill="background1"/>
          </w:tcPr>
          <w:p w:rsidR="00B26032" w:rsidRDefault="00D20C8B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п. 8 Статьи 4.1 </w:t>
            </w:r>
            <w:r w:rsidR="00481B46">
              <w:rPr>
                <w:color w:val="000000" w:themeColor="text1"/>
                <w:sz w:val="12"/>
                <w:szCs w:val="12"/>
              </w:rPr>
              <w:t>Закона Красноярского края от 21.12.2010 №11-5566 "О физической культуре и спорте в Красноярском крае";  Постановление администрации города Лесосибирска № 1463 от 29.10.2014 "Об  утверждении муниципальной программы "Развитие физической культуры и спорта города Лесосибирска";</w:t>
            </w:r>
          </w:p>
        </w:tc>
        <w:tc>
          <w:tcPr>
            <w:tcW w:w="939" w:type="dxa"/>
            <w:shd w:val="clear" w:color="auto" w:fill="FFFFFF" w:themeFill="background1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региональный</w:t>
            </w:r>
          </w:p>
        </w:tc>
      </w:tr>
      <w:tr w:rsidR="00B26032" w:rsidTr="000A5822">
        <w:trPr>
          <w:trHeight w:val="1587"/>
        </w:trPr>
        <w:tc>
          <w:tcPr>
            <w:tcW w:w="390" w:type="dxa"/>
          </w:tcPr>
          <w:p w:rsidR="00B26032" w:rsidRDefault="00481B46" w:rsidP="00F82997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</w:t>
            </w:r>
            <w:r w:rsidR="00F82997">
              <w:rPr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461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03</w:t>
            </w:r>
          </w:p>
        </w:tc>
        <w:tc>
          <w:tcPr>
            <w:tcW w:w="579" w:type="dxa"/>
            <w:shd w:val="clear" w:color="auto" w:fill="FFFFFF" w:themeFill="background1"/>
          </w:tcPr>
          <w:p w:rsidR="00F27C27" w:rsidRDefault="00F27C27" w:rsidP="00F27C27">
            <w:pPr>
              <w:rPr>
                <w:color w:val="000000" w:themeColor="text1"/>
                <w:sz w:val="12"/>
                <w:szCs w:val="12"/>
              </w:rPr>
            </w:pPr>
            <w:r w:rsidRPr="00F27C27">
              <w:rPr>
                <w:color w:val="000000" w:themeColor="text1"/>
                <w:sz w:val="12"/>
                <w:szCs w:val="12"/>
              </w:rPr>
              <w:t>Р.03.1.0026.0001.004</w:t>
            </w:r>
          </w:p>
          <w:p w:rsidR="00B26032" w:rsidRPr="00F27C27" w:rsidRDefault="00F27C27" w:rsidP="00F27C27">
            <w:pPr>
              <w:rPr>
                <w:color w:val="000000" w:themeColor="text1"/>
                <w:sz w:val="12"/>
                <w:szCs w:val="12"/>
              </w:rPr>
            </w:pPr>
            <w:r w:rsidRPr="00F27C27">
              <w:rPr>
                <w:color w:val="000000" w:themeColor="text1"/>
                <w:sz w:val="12"/>
                <w:szCs w:val="12"/>
              </w:rPr>
              <w:t>(931100.Р.27.1.Р0260001002)</w:t>
            </w:r>
          </w:p>
        </w:tc>
        <w:tc>
          <w:tcPr>
            <w:tcW w:w="675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Р026</w:t>
            </w:r>
          </w:p>
        </w:tc>
        <w:tc>
          <w:tcPr>
            <w:tcW w:w="1171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Обеспечение доступа к объектам спорта</w:t>
            </w:r>
          </w:p>
        </w:tc>
        <w:tc>
          <w:tcPr>
            <w:tcW w:w="897" w:type="dxa"/>
            <w:shd w:val="clear" w:color="auto" w:fill="FFFFFF" w:themeFill="background1"/>
          </w:tcPr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Работа</w:t>
            </w:r>
          </w:p>
        </w:tc>
        <w:tc>
          <w:tcPr>
            <w:tcW w:w="890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Бесплатная</w:t>
            </w:r>
          </w:p>
        </w:tc>
        <w:tc>
          <w:tcPr>
            <w:tcW w:w="889" w:type="dxa"/>
            <w:shd w:val="clear" w:color="auto" w:fill="FFFFFF" w:themeFill="background1"/>
          </w:tcPr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93.11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77.21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93.11</w:t>
            </w:r>
          </w:p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Муниципальное бюджетное учреждение «Стадион «Труд»</w:t>
            </w:r>
          </w:p>
        </w:tc>
        <w:tc>
          <w:tcPr>
            <w:tcW w:w="1335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В интересах общества</w:t>
            </w:r>
          </w:p>
        </w:tc>
        <w:tc>
          <w:tcPr>
            <w:tcW w:w="1335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1. Количество договоров (Штука)</w:t>
            </w:r>
          </w:p>
        </w:tc>
        <w:tc>
          <w:tcPr>
            <w:tcW w:w="2267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1. Наличие обоснованных жалоб (единиц),</w:t>
            </w:r>
          </w:p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2. Реализация на объектах спорта физкультурных мероприятий, спортивных мероприятий, проводимых в рамках реализации утвержденного календарного плана официальных физкультурных мероприятий и спортивных мероприятий муниципального образования, официальных физкультурных мероприятий и спортивных мероприятий Красноярского края, а также утвержденного Единого календарного плана межрегиональных, всероссийских и </w:t>
            </w:r>
            <w:r w:rsidR="00F27C27">
              <w:rPr>
                <w:color w:val="000000" w:themeColor="text1"/>
                <w:sz w:val="12"/>
                <w:szCs w:val="12"/>
              </w:rPr>
              <w:t>международных физкультурных мероприятий,</w:t>
            </w:r>
            <w:r>
              <w:rPr>
                <w:color w:val="000000" w:themeColor="text1"/>
                <w:sz w:val="12"/>
                <w:szCs w:val="12"/>
              </w:rPr>
              <w:t xml:space="preserve"> и спортивных мероприятий (процент);</w:t>
            </w:r>
          </w:p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3. Коэффициент удовлетворенности спортсменов, посетивших объекты спорта для проведения физкультурных мероприятий, спортивных мероприятий (процент)</w:t>
            </w:r>
          </w:p>
        </w:tc>
        <w:tc>
          <w:tcPr>
            <w:tcW w:w="1646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п.1 статьи 2; п. 4 статьи 12  Закон Красноярского края от 21.12.2010 N 11-5566 "О физической культуре и спорте в Красноярском крае"; Постановление администрации города Лесосибирска № 1463 от 29.10.2014 "Об  утверждении муниципальной программы "Развитие физической культуры и спорта города Лесосибирска";</w:t>
            </w:r>
          </w:p>
        </w:tc>
        <w:tc>
          <w:tcPr>
            <w:tcW w:w="939" w:type="dxa"/>
            <w:shd w:val="clear" w:color="auto" w:fill="FFFFFF" w:themeFill="background1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региональный</w:t>
            </w:r>
          </w:p>
        </w:tc>
      </w:tr>
      <w:tr w:rsidR="00B26032" w:rsidTr="000A5822">
        <w:trPr>
          <w:trHeight w:val="280"/>
        </w:trPr>
        <w:tc>
          <w:tcPr>
            <w:tcW w:w="390" w:type="dxa"/>
          </w:tcPr>
          <w:p w:rsidR="00B26032" w:rsidRDefault="00F82997" w:rsidP="00F82997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29</w:t>
            </w:r>
          </w:p>
        </w:tc>
        <w:tc>
          <w:tcPr>
            <w:tcW w:w="461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03</w:t>
            </w:r>
          </w:p>
        </w:tc>
        <w:tc>
          <w:tcPr>
            <w:tcW w:w="579" w:type="dxa"/>
            <w:shd w:val="clear" w:color="auto" w:fill="FFFFFF" w:themeFill="background1"/>
          </w:tcPr>
          <w:p w:rsidR="00F27C27" w:rsidRDefault="00F27C27" w:rsidP="00F27C27">
            <w:pPr>
              <w:rPr>
                <w:color w:val="000000" w:themeColor="text1"/>
                <w:sz w:val="12"/>
                <w:szCs w:val="12"/>
              </w:rPr>
            </w:pPr>
            <w:r w:rsidRPr="00F27C27">
              <w:rPr>
                <w:color w:val="000000" w:themeColor="text1"/>
                <w:sz w:val="12"/>
                <w:szCs w:val="12"/>
              </w:rPr>
              <w:t>Р.03.1.0027.0001.003</w:t>
            </w:r>
          </w:p>
          <w:p w:rsidR="00B26032" w:rsidRPr="00F27C27" w:rsidRDefault="00F27C27" w:rsidP="00F27C27">
            <w:pPr>
              <w:rPr>
                <w:color w:val="000000" w:themeColor="text1"/>
                <w:sz w:val="12"/>
                <w:szCs w:val="12"/>
              </w:rPr>
            </w:pPr>
            <w:r w:rsidRPr="00F27C27">
              <w:rPr>
                <w:color w:val="000000" w:themeColor="text1"/>
                <w:sz w:val="12"/>
                <w:szCs w:val="12"/>
              </w:rPr>
              <w:t>(931900.Р.27.1.Р0270001001)</w:t>
            </w:r>
          </w:p>
        </w:tc>
        <w:tc>
          <w:tcPr>
            <w:tcW w:w="675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Р027</w:t>
            </w:r>
          </w:p>
        </w:tc>
        <w:tc>
          <w:tcPr>
            <w:tcW w:w="1171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897" w:type="dxa"/>
            <w:shd w:val="clear" w:color="auto" w:fill="FFFFFF" w:themeFill="background1"/>
          </w:tcPr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Работа</w:t>
            </w:r>
          </w:p>
        </w:tc>
        <w:tc>
          <w:tcPr>
            <w:tcW w:w="890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Бесплатная</w:t>
            </w:r>
          </w:p>
        </w:tc>
        <w:tc>
          <w:tcPr>
            <w:tcW w:w="889" w:type="dxa"/>
            <w:shd w:val="clear" w:color="auto" w:fill="FFFFFF" w:themeFill="background1"/>
          </w:tcPr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93.11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77.21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93.11</w:t>
            </w:r>
          </w:p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Муниципальное бюджетное учреждение «Стадион «Труд»</w:t>
            </w:r>
          </w:p>
        </w:tc>
        <w:tc>
          <w:tcPr>
            <w:tcW w:w="1335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В интересах общества</w:t>
            </w:r>
          </w:p>
        </w:tc>
        <w:tc>
          <w:tcPr>
            <w:tcW w:w="1335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1. Количество мероприятий (штук)</w:t>
            </w:r>
          </w:p>
        </w:tc>
        <w:tc>
          <w:tcPr>
            <w:tcW w:w="2267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1. Количество участников мероприятий (человек)</w:t>
            </w:r>
          </w:p>
        </w:tc>
        <w:tc>
          <w:tcPr>
            <w:tcW w:w="1646" w:type="dxa"/>
            <w:shd w:val="clear" w:color="auto" w:fill="FFFFFF" w:themeFill="background1"/>
          </w:tcPr>
          <w:p w:rsidR="00B26032" w:rsidRDefault="00775DB1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п. 8 Статьи 4.1 Закона Красноярского края от 21.12.2010 №11-5566 "О физической культуре и спорте в Красноярском крае";  Постановление администрации города Лесосибирска № 1463 от 29.10.2014 "Об  утверждении муниципальной программы "Развитие физической культуры и спорта города Лесосибирска";</w:t>
            </w:r>
          </w:p>
        </w:tc>
        <w:tc>
          <w:tcPr>
            <w:tcW w:w="939" w:type="dxa"/>
            <w:shd w:val="clear" w:color="auto" w:fill="FFFFFF" w:themeFill="background1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региональный</w:t>
            </w:r>
          </w:p>
        </w:tc>
      </w:tr>
      <w:tr w:rsidR="00B26032" w:rsidTr="000A5822">
        <w:trPr>
          <w:trHeight w:val="1253"/>
        </w:trPr>
        <w:tc>
          <w:tcPr>
            <w:tcW w:w="390" w:type="dxa"/>
          </w:tcPr>
          <w:p w:rsidR="00B26032" w:rsidRDefault="00481B46" w:rsidP="00F82997">
            <w:pPr>
              <w:contextualSpacing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</w:t>
            </w:r>
            <w:r w:rsidR="00F82997">
              <w:rPr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461" w:type="dxa"/>
          </w:tcPr>
          <w:p w:rsidR="00B26032" w:rsidRDefault="00481B46">
            <w:pPr>
              <w:contextualSpacing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03</w:t>
            </w:r>
          </w:p>
        </w:tc>
        <w:tc>
          <w:tcPr>
            <w:tcW w:w="579" w:type="dxa"/>
            <w:shd w:val="clear" w:color="auto" w:fill="FFFFFF" w:themeFill="background1"/>
          </w:tcPr>
          <w:p w:rsidR="00B26032" w:rsidRPr="00775DB1" w:rsidRDefault="00775DB1" w:rsidP="00775DB1">
            <w:pPr>
              <w:rPr>
                <w:color w:val="000000" w:themeColor="text1"/>
                <w:sz w:val="12"/>
                <w:szCs w:val="12"/>
              </w:rPr>
            </w:pPr>
            <w:r w:rsidRPr="00775DB1">
              <w:rPr>
                <w:color w:val="000000" w:themeColor="text1"/>
                <w:sz w:val="12"/>
                <w:szCs w:val="12"/>
              </w:rPr>
              <w:t>Р.03.1.0017.0001.002</w:t>
            </w:r>
            <w:r>
              <w:rPr>
                <w:color w:val="000000" w:themeColor="text1"/>
                <w:sz w:val="12"/>
                <w:szCs w:val="12"/>
              </w:rPr>
              <w:t xml:space="preserve"> </w:t>
            </w:r>
            <w:r w:rsidRPr="00775DB1">
              <w:rPr>
                <w:color w:val="000000" w:themeColor="text1"/>
                <w:sz w:val="12"/>
                <w:szCs w:val="12"/>
              </w:rPr>
              <w:t>(931900.Р.27.1.Р0170001001)</w:t>
            </w:r>
          </w:p>
        </w:tc>
        <w:tc>
          <w:tcPr>
            <w:tcW w:w="675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Р017</w:t>
            </w:r>
          </w:p>
        </w:tc>
        <w:tc>
          <w:tcPr>
            <w:tcW w:w="1171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Организация и проведение официальных спортивных мероприятий </w:t>
            </w:r>
          </w:p>
        </w:tc>
        <w:tc>
          <w:tcPr>
            <w:tcW w:w="897" w:type="dxa"/>
            <w:shd w:val="clear" w:color="auto" w:fill="FFFFFF" w:themeFill="background1"/>
          </w:tcPr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Работа </w:t>
            </w:r>
          </w:p>
        </w:tc>
        <w:tc>
          <w:tcPr>
            <w:tcW w:w="890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Бесплатная</w:t>
            </w:r>
          </w:p>
        </w:tc>
        <w:tc>
          <w:tcPr>
            <w:tcW w:w="889" w:type="dxa"/>
            <w:shd w:val="clear" w:color="auto" w:fill="FFFFFF" w:themeFill="background1"/>
          </w:tcPr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93.19 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93.11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85.41</w:t>
            </w:r>
          </w:p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68.20</w:t>
            </w:r>
          </w:p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55.20</w:t>
            </w:r>
          </w:p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  <w:lang w:eastAsia="en-US"/>
              </w:rPr>
              <w:t>77.21</w:t>
            </w:r>
          </w:p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Муниципальное бюджетное учреждение дополнительного образования «Спортивная школа по видам единоборств</w:t>
            </w:r>
            <w:r w:rsidR="008A2B9A">
              <w:rPr>
                <w:color w:val="000000" w:themeColor="text1"/>
                <w:sz w:val="12"/>
                <w:szCs w:val="12"/>
              </w:rPr>
              <w:t>»</w:t>
            </w:r>
          </w:p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Муниципальное  бюджетное учреждение дополнительного образования «Спортивная школа №1»</w:t>
            </w:r>
          </w:p>
        </w:tc>
        <w:tc>
          <w:tcPr>
            <w:tcW w:w="1335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В интересах общества</w:t>
            </w:r>
          </w:p>
        </w:tc>
        <w:tc>
          <w:tcPr>
            <w:tcW w:w="1335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1.Количество мероприятий (штука)</w:t>
            </w:r>
          </w:p>
        </w:tc>
        <w:tc>
          <w:tcPr>
            <w:tcW w:w="2267" w:type="dxa"/>
            <w:shd w:val="clear" w:color="auto" w:fill="FFFFFF" w:themeFill="background1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1. </w:t>
            </w:r>
            <w:r w:rsidR="00775DB1" w:rsidRPr="00775DB1">
              <w:rPr>
                <w:color w:val="000000" w:themeColor="text1"/>
                <w:sz w:val="12"/>
                <w:szCs w:val="12"/>
              </w:rPr>
              <w:t>Наличие обоснованных жалоб (единиц)</w:t>
            </w:r>
          </w:p>
        </w:tc>
        <w:tc>
          <w:tcPr>
            <w:tcW w:w="1646" w:type="dxa"/>
            <w:shd w:val="clear" w:color="auto" w:fill="FFFFFF" w:themeFill="background1"/>
          </w:tcPr>
          <w:p w:rsidR="00B26032" w:rsidRDefault="00775DB1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п. 8 Статьи 4.1 Закона Красноярского края от 21.12.2010 №11-5566 "О физической культуре и спорте в Красноярском крае";  Постановление администрации города Лесосибирска № 1463 от 29.10.2014 "Об  утверждении муниципальной программы "Развитие физической культуры и спорта города Лесосибирска";</w:t>
            </w:r>
          </w:p>
        </w:tc>
        <w:tc>
          <w:tcPr>
            <w:tcW w:w="939" w:type="dxa"/>
            <w:shd w:val="clear" w:color="auto" w:fill="FFFFFF" w:themeFill="background1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региональный</w:t>
            </w:r>
          </w:p>
        </w:tc>
      </w:tr>
      <w:tr w:rsidR="00B26032" w:rsidTr="00F82997">
        <w:trPr>
          <w:trHeight w:val="1253"/>
        </w:trPr>
        <w:tc>
          <w:tcPr>
            <w:tcW w:w="390" w:type="dxa"/>
          </w:tcPr>
          <w:p w:rsidR="00B26032" w:rsidRDefault="00481B46" w:rsidP="00F82997">
            <w:pPr>
              <w:contextualSpacing/>
              <w:rPr>
                <w:color w:val="000000" w:themeColor="text1"/>
                <w:sz w:val="12"/>
                <w:szCs w:val="12"/>
                <w:highlight w:val="yellow"/>
              </w:rPr>
            </w:pPr>
            <w:r w:rsidRPr="008A2B9A">
              <w:rPr>
                <w:color w:val="000000" w:themeColor="text1"/>
                <w:sz w:val="12"/>
                <w:szCs w:val="12"/>
              </w:rPr>
              <w:t>3</w:t>
            </w:r>
            <w:r w:rsidR="00F82997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61" w:type="dxa"/>
          </w:tcPr>
          <w:p w:rsidR="00B26032" w:rsidRDefault="00B26032">
            <w:pPr>
              <w:contextualSpacing/>
              <w:rPr>
                <w:color w:val="000000" w:themeColor="text1"/>
                <w:sz w:val="12"/>
                <w:szCs w:val="12"/>
                <w:highlight w:val="yellow"/>
              </w:rPr>
            </w:pPr>
          </w:p>
        </w:tc>
        <w:tc>
          <w:tcPr>
            <w:tcW w:w="579" w:type="dxa"/>
          </w:tcPr>
          <w:p w:rsidR="00B26032" w:rsidRDefault="00481B46">
            <w:pPr>
              <w:rPr>
                <w:rFonts w:eastAsia="Times New Roman"/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631100.Р.27.1.Р0890001000</w:t>
            </w:r>
          </w:p>
        </w:tc>
        <w:tc>
          <w:tcPr>
            <w:tcW w:w="675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Р089</w:t>
            </w:r>
          </w:p>
        </w:tc>
        <w:tc>
          <w:tcPr>
            <w:tcW w:w="1171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Ведение информационных ресурсов и баз данных</w:t>
            </w:r>
          </w:p>
        </w:tc>
        <w:tc>
          <w:tcPr>
            <w:tcW w:w="897" w:type="dxa"/>
          </w:tcPr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890" w:type="dxa"/>
          </w:tcPr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890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Работа</w:t>
            </w:r>
          </w:p>
        </w:tc>
        <w:tc>
          <w:tcPr>
            <w:tcW w:w="890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Бесплатная </w:t>
            </w:r>
          </w:p>
        </w:tc>
        <w:tc>
          <w:tcPr>
            <w:tcW w:w="889" w:type="dxa"/>
          </w:tcPr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93.19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93.11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85.41</w:t>
            </w:r>
          </w:p>
          <w:p w:rsidR="00B26032" w:rsidRDefault="00481B46">
            <w:pPr>
              <w:spacing w:line="276" w:lineRule="auto"/>
              <w:jc w:val="center"/>
              <w:rPr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color w:val="000000" w:themeColor="text1"/>
                <w:sz w:val="12"/>
                <w:szCs w:val="12"/>
              </w:rPr>
              <w:t>68.20</w:t>
            </w:r>
          </w:p>
          <w:p w:rsidR="00B26032" w:rsidRDefault="00B26032">
            <w:pP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33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Муниципальное бюджетное учреждение дополнительного образования «Спортивная школа по видам единоборств»</w:t>
            </w:r>
          </w:p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335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В интересах общества</w:t>
            </w:r>
          </w:p>
        </w:tc>
        <w:tc>
          <w:tcPr>
            <w:tcW w:w="1335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bCs/>
                <w:color w:val="000000" w:themeColor="text1"/>
                <w:sz w:val="12"/>
                <w:szCs w:val="12"/>
              </w:rPr>
              <w:t>Количество информационных ресурсов и баз данных</w:t>
            </w:r>
          </w:p>
        </w:tc>
        <w:tc>
          <w:tcPr>
            <w:tcW w:w="2267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bCs/>
                <w:color w:val="000000" w:themeColor="text1"/>
                <w:sz w:val="12"/>
                <w:szCs w:val="12"/>
              </w:rPr>
              <w:t>Отсутствие случаев нарушения срока внесения информации, обработки данных в информационных системах</w:t>
            </w:r>
          </w:p>
        </w:tc>
        <w:tc>
          <w:tcPr>
            <w:tcW w:w="1646" w:type="dxa"/>
          </w:tcPr>
          <w:p w:rsidR="00B26032" w:rsidRDefault="00481B4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Постановление администрации города Лесосибирска № 1463 от 29.10.2014 "Об утверждении муниципальной программы "Развитие физической культуры и спорта города Лесосибирска";</w:t>
            </w:r>
          </w:p>
          <w:p w:rsidR="00B26032" w:rsidRDefault="00B260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39" w:type="dxa"/>
          </w:tcPr>
          <w:p w:rsidR="00B26032" w:rsidRDefault="00481B4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Региональный </w:t>
            </w:r>
          </w:p>
        </w:tc>
      </w:tr>
    </w:tbl>
    <w:p w:rsidR="00B26032" w:rsidRDefault="00B26032">
      <w:pPr>
        <w:rPr>
          <w:rFonts w:ascii="Arial" w:hAnsi="Arial" w:cs="Arial"/>
          <w:color w:val="000000" w:themeColor="text1"/>
          <w:sz w:val="24"/>
          <w:szCs w:val="24"/>
        </w:rPr>
        <w:sectPr w:rsidR="00B26032" w:rsidSect="000A5822">
          <w:pgSz w:w="16838" w:h="11906" w:orient="landscape"/>
          <w:pgMar w:top="993" w:right="851" w:bottom="1134" w:left="1701" w:header="720" w:footer="720" w:gutter="0"/>
          <w:cols w:space="720"/>
          <w:docGrid w:linePitch="360"/>
        </w:sectPr>
      </w:pPr>
    </w:p>
    <w:p w:rsidR="00B26032" w:rsidRDefault="00481B46">
      <w:pPr>
        <w:pStyle w:val="ConsPlusNormal"/>
        <w:widowControl/>
        <w:ind w:left="5103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5</w:t>
      </w:r>
    </w:p>
    <w:p w:rsidR="00B26032" w:rsidRDefault="00481B46">
      <w:pPr>
        <w:pStyle w:val="ConsPlusNormal"/>
        <w:widowControl/>
        <w:ind w:left="5103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муниципальной программе </w:t>
      </w:r>
    </w:p>
    <w:p w:rsidR="00B26032" w:rsidRDefault="00481B46">
      <w:pPr>
        <w:pStyle w:val="ConsPlusNormal"/>
        <w:widowControl/>
        <w:ind w:left="5103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«Развитие физической культуры                   и спорта города Лесосибирска» </w:t>
      </w:r>
    </w:p>
    <w:p w:rsidR="00B26032" w:rsidRDefault="00B26032">
      <w:pPr>
        <w:pStyle w:val="ConsPlusNormal"/>
        <w:widowControl/>
        <w:ind w:left="5103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6032" w:rsidRDefault="00481B46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/>
        </w:rPr>
        <w:t>I</w:t>
      </w:r>
    </w:p>
    <w:p w:rsidR="00B26032" w:rsidRDefault="00481B46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«Развитие массовой физической культуры и спорта» </w:t>
      </w:r>
    </w:p>
    <w:p w:rsidR="00B26032" w:rsidRDefault="00481B46">
      <w:pPr>
        <w:pStyle w:val="ConsPlusNormal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Паспорт подпрограммы</w:t>
      </w:r>
    </w:p>
    <w:p w:rsidR="00B26032" w:rsidRDefault="00B26032">
      <w:pPr>
        <w:pStyle w:val="ConsPlusNormal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490"/>
      </w:tblGrid>
      <w:tr w:rsidR="00B26032">
        <w:trPr>
          <w:trHeight w:val="52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</w:tcPr>
          <w:p w:rsidR="00B26032" w:rsidRDefault="00481B46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032" w:rsidRDefault="00481B46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«Развитие массовой физической культуры и спорта»</w:t>
            </w:r>
          </w:p>
        </w:tc>
      </w:tr>
      <w:tr w:rsidR="00B26032">
        <w:trPr>
          <w:trHeight w:val="5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</w:tcPr>
          <w:p w:rsidR="00B26032" w:rsidRDefault="00481B46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032" w:rsidRDefault="00481B46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«Развитие физической культуры и спорта города Лесосибирска» </w:t>
            </w:r>
          </w:p>
        </w:tc>
      </w:tr>
      <w:tr w:rsidR="00B26032">
        <w:trPr>
          <w:trHeight w:val="55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</w:tcPr>
          <w:p w:rsidR="00B26032" w:rsidRDefault="00481B46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032" w:rsidRDefault="00481B46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Отдел спорта и молодежной политики администрации города Лесосибирска</w:t>
            </w:r>
          </w:p>
        </w:tc>
      </w:tr>
      <w:tr w:rsidR="00B26032">
        <w:trPr>
          <w:trHeight w:val="82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</w:tcPr>
          <w:p w:rsidR="00B26032" w:rsidRDefault="00481B46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032" w:rsidRDefault="00481B46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Отдел спорта и молодежной политики администрации города Лесосибирска</w:t>
            </w:r>
          </w:p>
        </w:tc>
      </w:tr>
      <w:tr w:rsidR="00B26032">
        <w:trPr>
          <w:trHeight w:val="41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032" w:rsidRDefault="00481B46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</w:t>
            </w:r>
            <w:r>
              <w:rPr>
                <w:rFonts w:eastAsia="TimesNewRomanPSMT"/>
                <w:color w:val="000000" w:themeColor="text1"/>
                <w:sz w:val="24"/>
                <w:szCs w:val="24"/>
              </w:rPr>
              <w:t>еализация комплекса мер, направленных на стимулирование и вовлечение населения в занятия физической культурой и спортом, обеспечение доступных и комфортных условий и возможностей для населения по ведению здорового образа жизни, занятиям физической культурой, массовым и любительским спортом.</w:t>
            </w:r>
          </w:p>
        </w:tc>
      </w:tr>
      <w:tr w:rsidR="00B26032">
        <w:trPr>
          <w:trHeight w:val="41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032" w:rsidRDefault="00481B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Задачи подпрограммы</w:t>
            </w:r>
          </w:p>
          <w:p w:rsidR="00B26032" w:rsidRDefault="00B26032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Популяризация физической культуры и спорта, формирование потребности в физическом совершенствовании посредством внедрения эффективных технологий пропаганды в сфере физической культуры и спорта. </w:t>
            </w:r>
          </w:p>
          <w:p w:rsidR="00B26032" w:rsidRDefault="00481B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Развитие устойчивой потребности всех категорий населения края к здоровому образу жизни. </w:t>
            </w:r>
          </w:p>
          <w:p w:rsidR="00B26032" w:rsidRDefault="00481B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Формирование мотивации к регулярным занятиям физической культурой и спортом посредством проведения, участия в официальных физкультурных, спортивных мероприятиях различного уровня. </w:t>
            </w:r>
          </w:p>
          <w:p w:rsidR="00B26032" w:rsidRDefault="00481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и совершенствование инфраструктуры физической культуры и спорта в «шаговой» доступности.</w:t>
            </w:r>
          </w:p>
          <w:p w:rsidR="00B26032" w:rsidRDefault="00481B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Организация и принятие видов испытаний (тестов), нормативов, требований к оценке уровня знаний и умений в области физической культуры и спорта Всероссийского физкультурно-спортивного комплекса «Готов к труду и обороне».</w:t>
            </w:r>
          </w:p>
        </w:tc>
      </w:tr>
      <w:tr w:rsidR="00B26032">
        <w:trPr>
          <w:trHeight w:val="41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032" w:rsidRDefault="00481B46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Ожидаемые результаты от реализации подпрограммы, с указанием динамики изменения показателей результативности </w:t>
            </w:r>
          </w:p>
          <w:p w:rsidR="00B26032" w:rsidRDefault="00B26032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организованных и проведенных общегородских массовых физкультурно-спортивных мероприятий;</w:t>
            </w:r>
          </w:p>
          <w:p w:rsidR="00B26032" w:rsidRDefault="00481B46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Количество участников массовых физкультурно-спортивных мероприятий; </w:t>
            </w:r>
          </w:p>
          <w:p w:rsidR="00B26032" w:rsidRDefault="00481B46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Уровень обеспеченности спортивными сооружениями в городе Лесосибирске</w:t>
            </w:r>
          </w:p>
          <w:p w:rsidR="00B26032" w:rsidRDefault="00481B46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привлеченного населения к выполнению видов испытаний (тестов), нормативов, требований к оценке уровня знаний и умений в области физической культуры и спорта Всероссийского физкультурно-спортивного комплекса «Готов к труду и обороне».</w:t>
            </w:r>
          </w:p>
          <w:p w:rsidR="00B26032" w:rsidRDefault="00481B46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привлеченного населения к систематическим занятиям физической культурой и спортом в рамках  реализации проекта «Спорт в каждый двор».</w:t>
            </w:r>
          </w:p>
        </w:tc>
      </w:tr>
      <w:tr w:rsidR="00B26032">
        <w:trPr>
          <w:trHeight w:val="31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032" w:rsidRDefault="00481B46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2024 - 2026 гг.</w:t>
            </w:r>
          </w:p>
        </w:tc>
      </w:tr>
      <w:tr w:rsidR="00B26032" w:rsidTr="00050207">
        <w:trPr>
          <w:trHeight w:val="233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26032" w:rsidRDefault="00481B46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6032" w:rsidRDefault="00481B46" w:rsidP="00C65DCC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бюджетный ассигнований на реализацию подпрограммы составляет </w:t>
            </w:r>
            <w:r w:rsidR="00324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104 925,5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 из местного бюджета из них по годам:</w:t>
            </w:r>
          </w:p>
          <w:p w:rsidR="00C65DCC" w:rsidRDefault="00481B46" w:rsidP="00C65DCC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г. – </w:t>
            </w:r>
            <w:r w:rsidR="00324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68 425,5</w:t>
            </w:r>
            <w:r w:rsidR="00C65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из них:</w:t>
            </w:r>
          </w:p>
          <w:p w:rsidR="00C65DCC" w:rsidRPr="000B0C5E" w:rsidRDefault="00324A71" w:rsidP="00C65D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</w:t>
            </w:r>
            <w:r w:rsidR="00050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- 28 425,5</w:t>
            </w:r>
            <w:r w:rsidR="00C65DCC" w:rsidRPr="000B0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 </w:t>
            </w:r>
            <w:r w:rsidR="00C65DCC" w:rsidRPr="000B0C5E">
              <w:rPr>
                <w:rFonts w:ascii="Times New Roman" w:hAnsi="Times New Roman" w:cs="Times New Roman"/>
                <w:sz w:val="24"/>
                <w:szCs w:val="24"/>
              </w:rPr>
              <w:t>– местный бюджет,</w:t>
            </w:r>
          </w:p>
          <w:p w:rsidR="00C65DCC" w:rsidRPr="000B0C5E" w:rsidRDefault="00050207" w:rsidP="00C65D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- 40 000,0</w:t>
            </w:r>
            <w:r w:rsidR="00C65DCC" w:rsidRPr="000B0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DCC" w:rsidRPr="000B0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руб. </w:t>
            </w:r>
            <w:r w:rsidR="00C65DCC" w:rsidRPr="000B0C5E">
              <w:rPr>
                <w:rFonts w:ascii="Times New Roman" w:hAnsi="Times New Roman" w:cs="Times New Roman"/>
                <w:sz w:val="24"/>
                <w:szCs w:val="24"/>
              </w:rPr>
              <w:t>– краевой бюджет;</w:t>
            </w:r>
          </w:p>
          <w:p w:rsidR="00B26032" w:rsidRDefault="00481B46" w:rsidP="00C65DCC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г. – </w:t>
            </w:r>
            <w:r w:rsidR="0025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18 250,0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 – местный бюджет;</w:t>
            </w:r>
          </w:p>
          <w:p w:rsidR="00B26032" w:rsidRDefault="00481B46" w:rsidP="00C65DCC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2026 г. – </w:t>
            </w:r>
            <w:r w:rsidR="0025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18 250,0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 – местный бюджет.</w:t>
            </w:r>
          </w:p>
        </w:tc>
      </w:tr>
    </w:tbl>
    <w:p w:rsidR="00B26032" w:rsidRDefault="00B26032">
      <w:pPr>
        <w:widowControl w:val="0"/>
        <w:suppressAutoHyphens/>
        <w:jc w:val="center"/>
        <w:rPr>
          <w:color w:val="000000" w:themeColor="text1"/>
        </w:rPr>
      </w:pPr>
    </w:p>
    <w:p w:rsidR="00B26032" w:rsidRDefault="00B26032">
      <w:pPr>
        <w:widowControl w:val="0"/>
        <w:suppressAutoHyphens/>
        <w:jc w:val="center"/>
        <w:rPr>
          <w:color w:val="000000" w:themeColor="text1"/>
        </w:rPr>
      </w:pPr>
    </w:p>
    <w:p w:rsidR="00B26032" w:rsidRDefault="00481B46">
      <w:pPr>
        <w:widowControl w:val="0"/>
        <w:suppressAutoHyphens/>
        <w:jc w:val="center"/>
        <w:rPr>
          <w:color w:val="000000" w:themeColor="text1"/>
        </w:rPr>
      </w:pPr>
      <w:r>
        <w:rPr>
          <w:color w:val="000000" w:themeColor="text1"/>
        </w:rPr>
        <w:t>2.Основные разделы подпрограммы</w:t>
      </w:r>
    </w:p>
    <w:p w:rsidR="00B26032" w:rsidRDefault="00481B46">
      <w:pPr>
        <w:widowControl w:val="0"/>
        <w:ind w:firstLine="708"/>
        <w:jc w:val="center"/>
        <w:rPr>
          <w:color w:val="000000" w:themeColor="text1"/>
        </w:rPr>
      </w:pPr>
      <w:r>
        <w:rPr>
          <w:color w:val="000000" w:themeColor="text1"/>
        </w:rPr>
        <w:t>2.1. Постановка городской проблемы и обоснование необходимости разработки подпрограммы.</w:t>
      </w:r>
    </w:p>
    <w:p w:rsidR="00B26032" w:rsidRDefault="00B26032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</w:p>
    <w:p w:rsidR="00B26032" w:rsidRDefault="00481B46">
      <w:pPr>
        <w:pStyle w:val="af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Систематические занятия физической культурой и спортом - важнейшая составляющая здорового образа жизни человека. </w:t>
      </w:r>
    </w:p>
    <w:p w:rsidR="00B26032" w:rsidRDefault="00481B46">
      <w:pPr>
        <w:pStyle w:val="af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Необходимость вовлечения населения в систематические занятия физической культурой и спортом отмечена 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№1662-р.</w:t>
      </w:r>
    </w:p>
    <w:p w:rsidR="00B26032" w:rsidRDefault="00481B46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Основополагающей задачей развития города Лесосибирска является создание условий для роста благосостояния населения. Сохранение и улучшение физического и духовного здоровья граждан в значительной степени способствует решению указанной задачи. Физическая культура и спорт являются уникальными средствами воспитания физически и морально здоровых людей. </w:t>
      </w:r>
    </w:p>
    <w:p w:rsidR="00B26032" w:rsidRPr="00A25AAD" w:rsidRDefault="00481B46" w:rsidP="00A25AAD">
      <w:pPr>
        <w:pStyle w:val="ConsPlusNormal"/>
        <w:widowControl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AD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Материально-техническая база в области спорта в г. Лесосибирске представлена спортсоо</w:t>
      </w:r>
      <w:r w:rsidR="00A25AAD">
        <w:rPr>
          <w:rFonts w:ascii="Times New Roman" w:hAnsi="Times New Roman" w:cs="Times New Roman"/>
          <w:color w:val="000000" w:themeColor="text1"/>
          <w:sz w:val="28"/>
          <w:szCs w:val="28"/>
        </w:rPr>
        <w:t>ружениями в количестве более 147</w:t>
      </w:r>
      <w:r w:rsidRPr="00A25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B26032" w:rsidRPr="00A25AAD" w:rsidRDefault="00481B46" w:rsidP="005657C2">
      <w:pPr>
        <w:pStyle w:val="aff1"/>
        <w:shd w:val="clear" w:color="auto" w:fill="FFFFFF" w:themeFill="background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AAD">
        <w:rPr>
          <w:rFonts w:ascii="Times New Roman" w:hAnsi="Times New Roman"/>
          <w:color w:val="000000" w:themeColor="text1"/>
          <w:sz w:val="28"/>
          <w:szCs w:val="28"/>
        </w:rPr>
        <w:t>- 1 стадион с трибунами на 1240 мест (после реконструкции);</w:t>
      </w:r>
    </w:p>
    <w:p w:rsidR="00B26032" w:rsidRPr="00A25AAD" w:rsidRDefault="00481B46" w:rsidP="005657C2">
      <w:pPr>
        <w:pStyle w:val="aff1"/>
        <w:shd w:val="clear" w:color="auto" w:fill="FFFFFF" w:themeFill="background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AAD">
        <w:rPr>
          <w:rFonts w:ascii="Times New Roman" w:hAnsi="Times New Roman"/>
          <w:color w:val="000000" w:themeColor="text1"/>
          <w:sz w:val="28"/>
          <w:szCs w:val="28"/>
        </w:rPr>
        <w:t>- 36 плоскостных сооружений (волейбольные и баскетбольные площадки, хоккейные коробки, спортивные дворы общеобразовательных учреждений);</w:t>
      </w:r>
    </w:p>
    <w:p w:rsidR="00B26032" w:rsidRPr="00A25AAD" w:rsidRDefault="00A25AAD" w:rsidP="005657C2">
      <w:pPr>
        <w:pStyle w:val="aff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AAD">
        <w:rPr>
          <w:rFonts w:ascii="Times New Roman" w:hAnsi="Times New Roman"/>
          <w:color w:val="000000" w:themeColor="text1"/>
          <w:sz w:val="28"/>
          <w:szCs w:val="28"/>
        </w:rPr>
        <w:t>- 25 объектов</w:t>
      </w:r>
      <w:r w:rsidR="00481B46" w:rsidRPr="00A25AAD">
        <w:rPr>
          <w:rFonts w:ascii="Times New Roman" w:hAnsi="Times New Roman"/>
          <w:color w:val="000000" w:themeColor="text1"/>
          <w:sz w:val="28"/>
          <w:szCs w:val="28"/>
        </w:rPr>
        <w:t xml:space="preserve"> городской и рекреационной инфраструктуры (универсальные игровые площадки, придомовые площадки, площадки с тренажерами, катки сезонные);</w:t>
      </w:r>
    </w:p>
    <w:p w:rsidR="00B26032" w:rsidRPr="00A25AAD" w:rsidRDefault="00A25AAD" w:rsidP="005657C2">
      <w:pPr>
        <w:pStyle w:val="aff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AAD">
        <w:rPr>
          <w:rFonts w:ascii="Times New Roman" w:hAnsi="Times New Roman"/>
          <w:color w:val="000000" w:themeColor="text1"/>
          <w:sz w:val="28"/>
          <w:szCs w:val="28"/>
        </w:rPr>
        <w:t>- 38 д</w:t>
      </w:r>
      <w:r>
        <w:rPr>
          <w:rFonts w:ascii="Times New Roman" w:hAnsi="Times New Roman"/>
          <w:color w:val="000000" w:themeColor="text1"/>
          <w:sz w:val="28"/>
          <w:szCs w:val="28"/>
        </w:rPr>
        <w:t>ругих спортивных объектов</w:t>
      </w:r>
      <w:r w:rsidR="00481B46" w:rsidRPr="00A25AAD">
        <w:rPr>
          <w:rFonts w:ascii="Times New Roman" w:hAnsi="Times New Roman"/>
          <w:color w:val="000000" w:themeColor="text1"/>
          <w:sz w:val="28"/>
          <w:szCs w:val="28"/>
        </w:rPr>
        <w:t xml:space="preserve"> (приспособленные спортивные залы);</w:t>
      </w:r>
    </w:p>
    <w:p w:rsidR="00B26032" w:rsidRPr="00A25AAD" w:rsidRDefault="00A25AAD" w:rsidP="005657C2">
      <w:pPr>
        <w:pStyle w:val="aff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AAD">
        <w:rPr>
          <w:rFonts w:ascii="Times New Roman" w:hAnsi="Times New Roman"/>
          <w:color w:val="000000" w:themeColor="text1"/>
          <w:sz w:val="28"/>
          <w:szCs w:val="28"/>
        </w:rPr>
        <w:t>- 33</w:t>
      </w:r>
      <w:r w:rsidR="00481B46" w:rsidRPr="00A25AAD">
        <w:rPr>
          <w:rFonts w:ascii="Times New Roman" w:hAnsi="Times New Roman"/>
          <w:color w:val="000000" w:themeColor="text1"/>
          <w:sz w:val="28"/>
          <w:szCs w:val="28"/>
        </w:rPr>
        <w:t xml:space="preserve"> спортивных зала (спортивные залы общеобразовательных учреждений, ВУЗов, ССУЗов);</w:t>
      </w:r>
    </w:p>
    <w:p w:rsidR="00B26032" w:rsidRPr="00A25AAD" w:rsidRDefault="00481B46" w:rsidP="005657C2">
      <w:pPr>
        <w:pStyle w:val="aff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AAD">
        <w:rPr>
          <w:rFonts w:ascii="Times New Roman" w:hAnsi="Times New Roman"/>
          <w:color w:val="000000" w:themeColor="text1"/>
          <w:sz w:val="28"/>
          <w:szCs w:val="28"/>
        </w:rPr>
        <w:t>- 7 бассейнов всех форм собственности;</w:t>
      </w:r>
    </w:p>
    <w:p w:rsidR="00B26032" w:rsidRPr="00A25AAD" w:rsidRDefault="00A25AAD" w:rsidP="005657C2">
      <w:pPr>
        <w:pStyle w:val="aff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AAD">
        <w:rPr>
          <w:rFonts w:ascii="Times New Roman" w:hAnsi="Times New Roman"/>
          <w:color w:val="000000" w:themeColor="text1"/>
          <w:sz w:val="28"/>
          <w:szCs w:val="28"/>
        </w:rPr>
        <w:t>- 5 тиров</w:t>
      </w:r>
      <w:r w:rsidR="00481B46" w:rsidRPr="00A25AA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МБУ «Стадион «Труд», </w:t>
      </w:r>
      <w:r w:rsidR="00481B46" w:rsidRPr="00A25AAD">
        <w:rPr>
          <w:rFonts w:ascii="Times New Roman" w:hAnsi="Times New Roman"/>
          <w:color w:val="000000" w:themeColor="text1"/>
          <w:sz w:val="28"/>
          <w:szCs w:val="28"/>
        </w:rPr>
        <w:t>МБОУ «Лицей», РОСТО ДОСААФ</w:t>
      </w:r>
      <w:r w:rsidRPr="00A25AAD">
        <w:rPr>
          <w:rFonts w:ascii="Times New Roman" w:hAnsi="Times New Roman"/>
          <w:color w:val="000000" w:themeColor="text1"/>
          <w:sz w:val="28"/>
          <w:szCs w:val="28"/>
        </w:rPr>
        <w:t>, КГБ ПОУ «Лесосибирский технологический техникум», Отдел МВД России по г. Лесосибирску</w:t>
      </w:r>
      <w:r w:rsidR="00481B46" w:rsidRPr="00A25AAD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B26032" w:rsidRPr="00A25AAD" w:rsidRDefault="00A25AAD" w:rsidP="005657C2">
      <w:pPr>
        <w:pStyle w:val="aff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AAD">
        <w:rPr>
          <w:rFonts w:ascii="Times New Roman" w:hAnsi="Times New Roman"/>
          <w:color w:val="000000" w:themeColor="text1"/>
          <w:sz w:val="28"/>
          <w:szCs w:val="28"/>
        </w:rPr>
        <w:t>- 3 городских лыжных базы:</w:t>
      </w:r>
      <w:r w:rsidR="00481B46" w:rsidRPr="00A25A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МБУ ДО «СШ №1» (</w:t>
      </w:r>
      <w:r w:rsidR="001552BE">
        <w:rPr>
          <w:rFonts w:ascii="Times New Roman" w:hAnsi="Times New Roman"/>
          <w:color w:val="000000" w:themeColor="text1"/>
          <w:sz w:val="28"/>
          <w:szCs w:val="28"/>
        </w:rPr>
        <w:t xml:space="preserve">л/б </w:t>
      </w:r>
      <w:r>
        <w:rPr>
          <w:rFonts w:ascii="Times New Roman" w:hAnsi="Times New Roman"/>
          <w:color w:val="000000" w:themeColor="text1"/>
          <w:sz w:val="28"/>
          <w:szCs w:val="28"/>
        </w:rPr>
        <w:t>«Снежная»</w:t>
      </w:r>
      <w:r w:rsidR="001552BE">
        <w:rPr>
          <w:rFonts w:ascii="Times New Roman" w:hAnsi="Times New Roman"/>
          <w:color w:val="000000" w:themeColor="text1"/>
          <w:sz w:val="28"/>
          <w:szCs w:val="28"/>
        </w:rPr>
        <w:t xml:space="preserve"> и лыжная трасса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r w:rsidRPr="00A25AAD">
        <w:rPr>
          <w:rFonts w:ascii="Times New Roman" w:hAnsi="Times New Roman"/>
          <w:color w:val="000000" w:themeColor="text1"/>
          <w:sz w:val="28"/>
          <w:szCs w:val="28"/>
        </w:rPr>
        <w:t>МБОУ «Ли</w:t>
      </w:r>
      <w:r w:rsidR="001552BE">
        <w:rPr>
          <w:rFonts w:ascii="Times New Roman" w:hAnsi="Times New Roman"/>
          <w:color w:val="000000" w:themeColor="text1"/>
          <w:sz w:val="28"/>
          <w:szCs w:val="28"/>
        </w:rPr>
        <w:t>цей»</w:t>
      </w:r>
      <w:r w:rsidR="00481B46" w:rsidRPr="00A25AA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26032" w:rsidRDefault="00481B46" w:rsidP="005657C2">
      <w:pPr>
        <w:pStyle w:val="aff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0EB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2D0EB6" w:rsidRPr="002D0EB6">
        <w:rPr>
          <w:rFonts w:ascii="Times New Roman" w:hAnsi="Times New Roman"/>
          <w:color w:val="000000" w:themeColor="text1"/>
          <w:sz w:val="28"/>
          <w:szCs w:val="28"/>
        </w:rPr>
        <w:t>1 спортивный клуб</w:t>
      </w:r>
      <w:r w:rsidRPr="002D0EB6">
        <w:rPr>
          <w:rFonts w:ascii="Times New Roman" w:hAnsi="Times New Roman"/>
          <w:color w:val="000000" w:themeColor="text1"/>
          <w:sz w:val="28"/>
          <w:szCs w:val="28"/>
        </w:rPr>
        <w:t xml:space="preserve"> по месту жительства</w:t>
      </w:r>
      <w:r w:rsidR="002D0EB6" w:rsidRPr="002D0EB6">
        <w:rPr>
          <w:rFonts w:ascii="Times New Roman" w:hAnsi="Times New Roman"/>
          <w:color w:val="000000" w:themeColor="text1"/>
          <w:sz w:val="28"/>
          <w:szCs w:val="28"/>
        </w:rPr>
        <w:t xml:space="preserve"> МБУ ФСКпоМЖ «Стрела»</w:t>
      </w:r>
      <w:r w:rsidRPr="002D0EB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26032" w:rsidRDefault="00481B46">
      <w:pPr>
        <w:pStyle w:val="aff1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Из-за низких темпов ремонта, реконструкции объектов физкультурно-оздоровительного и спортивного назначения по-прежнему низкой остается обеспеченность населения города Лесосибирска плоскостными сооружениями (спортивными площадками, хоккейными коробками, футбольными полями, стадионами) – 30 % (по Красноярскому краю – 24,3%, по России – 24,7%), спортивными залами – 47,62 % (по Красноярскому краю – 78,6, по России – 56,4%), бассейнами - всего 8,7 % (по Красноярскому краю – 7,5%, по России – 7,5%) от нормы (расчет произведен в соответствии с Методикой определения нормативной потребности субъектов Российской Федерации в объектах социальной инфраструктуры, одобренной распоряжением Правительства РФ от 14.04.2016 N 664-р.</w:t>
      </w:r>
    </w:p>
    <w:p w:rsidR="00B26032" w:rsidRDefault="00481B46">
      <w:pPr>
        <w:pStyle w:val="aff1"/>
        <w:jc w:val="both"/>
        <w:rPr>
          <w:rStyle w:val="FontStyle13"/>
          <w:color w:val="000000" w:themeColor="text1"/>
          <w:sz w:val="28"/>
          <w:szCs w:val="28"/>
        </w:rPr>
      </w:pPr>
      <w:r>
        <w:rPr>
          <w:rStyle w:val="FontStyle13"/>
          <w:color w:val="000000" w:themeColor="text1"/>
          <w:sz w:val="28"/>
          <w:szCs w:val="28"/>
        </w:rPr>
        <w:tab/>
        <w:t xml:space="preserve">В городе стабильно развивается работа общественных федераций, их количество на сегодняшний день - 24. Особую роль в развитии видов спорта играют те федерации, которые не представлены в учреждениях дополнительного образования спортивной направленности. Это баскетбол, настольный теннис, хоккей, киокусинкай, гиревой спорт. </w:t>
      </w:r>
    </w:p>
    <w:p w:rsidR="00B26032" w:rsidRDefault="00481B46">
      <w:pPr>
        <w:pStyle w:val="aff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FontStyle13"/>
          <w:color w:val="000000" w:themeColor="text1"/>
          <w:sz w:val="28"/>
          <w:szCs w:val="28"/>
        </w:rPr>
        <w:tab/>
        <w:t xml:space="preserve">Активизируется работа коллективов физической культуры предприятий и учреждений города. </w:t>
      </w:r>
      <w:r>
        <w:rPr>
          <w:rStyle w:val="FontStyle11"/>
          <w:b w:val="0"/>
          <w:color w:val="000000" w:themeColor="text1"/>
          <w:sz w:val="28"/>
          <w:szCs w:val="28"/>
        </w:rPr>
        <w:t>По данным статистических отчетов на двух предприятиях города есть штатные работники физической культуры: АО «Лесосибирский порт» и АО «Лесосибирский ЛДК №1».  В подразделениях жилищно-коммунального хозяйства города, Лесосибирской центральной городской больницы работа по вовлечению трудящихся в систематические занятия физической культурой и спортом осуществляется через профсоюзные организации этих учреждений.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26032" w:rsidRDefault="00481B46">
      <w:pPr>
        <w:pStyle w:val="aff1"/>
        <w:ind w:firstLine="708"/>
        <w:jc w:val="both"/>
        <w:rPr>
          <w:rStyle w:val="FontStyle11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Наряду с повышением активности населения в участии в официальных физкультурных и спортивных мероприятиях, проводимых краевыми и муниципальными организациями, осуществляющими деятельность в сфере физической культуры и спорта, наблюдается рост интереса у населения города к самостоятельным занятиям физической культурой, активному отдыху, досугу и занятиям экстремальными видами спорта.  Данный факт, несмотря на отсутствие официальных данных статистики и сложности учета количества лиц, участвующих в указанном процессе, подтверждается степенью загруженности спортивных объектов, предназначенных для массовых занятий спортом, а также увеличением спроса на спортивные услуги, в том числе, прокат спортивного инвентаря и оборудования.</w:t>
      </w:r>
      <w:r>
        <w:rPr>
          <w:rStyle w:val="FontStyle11"/>
          <w:b w:val="0"/>
          <w:color w:val="000000" w:themeColor="text1"/>
          <w:sz w:val="28"/>
          <w:szCs w:val="28"/>
        </w:rPr>
        <w:tab/>
      </w:r>
    </w:p>
    <w:p w:rsidR="00B26032" w:rsidRDefault="00481B46">
      <w:pPr>
        <w:pStyle w:val="aff1"/>
        <w:jc w:val="both"/>
        <w:rPr>
          <w:rStyle w:val="FontStyle11"/>
          <w:b w:val="0"/>
          <w:color w:val="000000" w:themeColor="text1"/>
          <w:sz w:val="28"/>
          <w:szCs w:val="28"/>
        </w:rPr>
      </w:pPr>
      <w:r>
        <w:rPr>
          <w:rStyle w:val="FontStyle11"/>
          <w:b w:val="0"/>
          <w:color w:val="000000" w:themeColor="text1"/>
          <w:sz w:val="28"/>
          <w:szCs w:val="28"/>
        </w:rPr>
        <w:tab/>
        <w:t>В городе работает ООО «Центр активного отдыха «Ирбис». В зимний и летний период этот центр организует отдых горожан за городом. Зимой на оборудованной горе, есть прокат: сноутюбинг, горные лыжи, сноуборды, буран, лыжи. Летом работает веревочный парк, организованы игры в пейнтбол, прокат квадроциклов.</w:t>
      </w:r>
    </w:p>
    <w:p w:rsidR="00B26032" w:rsidRDefault="00481B46">
      <w:pPr>
        <w:pStyle w:val="aff1"/>
        <w:ind w:firstLine="708"/>
        <w:jc w:val="both"/>
        <w:rPr>
          <w:rStyle w:val="FontStyle11"/>
          <w:b w:val="0"/>
          <w:color w:val="000000" w:themeColor="text1"/>
          <w:sz w:val="28"/>
          <w:szCs w:val="28"/>
        </w:rPr>
      </w:pPr>
      <w:r>
        <w:rPr>
          <w:rStyle w:val="FontStyle11"/>
          <w:b w:val="0"/>
          <w:color w:val="000000" w:themeColor="text1"/>
          <w:sz w:val="28"/>
          <w:szCs w:val="28"/>
        </w:rPr>
        <w:t xml:space="preserve">Пользуется большой популярностью у молодёжи городской скейтпарк.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Для катания на скейтах, BMX, роликах, самокатах в парке расположены шесть фигур.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B26032" w:rsidRDefault="00481B4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Одним из главных направлений развития физической культуры и спорта является физическое воспитание детей, подростков и молодежи, что способствует решению многих важных проблем, таких, как улучшение здоровья населения, увеличение продолжительности жизни и ее качества, профилактика правонарушений, укрепление обороноспособности и др.</w:t>
      </w:r>
    </w:p>
    <w:p w:rsidR="00B26032" w:rsidRDefault="00481B4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6468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отделом спорта и молодежной политики совместно с подведомственными учреждениями начата реализация проекта «Спорт в каждый двор». Суть проекта заключается в бесплатных занятиях на регулярной основе физической культурой и спортом, в том числе и категория несовершеннолетних, стоящих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различных уровнях профилактического учета. География реализации проекта охватывает разные части города: южн</w:t>
      </w:r>
      <w:r w:rsidR="0060392D">
        <w:rPr>
          <w:rFonts w:ascii="Times New Roman" w:hAnsi="Times New Roman" w:cs="Times New Roman"/>
          <w:color w:val="000000" w:themeColor="text1"/>
          <w:sz w:val="28"/>
          <w:szCs w:val="28"/>
        </w:rPr>
        <w:t>ая часть города (МБУ ФС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КпоМЖ «Стрела», МБУ «Молодежный центр», МБУ «Стадион «Труд» и набережная р. Енисей), центральная часть города (лыжная база «Снежная», набережная р. Маклаковки и помещение МБУ ДО «Спортивная школа по видам единоборств»), северная часть города (спортивный зал МБОУ «СОШ № 6», спортивный зал «Сибиряк» и сквер). </w:t>
      </w:r>
    </w:p>
    <w:p w:rsidR="00B26032" w:rsidRDefault="00481B4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Следует развивать деятельность спортивных клубов образовательных учреждений, что даст возможность внедрить принципиально новый и более эффективный механизм проведения спортивных и оздоровительных мероприятий. Необходимо принимать более масштабные, адекватные решаемым проблемам меры, которые позволят обеспечить значительное улучшение здоровья граждан, уменьшить количество асоциальных проявлений, прежде всего среди подростков и молодежи, а для этого следует разработать и реализовать системные меры по более эффективному использованию потенциальных возможностей физической культуры и спорта.</w:t>
      </w:r>
    </w:p>
    <w:p w:rsidR="00B26032" w:rsidRDefault="00481B4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Основное мероприятие подпрограммы «Массовые мероприятия в области спорта», включает в себя следующие направления: </w:t>
      </w:r>
    </w:p>
    <w:p w:rsidR="00B26032" w:rsidRDefault="00481B4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1. Организация пропаганды физической культуры и спорта.</w:t>
      </w:r>
    </w:p>
    <w:p w:rsidR="00B26032" w:rsidRDefault="00481B4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2. Развитие и совершенствование инфраструктуры физической культуры и спорта в «шаговой» </w:t>
      </w:r>
      <w:r w:rsidRPr="004C6468">
        <w:rPr>
          <w:color w:val="000000" w:themeColor="text1"/>
        </w:rPr>
        <w:t xml:space="preserve">доступности. </w:t>
      </w:r>
      <w:r w:rsidRPr="004C6468">
        <w:rPr>
          <w:rStyle w:val="FontStyle11"/>
          <w:b w:val="0"/>
          <w:color w:val="000000" w:themeColor="text1"/>
          <w:sz w:val="28"/>
          <w:szCs w:val="28"/>
        </w:rPr>
        <w:t>Единовременная пропускная способно</w:t>
      </w:r>
      <w:r w:rsidR="0096054B" w:rsidRPr="004C6468">
        <w:rPr>
          <w:rStyle w:val="FontStyle11"/>
          <w:b w:val="0"/>
          <w:color w:val="000000" w:themeColor="text1"/>
          <w:sz w:val="28"/>
          <w:szCs w:val="28"/>
        </w:rPr>
        <w:t>сть спортивных сооружений в 202</w:t>
      </w:r>
      <w:r w:rsidR="004C6468" w:rsidRPr="004C6468">
        <w:rPr>
          <w:rStyle w:val="FontStyle11"/>
          <w:b w:val="0"/>
          <w:color w:val="000000" w:themeColor="text1"/>
          <w:sz w:val="28"/>
          <w:szCs w:val="28"/>
        </w:rPr>
        <w:t>3 году – 3 772</w:t>
      </w:r>
      <w:r w:rsidRPr="004C6468">
        <w:rPr>
          <w:rStyle w:val="FontStyle11"/>
          <w:b w:val="0"/>
          <w:color w:val="000000" w:themeColor="text1"/>
          <w:sz w:val="28"/>
          <w:szCs w:val="28"/>
        </w:rPr>
        <w:t xml:space="preserve"> человек</w:t>
      </w:r>
      <w:r w:rsidR="004C6468" w:rsidRPr="004C6468">
        <w:rPr>
          <w:rStyle w:val="FontStyle11"/>
          <w:b w:val="0"/>
          <w:color w:val="000000" w:themeColor="text1"/>
          <w:sz w:val="28"/>
          <w:szCs w:val="28"/>
        </w:rPr>
        <w:t>а</w:t>
      </w:r>
      <w:r w:rsidRPr="004C6468">
        <w:rPr>
          <w:rStyle w:val="FontStyle11"/>
          <w:b w:val="0"/>
          <w:color w:val="000000" w:themeColor="text1"/>
          <w:sz w:val="28"/>
          <w:szCs w:val="28"/>
        </w:rPr>
        <w:t>.</w:t>
      </w:r>
    </w:p>
    <w:p w:rsidR="00B26032" w:rsidRDefault="00481B46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Организация и принятие видов испытаний (тестов), нормативов, требований к оценке уровня знаний и умений в области физической культуры и спорта Всероссийского физкультурно-спортивного комплекса «Готов к труду и обороне». В городе утвержден Порядок организации и проведения тестирования, перечень мест для выполнения испытаний, судейская бригада для выполнения испытаний, </w:t>
      </w:r>
    </w:p>
    <w:p w:rsidR="00B26032" w:rsidRDefault="00481B46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Реализация комплекса направлений мероприятия подпрограммы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</w:t>
      </w:r>
    </w:p>
    <w:p w:rsidR="00B26032" w:rsidRDefault="00B26032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6032" w:rsidRDefault="00481B46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2.2. Основная цель, задачи, этапы и сроки выполнения подпрограммы.</w:t>
      </w:r>
    </w:p>
    <w:p w:rsidR="00B26032" w:rsidRDefault="00B26032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B26032" w:rsidRDefault="00481B4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Целью Подпрограммы является р</w:t>
      </w:r>
      <w:r>
        <w:rPr>
          <w:rFonts w:eastAsia="TimesNewRomanPSMT"/>
          <w:color w:val="000000" w:themeColor="text1"/>
        </w:rPr>
        <w:t>еализация комплекса мер, направленных на стимулирование и вовлечение населения в занятия физической культурой и спортом, обеспечение доступных и комфортных условий и возможностей для населения по ведению здорового образа жизни, занятиям физической культурой, массовым и любительским спортом.</w:t>
      </w:r>
    </w:p>
    <w:p w:rsidR="00B26032" w:rsidRDefault="00481B4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Для достижения поставленной цели необходимо решить задачи:</w:t>
      </w:r>
    </w:p>
    <w:p w:rsidR="00B26032" w:rsidRDefault="00481B4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- популяризация физической культуры и спорта, формирование потребности в физическом совершенствовании посредством внедрения эффективных технологий пропаганды в сфере физической культуры и спорта; </w:t>
      </w:r>
    </w:p>
    <w:p w:rsidR="00B26032" w:rsidRDefault="00481B4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развитие устойчивой потребности всех категорий населения края к здоровому образу жизни;</w:t>
      </w:r>
    </w:p>
    <w:p w:rsidR="00B26032" w:rsidRDefault="00481B4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формирование мотивации к регулярным занятиям физической культурой и спортом посредством проведения, участия в официальных физкультурных, спортивных мероприятиях различного уровня;</w:t>
      </w:r>
    </w:p>
    <w:p w:rsidR="00B26032" w:rsidRDefault="00481B46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-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азвитие и совершенствование инфраструктуры физической культуры и спорта в «шаговой» доступности;</w:t>
      </w:r>
    </w:p>
    <w:p w:rsidR="00B26032" w:rsidRDefault="00481B46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и принятие видов испытаний (тестов), нормативов, требований к оценке уровня знаний и умений в области физической культуры и спорта Всероссийского физкультурно-спортивного комплекса «Готов к труду и обороне».</w:t>
      </w:r>
    </w:p>
    <w:p w:rsidR="00B26032" w:rsidRDefault="00481B46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программы будет иметь следующий социальный эффект:</w:t>
      </w:r>
    </w:p>
    <w:p w:rsidR="00B26032" w:rsidRDefault="00481B46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увеличение количества занимающихся физической культурой и спортом и оздоровление населения (укрепление здоровья, снижение заболеваемости, снижение процента призывников, непригодных к службе в Российской Армии по состоянию здоровья);</w:t>
      </w:r>
    </w:p>
    <w:p w:rsidR="00B26032" w:rsidRDefault="00481B46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эффективности деятельности муниципальных учреждений и общественных организаций, участвующих в развитии физической культуры и спорта;</w:t>
      </w:r>
    </w:p>
    <w:p w:rsidR="00B26032" w:rsidRDefault="00481B46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привитие ценностей здорового образа жизни в детских дошкольных учреждениях, общеобразовательных школах, клубах по месту жительства;</w:t>
      </w:r>
    </w:p>
    <w:p w:rsidR="00B26032" w:rsidRDefault="00481B46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профилактика правонарушений среди подростковой молодежи;</w:t>
      </w:r>
    </w:p>
    <w:p w:rsidR="00B26032" w:rsidRDefault="00481B46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информационно-пропагандистской компании с целью формирования у населения города идеала собственного физического здоровья и здоровья окружающих, а также престижного имиджа спортивного стиля жизни.</w:t>
      </w:r>
    </w:p>
    <w:p w:rsidR="00B26032" w:rsidRDefault="00481B46">
      <w:pPr>
        <w:pStyle w:val="ConsPlusCel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определены ответственные на разных уровнях и в учреждениях.</w:t>
      </w:r>
    </w:p>
    <w:p w:rsidR="00B26032" w:rsidRDefault="00B26032">
      <w:pPr>
        <w:ind w:firstLine="708"/>
        <w:jc w:val="both"/>
        <w:rPr>
          <w:color w:val="000000" w:themeColor="text1"/>
        </w:rPr>
      </w:pPr>
    </w:p>
    <w:p w:rsidR="00B26032" w:rsidRDefault="00481B46">
      <w:pPr>
        <w:ind w:firstLine="708"/>
        <w:jc w:val="center"/>
        <w:rPr>
          <w:color w:val="000000" w:themeColor="text1"/>
        </w:rPr>
      </w:pPr>
      <w:r>
        <w:rPr>
          <w:color w:val="000000" w:themeColor="text1"/>
        </w:rPr>
        <w:t>2.3. Показатели результативности.</w:t>
      </w:r>
    </w:p>
    <w:p w:rsidR="00B26032" w:rsidRDefault="00B26032">
      <w:pPr>
        <w:ind w:firstLine="708"/>
        <w:jc w:val="center"/>
        <w:rPr>
          <w:color w:val="000000" w:themeColor="text1"/>
        </w:rPr>
      </w:pPr>
    </w:p>
    <w:p w:rsidR="00B26032" w:rsidRDefault="00481B46">
      <w:pPr>
        <w:widowControl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количество организованных и проведенных общегородских массовых физкультурно-спортивных мероприятий;</w:t>
      </w:r>
    </w:p>
    <w:p w:rsidR="00B26032" w:rsidRDefault="00481B4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количество участников массовых физкультурно-спортивных мероприятий;</w:t>
      </w:r>
    </w:p>
    <w:p w:rsidR="00B26032" w:rsidRDefault="00481B4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уровень обеспеченности спортивными сооружениями в городе Лесосибирске</w:t>
      </w:r>
    </w:p>
    <w:p w:rsidR="00B26032" w:rsidRDefault="00481B4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количество привлеченного населения к выполнению видов испытаний (тестов), нормативов, требований к оценке уровня знаний и умений в области физической культуры и спорта Всероссийского физкультурно-спортивного комп</w:t>
      </w:r>
      <w:r w:rsidR="005471FB">
        <w:rPr>
          <w:color w:val="000000" w:themeColor="text1"/>
        </w:rPr>
        <w:t>лекса «Готов к труду и обороне»;</w:t>
      </w:r>
    </w:p>
    <w:p w:rsidR="005471FB" w:rsidRDefault="005471FB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к</w:t>
      </w:r>
      <w:r w:rsidRPr="005471FB">
        <w:rPr>
          <w:color w:val="000000" w:themeColor="text1"/>
        </w:rPr>
        <w:t>оличество привлеченного населения к систематическим занятиям физической культурой и спортом в рамках реализации проекта «Спорт в каждый двор».</w:t>
      </w:r>
    </w:p>
    <w:p w:rsidR="00B26032" w:rsidRDefault="00481B46">
      <w:pPr>
        <w:pStyle w:val="3"/>
        <w:ind w:left="243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2.4. Механизмы реализации подпрограммы. </w:t>
      </w:r>
    </w:p>
    <w:p w:rsidR="00B26032" w:rsidRDefault="00B26032">
      <w:pPr>
        <w:ind w:firstLine="851"/>
        <w:jc w:val="both"/>
        <w:rPr>
          <w:color w:val="000000" w:themeColor="text1"/>
        </w:rPr>
      </w:pPr>
    </w:p>
    <w:p w:rsidR="00B26032" w:rsidRDefault="00481B4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Реализация подпрограммы осуществляется путем достижения плановых показателей, утвержденных в муниципальных заданиях учреждений. </w:t>
      </w:r>
    </w:p>
    <w:p w:rsidR="00B26032" w:rsidRDefault="00481B4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Главным источником финансирования подпрограммы является местный бюджет, главным распорядителем бюджетных средств – отдел спорта и молодежной политики администрации города Лесосибирска в соответствии с постановлением администрации города Лесосибирска от 09.01.2020 №3 «О передаче отдельных функций и полномочий учредителя».  Исполнителями подпрограммы являются муниципальные бюджетные учреждения спортивной направленности.</w:t>
      </w:r>
    </w:p>
    <w:p w:rsidR="00B26032" w:rsidRDefault="00481B46">
      <w:pPr>
        <w:ind w:left="-1" w:firstLine="541"/>
        <w:jc w:val="both"/>
        <w:rPr>
          <w:color w:val="000000" w:themeColor="text1"/>
        </w:rPr>
      </w:pPr>
      <w:r>
        <w:rPr>
          <w:color w:val="000000" w:themeColor="text1"/>
        </w:rPr>
        <w:t xml:space="preserve">Реализация мероприятий программы, установленных в приложении к подпрограммам, осуществляется путем выделения главным распорядителем бюджетных средств муниципальным учреждениям, подведомственным отделу спорта и молодёжной политики администрации города Лесосибирска в соответствии с нормативно-правовыми актами органов местного самоуправления городского округа на основе муниципального задания.  </w:t>
      </w:r>
    </w:p>
    <w:p w:rsidR="00B26032" w:rsidRDefault="00481B46">
      <w:pPr>
        <w:ind w:left="-1" w:firstLine="541"/>
        <w:jc w:val="both"/>
        <w:rPr>
          <w:color w:val="000000" w:themeColor="text1"/>
        </w:rPr>
      </w:pPr>
      <w:r>
        <w:rPr>
          <w:color w:val="000000" w:themeColor="text1"/>
        </w:rPr>
        <w:t xml:space="preserve">В соответствие с федеральным законодательством о поставках товаров, выполнении работ, оказании услуг для государственных и муниципальных нужд (Федеральный закон от 05.04.2013 г. № 44-ФЗ «О контрактной системе в сфере закупок товаров, работ, услуг для обеспечения государственных и муниципальных нужд») осуществляется реализация мероприятий подпрограммы путем размещения заказов на поставки товаров, оказание услуг, выполнение работ. </w:t>
      </w:r>
    </w:p>
    <w:p w:rsidR="00B26032" w:rsidRDefault="00481B46">
      <w:pPr>
        <w:ind w:left="-1" w:firstLine="541"/>
        <w:jc w:val="both"/>
        <w:rPr>
          <w:color w:val="000000" w:themeColor="text1"/>
        </w:rPr>
      </w:pPr>
      <w:r>
        <w:rPr>
          <w:color w:val="000000" w:themeColor="text1"/>
        </w:rPr>
        <w:t>В соответствии с Уставом и основными видами деятельности, целями и задачами подпрограммы исполнителями подпрограммы являются: муниципальное бюджетное учреждения «Стадион «Труд» и муниципальное бюджетное учреждение «Физкультурно-</w:t>
      </w:r>
      <w:r w:rsidR="002C7124">
        <w:rPr>
          <w:color w:val="000000" w:themeColor="text1"/>
        </w:rPr>
        <w:t>спортивный</w:t>
      </w:r>
      <w:r>
        <w:rPr>
          <w:color w:val="000000" w:themeColor="text1"/>
        </w:rPr>
        <w:t xml:space="preserve"> клуб по месту жительства «Стрела», отде</w:t>
      </w:r>
      <w:r w:rsidR="005471FB">
        <w:rPr>
          <w:color w:val="000000" w:themeColor="text1"/>
        </w:rPr>
        <w:t>л спорта и молодежной политики а</w:t>
      </w:r>
      <w:r>
        <w:rPr>
          <w:color w:val="000000" w:themeColor="text1"/>
        </w:rPr>
        <w:t>дминистрации города Лесосибирска.</w:t>
      </w:r>
    </w:p>
    <w:p w:rsidR="00B26032" w:rsidRDefault="00481B46">
      <w:pPr>
        <w:ind w:left="-1" w:firstLine="541"/>
        <w:jc w:val="both"/>
        <w:rPr>
          <w:color w:val="000000" w:themeColor="text1"/>
        </w:rPr>
      </w:pPr>
      <w:r>
        <w:rPr>
          <w:color w:val="000000" w:themeColor="text1"/>
        </w:rPr>
        <w:t>Исполнители мероприятий подпрограммы несут ответственность за своевременную и полную реализацию программных мероприятий, целевое использование бюджетных средств, направленных на их реализацию, и за достижение утверждённых значений показателей результативности подпрограммы</w:t>
      </w:r>
      <w:r>
        <w:rPr>
          <w:rFonts w:eastAsia="Arial"/>
          <w:color w:val="000000" w:themeColor="text1"/>
        </w:rPr>
        <w:t xml:space="preserve">. </w:t>
      </w:r>
    </w:p>
    <w:p w:rsidR="00B26032" w:rsidRDefault="00481B46">
      <w:pPr>
        <w:ind w:left="-1" w:firstLine="541"/>
        <w:jc w:val="both"/>
        <w:rPr>
          <w:color w:val="000000" w:themeColor="text1"/>
        </w:rPr>
      </w:pPr>
      <w:r>
        <w:rPr>
          <w:color w:val="000000" w:themeColor="text1"/>
        </w:rPr>
        <w:t xml:space="preserve">Получателями муниципальных услуг, результатов работы учреждений согласно муниципальным заданиям являются физические и юридические лица. </w:t>
      </w:r>
    </w:p>
    <w:p w:rsidR="00B26032" w:rsidRDefault="00481B46">
      <w:pPr>
        <w:pStyle w:val="3"/>
        <w:ind w:left="718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2.5. Управление подпрограммой и контроль за ходом ее выполнения </w:t>
      </w:r>
    </w:p>
    <w:p w:rsidR="00B26032" w:rsidRDefault="00B26032">
      <w:pPr>
        <w:ind w:left="-1" w:firstLine="709"/>
        <w:jc w:val="both"/>
        <w:rPr>
          <w:color w:val="000000" w:themeColor="text1"/>
        </w:rPr>
      </w:pPr>
    </w:p>
    <w:p w:rsidR="00B26032" w:rsidRDefault="00481B46">
      <w:pPr>
        <w:ind w:left="-1" w:firstLine="709"/>
        <w:jc w:val="both"/>
        <w:rPr>
          <w:color w:val="000000" w:themeColor="text1"/>
        </w:rPr>
      </w:pPr>
      <w:r>
        <w:rPr>
          <w:color w:val="000000" w:themeColor="text1"/>
        </w:rPr>
        <w:t>Функции исполнителя подпрограммы осуществляет отдел спорта и молодёжной политики администрации города Лесосибирска и включает определение исполнителей подпрограммы, определение целей, задач и показателей результативности подпрограммы, контроля за исполнением показателей подпрограммы.</w:t>
      </w:r>
    </w:p>
    <w:p w:rsidR="00B26032" w:rsidRDefault="00481B46">
      <w:pPr>
        <w:ind w:left="-1" w:firstLine="709"/>
        <w:jc w:val="both"/>
        <w:rPr>
          <w:color w:val="000000" w:themeColor="text1"/>
        </w:rPr>
      </w:pPr>
      <w:r>
        <w:rPr>
          <w:color w:val="000000" w:themeColor="text1"/>
        </w:rPr>
        <w:t>Текущий контроль за ходом реализации подпрограммы осуществляет отдел спорта и молодёжной политики администрации города Лесосибирска в соответствии с Порядком осуществления внутреннего финансового контроля, утвержденного приказом отдела спорта и молодежной политики администрации города Лесосибирска и планом проведения контрольных мероприятий.</w:t>
      </w:r>
    </w:p>
    <w:p w:rsidR="00B26032" w:rsidRDefault="00481B46">
      <w:pPr>
        <w:ind w:left="-1" w:firstLine="709"/>
        <w:jc w:val="both"/>
        <w:rPr>
          <w:color w:val="000000" w:themeColor="text1"/>
        </w:rPr>
      </w:pPr>
      <w:r>
        <w:rPr>
          <w:color w:val="000000" w:themeColor="text1"/>
        </w:rPr>
        <w:t>Внутренний муниципальный финансовый контроль осуществляет финансовое управление администрации города Лесосибирска в пределах своих  полномочий в соответствии с федеральными стандартами, утвержденными нормативными правовыми актами Правительства Российской Федерации и планом  контрольных мероприятий финансового управления администрации г. Лесосибирска Красноярского края по внутреннему муниципальному финансовому контролю в финансово-бюджетной сфере, опубликованных  на официальном сайте администрации города Лесосибирска.</w:t>
      </w:r>
    </w:p>
    <w:p w:rsidR="00B26032" w:rsidRDefault="00481B46">
      <w:pPr>
        <w:ind w:left="-1" w:firstLine="709"/>
        <w:jc w:val="both"/>
        <w:rPr>
          <w:color w:val="000000" w:themeColor="text1"/>
        </w:rPr>
      </w:pPr>
      <w:r>
        <w:rPr>
          <w:color w:val="000000" w:themeColor="text1"/>
        </w:rPr>
        <w:t>Внешний финансовый контроль осуществляет контрольно-счетная палата в соответствии с нормативными правовыми актами Российской Федерации и муниципальными нормативными правовыми актами и планом мероприятий на текущий плановый период, опубликованных на официальном сайте администрации города Лесосибирска.</w:t>
      </w:r>
    </w:p>
    <w:p w:rsidR="00B26032" w:rsidRDefault="00481B46">
      <w:pPr>
        <w:ind w:left="-1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Порядок, форма и сроки предоставления отчетных данных осуществляется в соответствии с постановлением адми</w:t>
      </w:r>
      <w:r w:rsidR="005471FB">
        <w:rPr>
          <w:color w:val="000000" w:themeColor="text1"/>
        </w:rPr>
        <w:t>нистрации города  от 13.08.2016</w:t>
      </w:r>
      <w:r>
        <w:rPr>
          <w:color w:val="000000" w:themeColor="text1"/>
        </w:rPr>
        <w:t xml:space="preserve"> №1210 « Об утверждении Порядка принятия решений о разработке муниципальных программ </w:t>
      </w:r>
      <w:r w:rsidRPr="0060392D">
        <w:rPr>
          <w:color w:val="000000" w:themeColor="text1"/>
        </w:rPr>
        <w:t xml:space="preserve">города Лесосибирска, их формировании и реализации»: отчет о реализации подпрограммы за </w:t>
      </w:r>
      <w:r w:rsidRPr="0060392D">
        <w:rPr>
          <w:color w:val="000000" w:themeColor="text1"/>
          <w:lang w:val="en-US"/>
        </w:rPr>
        <w:t>I</w:t>
      </w:r>
      <w:r w:rsidRPr="0060392D">
        <w:rPr>
          <w:color w:val="000000" w:themeColor="text1"/>
        </w:rPr>
        <w:t xml:space="preserve"> полугодие отчетного года предоставляется в срок не позднее 10-го августа отчетного года по формам согласно приложениям 9-13 Порядка, годовой  отчет представляется в срок не позднее 1 марта года, следующего за отчетным.</w:t>
      </w:r>
      <w:r>
        <w:rPr>
          <w:color w:val="000000" w:themeColor="text1"/>
        </w:rPr>
        <w:t xml:space="preserve"> </w:t>
      </w:r>
    </w:p>
    <w:p w:rsidR="00B26032" w:rsidRDefault="00B26032">
      <w:pPr>
        <w:ind w:left="-1" w:firstLine="709"/>
        <w:jc w:val="both"/>
        <w:rPr>
          <w:color w:val="000000" w:themeColor="text1"/>
          <w:sz w:val="24"/>
          <w:szCs w:val="24"/>
        </w:rPr>
      </w:pPr>
    </w:p>
    <w:p w:rsidR="00B26032" w:rsidRDefault="00B2603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  <w:sectPr w:rsidR="00B26032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B26032" w:rsidRDefault="00481B46">
      <w:pPr>
        <w:autoSpaceDE w:val="0"/>
        <w:autoSpaceDN w:val="0"/>
        <w:adjustRightInd w:val="0"/>
        <w:ind w:left="963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Приложение </w:t>
      </w:r>
    </w:p>
    <w:p w:rsidR="00B26032" w:rsidRDefault="00481B46">
      <w:pPr>
        <w:pStyle w:val="ConsPlusTitle"/>
        <w:spacing w:line="240" w:lineRule="auto"/>
        <w:ind w:left="9639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к паспорту подпрограммы</w:t>
      </w:r>
    </w:p>
    <w:p w:rsidR="00B26032" w:rsidRDefault="00481B46">
      <w:pPr>
        <w:autoSpaceDE w:val="0"/>
        <w:autoSpaceDN w:val="0"/>
        <w:adjustRightInd w:val="0"/>
        <w:ind w:left="9639"/>
        <w:outlineLvl w:val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«Развитие массовой </w:t>
      </w:r>
    </w:p>
    <w:p w:rsidR="00B26032" w:rsidRDefault="00481B46">
      <w:pPr>
        <w:autoSpaceDE w:val="0"/>
        <w:autoSpaceDN w:val="0"/>
        <w:adjustRightInd w:val="0"/>
        <w:ind w:left="9639"/>
        <w:outlineLvl w:val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физической культуры и спорта»</w:t>
      </w:r>
    </w:p>
    <w:p w:rsidR="00B26032" w:rsidRDefault="00B26032">
      <w:pPr>
        <w:autoSpaceDE w:val="0"/>
        <w:autoSpaceDN w:val="0"/>
        <w:adjustRightInd w:val="0"/>
        <w:jc w:val="center"/>
        <w:outlineLvl w:val="0"/>
        <w:rPr>
          <w:bCs/>
          <w:color w:val="000000" w:themeColor="text1"/>
        </w:rPr>
      </w:pPr>
    </w:p>
    <w:p w:rsidR="00B26032" w:rsidRDefault="00481B46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 xml:space="preserve">Перечень и значение показателей результативности подпрограммы </w:t>
      </w:r>
    </w:p>
    <w:tbl>
      <w:tblPr>
        <w:tblpPr w:leftFromText="180" w:rightFromText="180" w:vertAnchor="text" w:horzAnchor="margin" w:tblpX="-717" w:tblpY="563"/>
        <w:tblW w:w="148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17"/>
        <w:gridCol w:w="3713"/>
        <w:gridCol w:w="1268"/>
        <w:gridCol w:w="1900"/>
        <w:gridCol w:w="1858"/>
        <w:gridCol w:w="1858"/>
        <w:gridCol w:w="1858"/>
        <w:gridCol w:w="1698"/>
      </w:tblGrid>
      <w:tr w:rsidR="00B26032">
        <w:trPr>
          <w:cantSplit/>
          <w:trHeight w:val="239"/>
        </w:trPr>
        <w:tc>
          <w:tcPr>
            <w:tcW w:w="7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7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Цель, </w:t>
            </w:r>
          </w:p>
          <w:p w:rsidR="00B26032" w:rsidRDefault="00481B4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показатели результативности </w:t>
            </w:r>
          </w:p>
        </w:tc>
        <w:tc>
          <w:tcPr>
            <w:tcW w:w="1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</w:t>
            </w:r>
          </w:p>
          <w:p w:rsidR="00B26032" w:rsidRDefault="00481B4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измерения</w:t>
            </w:r>
          </w:p>
        </w:tc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26032" w:rsidRDefault="00481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информации</w:t>
            </w:r>
          </w:p>
        </w:tc>
        <w:tc>
          <w:tcPr>
            <w:tcW w:w="7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Годы реализации подпрограммы</w:t>
            </w:r>
          </w:p>
        </w:tc>
      </w:tr>
      <w:tr w:rsidR="00B26032">
        <w:trPr>
          <w:cantSplit/>
          <w:trHeight w:val="239"/>
        </w:trPr>
        <w:tc>
          <w:tcPr>
            <w:tcW w:w="72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B260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B260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B260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03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 год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</w:t>
            </w:r>
          </w:p>
        </w:tc>
      </w:tr>
      <w:tr w:rsidR="00B26032">
        <w:trPr>
          <w:cantSplit/>
          <w:trHeight w:val="239"/>
        </w:trPr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B26032">
        <w:trPr>
          <w:cantSplit/>
          <w:trHeight w:val="239"/>
        </w:trPr>
        <w:tc>
          <w:tcPr>
            <w:tcW w:w="148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подпрограммы: Р</w:t>
            </w:r>
            <w:r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еализация комплекса мер, направленных на стимулирование и вовлечение населения в занятия физической культурой и спортом, обеспечение доступных и комфортных условий и возможностей для населения по ведению здорового образа жизни, занятиям  физической культурой, массовым и любительским спортом</w:t>
            </w:r>
          </w:p>
        </w:tc>
      </w:tr>
      <w:tr w:rsidR="00B26032">
        <w:trPr>
          <w:cantSplit/>
          <w:trHeight w:val="239"/>
        </w:trPr>
        <w:tc>
          <w:tcPr>
            <w:tcW w:w="148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032" w:rsidRDefault="00481B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Задачи подпрограммы: </w:t>
            </w:r>
          </w:p>
          <w:p w:rsidR="00B26032" w:rsidRDefault="00481B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Популяризация физической культуры и спорта, формирование потребности в физическом совершенствовании посредством внедрения эффективных технологий пропаганды в сфере физической культуры и спорта. </w:t>
            </w:r>
          </w:p>
          <w:p w:rsidR="00B26032" w:rsidRDefault="00481B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Развитие устойчивой потребности всех категорий населения края к здоровому образу жизни. </w:t>
            </w:r>
          </w:p>
          <w:p w:rsidR="00B26032" w:rsidRDefault="00481B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Формирование мотивации к регулярным занятиям физической культурой и спортом посредством проведения, участия в официальных физкультурных, спортивных мероприятиях различного уровня. </w:t>
            </w:r>
          </w:p>
          <w:p w:rsidR="00B26032" w:rsidRDefault="00481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и совершенствование инфраструктуры физической культуры и спорта в «шаговой» доступности.</w:t>
            </w:r>
          </w:p>
          <w:p w:rsidR="00B26032" w:rsidRDefault="00481B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Организация и принятие видов испытаний (тестов), нормативов, требований к оценке уровня знаний и умений в области физической культуры и спорта Всероссийского физкультурно-спортивного комплекса «Готов к труду и обороне».</w:t>
            </w:r>
          </w:p>
        </w:tc>
      </w:tr>
      <w:tr w:rsidR="00B26032">
        <w:trPr>
          <w:cantSplit/>
          <w:trHeight w:val="359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32" w:rsidRDefault="00481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32" w:rsidRDefault="00481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 результативности:</w:t>
            </w:r>
          </w:p>
        </w:tc>
        <w:tc>
          <w:tcPr>
            <w:tcW w:w="10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32" w:rsidRDefault="00B260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6032">
        <w:trPr>
          <w:cantSplit/>
          <w:trHeight w:val="239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организованных и проведенных общегородских массовых физкультурно-спортивных мероприятий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 отчётность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111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111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111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275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111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280</w:t>
            </w:r>
          </w:p>
        </w:tc>
      </w:tr>
      <w:tr w:rsidR="00B26032">
        <w:trPr>
          <w:cantSplit/>
          <w:trHeight w:val="239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3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участников массовых физкультурно-спортивных мероприятий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 отчётность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111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111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111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3300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111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3350</w:t>
            </w:r>
          </w:p>
        </w:tc>
      </w:tr>
      <w:tr w:rsidR="00B26032">
        <w:trPr>
          <w:cantSplit/>
          <w:trHeight w:val="97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3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Уровень обеспеченности спортивными сооружениями в городе Лесосибирске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51,07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52,52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53,22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54,00</w:t>
            </w:r>
          </w:p>
        </w:tc>
      </w:tr>
      <w:tr w:rsidR="00B26032">
        <w:trPr>
          <w:cantSplit/>
          <w:trHeight w:val="2561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3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привлеченного населения к выполнению видов испытаний (тестов), нормативов, требований к оценке уровня знаний и умений в области физической культуры и спорта Всероссийского физкультурно-спортивного комплекса «Готов к труду и обороне» 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3150</w:t>
            </w:r>
          </w:p>
        </w:tc>
      </w:tr>
      <w:tr w:rsidR="00B26032">
        <w:trPr>
          <w:cantSplit/>
          <w:trHeight w:val="179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1.5.</w:t>
            </w:r>
          </w:p>
        </w:tc>
        <w:tc>
          <w:tcPr>
            <w:tcW w:w="3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привлеченного населения к систематическим занятиям физической культурой и спортом в рамках  реализации проекта «Спорт в каждый двор»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</w:t>
            </w:r>
          </w:p>
        </w:tc>
      </w:tr>
    </w:tbl>
    <w:p w:rsidR="00B26032" w:rsidRDefault="00481B46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4"/>
          <w:szCs w:val="24"/>
        </w:rPr>
        <w:sectPr w:rsidR="00B26032">
          <w:pgSz w:w="16838" w:h="11906" w:orient="landscape"/>
          <w:pgMar w:top="709" w:right="851" w:bottom="1134" w:left="1701" w:header="720" w:footer="720" w:gutter="0"/>
          <w:cols w:space="720"/>
          <w:docGrid w:linePitch="360"/>
        </w:sectPr>
      </w:pPr>
      <w:r>
        <w:rPr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B26032" w:rsidRDefault="00481B46">
      <w:pPr>
        <w:autoSpaceDE w:val="0"/>
        <w:autoSpaceDN w:val="0"/>
        <w:adjustRightInd w:val="0"/>
        <w:ind w:left="864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Приложение к подпрограмме</w:t>
      </w:r>
    </w:p>
    <w:p w:rsidR="00B26032" w:rsidRDefault="00481B46">
      <w:pPr>
        <w:autoSpaceDE w:val="0"/>
        <w:autoSpaceDN w:val="0"/>
        <w:adjustRightInd w:val="0"/>
        <w:ind w:left="864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«Развитие массовой физической культуры и спорта»</w:t>
      </w:r>
    </w:p>
    <w:p w:rsidR="00B26032" w:rsidRDefault="00B26032">
      <w:pPr>
        <w:autoSpaceDE w:val="0"/>
        <w:autoSpaceDN w:val="0"/>
        <w:adjustRightInd w:val="0"/>
        <w:ind w:left="6946"/>
        <w:rPr>
          <w:color w:val="000000" w:themeColor="text1"/>
        </w:rPr>
      </w:pPr>
    </w:p>
    <w:p w:rsidR="00B26032" w:rsidRDefault="00481B46">
      <w:pPr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>Перечень мероприятий подпрограммы «Развитие массовой физической культуры»</w:t>
      </w:r>
    </w:p>
    <w:p w:rsidR="00B26032" w:rsidRDefault="00B26032">
      <w:pPr>
        <w:jc w:val="center"/>
        <w:outlineLvl w:val="0"/>
        <w:rPr>
          <w:color w:val="000000" w:themeColor="text1"/>
          <w:sz w:val="24"/>
          <w:szCs w:val="24"/>
        </w:rPr>
      </w:pPr>
    </w:p>
    <w:tbl>
      <w:tblPr>
        <w:tblW w:w="1545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25"/>
        <w:gridCol w:w="947"/>
        <w:gridCol w:w="20"/>
        <w:gridCol w:w="928"/>
        <w:gridCol w:w="65"/>
        <w:gridCol w:w="1673"/>
        <w:gridCol w:w="28"/>
        <w:gridCol w:w="918"/>
        <w:gridCol w:w="1054"/>
        <w:gridCol w:w="154"/>
        <w:gridCol w:w="900"/>
        <w:gridCol w:w="260"/>
        <w:gridCol w:w="968"/>
        <w:gridCol w:w="282"/>
        <w:gridCol w:w="1276"/>
        <w:gridCol w:w="2976"/>
      </w:tblGrid>
      <w:tr w:rsidR="00B26032" w:rsidTr="008A32C3">
        <w:trPr>
          <w:trHeight w:val="536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Наименование</w:t>
            </w:r>
          </w:p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программы,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46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9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26032" w:rsidTr="008A32C3">
        <w:trPr>
          <w:trHeight w:val="1509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КФСР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КЦСР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КВР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период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B260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6032" w:rsidTr="008A32C3">
        <w:trPr>
          <w:trHeight w:val="962"/>
        </w:trPr>
        <w:tc>
          <w:tcPr>
            <w:tcW w:w="1545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Цель подпрограммы: р</w:t>
            </w:r>
            <w:r>
              <w:rPr>
                <w:rFonts w:eastAsia="TimesNewRomanPSMT"/>
                <w:color w:val="000000" w:themeColor="text1"/>
                <w:sz w:val="24"/>
                <w:szCs w:val="24"/>
              </w:rPr>
              <w:t>еализация комплекса мер, направленных на стимулирование и вовлечение населения в занятия физической культурой и спортом, обеспечение доступных и комфортных условий и возможностей для населения по ведению здорового образа жизни, занятиям физической культурой, массовым и любительским спортом.</w:t>
            </w:r>
          </w:p>
        </w:tc>
      </w:tr>
      <w:tr w:rsidR="00B26032" w:rsidTr="008A32C3">
        <w:trPr>
          <w:trHeight w:val="1680"/>
        </w:trPr>
        <w:tc>
          <w:tcPr>
            <w:tcW w:w="1247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032" w:rsidRDefault="00481B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Задача 1. Популяризация физической культуры и спорта, формирование потребности в физическом совершенствовании посредством внедрения эффективных технологий пропаганды в сфере физической культуры и спорта. </w:t>
            </w:r>
          </w:p>
          <w:p w:rsidR="00B26032" w:rsidRDefault="00481B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Задача 2. Развитие устойчивой потребности всех категорий населения края к здоровому образу жизни.</w:t>
            </w:r>
          </w:p>
          <w:p w:rsidR="00B26032" w:rsidRPr="000255F4" w:rsidRDefault="00481B46" w:rsidP="000255F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Задача 3. Формирование мотивации к регулярным занятиям физической культурой и спортом посредством проведения, участия в официальных физкультурных, спортивных мероприятиях различного уровня.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26032" w:rsidRDefault="00481B46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организованных и проведённых общегородских массовых физкультурно-спортивных мероприятий ежегодно – не менее 220; количество участников массовых физкультурно-спортивных мероприятий ежегодно – не менее 2300 чел.</w:t>
            </w:r>
          </w:p>
          <w:p w:rsidR="00B26032" w:rsidRDefault="00481B46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Наличие утвержденных муниципальных заданий и планов финансово-хозяйственной деятельности подведомственных учреждений, их выполнение не менее, чем на 98 %</w:t>
            </w:r>
          </w:p>
        </w:tc>
      </w:tr>
      <w:tr w:rsidR="00B26032" w:rsidTr="008A32C3">
        <w:trPr>
          <w:trHeight w:val="216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0255F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1. </w:t>
            </w:r>
            <w:r w:rsidR="00481B46">
              <w:rPr>
                <w:color w:val="000000" w:themeColor="text1"/>
                <w:sz w:val="24"/>
                <w:szCs w:val="24"/>
              </w:rPr>
              <w:t xml:space="preserve">Массовые </w:t>
            </w:r>
          </w:p>
          <w:p w:rsidR="00B26032" w:rsidRDefault="00481B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мероприятия в области спорта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Отдел спорта и молодежной политики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011</w:t>
            </w: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011</w:t>
            </w: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011</w:t>
            </w: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011</w:t>
            </w: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1102</w:t>
            </w: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1102</w:t>
            </w: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1102</w:t>
            </w: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1102</w:t>
            </w: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0510083000</w:t>
            </w: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0510083000</w:t>
            </w: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0510083000</w:t>
            </w: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0510083000</w:t>
            </w: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612</w:t>
            </w: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113</w:t>
            </w: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244</w:t>
            </w: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350</w:t>
            </w: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  <w:highlight w:val="cyan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466,2</w:t>
            </w:r>
          </w:p>
          <w:p w:rsidR="00B2603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1 387,9</w:t>
            </w: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1 075,2</w:t>
            </w: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:rsidR="00B26032" w:rsidRDefault="00481B46">
            <w:pPr>
              <w:pStyle w:val="ConsPlusNormal"/>
              <w:widowControl/>
              <w:tabs>
                <w:tab w:val="left" w:pos="195"/>
                <w:tab w:val="center" w:pos="523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200,0</w:t>
            </w:r>
          </w:p>
          <w:p w:rsidR="00B2603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03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466,2</w:t>
            </w:r>
          </w:p>
          <w:p w:rsidR="00B2603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1 387,9</w:t>
            </w: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1 075,2</w:t>
            </w: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  <w:p w:rsidR="00B2603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466,2</w:t>
            </w:r>
          </w:p>
          <w:p w:rsidR="00B2603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1 387,9</w:t>
            </w: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1 075,2</w:t>
            </w: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  <w:p w:rsidR="00B2603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03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1 398,6</w:t>
            </w:r>
          </w:p>
          <w:p w:rsidR="00B2603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4 163,7</w:t>
            </w: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3 225,6</w:t>
            </w: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600,0</w:t>
            </w:r>
          </w:p>
          <w:p w:rsidR="00B2603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03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26032" w:rsidRDefault="00B26032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B26032" w:rsidTr="008A32C3">
        <w:trPr>
          <w:trHeight w:val="27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 w:rsidP="000255F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  <w:highlight w:val="cyan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481B46" w:rsidP="00C91F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3 129,3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32" w:rsidRDefault="00481B46" w:rsidP="00C91F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3 129,3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6032" w:rsidRDefault="00481B46" w:rsidP="00C91F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3 129,3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6032" w:rsidRDefault="00481B46" w:rsidP="00C91F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9 387,9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26032" w:rsidRDefault="00B260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6032" w:rsidTr="008A32C3">
        <w:trPr>
          <w:trHeight w:val="141"/>
        </w:trPr>
        <w:tc>
          <w:tcPr>
            <w:tcW w:w="1247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032" w:rsidRDefault="00481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4. Развитие и совершенствование инфраструктуры физической культуры и спорта в «шаговой» доступности.</w:t>
            </w:r>
          </w:p>
          <w:p w:rsidR="00B26032" w:rsidRDefault="00481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5. Организация и принятие видов испытаний (тестов), нормативов, требований к оценке уровня знаний и умений в области физической культуры и спорта Всероссийского физкультурно-спортивного комплекса «Готов к труду и обороне».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26032" w:rsidRDefault="00B260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6032" w:rsidTr="008A32C3">
        <w:trPr>
          <w:trHeight w:val="1538"/>
        </w:trPr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032" w:rsidRDefault="000255F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481B46">
              <w:rPr>
                <w:color w:val="000000" w:themeColor="text1"/>
                <w:sz w:val="24"/>
                <w:szCs w:val="24"/>
              </w:rPr>
              <w:t>. Обеспечение деятельности подведомственных учреждений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Отдел спорта и молодежной политики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011</w:t>
            </w:r>
          </w:p>
          <w:p w:rsidR="001F19D6" w:rsidRDefault="001F19D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F19D6" w:rsidRDefault="001F19D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011</w:t>
            </w:r>
          </w:p>
          <w:p w:rsidR="001F19D6" w:rsidRDefault="001F19D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F19D6" w:rsidRDefault="001F19D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1102</w:t>
            </w:r>
          </w:p>
          <w:p w:rsidR="001F19D6" w:rsidRDefault="001F19D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F19D6" w:rsidRDefault="001F19D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1102</w:t>
            </w:r>
          </w:p>
          <w:p w:rsidR="001F19D6" w:rsidRDefault="001F19D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F19D6" w:rsidRDefault="001F19D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1102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0510080610</w:t>
            </w: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6032" w:rsidRDefault="00C9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0510080630</w:t>
            </w: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6032" w:rsidRDefault="00C91F5C" w:rsidP="00C9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0510080640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032" w:rsidRDefault="00411ED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61</w:t>
            </w:r>
            <w:r w:rsidR="000B47BF">
              <w:rPr>
                <w:color w:val="000000" w:themeColor="text1"/>
                <w:sz w:val="24"/>
                <w:szCs w:val="24"/>
              </w:rPr>
              <w:t>0</w:t>
            </w: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6032" w:rsidRDefault="000B47B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610</w:t>
            </w: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6032" w:rsidRDefault="00481B46" w:rsidP="00C9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61</w:t>
            </w:r>
            <w:r w:rsidR="000B47BF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032" w:rsidRPr="003C5A22" w:rsidRDefault="00C91F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23 157,3</w:t>
            </w:r>
          </w:p>
          <w:p w:rsidR="00B26032" w:rsidRPr="003C5A22" w:rsidRDefault="00B260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032" w:rsidRPr="003C5A22" w:rsidRDefault="00C91F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229,5</w:t>
            </w:r>
          </w:p>
          <w:p w:rsidR="00B26032" w:rsidRPr="003C5A2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032" w:rsidRPr="003C5A22" w:rsidRDefault="00C91F5C" w:rsidP="00C91F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1 505,4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032" w:rsidRPr="003C5A22" w:rsidRDefault="00C91F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15 120,7</w:t>
            </w:r>
          </w:p>
          <w:p w:rsidR="00B26032" w:rsidRPr="003C5A2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032" w:rsidRDefault="00B260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1F5C" w:rsidRPr="003C5A22" w:rsidRDefault="00C91F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032" w:rsidRPr="003C5A22" w:rsidRDefault="00B26032" w:rsidP="00C91F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91F5C" w:rsidRPr="003C5A22" w:rsidRDefault="00C91F5C" w:rsidP="00C91F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15 120,7</w:t>
            </w:r>
          </w:p>
          <w:p w:rsidR="00B26032" w:rsidRPr="003C5A2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032" w:rsidRDefault="00B260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1F5C" w:rsidRPr="003C5A22" w:rsidRDefault="00C91F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032" w:rsidRPr="003C5A22" w:rsidRDefault="00B26032" w:rsidP="00C91F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26032" w:rsidRPr="003C5A22" w:rsidRDefault="00C91F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53 398,7</w:t>
            </w:r>
          </w:p>
          <w:p w:rsidR="00B26032" w:rsidRPr="003C5A2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1F5C" w:rsidRPr="003C5A22" w:rsidRDefault="00C91F5C" w:rsidP="00C91F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229,5</w:t>
            </w:r>
          </w:p>
          <w:p w:rsidR="00B26032" w:rsidRPr="003C5A2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3660" w:rsidRPr="003C5A22" w:rsidRDefault="00C91F5C" w:rsidP="00C91F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1 505,4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26032" w:rsidRDefault="00B260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6032" w:rsidTr="008A32C3">
        <w:trPr>
          <w:trHeight w:val="425"/>
        </w:trPr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6032" w:rsidRPr="003C5A22" w:rsidRDefault="00C91F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B5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4 892,2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6032" w:rsidRPr="003C5A22" w:rsidRDefault="00C9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15 120,7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032" w:rsidRPr="003C5A22" w:rsidRDefault="00C9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15 120,7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032" w:rsidRPr="003C5A22" w:rsidRDefault="00C91F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55 133,6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6032" w:rsidRDefault="00B260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55F4" w:rsidTr="000A5822">
        <w:trPr>
          <w:trHeight w:val="1113"/>
        </w:trPr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55F4" w:rsidRDefault="000255F4" w:rsidP="000255F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3. Устройство быстровозводимых крытых конструкций </w:t>
            </w:r>
            <w:r w:rsidRPr="00792549">
              <w:rPr>
                <w:sz w:val="24"/>
                <w:szCs w:val="24"/>
              </w:rPr>
              <w:t xml:space="preserve"> (субсидии бюджетным учреждениям)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5F4" w:rsidRDefault="009E0F67" w:rsidP="000255F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Отдел спорта и молодежной политики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5F4" w:rsidRDefault="000255F4" w:rsidP="00025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</w:t>
            </w:r>
          </w:p>
          <w:p w:rsidR="000255F4" w:rsidRDefault="000255F4" w:rsidP="000255F4">
            <w:pPr>
              <w:jc w:val="center"/>
              <w:rPr>
                <w:sz w:val="24"/>
                <w:szCs w:val="24"/>
              </w:rPr>
            </w:pPr>
          </w:p>
          <w:p w:rsidR="000255F4" w:rsidRPr="001650E5" w:rsidRDefault="000255F4" w:rsidP="00025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5F4" w:rsidRDefault="009E0F67" w:rsidP="00025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  <w:p w:rsidR="000255F4" w:rsidRDefault="000255F4" w:rsidP="000255F4">
            <w:pPr>
              <w:jc w:val="center"/>
              <w:rPr>
                <w:sz w:val="24"/>
                <w:szCs w:val="24"/>
              </w:rPr>
            </w:pPr>
          </w:p>
          <w:p w:rsidR="000255F4" w:rsidRPr="001650E5" w:rsidRDefault="000255F4" w:rsidP="00025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9E0F67">
              <w:rPr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5F4" w:rsidRPr="009E0F67" w:rsidRDefault="009E0F67" w:rsidP="00025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</w:t>
            </w:r>
            <w:r w:rsidR="000255F4" w:rsidRPr="00E74343">
              <w:rPr>
                <w:sz w:val="24"/>
                <w:szCs w:val="24"/>
              </w:rPr>
              <w:t>00</w:t>
            </w:r>
            <w:r w:rsidR="000255F4" w:rsidRPr="00E74343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4040</w:t>
            </w:r>
          </w:p>
          <w:p w:rsidR="000255F4" w:rsidRPr="00E74343" w:rsidRDefault="000255F4" w:rsidP="000255F4">
            <w:pPr>
              <w:jc w:val="center"/>
              <w:rPr>
                <w:sz w:val="24"/>
                <w:szCs w:val="24"/>
              </w:rPr>
            </w:pPr>
          </w:p>
          <w:p w:rsidR="009E0F67" w:rsidRPr="009E0F67" w:rsidRDefault="009E0F67" w:rsidP="009E0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</w:t>
            </w:r>
            <w:r w:rsidRPr="00E74343">
              <w:rPr>
                <w:sz w:val="24"/>
                <w:szCs w:val="24"/>
              </w:rPr>
              <w:t>00</w:t>
            </w:r>
            <w:r w:rsidRPr="00E74343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4040</w:t>
            </w:r>
          </w:p>
          <w:p w:rsidR="000255F4" w:rsidRPr="00E74343" w:rsidRDefault="000255F4" w:rsidP="00025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55F4" w:rsidRPr="00E74343" w:rsidRDefault="00DA29A6" w:rsidP="00025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  <w:p w:rsidR="000255F4" w:rsidRPr="00E74343" w:rsidRDefault="000255F4" w:rsidP="000255F4">
            <w:pPr>
              <w:jc w:val="center"/>
              <w:rPr>
                <w:sz w:val="24"/>
                <w:szCs w:val="24"/>
              </w:rPr>
            </w:pPr>
          </w:p>
          <w:p w:rsidR="000255F4" w:rsidRPr="00E74343" w:rsidRDefault="00411EDD" w:rsidP="00DA2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DA29A6">
              <w:rPr>
                <w:sz w:val="24"/>
                <w:szCs w:val="24"/>
              </w:rPr>
              <w:t>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55F4" w:rsidRPr="00E74343" w:rsidRDefault="009E0F67" w:rsidP="00025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404,0</w:t>
            </w:r>
          </w:p>
          <w:p w:rsidR="000255F4" w:rsidRPr="00E74343" w:rsidRDefault="000255F4" w:rsidP="000255F4">
            <w:pPr>
              <w:jc w:val="center"/>
              <w:rPr>
                <w:sz w:val="24"/>
                <w:szCs w:val="24"/>
              </w:rPr>
            </w:pPr>
          </w:p>
          <w:p w:rsidR="000255F4" w:rsidRPr="00E74343" w:rsidRDefault="009E0F67" w:rsidP="00025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40 000,0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55F4" w:rsidRPr="00E74343" w:rsidRDefault="000255F4" w:rsidP="00025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255F4" w:rsidRPr="00E74343" w:rsidRDefault="000255F4" w:rsidP="00025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0F67" w:rsidRPr="00E74343" w:rsidRDefault="009E0F67" w:rsidP="009E0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404,0</w:t>
            </w:r>
          </w:p>
          <w:p w:rsidR="000255F4" w:rsidRPr="00E74343" w:rsidRDefault="000255F4" w:rsidP="000255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5F4" w:rsidRPr="00E74343" w:rsidRDefault="009E0F67" w:rsidP="00EA2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40 000,0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A32C3" w:rsidRPr="008A32C3" w:rsidRDefault="008A32C3" w:rsidP="008A32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32C3">
              <w:rPr>
                <w:rFonts w:ascii="Times New Roman" w:hAnsi="Times New Roman" w:cs="Times New Roman"/>
                <w:sz w:val="24"/>
                <w:szCs w:val="24"/>
              </w:rPr>
              <w:t xml:space="preserve">Прирост доли граждан, проживающих </w:t>
            </w:r>
          </w:p>
          <w:p w:rsidR="000255F4" w:rsidRPr="008A32C3" w:rsidRDefault="008A32C3" w:rsidP="008A32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Лесосибирске</w:t>
            </w:r>
            <w:r w:rsidRPr="008A32C3">
              <w:rPr>
                <w:rFonts w:ascii="Times New Roman" w:hAnsi="Times New Roman" w:cs="Times New Roman"/>
                <w:sz w:val="24"/>
                <w:szCs w:val="24"/>
              </w:rPr>
              <w:t xml:space="preserve">, систематически </w:t>
            </w:r>
            <w:r w:rsidR="00136311">
              <w:rPr>
                <w:rFonts w:ascii="Times New Roman" w:hAnsi="Times New Roman" w:cs="Times New Roman"/>
                <w:sz w:val="24"/>
                <w:szCs w:val="24"/>
              </w:rPr>
              <w:t>занимающихся физической культурой</w:t>
            </w:r>
            <w:r w:rsidRPr="008A3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2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спортом, </w:t>
            </w:r>
            <w:r w:rsidRPr="008A32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общей численности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8A32C3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2C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 w:rsidR="00E35DCB">
              <w:rPr>
                <w:rFonts w:ascii="Times New Roman" w:hAnsi="Times New Roman" w:cs="Times New Roman"/>
                <w:sz w:val="24"/>
                <w:szCs w:val="24"/>
              </w:rPr>
              <w:t xml:space="preserve"> 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A32C3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8A32C3" w:rsidRDefault="008A32C3" w:rsidP="008A32C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8A3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Прирост обеспеченности объектами спорта на территории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Лесосибирска</w:t>
            </w:r>
            <w:r w:rsidRPr="008A3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году предоставления иного </w:t>
            </w:r>
          </w:p>
          <w:p w:rsidR="008A32C3" w:rsidRPr="008A32C3" w:rsidRDefault="008A32C3" w:rsidP="008A32C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межбюджетного трансферта в сравнении </w:t>
            </w:r>
          </w:p>
          <w:p w:rsidR="008A32C3" w:rsidRDefault="008A32C3" w:rsidP="008A32C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предшествующим годом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менее </w:t>
            </w:r>
            <w:r w:rsidR="00E35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%.</w:t>
            </w:r>
          </w:p>
        </w:tc>
      </w:tr>
      <w:tr w:rsidR="000255F4" w:rsidTr="008A32C3">
        <w:trPr>
          <w:trHeight w:val="436"/>
        </w:trPr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5F4" w:rsidRDefault="000255F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5F4" w:rsidRDefault="000255F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5F4" w:rsidRDefault="000255F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5F4" w:rsidRDefault="000255F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5F4" w:rsidRDefault="000255F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55F4" w:rsidRDefault="000255F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55F4" w:rsidRDefault="003C5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40 404,0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55F4" w:rsidRDefault="005B570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18 250,0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55F4" w:rsidRDefault="005B570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55F4" w:rsidRDefault="003C5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40 404,0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255F4" w:rsidRDefault="000255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6032" w:rsidTr="008A32C3">
        <w:trPr>
          <w:trHeight w:val="44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6032" w:rsidRDefault="005B57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68 425,5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6032" w:rsidRDefault="005B570D" w:rsidP="005F36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18 250,0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570D" w:rsidRDefault="005B570D" w:rsidP="005B57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18 250,0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032" w:rsidRDefault="005B57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104 925,5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C3BB2" w:rsidRDefault="004C3BB2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3BB2" w:rsidRDefault="004C3BB2" w:rsidP="004C3BB2">
      <w:pPr>
        <w:rPr>
          <w:lang w:eastAsia="ar-SA"/>
        </w:rPr>
      </w:pPr>
    </w:p>
    <w:p w:rsidR="004C3BB2" w:rsidRDefault="004C3BB2" w:rsidP="004C3BB2">
      <w:pPr>
        <w:tabs>
          <w:tab w:val="left" w:pos="4528"/>
        </w:tabs>
        <w:rPr>
          <w:lang w:eastAsia="ar-SA"/>
        </w:rPr>
      </w:pPr>
      <w:r>
        <w:rPr>
          <w:lang w:eastAsia="ar-SA"/>
        </w:rPr>
        <w:tab/>
        <w:t xml:space="preserve">                                    </w:t>
      </w:r>
    </w:p>
    <w:p w:rsidR="00B26032" w:rsidRPr="004C3BB2" w:rsidRDefault="004C3BB2" w:rsidP="004C3BB2">
      <w:pPr>
        <w:tabs>
          <w:tab w:val="left" w:pos="4528"/>
        </w:tabs>
        <w:rPr>
          <w:lang w:eastAsia="ar-SA"/>
        </w:rPr>
        <w:sectPr w:rsidR="00B26032" w:rsidRPr="004C3BB2" w:rsidSect="000255F4">
          <w:pgSz w:w="16838" w:h="11906" w:orient="landscape"/>
          <w:pgMar w:top="851" w:right="851" w:bottom="0" w:left="1701" w:header="720" w:footer="720" w:gutter="0"/>
          <w:cols w:space="720"/>
          <w:docGrid w:linePitch="360"/>
        </w:sectPr>
      </w:pPr>
      <w:r>
        <w:rPr>
          <w:lang w:eastAsia="ar-SA"/>
        </w:rPr>
        <w:tab/>
      </w:r>
    </w:p>
    <w:p w:rsidR="00B26032" w:rsidRDefault="00481B46">
      <w:pPr>
        <w:pStyle w:val="ConsPlusNormal"/>
        <w:widowControl/>
        <w:ind w:left="5103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6</w:t>
      </w:r>
    </w:p>
    <w:p w:rsidR="00B26032" w:rsidRDefault="00481B46">
      <w:pPr>
        <w:pStyle w:val="ConsPlusNormal"/>
        <w:widowControl/>
        <w:ind w:left="5103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муниципальной программе </w:t>
      </w:r>
    </w:p>
    <w:p w:rsidR="00B26032" w:rsidRDefault="00481B46">
      <w:pPr>
        <w:pStyle w:val="ConsPlusNormal"/>
        <w:widowControl/>
        <w:ind w:left="5103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«Развитие физической культуры и спорта города Лесосибирска» </w:t>
      </w:r>
    </w:p>
    <w:p w:rsidR="00B26032" w:rsidRDefault="00B26032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B26032" w:rsidRDefault="00481B46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</w:p>
    <w:p w:rsidR="00B26032" w:rsidRDefault="00481B46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«Подготовка спортивного резерва»</w:t>
      </w:r>
    </w:p>
    <w:p w:rsidR="00B26032" w:rsidRDefault="00481B46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Паспорт подпрограммы</w:t>
      </w:r>
    </w:p>
    <w:p w:rsidR="00B26032" w:rsidRDefault="00B26032">
      <w:pPr>
        <w:pStyle w:val="ConsPlusNormal"/>
        <w:widowControl/>
        <w:ind w:left="72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773"/>
      </w:tblGrid>
      <w:tr w:rsidR="00B26032">
        <w:trPr>
          <w:trHeight w:val="33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</w:tcBorders>
          </w:tcPr>
          <w:p w:rsidR="00B26032" w:rsidRDefault="00481B46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032" w:rsidRDefault="00481B46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«Подготовка спортивного резерва»</w:t>
            </w:r>
          </w:p>
        </w:tc>
      </w:tr>
      <w:tr w:rsidR="00B26032">
        <w:trPr>
          <w:trHeight w:val="61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</w:tcBorders>
          </w:tcPr>
          <w:p w:rsidR="00B26032" w:rsidRDefault="00481B46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032" w:rsidRDefault="00481B46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«Развитие физической культуры и спорта города Лесосибирска» </w:t>
            </w:r>
          </w:p>
        </w:tc>
      </w:tr>
      <w:tr w:rsidR="00B26032">
        <w:trPr>
          <w:trHeight w:val="64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</w:tcBorders>
          </w:tcPr>
          <w:p w:rsidR="00B26032" w:rsidRDefault="00481B46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032" w:rsidRDefault="00481B46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Отдел спорта и молодежной политики администрации города Лесосибирска</w:t>
            </w:r>
          </w:p>
        </w:tc>
      </w:tr>
      <w:tr w:rsidR="00B26032">
        <w:trPr>
          <w:trHeight w:val="64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</w:tcBorders>
          </w:tcPr>
          <w:p w:rsidR="00B26032" w:rsidRDefault="00481B46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032" w:rsidRDefault="00481B46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МКУ «УКС»</w:t>
            </w:r>
          </w:p>
        </w:tc>
      </w:tr>
      <w:tr w:rsidR="00B26032">
        <w:trPr>
          <w:trHeight w:val="64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</w:tcBorders>
          </w:tcPr>
          <w:p w:rsidR="00B26032" w:rsidRDefault="00481B46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032" w:rsidRDefault="00481B46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Отдел спорта и молодежной политики администрации города Лесосибирска</w:t>
            </w:r>
          </w:p>
        </w:tc>
      </w:tr>
      <w:tr w:rsidR="00B26032">
        <w:trPr>
          <w:trHeight w:val="9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032" w:rsidRDefault="00481B46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color w:val="000000" w:themeColor="text1"/>
                <w:sz w:val="24"/>
                <w:szCs w:val="24"/>
              </w:rPr>
              <w:t xml:space="preserve">Повышение конкурентоспособности и потенциала города Лесосибирска в сфере подготовки спортивного резерва, спорта высших достижений.  </w:t>
            </w:r>
          </w:p>
        </w:tc>
      </w:tr>
      <w:tr w:rsidR="00B26032">
        <w:trPr>
          <w:trHeight w:val="4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032" w:rsidRDefault="00481B46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Задачи подпрограммы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Формирование единой системы выявления и поддержки одаренных детей.</w:t>
            </w:r>
          </w:p>
        </w:tc>
      </w:tr>
      <w:tr w:rsidR="00B26032">
        <w:trPr>
          <w:trHeight w:val="4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032" w:rsidRDefault="00481B46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Ожидаемые результаты от реализации подпрограммы, с указанием динамики изменения показателей результативности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Количество тренеров, прошедших курсы повышения квалификации </w:t>
            </w:r>
          </w:p>
          <w:p w:rsidR="00B26032" w:rsidRDefault="00481B46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Число спортсменов города Лесосибирска в составе сборных команд Красноярского края </w:t>
            </w:r>
          </w:p>
        </w:tc>
      </w:tr>
      <w:tr w:rsidR="00B26032">
        <w:trPr>
          <w:trHeight w:val="4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032" w:rsidRDefault="00481B46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Сроки реализации подпрограммы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2024 - 2026 гг.</w:t>
            </w:r>
          </w:p>
        </w:tc>
      </w:tr>
      <w:tr w:rsidR="00B26032" w:rsidTr="004A2AA3">
        <w:trPr>
          <w:trHeight w:val="237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032" w:rsidRDefault="00481B46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6032" w:rsidRDefault="00481B46" w:rsidP="00D418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бюджетный ассигнований на реал</w:t>
            </w:r>
            <w:r w:rsidR="004A2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изацию подпрограммы составляет 243 133,6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 из них по годам:</w:t>
            </w:r>
          </w:p>
          <w:p w:rsidR="00B26032" w:rsidRDefault="00481B46" w:rsidP="00D418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 –</w:t>
            </w:r>
            <w:r w:rsidR="004A2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97 997,2</w:t>
            </w:r>
            <w:r w:rsidR="0025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41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 из них:</w:t>
            </w:r>
          </w:p>
          <w:p w:rsidR="00D41876" w:rsidRPr="000B0C5E" w:rsidRDefault="004A2AA3" w:rsidP="00D418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- 90 329,2</w:t>
            </w:r>
            <w:r w:rsidR="00D41876" w:rsidRPr="000B0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 </w:t>
            </w:r>
            <w:r w:rsidR="00D41876" w:rsidRPr="000B0C5E">
              <w:rPr>
                <w:rFonts w:ascii="Times New Roman" w:hAnsi="Times New Roman" w:cs="Times New Roman"/>
                <w:sz w:val="24"/>
                <w:szCs w:val="24"/>
              </w:rPr>
              <w:t>– местный бюджет,</w:t>
            </w:r>
          </w:p>
          <w:p w:rsidR="00D41876" w:rsidRPr="000B0C5E" w:rsidRDefault="004A2AA3" w:rsidP="00D418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- 7 668,0</w:t>
            </w:r>
            <w:r w:rsidR="00D41876" w:rsidRPr="000B0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876" w:rsidRPr="000B0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руб. </w:t>
            </w:r>
            <w:r w:rsidR="00D41876" w:rsidRPr="000B0C5E">
              <w:rPr>
                <w:rFonts w:ascii="Times New Roman" w:hAnsi="Times New Roman" w:cs="Times New Roman"/>
                <w:sz w:val="24"/>
                <w:szCs w:val="24"/>
              </w:rPr>
              <w:t>– краевой бюджет;</w:t>
            </w:r>
          </w:p>
          <w:p w:rsidR="00B26032" w:rsidRDefault="00481B46" w:rsidP="00D418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год – </w:t>
            </w:r>
            <w:r w:rsidR="004A2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87 445,0</w:t>
            </w:r>
            <w:r w:rsidR="0025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 – местный бюджет;</w:t>
            </w:r>
          </w:p>
          <w:p w:rsidR="00B26032" w:rsidRDefault="00481B46" w:rsidP="00D418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2026 год – </w:t>
            </w:r>
            <w:r w:rsidR="0025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57 691,4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 – местный бюджет.</w:t>
            </w:r>
          </w:p>
        </w:tc>
      </w:tr>
    </w:tbl>
    <w:p w:rsidR="00B26032" w:rsidRDefault="00B26032">
      <w:pPr>
        <w:tabs>
          <w:tab w:val="left" w:pos="1584"/>
          <w:tab w:val="left" w:pos="3060"/>
          <w:tab w:val="left" w:pos="4360"/>
        </w:tabs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D41876" w:rsidRDefault="00D41876">
      <w:pPr>
        <w:tabs>
          <w:tab w:val="left" w:pos="1584"/>
          <w:tab w:val="left" w:pos="3060"/>
          <w:tab w:val="left" w:pos="4360"/>
        </w:tabs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B26032" w:rsidRDefault="00481B46">
      <w:pPr>
        <w:widowControl w:val="0"/>
        <w:suppressAutoHyphens/>
        <w:jc w:val="center"/>
        <w:rPr>
          <w:color w:val="000000" w:themeColor="text1"/>
        </w:rPr>
      </w:pPr>
      <w:r>
        <w:rPr>
          <w:color w:val="000000" w:themeColor="text1"/>
        </w:rPr>
        <w:t>2. Основные разделы подпрограммы</w:t>
      </w:r>
    </w:p>
    <w:p w:rsidR="00D41876" w:rsidRDefault="00D41876">
      <w:pPr>
        <w:widowControl w:val="0"/>
        <w:suppressAutoHyphens/>
        <w:jc w:val="center"/>
        <w:rPr>
          <w:color w:val="000000" w:themeColor="text1"/>
        </w:rPr>
      </w:pPr>
    </w:p>
    <w:p w:rsidR="00B26032" w:rsidRDefault="00481B46">
      <w:pPr>
        <w:widowControl w:val="0"/>
        <w:jc w:val="center"/>
        <w:rPr>
          <w:color w:val="000000" w:themeColor="text1"/>
        </w:rPr>
      </w:pPr>
      <w:r>
        <w:rPr>
          <w:color w:val="000000" w:themeColor="text1"/>
        </w:rPr>
        <w:t>2.1. Постановка городской проблемы и обоснование необходимости разработки подпрограммы.</w:t>
      </w:r>
    </w:p>
    <w:p w:rsidR="00B26032" w:rsidRDefault="00481B46">
      <w:pPr>
        <w:pStyle w:val="ConsPlusTitle"/>
        <w:spacing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«Стратегия развития физической культуры и спорта в Красноярском крае» обозначила вызовы развития системы подготовки спортивного резерва в Красноярском крае. В связи с этим возникла необходимость в стратегическом изменении системы подготовки спортивного резерва в городе Лесосибирске. </w:t>
      </w:r>
    </w:p>
    <w:p w:rsidR="00B26032" w:rsidRDefault="00481B46">
      <w:pPr>
        <w:pStyle w:val="ConsPlusTitle"/>
        <w:spacing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Основной целью подготовки спортивного резерва города Лесосибирска в современных условиях стало вовлечение оптимального числа юношей и девушек в регулярные занятия физической культурой и спортом, своевременный отбор и подготовка наиболее одаренных спортсменов для включения в составы спортивных сборных команд Красноярского края. </w:t>
      </w:r>
    </w:p>
    <w:p w:rsidR="00B26032" w:rsidRDefault="00481B46">
      <w:pPr>
        <w:pStyle w:val="ConsPlusTitle"/>
        <w:spacing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В Лесосибирске функционирует 2 муниципальные спортивные школы</w:t>
      </w:r>
      <w:r w:rsidR="002822E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. Общее количество занимающихся детей в спортивных школах </w:t>
      </w:r>
      <w:r w:rsidR="002822E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дополнительного образования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в возрасте 6-18 лет 1472 человека на начало 2022 г.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Из базовых видов спорта в городе развиваются бокс, легкая атлетика, дзюдо, спортивная борьба, лыжные гонки, волейбол, футбол, спортивное ориентирование.  Эти виды развиваются на базе отделений спортивных школ города. Наиболее результативные в этих видах спорта являются членами сбор</w:t>
      </w:r>
      <w:r w:rsidR="008253B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ных команд Красноярского </w:t>
      </w:r>
      <w:r w:rsidR="008253BA" w:rsidRPr="00ED6E18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 w:themeFill="background1"/>
        </w:rPr>
        <w:t>края 34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человек</w:t>
      </w:r>
      <w:r w:rsidR="008253B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итогам 202</w:t>
      </w:r>
      <w:r w:rsidR="002822E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г.</w:t>
      </w:r>
    </w:p>
    <w:p w:rsidR="00B26032" w:rsidRDefault="00481B46">
      <w:pPr>
        <w:pStyle w:val="ConsPlusTitle"/>
        <w:spacing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Наряду с достижениями в подготовке спортивного резерва в городе еще немало проблем. Основные проблемы развития системы подготовки спортивного резерва в Лесосибирске можно условно разделить на две группы: </w:t>
      </w:r>
    </w:p>
    <w:p w:rsidR="00B26032" w:rsidRDefault="00481B46">
      <w:pPr>
        <w:pStyle w:val="ConsPlusTitle"/>
        <w:spacing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- организационно-правовые проблемы управления системой подготовки спортивного резерва;</w:t>
      </w:r>
    </w:p>
    <w:p w:rsidR="00B26032" w:rsidRDefault="00481B46">
      <w:pPr>
        <w:pStyle w:val="ConsPlusTitle"/>
        <w:spacing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- проблемы, связанные с обеспечением современных условий для подготовки спортивного резерва:</w:t>
      </w:r>
    </w:p>
    <w:p w:rsidR="00B26032" w:rsidRDefault="00481B46">
      <w:pPr>
        <w:pStyle w:val="ConsPlusTitle"/>
        <w:spacing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- дефицит высококвалифицированных кадров, владеющих современными технологиями подготовки спортсменов;</w:t>
      </w:r>
    </w:p>
    <w:p w:rsidR="00B26032" w:rsidRDefault="00481B46">
      <w:pPr>
        <w:pStyle w:val="ConsPlusTitle"/>
        <w:spacing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- недостаточное количество современных спортивных сооружений;</w:t>
      </w:r>
    </w:p>
    <w:p w:rsidR="00B26032" w:rsidRDefault="00481B46">
      <w:pPr>
        <w:pStyle w:val="ConsPlusTitle"/>
        <w:spacing w:line="24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устаревшие подходы в информационном, медико-биологическом, научно-методическом сопровождении спортсменов.</w:t>
      </w:r>
    </w:p>
    <w:p w:rsidR="00B26032" w:rsidRDefault="00481B46">
      <w:pPr>
        <w:pStyle w:val="ConsPlusTitle"/>
        <w:spacing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Таким образом, в современном понимании, спортивный резерв – это категория спортсменов, имеющих большой потенциал, и требующих организационных, финансовых, научных, образовательных и других ресурсов для достижения высокого спортивного результата. Именно с учетом этого перспективным направлением работы является повышение эффективности деятельности спортивных школ. </w:t>
      </w:r>
    </w:p>
    <w:p w:rsidR="00B26032" w:rsidRDefault="00B26032">
      <w:pPr>
        <w:pStyle w:val="ConsPlusTitle"/>
        <w:spacing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B26032" w:rsidRDefault="00481B46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2.2. Основная цель, задачи, этапы и сроки выполнения подпрограммы.</w:t>
      </w:r>
    </w:p>
    <w:p w:rsidR="00B26032" w:rsidRDefault="00B26032">
      <w:pPr>
        <w:widowControl w:val="0"/>
        <w:ind w:firstLine="709"/>
        <w:jc w:val="both"/>
        <w:rPr>
          <w:color w:val="000000" w:themeColor="text1"/>
        </w:rPr>
      </w:pPr>
    </w:p>
    <w:p w:rsidR="00B26032" w:rsidRDefault="00481B46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Цель подпрограммы: </w:t>
      </w:r>
      <w:r>
        <w:rPr>
          <w:rFonts w:eastAsia="TimesNewRomanPSMT"/>
          <w:color w:val="000000" w:themeColor="text1"/>
        </w:rPr>
        <w:t xml:space="preserve">повышение конкурентоспособности и потенциала города Лесосибирска в сфере подготовки спортивного резерва, спорта высших достижений.  </w:t>
      </w:r>
    </w:p>
    <w:p w:rsidR="00B26032" w:rsidRDefault="00481B4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Задачи подпрограммы: </w:t>
      </w:r>
    </w:p>
    <w:p w:rsidR="00B26032" w:rsidRDefault="00481B46">
      <w:pPr>
        <w:ind w:firstLine="708"/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- формирование единой системы выявления и поддержки одаренных детей.</w:t>
      </w:r>
    </w:p>
    <w:p w:rsidR="00B26032" w:rsidRDefault="00481B46">
      <w:pPr>
        <w:pStyle w:val="ConsPlusCel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создание системы подготовки спортивного резерва предполагает, как развитие муниципальных учреждений физкультурно-спортивной направленности, так и изменение вектора кадровой политики в сторону модернизации. Без участия квалифицированных тренеров, административного персонала невозможно рассчитывать на наивысший спортивный результат, занимающихся в учреждениях физкультурно-спортивной направленности. </w:t>
      </w:r>
    </w:p>
    <w:p w:rsidR="00B26032" w:rsidRDefault="00481B46">
      <w:pPr>
        <w:tabs>
          <w:tab w:val="left" w:pos="0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Сроки выполнения подпрограммы: 2024 - 2026 годы.</w:t>
      </w:r>
    </w:p>
    <w:p w:rsidR="00F760E0" w:rsidRDefault="00F760E0">
      <w:pPr>
        <w:ind w:firstLine="708"/>
        <w:jc w:val="center"/>
        <w:rPr>
          <w:color w:val="000000" w:themeColor="text1"/>
        </w:rPr>
      </w:pPr>
    </w:p>
    <w:p w:rsidR="00B26032" w:rsidRDefault="00481B46">
      <w:pPr>
        <w:ind w:firstLine="708"/>
        <w:jc w:val="center"/>
        <w:rPr>
          <w:color w:val="000000" w:themeColor="text1"/>
        </w:rPr>
      </w:pPr>
      <w:r>
        <w:rPr>
          <w:color w:val="000000" w:themeColor="text1"/>
        </w:rPr>
        <w:t xml:space="preserve">2.3. Показатели результативности: </w:t>
      </w:r>
    </w:p>
    <w:p w:rsidR="00B26032" w:rsidRDefault="00B26032">
      <w:pPr>
        <w:tabs>
          <w:tab w:val="left" w:pos="0"/>
        </w:tabs>
        <w:ind w:firstLine="709"/>
        <w:jc w:val="both"/>
        <w:rPr>
          <w:color w:val="000000" w:themeColor="text1"/>
        </w:rPr>
      </w:pPr>
    </w:p>
    <w:p w:rsidR="00B26032" w:rsidRDefault="00481B46">
      <w:pPr>
        <w:tabs>
          <w:tab w:val="left" w:pos="0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Показатели результативности, позволяющими измерить достижение цели подпрограммы, являются:</w:t>
      </w:r>
    </w:p>
    <w:p w:rsidR="00B26032" w:rsidRDefault="00481B4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количество тренеров, прошедших курсы повышения квалификации;</w:t>
      </w:r>
    </w:p>
    <w:p w:rsidR="00B26032" w:rsidRDefault="00481B46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 число спортсменов города Лесосибирска в составе сборных команд Красноярского края.</w:t>
      </w:r>
    </w:p>
    <w:p w:rsidR="00B26032" w:rsidRDefault="00481B46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</w:p>
    <w:p w:rsidR="00B26032" w:rsidRDefault="00481B46">
      <w:pPr>
        <w:pStyle w:val="3"/>
        <w:ind w:left="243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2.4. Механизмы реализации подпрограммы </w:t>
      </w:r>
    </w:p>
    <w:p w:rsidR="00B26032" w:rsidRDefault="00B26032">
      <w:pPr>
        <w:ind w:firstLine="851"/>
        <w:rPr>
          <w:color w:val="000000" w:themeColor="text1"/>
        </w:rPr>
      </w:pPr>
    </w:p>
    <w:p w:rsidR="00B26032" w:rsidRDefault="00481B4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Реализация подпрограммы осуществляется путем достижения плановых показателей, утвержденных в муниципальных заданиях учреждений. </w:t>
      </w:r>
    </w:p>
    <w:p w:rsidR="00B26032" w:rsidRDefault="00481B4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Главным источником финансирования подпрограммы является местный бюджет, главным распорядителем бюджетных средств – отдел спорта и молодежной политики администрации города Лесосибирска в соответствии с постановлением администрации города Лесосибирска от 09.01.2020 №3 «О передаче отдельных функций и полномочий учредителя».  Исполнителями подпрограммы являются муниципальные бюджетные учреждения спортивной направленности.</w:t>
      </w:r>
    </w:p>
    <w:p w:rsidR="00B26032" w:rsidRDefault="00481B46">
      <w:pPr>
        <w:ind w:left="-1" w:firstLine="541"/>
        <w:jc w:val="both"/>
        <w:rPr>
          <w:color w:val="000000" w:themeColor="text1"/>
        </w:rPr>
      </w:pPr>
      <w:r>
        <w:rPr>
          <w:color w:val="000000" w:themeColor="text1"/>
        </w:rPr>
        <w:t xml:space="preserve">Реализация мероприятий программы, установленных в приложении к подпрограммам, осуществляется путем выделения главным распорядителем бюджетных средств муниципальным учреждениям, подведомственным отделу спорта и молодёжной политики администрации города Лесосибирска в соответствии с нормативно-правовыми актами органов местного самоуправления городского округа на основе муниципального задания.  </w:t>
      </w:r>
    </w:p>
    <w:p w:rsidR="00B26032" w:rsidRDefault="00481B46">
      <w:pPr>
        <w:ind w:left="-1" w:firstLine="541"/>
        <w:jc w:val="both"/>
        <w:rPr>
          <w:color w:val="000000" w:themeColor="text1"/>
        </w:rPr>
      </w:pPr>
      <w:r>
        <w:rPr>
          <w:color w:val="000000" w:themeColor="text1"/>
        </w:rPr>
        <w:t xml:space="preserve">В соответствие с федеральным законодательством о поставках товаров, выполнении работ, оказании услуг для государственных и муниципальных нужд (Федеральный закон от 05.04.2013 г. № 44-ФЗ «О контрактной системе в сфере закупок товаров, работ, услуг для обеспечения государственных и муниципальных нужд») осуществляется реализация мероприятий подпрограммы путем размещения заказов на поставки товаров, оказание услуг, выполнение работ. </w:t>
      </w:r>
    </w:p>
    <w:p w:rsidR="00B26032" w:rsidRDefault="00481B46">
      <w:pPr>
        <w:ind w:left="-1" w:firstLine="541"/>
        <w:jc w:val="both"/>
        <w:rPr>
          <w:color w:val="000000" w:themeColor="text1"/>
        </w:rPr>
      </w:pPr>
      <w:r>
        <w:rPr>
          <w:color w:val="000000" w:themeColor="text1"/>
        </w:rPr>
        <w:t>В соответствии с Уставом и основными видами деятельности, целями и задачами подпрограммы исполнителями подпрограммы являются: му</w:t>
      </w:r>
      <w:r w:rsidR="00426038">
        <w:rPr>
          <w:color w:val="000000" w:themeColor="text1"/>
        </w:rPr>
        <w:t>ниципальное бюджетное учреждение дополнительного образования</w:t>
      </w:r>
      <w:r>
        <w:rPr>
          <w:color w:val="000000" w:themeColor="text1"/>
        </w:rPr>
        <w:t xml:space="preserve"> «Спортивная школа №1» и муниципальное бюджетное учреждение </w:t>
      </w:r>
      <w:r w:rsidR="00426038">
        <w:rPr>
          <w:color w:val="000000" w:themeColor="text1"/>
        </w:rPr>
        <w:t xml:space="preserve">дополнительного образования </w:t>
      </w:r>
      <w:r>
        <w:rPr>
          <w:color w:val="000000" w:themeColor="text1"/>
        </w:rPr>
        <w:t>«Спортивная школа по видам единоборств».</w:t>
      </w:r>
    </w:p>
    <w:p w:rsidR="00B26032" w:rsidRDefault="00481B46">
      <w:pPr>
        <w:ind w:left="-1" w:firstLine="541"/>
        <w:jc w:val="both"/>
        <w:rPr>
          <w:color w:val="000000" w:themeColor="text1"/>
        </w:rPr>
      </w:pPr>
      <w:r>
        <w:rPr>
          <w:color w:val="000000" w:themeColor="text1"/>
        </w:rPr>
        <w:t>Исполнители мероприятий подпрограммы несут ответственность за своевременную и полную реализацию программных мероприятий, целевое использование бюджетных средств, направленных на их реализацию, и за достижение утверждённых значений показателей результативности подпрограммы</w:t>
      </w:r>
      <w:r>
        <w:rPr>
          <w:rFonts w:eastAsia="Arial"/>
          <w:color w:val="000000" w:themeColor="text1"/>
        </w:rPr>
        <w:t xml:space="preserve">. </w:t>
      </w:r>
    </w:p>
    <w:p w:rsidR="00B26032" w:rsidRDefault="00481B46">
      <w:pPr>
        <w:ind w:left="-1" w:firstLine="541"/>
        <w:jc w:val="both"/>
        <w:rPr>
          <w:color w:val="000000" w:themeColor="text1"/>
        </w:rPr>
      </w:pPr>
      <w:r>
        <w:rPr>
          <w:color w:val="000000" w:themeColor="text1"/>
        </w:rPr>
        <w:t xml:space="preserve">Получателями муниципальных услуг, результатов работы учреждений согласно муниципальным заданиям являются физические и юридические лица. </w:t>
      </w:r>
    </w:p>
    <w:p w:rsidR="00B26032" w:rsidRDefault="00481B46">
      <w:pPr>
        <w:pStyle w:val="3"/>
        <w:ind w:left="718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2.5. Управление подпрограммой и контроль за ходом ее выполнения. </w:t>
      </w:r>
    </w:p>
    <w:p w:rsidR="00B26032" w:rsidRDefault="00B26032">
      <w:pPr>
        <w:ind w:left="-1" w:firstLine="709"/>
        <w:jc w:val="both"/>
        <w:rPr>
          <w:color w:val="000000" w:themeColor="text1"/>
        </w:rPr>
      </w:pPr>
    </w:p>
    <w:p w:rsidR="00B26032" w:rsidRDefault="00481B46">
      <w:pPr>
        <w:ind w:left="-1" w:firstLine="709"/>
        <w:jc w:val="both"/>
        <w:rPr>
          <w:color w:val="000000" w:themeColor="text1"/>
        </w:rPr>
      </w:pPr>
      <w:r>
        <w:rPr>
          <w:color w:val="000000" w:themeColor="text1"/>
        </w:rPr>
        <w:t>Функции исполнителя подпрограммы осуществляет отдел спорта и молодёжной политики администрации города Лесосибирска и включает определение исполнителей подпрограммы, определение целей, задач и показателей результативности подпрограммы, контроля за исполнением показателей подпрограммы.</w:t>
      </w:r>
    </w:p>
    <w:p w:rsidR="00B26032" w:rsidRDefault="00481B46">
      <w:pPr>
        <w:ind w:left="-1" w:firstLine="709"/>
        <w:jc w:val="both"/>
        <w:rPr>
          <w:color w:val="000000" w:themeColor="text1"/>
        </w:rPr>
      </w:pPr>
      <w:r>
        <w:rPr>
          <w:color w:val="000000" w:themeColor="text1"/>
        </w:rPr>
        <w:t>Текущий контроль за ходом реализации подпрограммы осуществляет отдел спорта и молодёжной политики администрации города Лесосибирска в соответствии с Порядком осуществления внутреннего финансового контроля, утвержденного приказом отдела спорта и молодежной политики администрации города Лесосибирска и планом проведения контрольных мероприятий.</w:t>
      </w:r>
    </w:p>
    <w:p w:rsidR="00B26032" w:rsidRDefault="00481B46">
      <w:pPr>
        <w:ind w:left="-1" w:firstLine="709"/>
        <w:jc w:val="both"/>
        <w:rPr>
          <w:color w:val="000000" w:themeColor="text1"/>
        </w:rPr>
      </w:pPr>
      <w:r>
        <w:rPr>
          <w:color w:val="000000" w:themeColor="text1"/>
        </w:rPr>
        <w:t>Внутренний муниципальный финансовый контроль осуществляет финансовое управление администрации города Лесосибирска в пределах своих  полномочий в соответствии с федеральными стандартами, утвержденными нормативными правовыми актами Правительства Российской Федерации и планом  контрольных мероприятий финансового управления администрации г. Лесосибирска Красноярского края по внутреннему муниципальному финансовому контролю в финансово-бюджетной сфере, опубликованных  на официальном сайте администрации города Лесосибирска.</w:t>
      </w:r>
    </w:p>
    <w:p w:rsidR="00B26032" w:rsidRDefault="00481B46">
      <w:pPr>
        <w:ind w:left="-1" w:firstLine="709"/>
        <w:jc w:val="both"/>
        <w:rPr>
          <w:color w:val="000000" w:themeColor="text1"/>
        </w:rPr>
      </w:pPr>
      <w:r>
        <w:rPr>
          <w:color w:val="000000" w:themeColor="text1"/>
        </w:rPr>
        <w:t>Внешний финансовый контроль осуществляет контрольно-счетная палата в соответствии с нормативными правовыми актами Российской Федерации и муниципальными нормативными правовыми актами и планом мероприятий на текущий плановый период, опубликованных на официальном сайте администрации города Лесосибирска.</w:t>
      </w:r>
    </w:p>
    <w:p w:rsidR="00B26032" w:rsidRDefault="00481B46">
      <w:pPr>
        <w:ind w:left="-1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Порядок, форма и сроки предоставления отчетных данных осуществляется в соответствии с постановлением администрации города  от 13.08.20163 №1210 « Об утверждении Порядка принятия решений о разработке муниципальных программ города Лесосибирска, их формировании и реализации»: отчет о реализации подпрограммы за </w:t>
      </w:r>
      <w:r>
        <w:rPr>
          <w:color w:val="000000" w:themeColor="text1"/>
          <w:lang w:val="en-US"/>
        </w:rPr>
        <w:t>I</w:t>
      </w:r>
      <w:r>
        <w:rPr>
          <w:color w:val="000000" w:themeColor="text1"/>
        </w:rPr>
        <w:t xml:space="preserve"> полугодие отчетного года предоставляется в срок не позднее 10 августа отчетного года по формам согласно приложениям 9-13 Порядка, годовой  отчет представляется в срок не позднее 1 марта года, следующего за отчетным. </w:t>
      </w:r>
    </w:p>
    <w:p w:rsidR="00B26032" w:rsidRDefault="00B26032">
      <w:pPr>
        <w:ind w:firstLine="708"/>
        <w:jc w:val="both"/>
        <w:rPr>
          <w:color w:val="000000" w:themeColor="text1"/>
          <w:lang w:eastAsia="en-US"/>
        </w:rPr>
      </w:pPr>
    </w:p>
    <w:p w:rsidR="00B26032" w:rsidRDefault="00B26032">
      <w:pPr>
        <w:pStyle w:val="1110"/>
        <w:tabs>
          <w:tab w:val="left" w:pos="56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B26032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B26032" w:rsidRDefault="00481B46">
      <w:pPr>
        <w:autoSpaceDE w:val="0"/>
        <w:autoSpaceDN w:val="0"/>
        <w:adjustRightInd w:val="0"/>
        <w:ind w:left="907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Приложение </w:t>
      </w:r>
    </w:p>
    <w:p w:rsidR="00B26032" w:rsidRDefault="00481B46">
      <w:pPr>
        <w:autoSpaceDE w:val="0"/>
        <w:autoSpaceDN w:val="0"/>
        <w:adjustRightInd w:val="0"/>
        <w:ind w:left="907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eastAsia="en-US"/>
        </w:rPr>
        <w:t>к паспорту подпрограммы</w:t>
      </w:r>
    </w:p>
    <w:p w:rsidR="00B26032" w:rsidRDefault="00481B46">
      <w:pPr>
        <w:autoSpaceDE w:val="0"/>
        <w:autoSpaceDN w:val="0"/>
        <w:adjustRightInd w:val="0"/>
        <w:ind w:left="907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«Подготовка спортивного резерва» </w:t>
      </w:r>
    </w:p>
    <w:p w:rsidR="00B26032" w:rsidRDefault="00B26032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B26032" w:rsidRDefault="00481B46">
      <w:pPr>
        <w:autoSpaceDE w:val="0"/>
        <w:autoSpaceDN w:val="0"/>
        <w:adjustRightInd w:val="0"/>
        <w:jc w:val="center"/>
        <w:rPr>
          <w:color w:val="000000" w:themeColor="text1"/>
        </w:rPr>
      </w:pPr>
      <w:r>
        <w:rPr>
          <w:color w:val="000000" w:themeColor="text1"/>
        </w:rPr>
        <w:t>Перечень и значение показателей результативности подпрограммы</w:t>
      </w:r>
    </w:p>
    <w:p w:rsidR="00B26032" w:rsidRDefault="00B26032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tbl>
      <w:tblPr>
        <w:tblW w:w="15771" w:type="dxa"/>
        <w:tblInd w:w="-11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575"/>
        <w:gridCol w:w="1741"/>
        <w:gridCol w:w="2090"/>
        <w:gridCol w:w="1743"/>
        <w:gridCol w:w="1829"/>
        <w:gridCol w:w="1400"/>
        <w:gridCol w:w="1400"/>
      </w:tblGrid>
      <w:tr w:rsidR="00B26032">
        <w:trPr>
          <w:cantSplit/>
          <w:trHeight w:val="245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7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20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26032" w:rsidRDefault="00481B4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информации</w:t>
            </w:r>
          </w:p>
        </w:tc>
        <w:tc>
          <w:tcPr>
            <w:tcW w:w="6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годы реализации подпрограммы</w:t>
            </w:r>
          </w:p>
        </w:tc>
      </w:tr>
      <w:tr w:rsidR="00B26032">
        <w:trPr>
          <w:cantSplit/>
          <w:trHeight w:val="245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B260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B260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B260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032" w:rsidRDefault="00B260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</w:t>
            </w:r>
          </w:p>
        </w:tc>
      </w:tr>
      <w:tr w:rsidR="00B26032">
        <w:trPr>
          <w:cantSplit/>
          <w:trHeight w:val="2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B26032">
        <w:trPr>
          <w:cantSplit/>
          <w:trHeight w:val="245"/>
        </w:trPr>
        <w:tc>
          <w:tcPr>
            <w:tcW w:w="157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32" w:rsidRDefault="00481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 подпрограммы: </w:t>
            </w:r>
            <w:r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повышение конкурентоспособности и потенциала города Лесосибирска в сфере подготовки спортивного резерва, спорта высших достижений.  </w:t>
            </w:r>
          </w:p>
        </w:tc>
      </w:tr>
      <w:tr w:rsidR="00B26032">
        <w:trPr>
          <w:cantSplit/>
          <w:trHeight w:val="245"/>
        </w:trPr>
        <w:tc>
          <w:tcPr>
            <w:tcW w:w="157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32" w:rsidRDefault="00481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подпрограммы:</w:t>
            </w:r>
          </w:p>
          <w:p w:rsidR="00B26032" w:rsidRDefault="00481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формирование единой системы выявления и поддержки одаренных детей; </w:t>
            </w:r>
          </w:p>
        </w:tc>
      </w:tr>
      <w:tr w:rsidR="00B26032">
        <w:trPr>
          <w:cantSplit/>
          <w:trHeight w:val="367"/>
        </w:trPr>
        <w:tc>
          <w:tcPr>
            <w:tcW w:w="157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32" w:rsidRDefault="00481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 результативности:</w:t>
            </w:r>
          </w:p>
        </w:tc>
      </w:tr>
      <w:tr w:rsidR="00B26032" w:rsidTr="008253BA">
        <w:trPr>
          <w:cantSplit/>
          <w:trHeight w:val="2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 w:rsidP="000255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32" w:rsidRDefault="00481B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тренеров, прошедших курсы повышения квалификации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 w:rsidP="008253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 w:rsidP="008253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23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23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23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26032" w:rsidRDefault="00481B46">
            <w:pPr>
              <w:pStyle w:val="23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B26032" w:rsidTr="008253BA">
        <w:trPr>
          <w:cantSplit/>
          <w:trHeight w:val="8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 w:rsidP="000255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32" w:rsidRDefault="00481B46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Число спортсменов города Лесосибирска в составе сборных команд Красноярского края.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 w:rsidP="008253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 w:rsidP="008253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2603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  <w:p w:rsidR="00B2603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2603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2603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2603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</w:tbl>
    <w:p w:rsidR="00B26032" w:rsidRDefault="00B26032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B26032" w:rsidRDefault="00B26032">
      <w:pPr>
        <w:autoSpaceDE w:val="0"/>
        <w:autoSpaceDN w:val="0"/>
        <w:adjustRightInd w:val="0"/>
        <w:ind w:left="9921"/>
        <w:rPr>
          <w:color w:val="000000" w:themeColor="text1"/>
          <w:sz w:val="24"/>
          <w:szCs w:val="24"/>
        </w:rPr>
      </w:pPr>
    </w:p>
    <w:p w:rsidR="00B26032" w:rsidRDefault="00B26032">
      <w:pPr>
        <w:autoSpaceDE w:val="0"/>
        <w:autoSpaceDN w:val="0"/>
        <w:adjustRightInd w:val="0"/>
        <w:ind w:left="9921"/>
        <w:rPr>
          <w:color w:val="000000" w:themeColor="text1"/>
          <w:sz w:val="24"/>
          <w:szCs w:val="24"/>
        </w:rPr>
      </w:pPr>
    </w:p>
    <w:p w:rsidR="00B26032" w:rsidRDefault="00B26032">
      <w:pPr>
        <w:autoSpaceDE w:val="0"/>
        <w:autoSpaceDN w:val="0"/>
        <w:adjustRightInd w:val="0"/>
        <w:ind w:left="9921"/>
        <w:rPr>
          <w:color w:val="000000" w:themeColor="text1"/>
          <w:sz w:val="24"/>
          <w:szCs w:val="24"/>
        </w:rPr>
      </w:pPr>
    </w:p>
    <w:p w:rsidR="00B26032" w:rsidRDefault="00B26032">
      <w:pPr>
        <w:autoSpaceDE w:val="0"/>
        <w:autoSpaceDN w:val="0"/>
        <w:adjustRightInd w:val="0"/>
        <w:ind w:left="9921"/>
        <w:rPr>
          <w:color w:val="000000" w:themeColor="text1"/>
          <w:sz w:val="24"/>
          <w:szCs w:val="24"/>
        </w:rPr>
      </w:pPr>
    </w:p>
    <w:p w:rsidR="00B26032" w:rsidRDefault="00B26032">
      <w:pPr>
        <w:autoSpaceDE w:val="0"/>
        <w:autoSpaceDN w:val="0"/>
        <w:adjustRightInd w:val="0"/>
        <w:ind w:left="9921"/>
        <w:rPr>
          <w:color w:val="000000" w:themeColor="text1"/>
          <w:sz w:val="24"/>
          <w:szCs w:val="24"/>
        </w:rPr>
      </w:pPr>
    </w:p>
    <w:p w:rsidR="00B26032" w:rsidRDefault="00B26032">
      <w:pPr>
        <w:autoSpaceDE w:val="0"/>
        <w:autoSpaceDN w:val="0"/>
        <w:adjustRightInd w:val="0"/>
        <w:ind w:left="9921"/>
        <w:rPr>
          <w:color w:val="000000" w:themeColor="text1"/>
          <w:sz w:val="24"/>
          <w:szCs w:val="24"/>
        </w:rPr>
      </w:pPr>
    </w:p>
    <w:p w:rsidR="00B26032" w:rsidRDefault="00B26032">
      <w:pPr>
        <w:autoSpaceDE w:val="0"/>
        <w:autoSpaceDN w:val="0"/>
        <w:adjustRightInd w:val="0"/>
        <w:ind w:left="9921"/>
        <w:rPr>
          <w:color w:val="000000" w:themeColor="text1"/>
          <w:sz w:val="24"/>
          <w:szCs w:val="24"/>
        </w:rPr>
      </w:pPr>
    </w:p>
    <w:p w:rsidR="00B26032" w:rsidRDefault="00B26032">
      <w:pPr>
        <w:autoSpaceDE w:val="0"/>
        <w:autoSpaceDN w:val="0"/>
        <w:adjustRightInd w:val="0"/>
        <w:ind w:left="9921"/>
        <w:rPr>
          <w:color w:val="000000" w:themeColor="text1"/>
          <w:sz w:val="24"/>
          <w:szCs w:val="24"/>
        </w:rPr>
      </w:pPr>
    </w:p>
    <w:p w:rsidR="00B26032" w:rsidRDefault="00B26032">
      <w:pPr>
        <w:autoSpaceDE w:val="0"/>
        <w:autoSpaceDN w:val="0"/>
        <w:adjustRightInd w:val="0"/>
        <w:ind w:left="9921"/>
        <w:rPr>
          <w:color w:val="000000" w:themeColor="text1"/>
          <w:sz w:val="24"/>
          <w:szCs w:val="24"/>
        </w:rPr>
      </w:pPr>
    </w:p>
    <w:p w:rsidR="00B26032" w:rsidRDefault="00B26032">
      <w:pPr>
        <w:autoSpaceDE w:val="0"/>
        <w:autoSpaceDN w:val="0"/>
        <w:adjustRightInd w:val="0"/>
        <w:ind w:left="9921"/>
        <w:rPr>
          <w:color w:val="000000" w:themeColor="text1"/>
          <w:sz w:val="24"/>
          <w:szCs w:val="24"/>
        </w:rPr>
      </w:pPr>
    </w:p>
    <w:p w:rsidR="00B26032" w:rsidRDefault="00B26032">
      <w:pPr>
        <w:autoSpaceDE w:val="0"/>
        <w:autoSpaceDN w:val="0"/>
        <w:adjustRightInd w:val="0"/>
        <w:ind w:left="9921"/>
        <w:rPr>
          <w:color w:val="000000" w:themeColor="text1"/>
          <w:sz w:val="24"/>
          <w:szCs w:val="24"/>
        </w:rPr>
      </w:pPr>
    </w:p>
    <w:p w:rsidR="00B26032" w:rsidRDefault="00B26032">
      <w:pPr>
        <w:autoSpaceDE w:val="0"/>
        <w:autoSpaceDN w:val="0"/>
        <w:adjustRightInd w:val="0"/>
        <w:ind w:left="9921"/>
        <w:rPr>
          <w:color w:val="000000" w:themeColor="text1"/>
          <w:sz w:val="24"/>
          <w:szCs w:val="24"/>
        </w:rPr>
      </w:pPr>
    </w:p>
    <w:p w:rsidR="00B26032" w:rsidRDefault="00B26032">
      <w:pPr>
        <w:autoSpaceDE w:val="0"/>
        <w:autoSpaceDN w:val="0"/>
        <w:adjustRightInd w:val="0"/>
        <w:ind w:left="9921"/>
        <w:rPr>
          <w:color w:val="000000" w:themeColor="text1"/>
          <w:sz w:val="24"/>
          <w:szCs w:val="24"/>
        </w:rPr>
      </w:pPr>
    </w:p>
    <w:p w:rsidR="00DA0873" w:rsidRDefault="00DA0873">
      <w:pPr>
        <w:autoSpaceDE w:val="0"/>
        <w:autoSpaceDN w:val="0"/>
        <w:adjustRightInd w:val="0"/>
        <w:ind w:left="9921"/>
        <w:rPr>
          <w:color w:val="000000" w:themeColor="text1"/>
          <w:sz w:val="24"/>
          <w:szCs w:val="24"/>
        </w:rPr>
      </w:pPr>
    </w:p>
    <w:p w:rsidR="00B26032" w:rsidRDefault="00481B46">
      <w:pPr>
        <w:autoSpaceDE w:val="0"/>
        <w:autoSpaceDN w:val="0"/>
        <w:adjustRightInd w:val="0"/>
        <w:ind w:left="1020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Приложение к подпрограмме</w:t>
      </w:r>
    </w:p>
    <w:p w:rsidR="00B26032" w:rsidRDefault="00481B46">
      <w:pPr>
        <w:autoSpaceDE w:val="0"/>
        <w:autoSpaceDN w:val="0"/>
        <w:adjustRightInd w:val="0"/>
        <w:ind w:left="1020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«Подготовка спортивного резерва» </w:t>
      </w:r>
    </w:p>
    <w:p w:rsidR="00B26032" w:rsidRDefault="00B26032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B26032" w:rsidRDefault="00481B46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Перечень мероприятий подпрограммы «Подготовка спортивного резерва»</w:t>
      </w:r>
    </w:p>
    <w:p w:rsidR="00B26032" w:rsidRDefault="00B26032">
      <w:pPr>
        <w:pStyle w:val="ConsPlusTitle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42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8"/>
        <w:gridCol w:w="1834"/>
        <w:gridCol w:w="52"/>
        <w:gridCol w:w="797"/>
        <w:gridCol w:w="53"/>
        <w:gridCol w:w="900"/>
        <w:gridCol w:w="1456"/>
        <w:gridCol w:w="53"/>
        <w:gridCol w:w="759"/>
        <w:gridCol w:w="1134"/>
        <w:gridCol w:w="1134"/>
        <w:gridCol w:w="1134"/>
        <w:gridCol w:w="1560"/>
        <w:gridCol w:w="2239"/>
      </w:tblGrid>
      <w:tr w:rsidR="00B26032" w:rsidTr="00136311">
        <w:trPr>
          <w:trHeight w:val="310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59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032" w:rsidRDefault="00481B4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26032" w:rsidTr="00136311">
        <w:trPr>
          <w:trHeight w:val="310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КФСР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КЦСР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период</w:t>
            </w:r>
          </w:p>
        </w:tc>
        <w:tc>
          <w:tcPr>
            <w:tcW w:w="22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B260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6032">
        <w:trPr>
          <w:trHeight w:val="916"/>
        </w:trPr>
        <w:tc>
          <w:tcPr>
            <w:tcW w:w="15423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032" w:rsidRDefault="00481B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Цель подпрограммы: </w:t>
            </w:r>
            <w:r>
              <w:rPr>
                <w:rFonts w:eastAsia="TimesNewRomanPSMT"/>
                <w:color w:val="000000" w:themeColor="text1"/>
                <w:sz w:val="24"/>
                <w:szCs w:val="24"/>
              </w:rPr>
              <w:t xml:space="preserve">повышение конкурентоспособности и потенциала города Лесосибирска в сфере подготовки спортивного резерва, спорта высших достижений.  </w:t>
            </w:r>
          </w:p>
          <w:p w:rsidR="00B26032" w:rsidRDefault="00481B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Задача: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формирование единой системы выявления и поддержки одаренных детей </w:t>
            </w:r>
          </w:p>
        </w:tc>
      </w:tr>
      <w:tr w:rsidR="00430523" w:rsidTr="007152E5">
        <w:trPr>
          <w:trHeight w:val="2048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523" w:rsidRDefault="0043052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 Обеспечение деятельности подведомственных учреждений</w:t>
            </w:r>
          </w:p>
          <w:p w:rsidR="00430523" w:rsidRDefault="00430523">
            <w:pPr>
              <w:rPr>
                <w:color w:val="000000" w:themeColor="text1"/>
                <w:sz w:val="24"/>
                <w:szCs w:val="24"/>
              </w:rPr>
            </w:pPr>
          </w:p>
          <w:p w:rsidR="00430523" w:rsidRDefault="00430523">
            <w:pPr>
              <w:rPr>
                <w:color w:val="000000" w:themeColor="text1"/>
                <w:sz w:val="24"/>
                <w:szCs w:val="24"/>
              </w:rPr>
            </w:pPr>
          </w:p>
          <w:p w:rsidR="00430523" w:rsidRDefault="00430523">
            <w:pPr>
              <w:rPr>
                <w:color w:val="000000" w:themeColor="text1"/>
                <w:sz w:val="24"/>
                <w:szCs w:val="24"/>
              </w:rPr>
            </w:pPr>
          </w:p>
          <w:p w:rsidR="00430523" w:rsidRDefault="00430523">
            <w:pPr>
              <w:rPr>
                <w:color w:val="000000" w:themeColor="text1"/>
                <w:sz w:val="24"/>
                <w:szCs w:val="24"/>
              </w:rPr>
            </w:pPr>
          </w:p>
          <w:p w:rsidR="00430523" w:rsidRDefault="00430523">
            <w:pPr>
              <w:rPr>
                <w:color w:val="000000" w:themeColor="text1"/>
                <w:sz w:val="24"/>
                <w:szCs w:val="24"/>
              </w:rPr>
            </w:pPr>
          </w:p>
          <w:p w:rsidR="00430523" w:rsidRDefault="00430523">
            <w:pPr>
              <w:rPr>
                <w:color w:val="000000" w:themeColor="text1"/>
                <w:sz w:val="24"/>
                <w:szCs w:val="24"/>
              </w:rPr>
            </w:pPr>
          </w:p>
          <w:p w:rsidR="00430523" w:rsidRDefault="004305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523" w:rsidRDefault="004305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 спорта и молодежной политики администрации города Лесосибирска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523" w:rsidRDefault="00430523" w:rsidP="006B21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011</w:t>
            </w:r>
          </w:p>
          <w:p w:rsidR="00430523" w:rsidRDefault="0043052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30523" w:rsidRDefault="0043052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523" w:rsidRDefault="00430523" w:rsidP="006B21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1103</w:t>
            </w:r>
          </w:p>
          <w:p w:rsidR="00430523" w:rsidRDefault="0043052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30523" w:rsidRDefault="00430523">
            <w:pPr>
              <w:rPr>
                <w:color w:val="000000" w:themeColor="text1"/>
                <w:sz w:val="24"/>
                <w:szCs w:val="24"/>
              </w:rPr>
            </w:pPr>
          </w:p>
          <w:p w:rsidR="00430523" w:rsidRDefault="004305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523" w:rsidRDefault="00430523" w:rsidP="006B21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0520080610</w:t>
            </w:r>
          </w:p>
          <w:p w:rsidR="00430523" w:rsidRDefault="00430523">
            <w:pPr>
              <w:rPr>
                <w:color w:val="000000" w:themeColor="text1"/>
                <w:sz w:val="24"/>
                <w:szCs w:val="24"/>
              </w:rPr>
            </w:pPr>
          </w:p>
          <w:p w:rsidR="00430523" w:rsidRDefault="00430523">
            <w:pPr>
              <w:rPr>
                <w:color w:val="000000" w:themeColor="text1"/>
                <w:sz w:val="24"/>
                <w:szCs w:val="24"/>
              </w:rPr>
            </w:pPr>
          </w:p>
          <w:p w:rsidR="00430523" w:rsidRDefault="0043052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30523" w:rsidRDefault="007152E5" w:rsidP="006B21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610</w:t>
            </w:r>
          </w:p>
          <w:p w:rsidR="00430523" w:rsidRDefault="0043052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30523" w:rsidRDefault="006B21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56 835,6</w:t>
            </w:r>
          </w:p>
          <w:p w:rsidR="00430523" w:rsidRDefault="004305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523" w:rsidRDefault="004305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523" w:rsidRDefault="004305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523" w:rsidRDefault="004305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523" w:rsidRDefault="00AD1C58" w:rsidP="00251C0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55 962,3</w:t>
            </w:r>
          </w:p>
          <w:p w:rsidR="00430523" w:rsidRDefault="0043052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30523" w:rsidRDefault="0043052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30523" w:rsidRDefault="0043052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30523" w:rsidRDefault="0043052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523" w:rsidRDefault="00AD1C58" w:rsidP="00251C0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55 962,3</w:t>
            </w:r>
          </w:p>
          <w:p w:rsidR="00430523" w:rsidRDefault="0043052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30523" w:rsidRDefault="0043052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30523" w:rsidRDefault="0043052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30523" w:rsidRDefault="0043052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30523" w:rsidRDefault="006B21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168 760,2</w:t>
            </w:r>
          </w:p>
          <w:p w:rsidR="00430523" w:rsidRDefault="004305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523" w:rsidRDefault="004305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523" w:rsidRDefault="004305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523" w:rsidRDefault="004305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523" w:rsidRDefault="004305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утвержденных муниципальных заданий и планов финансово-хозяйственной деятельности подведомственных учреждений, их выполнение не менее, чем на 98 %</w:t>
            </w:r>
          </w:p>
        </w:tc>
      </w:tr>
      <w:tr w:rsidR="00430523" w:rsidTr="00136311">
        <w:trPr>
          <w:trHeight w:val="924"/>
        </w:trPr>
        <w:tc>
          <w:tcPr>
            <w:tcW w:w="2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523" w:rsidRDefault="00430523" w:rsidP="004305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30523" w:rsidRPr="006B2128" w:rsidRDefault="00430523" w:rsidP="006B2128">
            <w:pPr>
              <w:jc w:val="both"/>
              <w:rPr>
                <w:sz w:val="24"/>
                <w:szCs w:val="24"/>
              </w:rPr>
            </w:pPr>
            <w:r w:rsidRPr="00593C6C">
              <w:rPr>
                <w:sz w:val="24"/>
                <w:szCs w:val="24"/>
              </w:rPr>
              <w:t>МКУ «УКС»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30523" w:rsidRPr="006B2128" w:rsidRDefault="00430523" w:rsidP="006B2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30523" w:rsidRPr="009B50EF" w:rsidRDefault="00430523" w:rsidP="00430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1103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30523" w:rsidRPr="00E74343" w:rsidRDefault="00430523" w:rsidP="00430523">
            <w:pPr>
              <w:jc w:val="center"/>
              <w:rPr>
                <w:sz w:val="24"/>
                <w:szCs w:val="24"/>
              </w:rPr>
            </w:pPr>
            <w:r w:rsidRPr="00E74343">
              <w:rPr>
                <w:sz w:val="24"/>
                <w:szCs w:val="24"/>
              </w:rPr>
              <w:t>0520080610</w:t>
            </w:r>
          </w:p>
          <w:p w:rsidR="00430523" w:rsidRPr="006B2128" w:rsidRDefault="00430523" w:rsidP="006B2128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30523" w:rsidRPr="006B2128" w:rsidRDefault="00430523" w:rsidP="006B2128">
            <w:pPr>
              <w:jc w:val="center"/>
              <w:rPr>
                <w:sz w:val="24"/>
                <w:szCs w:val="24"/>
              </w:rPr>
            </w:pPr>
            <w:r w:rsidRPr="00E7434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B2128" w:rsidRDefault="00430523" w:rsidP="0043052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28 543,0</w:t>
            </w:r>
          </w:p>
          <w:p w:rsidR="00430523" w:rsidRPr="006B2128" w:rsidRDefault="00430523" w:rsidP="006B212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523" w:rsidRDefault="00430523" w:rsidP="0043052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29 753,6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523" w:rsidRPr="006B2128" w:rsidRDefault="00430523" w:rsidP="006B212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30523" w:rsidRPr="006B2128" w:rsidRDefault="00430523" w:rsidP="006B21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58 296,6</w:t>
            </w:r>
          </w:p>
        </w:tc>
        <w:tc>
          <w:tcPr>
            <w:tcW w:w="22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523" w:rsidRDefault="00430523" w:rsidP="004305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2128" w:rsidTr="000A5822">
        <w:trPr>
          <w:trHeight w:val="1540"/>
        </w:trPr>
        <w:tc>
          <w:tcPr>
            <w:tcW w:w="2318" w:type="dxa"/>
            <w:tcBorders>
              <w:left w:val="single" w:sz="4" w:space="0" w:color="000000"/>
              <w:right w:val="single" w:sz="4" w:space="0" w:color="000000"/>
            </w:tcBorders>
          </w:tcPr>
          <w:p w:rsidR="006B2128" w:rsidRPr="006B2128" w:rsidRDefault="006B2128" w:rsidP="0043052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 Специальная краевая выплата в 2024 г. (</w:t>
            </w:r>
            <w:r w:rsidRPr="00792549">
              <w:rPr>
                <w:sz w:val="24"/>
                <w:szCs w:val="24"/>
              </w:rPr>
              <w:t>субсидии бюджетным учреждениям)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B2128" w:rsidRPr="00593C6C" w:rsidRDefault="006B2128" w:rsidP="00430523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Отдел спорта и молодежной политики администрации города Лесосибирска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B2128" w:rsidRDefault="006B2128" w:rsidP="00430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B2128" w:rsidRDefault="006B2128" w:rsidP="00430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1103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B2128" w:rsidRPr="00E74343" w:rsidRDefault="006B2128" w:rsidP="00430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0520080630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B2128" w:rsidRPr="00E74343" w:rsidRDefault="006B2128" w:rsidP="00430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5547F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B2128" w:rsidRDefault="006B2128" w:rsidP="0043052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2 998,6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128" w:rsidRDefault="006B2128" w:rsidP="0043052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128" w:rsidRDefault="006B2128" w:rsidP="0043052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B2128" w:rsidRDefault="006B2128" w:rsidP="004305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2 998,6</w:t>
            </w:r>
          </w:p>
        </w:tc>
        <w:tc>
          <w:tcPr>
            <w:tcW w:w="2239" w:type="dxa"/>
            <w:tcBorders>
              <w:left w:val="single" w:sz="4" w:space="0" w:color="000000"/>
              <w:right w:val="single" w:sz="4" w:space="0" w:color="000000"/>
            </w:tcBorders>
          </w:tcPr>
          <w:p w:rsidR="006B2128" w:rsidRDefault="006B2128" w:rsidP="004305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0523" w:rsidTr="000A5822">
        <w:trPr>
          <w:trHeight w:val="1548"/>
        </w:trPr>
        <w:tc>
          <w:tcPr>
            <w:tcW w:w="2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23" w:rsidRDefault="006B21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430523">
              <w:rPr>
                <w:color w:val="000000" w:themeColor="text1"/>
                <w:sz w:val="24"/>
                <w:szCs w:val="24"/>
              </w:rPr>
              <w:t>. Учебно-тренировочные сборы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30523" w:rsidRDefault="004305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 спорта и молодежной политики администрации города Лесосибирска</w:t>
            </w:r>
          </w:p>
          <w:p w:rsidR="00430523" w:rsidRDefault="004305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23" w:rsidRDefault="0043052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011</w:t>
            </w:r>
          </w:p>
          <w:p w:rsidR="00430523" w:rsidRDefault="0043052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30523" w:rsidRDefault="00430523">
            <w:pPr>
              <w:rPr>
                <w:color w:val="000000" w:themeColor="text1"/>
                <w:sz w:val="24"/>
                <w:szCs w:val="24"/>
              </w:rPr>
            </w:pPr>
          </w:p>
          <w:p w:rsidR="00430523" w:rsidRDefault="00430523">
            <w:pPr>
              <w:rPr>
                <w:color w:val="000000" w:themeColor="text1"/>
                <w:sz w:val="24"/>
                <w:szCs w:val="24"/>
              </w:rPr>
            </w:pPr>
          </w:p>
          <w:p w:rsidR="00430523" w:rsidRDefault="0043052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23" w:rsidRDefault="00430523" w:rsidP="00AD1C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110</w:t>
            </w:r>
            <w:r w:rsidR="00AD1C5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23" w:rsidRDefault="0043052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0520083010</w:t>
            </w:r>
          </w:p>
          <w:p w:rsidR="00430523" w:rsidRDefault="004305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0523" w:rsidRDefault="00430523" w:rsidP="0045282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612</w:t>
            </w:r>
          </w:p>
          <w:p w:rsidR="00430523" w:rsidRDefault="00430523">
            <w:pPr>
              <w:rPr>
                <w:color w:val="000000" w:themeColor="text1"/>
                <w:sz w:val="24"/>
                <w:szCs w:val="24"/>
              </w:rPr>
            </w:pPr>
          </w:p>
          <w:p w:rsidR="00430523" w:rsidRDefault="004305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23" w:rsidRDefault="0043052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1 729,1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0523" w:rsidRDefault="0043052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1 729,1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523" w:rsidRDefault="0043052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1 729,1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0523" w:rsidRDefault="004305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5 187,3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23" w:rsidRDefault="0043052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Учебно-тренировочными сборами охвачено до 70% занимающихся в спортивных школах</w:t>
            </w:r>
          </w:p>
        </w:tc>
      </w:tr>
      <w:tr w:rsidR="00430523" w:rsidTr="000A5822">
        <w:trPr>
          <w:trHeight w:val="4945"/>
        </w:trPr>
        <w:tc>
          <w:tcPr>
            <w:tcW w:w="2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0523" w:rsidRDefault="006B2128" w:rsidP="00430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30523">
              <w:rPr>
                <w:sz w:val="24"/>
                <w:szCs w:val="24"/>
              </w:rPr>
              <w:t xml:space="preserve">. </w:t>
            </w:r>
            <w:r w:rsidR="00430523" w:rsidRPr="00792549">
              <w:rPr>
                <w:sz w:val="24"/>
                <w:szCs w:val="24"/>
              </w:rPr>
              <w:t>Выполнение требований федеральных стандартов спортивной подготовки (субсидии бюджетным учреждениям)</w:t>
            </w:r>
          </w:p>
          <w:p w:rsidR="00430523" w:rsidRPr="001650E5" w:rsidRDefault="00430523" w:rsidP="00430523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30523" w:rsidRDefault="00430523" w:rsidP="004305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0523" w:rsidRDefault="00430523" w:rsidP="00430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</w:t>
            </w:r>
          </w:p>
          <w:p w:rsidR="00430523" w:rsidRDefault="00430523" w:rsidP="00430523">
            <w:pPr>
              <w:jc w:val="center"/>
              <w:rPr>
                <w:sz w:val="24"/>
                <w:szCs w:val="24"/>
              </w:rPr>
            </w:pPr>
          </w:p>
          <w:p w:rsidR="00430523" w:rsidRPr="001650E5" w:rsidRDefault="00430523" w:rsidP="00430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0523" w:rsidRDefault="00AD1C58" w:rsidP="00430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1103</w:t>
            </w:r>
          </w:p>
          <w:p w:rsidR="00430523" w:rsidRDefault="00430523" w:rsidP="00430523">
            <w:pPr>
              <w:jc w:val="center"/>
              <w:rPr>
                <w:sz w:val="24"/>
                <w:szCs w:val="24"/>
              </w:rPr>
            </w:pPr>
          </w:p>
          <w:p w:rsidR="00430523" w:rsidRPr="001650E5" w:rsidRDefault="00430523" w:rsidP="00430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AD1C58">
              <w:rPr>
                <w:sz w:val="24"/>
                <w:szCs w:val="24"/>
              </w:rPr>
              <w:t>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0523" w:rsidRPr="00E74343" w:rsidRDefault="00430523" w:rsidP="00430523">
            <w:pPr>
              <w:jc w:val="center"/>
              <w:rPr>
                <w:sz w:val="24"/>
                <w:szCs w:val="24"/>
              </w:rPr>
            </w:pPr>
            <w:r w:rsidRPr="00E74343">
              <w:rPr>
                <w:sz w:val="24"/>
                <w:szCs w:val="24"/>
              </w:rPr>
              <w:t>05200</w:t>
            </w:r>
            <w:r w:rsidRPr="00E74343">
              <w:rPr>
                <w:sz w:val="24"/>
                <w:szCs w:val="24"/>
                <w:lang w:val="en-US"/>
              </w:rPr>
              <w:t>S</w:t>
            </w:r>
            <w:r w:rsidR="00AD1C58">
              <w:rPr>
                <w:sz w:val="24"/>
                <w:szCs w:val="24"/>
              </w:rPr>
              <w:t>6501</w:t>
            </w:r>
          </w:p>
          <w:p w:rsidR="00430523" w:rsidRPr="00E74343" w:rsidRDefault="00430523" w:rsidP="00430523">
            <w:pPr>
              <w:jc w:val="center"/>
              <w:rPr>
                <w:sz w:val="24"/>
                <w:szCs w:val="24"/>
              </w:rPr>
            </w:pPr>
          </w:p>
          <w:p w:rsidR="00430523" w:rsidRPr="00E74343" w:rsidRDefault="00430523" w:rsidP="00430523">
            <w:pPr>
              <w:jc w:val="center"/>
              <w:rPr>
                <w:sz w:val="24"/>
                <w:szCs w:val="24"/>
              </w:rPr>
            </w:pPr>
            <w:r w:rsidRPr="00E74343">
              <w:rPr>
                <w:sz w:val="24"/>
                <w:szCs w:val="24"/>
              </w:rPr>
              <w:t>05200</w:t>
            </w:r>
            <w:r w:rsidRPr="00E74343">
              <w:rPr>
                <w:sz w:val="24"/>
                <w:szCs w:val="24"/>
                <w:lang w:val="en-US"/>
              </w:rPr>
              <w:t>S</w:t>
            </w:r>
            <w:r w:rsidR="00AD1C58">
              <w:rPr>
                <w:sz w:val="24"/>
                <w:szCs w:val="24"/>
              </w:rPr>
              <w:t>6501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0523" w:rsidRPr="00E74343" w:rsidRDefault="00430523" w:rsidP="00430523">
            <w:pPr>
              <w:jc w:val="center"/>
              <w:rPr>
                <w:sz w:val="24"/>
                <w:szCs w:val="24"/>
              </w:rPr>
            </w:pPr>
            <w:r w:rsidRPr="00E74343">
              <w:rPr>
                <w:sz w:val="24"/>
                <w:szCs w:val="24"/>
              </w:rPr>
              <w:t>612</w:t>
            </w:r>
          </w:p>
          <w:p w:rsidR="00430523" w:rsidRPr="00E74343" w:rsidRDefault="00430523" w:rsidP="00430523">
            <w:pPr>
              <w:jc w:val="center"/>
              <w:rPr>
                <w:sz w:val="24"/>
                <w:szCs w:val="24"/>
              </w:rPr>
            </w:pPr>
          </w:p>
          <w:p w:rsidR="00430523" w:rsidRPr="00E74343" w:rsidRDefault="00430523" w:rsidP="00430523">
            <w:pPr>
              <w:jc w:val="center"/>
              <w:rPr>
                <w:sz w:val="24"/>
                <w:szCs w:val="24"/>
              </w:rPr>
            </w:pPr>
            <w:r w:rsidRPr="00E74343">
              <w:rPr>
                <w:sz w:val="24"/>
                <w:szCs w:val="24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0523" w:rsidRPr="00E74343" w:rsidRDefault="00AD1C58" w:rsidP="00430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172,8</w:t>
            </w:r>
          </w:p>
          <w:p w:rsidR="00430523" w:rsidRPr="00E74343" w:rsidRDefault="00430523" w:rsidP="00430523">
            <w:pPr>
              <w:jc w:val="center"/>
              <w:rPr>
                <w:sz w:val="24"/>
                <w:szCs w:val="24"/>
              </w:rPr>
            </w:pPr>
          </w:p>
          <w:p w:rsidR="00430523" w:rsidRPr="00E74343" w:rsidRDefault="00AD1C58" w:rsidP="00430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30523" w:rsidRPr="00E74343" w:rsidRDefault="00430523" w:rsidP="00430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30523" w:rsidRPr="00E74343" w:rsidRDefault="00430523" w:rsidP="00430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6BA1" w:rsidRPr="00E74343" w:rsidRDefault="00606BA1" w:rsidP="00606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172,8</w:t>
            </w:r>
          </w:p>
          <w:p w:rsidR="00606BA1" w:rsidRPr="00606BA1" w:rsidRDefault="00606BA1" w:rsidP="00606BA1">
            <w:pPr>
              <w:jc w:val="center"/>
              <w:rPr>
                <w:sz w:val="24"/>
                <w:szCs w:val="24"/>
              </w:rPr>
            </w:pPr>
          </w:p>
          <w:p w:rsidR="00430523" w:rsidRPr="00E74343" w:rsidRDefault="00606BA1" w:rsidP="00606B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A1">
              <w:rPr>
                <w:rFonts w:ascii="Times New Roman" w:hAnsi="Times New Roman" w:cs="Times New Roman"/>
                <w:sz w:val="24"/>
                <w:szCs w:val="24"/>
              </w:rPr>
              <w:t>2 706,7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0523" w:rsidRPr="00E74343" w:rsidRDefault="00430523" w:rsidP="00AD1C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34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организаций, которым предоставлена субсидия </w:t>
            </w:r>
            <w:r w:rsidRPr="00E74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обеспечение муниципальных организаций, осуществляющих спортивную подготовку, </w:t>
            </w:r>
            <w:r w:rsidRPr="00E74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</w:t>
            </w:r>
            <w:r w:rsidRPr="00E74343">
              <w:rPr>
                <w:rFonts w:ascii="Times New Roman" w:hAnsi="Times New Roman" w:cs="Times New Roman"/>
                <w:sz w:val="24"/>
                <w:szCs w:val="24"/>
              </w:rPr>
              <w:br/>
              <w:t>с требованиями федеральных стандартов спортивной подготовки</w:t>
            </w:r>
            <w:r w:rsidR="00AD1C58">
              <w:rPr>
                <w:rFonts w:ascii="Times New Roman" w:hAnsi="Times New Roman" w:cs="Times New Roman"/>
                <w:sz w:val="24"/>
                <w:szCs w:val="24"/>
              </w:rPr>
              <w:t xml:space="preserve"> -2 </w:t>
            </w:r>
            <w:r w:rsidRPr="00E7434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430523" w:rsidTr="000A5822">
        <w:trPr>
          <w:trHeight w:val="556"/>
        </w:trPr>
        <w:tc>
          <w:tcPr>
            <w:tcW w:w="2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0523" w:rsidRPr="001650E5" w:rsidRDefault="006B2128" w:rsidP="00430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30523">
              <w:rPr>
                <w:sz w:val="24"/>
                <w:szCs w:val="24"/>
              </w:rPr>
              <w:t xml:space="preserve">. </w:t>
            </w:r>
            <w:r w:rsidR="00430523" w:rsidRPr="00792549">
              <w:rPr>
                <w:sz w:val="24"/>
                <w:szCs w:val="24"/>
              </w:rPr>
              <w:t>Развитие детско-юношеского спорта (субсидии бюджетным учреждениям)</w:t>
            </w:r>
          </w:p>
        </w:tc>
        <w:tc>
          <w:tcPr>
            <w:tcW w:w="188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523" w:rsidRDefault="00430523" w:rsidP="004305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0523" w:rsidRDefault="00430523" w:rsidP="00430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</w:t>
            </w:r>
          </w:p>
          <w:p w:rsidR="00430523" w:rsidRDefault="00430523" w:rsidP="00430523">
            <w:pPr>
              <w:jc w:val="center"/>
              <w:rPr>
                <w:sz w:val="24"/>
                <w:szCs w:val="24"/>
              </w:rPr>
            </w:pPr>
          </w:p>
          <w:p w:rsidR="00430523" w:rsidRPr="001650E5" w:rsidRDefault="00430523" w:rsidP="00430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0523" w:rsidRDefault="00DA0873" w:rsidP="00430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1103</w:t>
            </w:r>
          </w:p>
          <w:p w:rsidR="00430523" w:rsidRDefault="00430523" w:rsidP="00430523">
            <w:pPr>
              <w:jc w:val="center"/>
              <w:rPr>
                <w:sz w:val="24"/>
                <w:szCs w:val="24"/>
              </w:rPr>
            </w:pPr>
          </w:p>
          <w:p w:rsidR="00430523" w:rsidRPr="001650E5" w:rsidRDefault="00430523" w:rsidP="00DA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DA0873">
              <w:rPr>
                <w:sz w:val="24"/>
                <w:szCs w:val="24"/>
              </w:rPr>
              <w:t>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0523" w:rsidRPr="00E74343" w:rsidRDefault="00430523" w:rsidP="00430523">
            <w:pPr>
              <w:jc w:val="center"/>
              <w:rPr>
                <w:sz w:val="24"/>
                <w:szCs w:val="24"/>
              </w:rPr>
            </w:pPr>
            <w:r w:rsidRPr="00E74343">
              <w:rPr>
                <w:sz w:val="24"/>
                <w:szCs w:val="24"/>
              </w:rPr>
              <w:t>05200</w:t>
            </w:r>
            <w:r w:rsidRPr="00E74343">
              <w:rPr>
                <w:sz w:val="24"/>
                <w:szCs w:val="24"/>
                <w:lang w:val="en-US"/>
              </w:rPr>
              <w:t>S</w:t>
            </w:r>
            <w:r w:rsidRPr="00E74343">
              <w:rPr>
                <w:sz w:val="24"/>
                <w:szCs w:val="24"/>
              </w:rPr>
              <w:t>6540</w:t>
            </w:r>
          </w:p>
          <w:p w:rsidR="00430523" w:rsidRPr="00E74343" w:rsidRDefault="00430523" w:rsidP="00430523">
            <w:pPr>
              <w:jc w:val="center"/>
              <w:rPr>
                <w:sz w:val="24"/>
                <w:szCs w:val="24"/>
              </w:rPr>
            </w:pPr>
          </w:p>
          <w:p w:rsidR="00430523" w:rsidRPr="00E74343" w:rsidRDefault="00430523" w:rsidP="00430523">
            <w:pPr>
              <w:jc w:val="center"/>
              <w:rPr>
                <w:sz w:val="24"/>
                <w:szCs w:val="24"/>
              </w:rPr>
            </w:pPr>
            <w:r w:rsidRPr="00E74343">
              <w:rPr>
                <w:sz w:val="24"/>
                <w:szCs w:val="24"/>
              </w:rPr>
              <w:t>05200</w:t>
            </w:r>
            <w:r w:rsidRPr="00E74343">
              <w:rPr>
                <w:sz w:val="24"/>
                <w:szCs w:val="24"/>
                <w:lang w:val="en-US"/>
              </w:rPr>
              <w:t>S</w:t>
            </w:r>
            <w:r w:rsidRPr="00E74343">
              <w:rPr>
                <w:sz w:val="24"/>
                <w:szCs w:val="24"/>
              </w:rPr>
              <w:t>6540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0523" w:rsidRPr="00E74343" w:rsidRDefault="00430523" w:rsidP="00430523">
            <w:pPr>
              <w:jc w:val="center"/>
              <w:rPr>
                <w:sz w:val="24"/>
                <w:szCs w:val="24"/>
              </w:rPr>
            </w:pPr>
            <w:r w:rsidRPr="00E74343">
              <w:rPr>
                <w:sz w:val="24"/>
                <w:szCs w:val="24"/>
              </w:rPr>
              <w:t>612</w:t>
            </w:r>
          </w:p>
          <w:p w:rsidR="00430523" w:rsidRPr="00E74343" w:rsidRDefault="00430523" w:rsidP="00430523">
            <w:pPr>
              <w:jc w:val="center"/>
              <w:rPr>
                <w:sz w:val="24"/>
                <w:szCs w:val="24"/>
              </w:rPr>
            </w:pPr>
          </w:p>
          <w:p w:rsidR="00430523" w:rsidRPr="00E74343" w:rsidRDefault="00430523" w:rsidP="00430523">
            <w:pPr>
              <w:jc w:val="center"/>
              <w:rPr>
                <w:sz w:val="24"/>
                <w:szCs w:val="24"/>
              </w:rPr>
            </w:pPr>
            <w:r w:rsidRPr="00E74343">
              <w:rPr>
                <w:sz w:val="24"/>
                <w:szCs w:val="24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0523" w:rsidRPr="00E74343" w:rsidRDefault="00DA0873" w:rsidP="00430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  <w:p w:rsidR="00430523" w:rsidRPr="00E74343" w:rsidRDefault="00430523" w:rsidP="00430523">
            <w:pPr>
              <w:jc w:val="center"/>
              <w:rPr>
                <w:sz w:val="24"/>
                <w:szCs w:val="24"/>
              </w:rPr>
            </w:pPr>
          </w:p>
          <w:p w:rsidR="00430523" w:rsidRPr="00E74343" w:rsidRDefault="00DA0873" w:rsidP="00430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30523" w:rsidRPr="00E74343" w:rsidRDefault="00430523" w:rsidP="00430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30523" w:rsidRPr="00E74343" w:rsidRDefault="00430523" w:rsidP="00430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A0873" w:rsidRPr="00E74343" w:rsidRDefault="00DA0873" w:rsidP="00DA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  <w:p w:rsidR="00DA0873" w:rsidRPr="00DA0873" w:rsidRDefault="00DA0873" w:rsidP="00DA0873">
            <w:pPr>
              <w:jc w:val="center"/>
              <w:rPr>
                <w:sz w:val="24"/>
                <w:szCs w:val="24"/>
              </w:rPr>
            </w:pPr>
          </w:p>
          <w:p w:rsidR="00430523" w:rsidRPr="00E74343" w:rsidRDefault="00DA0873" w:rsidP="00DA0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3">
              <w:rPr>
                <w:rFonts w:ascii="Times New Roman" w:hAnsi="Times New Roman" w:cs="Times New Roman"/>
                <w:sz w:val="24"/>
                <w:szCs w:val="24"/>
              </w:rPr>
              <w:t>1 061,3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0523" w:rsidRPr="00AD1C58" w:rsidRDefault="00430523" w:rsidP="00AD1C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4343"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муниципальных организаций, которым предоставлена субсидия </w:t>
            </w:r>
            <w:r w:rsidRPr="00E74343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на развитие </w:t>
            </w:r>
            <w:r w:rsidR="00AD1C58">
              <w:rPr>
                <w:rFonts w:eastAsiaTheme="minorHAnsi"/>
                <w:sz w:val="24"/>
                <w:szCs w:val="24"/>
                <w:lang w:eastAsia="en-US"/>
              </w:rPr>
              <w:t xml:space="preserve">детско-юношеского спорта - 2 </w:t>
            </w:r>
            <w:r w:rsidRPr="00E74343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</w:tr>
      <w:tr w:rsidR="00136311" w:rsidTr="000A5822">
        <w:trPr>
          <w:trHeight w:val="7929"/>
        </w:trPr>
        <w:tc>
          <w:tcPr>
            <w:tcW w:w="2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6311" w:rsidRDefault="00136311" w:rsidP="0013631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6. Устройство спортивных сооружений в сельской местности </w:t>
            </w:r>
            <w:r w:rsidRPr="00792549">
              <w:rPr>
                <w:sz w:val="24"/>
                <w:szCs w:val="24"/>
              </w:rPr>
              <w:t>(субсидии бюджетным учреждениям)</w:t>
            </w:r>
          </w:p>
        </w:tc>
        <w:tc>
          <w:tcPr>
            <w:tcW w:w="188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311" w:rsidRDefault="00136311" w:rsidP="00136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6311" w:rsidRDefault="00136311" w:rsidP="00136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</w:t>
            </w:r>
          </w:p>
          <w:p w:rsidR="00136311" w:rsidRDefault="00136311" w:rsidP="00136311">
            <w:pPr>
              <w:jc w:val="center"/>
              <w:rPr>
                <w:sz w:val="24"/>
                <w:szCs w:val="24"/>
              </w:rPr>
            </w:pPr>
          </w:p>
          <w:p w:rsidR="00136311" w:rsidRDefault="00136311" w:rsidP="00136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6311" w:rsidRDefault="00136311" w:rsidP="00136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1103</w:t>
            </w:r>
          </w:p>
          <w:p w:rsidR="00136311" w:rsidRDefault="00136311" w:rsidP="00136311">
            <w:pPr>
              <w:jc w:val="center"/>
              <w:rPr>
                <w:sz w:val="24"/>
                <w:szCs w:val="24"/>
              </w:rPr>
            </w:pPr>
          </w:p>
          <w:p w:rsidR="00136311" w:rsidRDefault="00136311" w:rsidP="00136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6311" w:rsidRPr="00E74343" w:rsidRDefault="00136311" w:rsidP="00136311">
            <w:pPr>
              <w:jc w:val="center"/>
              <w:rPr>
                <w:sz w:val="24"/>
                <w:szCs w:val="24"/>
              </w:rPr>
            </w:pPr>
            <w:r w:rsidRPr="00E74343">
              <w:rPr>
                <w:sz w:val="24"/>
                <w:szCs w:val="24"/>
              </w:rPr>
              <w:t>05200</w:t>
            </w:r>
            <w:r w:rsidRPr="00E74343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8480</w:t>
            </w:r>
          </w:p>
          <w:p w:rsidR="00136311" w:rsidRPr="00E74343" w:rsidRDefault="00136311" w:rsidP="00136311">
            <w:pPr>
              <w:jc w:val="center"/>
              <w:rPr>
                <w:sz w:val="24"/>
                <w:szCs w:val="24"/>
              </w:rPr>
            </w:pPr>
          </w:p>
          <w:p w:rsidR="00136311" w:rsidRPr="00E74343" w:rsidRDefault="00136311" w:rsidP="00136311">
            <w:pPr>
              <w:jc w:val="center"/>
              <w:rPr>
                <w:sz w:val="24"/>
                <w:szCs w:val="24"/>
              </w:rPr>
            </w:pPr>
            <w:r w:rsidRPr="00E74343">
              <w:rPr>
                <w:sz w:val="24"/>
                <w:szCs w:val="24"/>
              </w:rPr>
              <w:t>05200</w:t>
            </w:r>
            <w:r w:rsidRPr="00E74343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8480</w:t>
            </w:r>
          </w:p>
          <w:p w:rsidR="00136311" w:rsidRPr="00E74343" w:rsidRDefault="00136311" w:rsidP="00136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6311" w:rsidRPr="00E74343" w:rsidRDefault="00136311" w:rsidP="00136311">
            <w:pPr>
              <w:jc w:val="center"/>
              <w:rPr>
                <w:sz w:val="24"/>
                <w:szCs w:val="24"/>
              </w:rPr>
            </w:pPr>
            <w:r w:rsidRPr="00E74343">
              <w:rPr>
                <w:sz w:val="24"/>
                <w:szCs w:val="24"/>
              </w:rPr>
              <w:t>612</w:t>
            </w:r>
          </w:p>
          <w:p w:rsidR="00136311" w:rsidRPr="00E74343" w:rsidRDefault="00136311" w:rsidP="00136311">
            <w:pPr>
              <w:jc w:val="center"/>
              <w:rPr>
                <w:sz w:val="24"/>
                <w:szCs w:val="24"/>
              </w:rPr>
            </w:pPr>
          </w:p>
          <w:p w:rsidR="00136311" w:rsidRPr="00E74343" w:rsidRDefault="00136311" w:rsidP="00136311">
            <w:pPr>
              <w:jc w:val="center"/>
              <w:rPr>
                <w:sz w:val="24"/>
                <w:szCs w:val="24"/>
              </w:rPr>
            </w:pPr>
            <w:r w:rsidRPr="00E74343">
              <w:rPr>
                <w:sz w:val="24"/>
                <w:szCs w:val="24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6311" w:rsidRDefault="00136311" w:rsidP="00136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  <w:p w:rsidR="00136311" w:rsidRDefault="00136311" w:rsidP="00136311">
            <w:pPr>
              <w:jc w:val="center"/>
              <w:rPr>
                <w:sz w:val="24"/>
                <w:szCs w:val="24"/>
              </w:rPr>
            </w:pPr>
          </w:p>
          <w:p w:rsidR="00136311" w:rsidRDefault="00136311" w:rsidP="00136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6311" w:rsidRPr="00E74343" w:rsidRDefault="00136311" w:rsidP="00136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6311" w:rsidRPr="00E74343" w:rsidRDefault="00136311" w:rsidP="00136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6311" w:rsidRDefault="00136311" w:rsidP="00136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  <w:p w:rsidR="00136311" w:rsidRDefault="00136311" w:rsidP="00136311">
            <w:pPr>
              <w:jc w:val="center"/>
              <w:rPr>
                <w:sz w:val="24"/>
                <w:szCs w:val="24"/>
              </w:rPr>
            </w:pPr>
          </w:p>
          <w:p w:rsidR="00136311" w:rsidRDefault="00136311" w:rsidP="00136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3 900,0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6311" w:rsidRPr="008A32C3" w:rsidRDefault="00136311" w:rsidP="001363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8A32C3">
              <w:rPr>
                <w:rFonts w:ascii="Times New Roman" w:hAnsi="Times New Roman" w:cs="Times New Roman"/>
                <w:sz w:val="24"/>
                <w:szCs w:val="24"/>
              </w:rPr>
              <w:t xml:space="preserve">рирост доли граждан, проживающих </w:t>
            </w:r>
          </w:p>
          <w:p w:rsidR="00136311" w:rsidRPr="00136311" w:rsidRDefault="00136311" w:rsidP="0013631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A32C3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г. Лесосибирске</w:t>
            </w:r>
            <w:r w:rsidRPr="008A32C3">
              <w:rPr>
                <w:sz w:val="24"/>
                <w:szCs w:val="24"/>
              </w:rPr>
              <w:t xml:space="preserve">, систематически </w:t>
            </w:r>
            <w:r>
              <w:rPr>
                <w:sz w:val="24"/>
                <w:szCs w:val="24"/>
              </w:rPr>
              <w:t>занимающихся физической культурой</w:t>
            </w:r>
            <w:r w:rsidRPr="008A32C3">
              <w:rPr>
                <w:sz w:val="24"/>
                <w:szCs w:val="24"/>
              </w:rPr>
              <w:t xml:space="preserve"> </w:t>
            </w:r>
            <w:r w:rsidRPr="008A32C3">
              <w:rPr>
                <w:sz w:val="24"/>
                <w:szCs w:val="24"/>
              </w:rPr>
              <w:br/>
              <w:t xml:space="preserve">и спортом, </w:t>
            </w:r>
            <w:r w:rsidRPr="008A32C3">
              <w:rPr>
                <w:sz w:val="24"/>
                <w:szCs w:val="24"/>
              </w:rPr>
              <w:br/>
              <w:t xml:space="preserve">в общей численности населения </w:t>
            </w:r>
            <w:r>
              <w:rPr>
                <w:sz w:val="24"/>
                <w:szCs w:val="24"/>
              </w:rPr>
              <w:t xml:space="preserve">МО </w:t>
            </w:r>
            <w:r w:rsidRPr="00136311">
              <w:rPr>
                <w:sz w:val="24"/>
                <w:szCs w:val="24"/>
                <w:lang w:eastAsia="en-US"/>
              </w:rPr>
              <w:t xml:space="preserve">в году, предшествующем году подачи заявки, </w:t>
            </w:r>
            <w:r w:rsidRPr="00136311">
              <w:rPr>
                <w:sz w:val="24"/>
                <w:szCs w:val="24"/>
                <w:lang w:eastAsia="en-US"/>
              </w:rPr>
              <w:br/>
              <w:t xml:space="preserve">в сравнении </w:t>
            </w:r>
            <w:r w:rsidRPr="00136311">
              <w:rPr>
                <w:sz w:val="24"/>
                <w:szCs w:val="24"/>
                <w:lang w:eastAsia="en-US"/>
              </w:rPr>
              <w:br/>
              <w:t>с предыдущим</w:t>
            </w:r>
            <w:r>
              <w:rPr>
                <w:sz w:val="24"/>
                <w:szCs w:val="24"/>
                <w:lang w:eastAsia="en-US"/>
              </w:rPr>
              <w:t xml:space="preserve"> не </w:t>
            </w:r>
            <w:r w:rsidRPr="00136311">
              <w:rPr>
                <w:sz w:val="24"/>
                <w:szCs w:val="24"/>
                <w:lang w:eastAsia="en-US"/>
              </w:rPr>
              <w:t>менее 3,69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36311">
              <w:rPr>
                <w:sz w:val="24"/>
                <w:szCs w:val="24"/>
                <w:lang w:eastAsia="en-US"/>
              </w:rPr>
              <w:t>%;</w:t>
            </w:r>
          </w:p>
          <w:p w:rsidR="00136311" w:rsidRPr="00136311" w:rsidRDefault="00136311" w:rsidP="0013631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36311">
              <w:rPr>
                <w:sz w:val="24"/>
                <w:szCs w:val="24"/>
                <w:lang w:eastAsia="en-US"/>
              </w:rPr>
              <w:t xml:space="preserve">- прирост обеспеченности объектами спорта </w:t>
            </w:r>
            <w:r w:rsidRPr="00136311">
              <w:rPr>
                <w:sz w:val="24"/>
                <w:szCs w:val="24"/>
                <w:lang w:eastAsia="en-US"/>
              </w:rPr>
              <w:br/>
              <w:t xml:space="preserve">на территории </w:t>
            </w:r>
            <w:r>
              <w:rPr>
                <w:sz w:val="24"/>
                <w:szCs w:val="24"/>
              </w:rPr>
              <w:t xml:space="preserve">г. Лесосибирска </w:t>
            </w:r>
            <w:r w:rsidRPr="00136311">
              <w:rPr>
                <w:sz w:val="24"/>
                <w:szCs w:val="24"/>
                <w:lang w:eastAsia="en-US"/>
              </w:rPr>
              <w:t xml:space="preserve">в году предоставления иного межбюджетного трансферта в сравнении </w:t>
            </w:r>
            <w:r w:rsidRPr="00136311">
              <w:rPr>
                <w:sz w:val="24"/>
                <w:szCs w:val="24"/>
                <w:lang w:eastAsia="en-US"/>
              </w:rPr>
              <w:br/>
              <w:t>с предшествующим годом</w:t>
            </w:r>
            <w:r>
              <w:rPr>
                <w:sz w:val="24"/>
                <w:szCs w:val="24"/>
                <w:lang w:eastAsia="en-US"/>
              </w:rPr>
              <w:t xml:space="preserve"> не менее 0,41 %.</w:t>
            </w:r>
          </w:p>
        </w:tc>
      </w:tr>
      <w:tr w:rsidR="00136311" w:rsidTr="00136311">
        <w:trPr>
          <w:trHeight w:val="451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11" w:rsidRDefault="00136311" w:rsidP="00136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311" w:rsidRDefault="00136311" w:rsidP="001363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11" w:rsidRDefault="00136311" w:rsidP="0013631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11" w:rsidRDefault="00136311" w:rsidP="0013631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11" w:rsidRDefault="00136311" w:rsidP="0013631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11" w:rsidRDefault="00136311" w:rsidP="0013631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11" w:rsidRDefault="00136311" w:rsidP="0013631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97 997,2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311" w:rsidRDefault="00136311" w:rsidP="0013631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87 445,0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6311" w:rsidRDefault="00136311" w:rsidP="0013631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57 691,4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11" w:rsidRDefault="00136311" w:rsidP="0013631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243 133,6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11" w:rsidRDefault="00136311" w:rsidP="001363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6311" w:rsidTr="00136311">
        <w:trPr>
          <w:trHeight w:val="645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11" w:rsidRDefault="00136311" w:rsidP="00136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11" w:rsidRDefault="00136311" w:rsidP="001363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11" w:rsidRDefault="00136311" w:rsidP="0013631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11" w:rsidRDefault="00136311" w:rsidP="0013631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11" w:rsidRDefault="00136311" w:rsidP="0013631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11" w:rsidRDefault="00136311" w:rsidP="0013631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11" w:rsidRDefault="00136311" w:rsidP="0013631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97 997,2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311" w:rsidRDefault="00136311" w:rsidP="0013631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87 445,0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6311" w:rsidRDefault="00136311" w:rsidP="0013631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57 691,4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11" w:rsidRDefault="00136311" w:rsidP="0013631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243 133,6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311" w:rsidRDefault="00136311" w:rsidP="001363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26032" w:rsidRDefault="00B26032">
      <w:pPr>
        <w:jc w:val="both"/>
        <w:rPr>
          <w:color w:val="000000" w:themeColor="text1"/>
          <w:sz w:val="24"/>
          <w:szCs w:val="24"/>
        </w:rPr>
      </w:pPr>
    </w:p>
    <w:p w:rsidR="00B26032" w:rsidRDefault="00B26032">
      <w:pPr>
        <w:jc w:val="both"/>
        <w:rPr>
          <w:color w:val="000000" w:themeColor="text1"/>
          <w:sz w:val="24"/>
          <w:szCs w:val="24"/>
        </w:rPr>
        <w:sectPr w:rsidR="00B26032" w:rsidSect="00042539">
          <w:pgSz w:w="16838" w:h="11906" w:orient="landscape"/>
          <w:pgMar w:top="1134" w:right="851" w:bottom="851" w:left="1701" w:header="720" w:footer="720" w:gutter="0"/>
          <w:cols w:space="720"/>
          <w:docGrid w:linePitch="360"/>
        </w:sectPr>
      </w:pPr>
    </w:p>
    <w:p w:rsidR="00B26032" w:rsidRDefault="00481B46">
      <w:pPr>
        <w:pStyle w:val="ConsPlusNormal"/>
        <w:widowControl/>
        <w:ind w:left="5103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7</w:t>
      </w:r>
    </w:p>
    <w:p w:rsidR="00B26032" w:rsidRDefault="00481B46">
      <w:pPr>
        <w:pStyle w:val="ConsPlusNormal"/>
        <w:widowControl/>
        <w:ind w:left="5103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муниципальной программе </w:t>
      </w:r>
    </w:p>
    <w:p w:rsidR="00B26032" w:rsidRDefault="00481B46">
      <w:pPr>
        <w:pStyle w:val="ConsPlusNormal"/>
        <w:widowControl/>
        <w:ind w:left="5103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«Развитие физической культуры                        и спорта города Лесосибирска» </w:t>
      </w:r>
    </w:p>
    <w:p w:rsidR="00B26032" w:rsidRDefault="00B26032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B26032" w:rsidRDefault="00481B46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/>
        </w:rPr>
        <w:t>III</w:t>
      </w:r>
    </w:p>
    <w:p w:rsidR="00B26032" w:rsidRDefault="00481B46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«Обеспечение реализации муниципальной программы и прочие мероприятия»</w:t>
      </w:r>
    </w:p>
    <w:p w:rsidR="00B26032" w:rsidRDefault="00481B46">
      <w:pPr>
        <w:pStyle w:val="aff3"/>
        <w:widowControl w:val="0"/>
        <w:numPr>
          <w:ilvl w:val="0"/>
          <w:numId w:val="4"/>
        </w:numPr>
        <w:suppressAutoHyphens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Паспорт подпрограммы</w:t>
      </w:r>
    </w:p>
    <w:p w:rsidR="00B26032" w:rsidRDefault="00B26032">
      <w:pPr>
        <w:pStyle w:val="aff3"/>
        <w:widowControl w:val="0"/>
        <w:suppressAutoHyphens/>
        <w:rPr>
          <w:color w:val="000000" w:themeColor="text1"/>
        </w:rPr>
      </w:pPr>
    </w:p>
    <w:tbl>
      <w:tblPr>
        <w:tblW w:w="941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64"/>
        <w:gridCol w:w="5954"/>
      </w:tblGrid>
      <w:tr w:rsidR="00B26032" w:rsidTr="00145AC0">
        <w:trPr>
          <w:trHeight w:val="655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 w:rsidP="00145AC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pStyle w:val="ConsPlusTitle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</w:tr>
      <w:tr w:rsidR="00B26032" w:rsidTr="00145AC0">
        <w:trPr>
          <w:trHeight w:val="702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 w:rsidP="00145AC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pStyle w:val="ConsPlusTitle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«Развитие физической культуры и спорта города Лесосибирска» </w:t>
            </w:r>
          </w:p>
        </w:tc>
      </w:tr>
      <w:tr w:rsidR="00B26032" w:rsidTr="00145AC0">
        <w:trPr>
          <w:trHeight w:val="802"/>
        </w:trPr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 w:rsidP="00145AC0">
            <w:pPr>
              <w:pStyle w:val="ConsPlusCell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Отдел спорта и молодежной политики администрации города Лесосибирска </w:t>
            </w:r>
          </w:p>
          <w:p w:rsidR="00B26032" w:rsidRDefault="00B2603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45AC0" w:rsidTr="00DA29A6">
        <w:trPr>
          <w:trHeight w:val="802"/>
        </w:trPr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5AC0" w:rsidRDefault="00145AC0" w:rsidP="00145AC0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5AC0" w:rsidRDefault="00145AC0" w:rsidP="00145AC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Отдел культуры администрации города Лесосибирска </w:t>
            </w:r>
          </w:p>
        </w:tc>
      </w:tr>
      <w:tr w:rsidR="00B26032" w:rsidTr="00145AC0">
        <w:trPr>
          <w:trHeight w:val="802"/>
        </w:trPr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 w:rsidP="00145AC0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Отдел спорта и молодежной политики администрации города Лесосибирска.</w:t>
            </w:r>
          </w:p>
        </w:tc>
      </w:tr>
      <w:tr w:rsidR="00B26032" w:rsidTr="00145AC0">
        <w:trPr>
          <w:trHeight w:val="928"/>
        </w:trPr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 w:rsidP="00145AC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 подпрограммы     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Создание условий для эффективного, ответственного, прозрачного управления финансовыми и иными ресурсами в рамках установленных функций и полномочий</w:t>
            </w:r>
          </w:p>
        </w:tc>
      </w:tr>
      <w:tr w:rsidR="00B26032" w:rsidTr="00145AC0">
        <w:trPr>
          <w:trHeight w:val="800"/>
        </w:trPr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 w:rsidP="00145AC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подпрограммы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Обеспечение исполнения в полном объеме бюджетных ассигнований муниципальными учреждениями спортивной направленности и молодежной политики </w:t>
            </w:r>
          </w:p>
        </w:tc>
      </w:tr>
      <w:tr w:rsidR="00B26032" w:rsidTr="00145AC0">
        <w:trPr>
          <w:trHeight w:val="800"/>
        </w:trPr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 w:rsidP="00145AC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Ожидаемые результаты от реализации подпрограммы, с указанием динамики изменения показателей результативности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Выполнение муниципальных заданий, планов финансово-хозяйственной деятельности подведомственными учреждениями в полном объеме. </w:t>
            </w:r>
          </w:p>
          <w:p w:rsidR="00B26032" w:rsidRDefault="00481B46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молодых специалистов.</w:t>
            </w:r>
          </w:p>
        </w:tc>
      </w:tr>
      <w:tr w:rsidR="00B26032" w:rsidTr="00145AC0">
        <w:trPr>
          <w:trHeight w:val="689"/>
        </w:trPr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 w:rsidP="00145AC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2024 - 2026 гг.</w:t>
            </w:r>
          </w:p>
          <w:p w:rsidR="00B26032" w:rsidRDefault="00B26032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6032" w:rsidTr="00145AC0">
        <w:trPr>
          <w:trHeight w:val="2354"/>
        </w:trPr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 w:rsidP="00145AC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6032" w:rsidRDefault="00481B46" w:rsidP="0043052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Объем бюджетных ассигнований на реализацию мероприятий подпро</w:t>
            </w:r>
            <w:r w:rsidR="00314368">
              <w:rPr>
                <w:color w:val="000000" w:themeColor="text1"/>
                <w:sz w:val="24"/>
                <w:szCs w:val="24"/>
              </w:rPr>
              <w:t>граммы составляет всего 17 036,7</w:t>
            </w:r>
            <w:r>
              <w:rPr>
                <w:color w:val="000000" w:themeColor="text1"/>
                <w:sz w:val="24"/>
                <w:szCs w:val="24"/>
              </w:rPr>
              <w:t xml:space="preserve"> тыс. рублей, </w:t>
            </w:r>
          </w:p>
          <w:p w:rsidR="00B26032" w:rsidRDefault="00481B46" w:rsidP="0043052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том числе по годам:</w:t>
            </w:r>
          </w:p>
          <w:p w:rsidR="00B26032" w:rsidRDefault="00481B46" w:rsidP="0043052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  <w:r w:rsidR="00314368">
              <w:rPr>
                <w:color w:val="000000" w:themeColor="text1"/>
                <w:sz w:val="24"/>
                <w:szCs w:val="24"/>
              </w:rPr>
              <w:t xml:space="preserve"> год - 7 604,5</w:t>
            </w:r>
            <w:r w:rsidR="00430523">
              <w:rPr>
                <w:color w:val="000000" w:themeColor="text1"/>
                <w:sz w:val="24"/>
                <w:szCs w:val="24"/>
              </w:rPr>
              <w:t xml:space="preserve"> тыс. руб., из них:</w:t>
            </w:r>
          </w:p>
          <w:p w:rsidR="00430523" w:rsidRPr="00FB53BF" w:rsidRDefault="00430523" w:rsidP="004305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3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- </w:t>
            </w:r>
            <w:r w:rsidR="00314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5 423,6 </w:t>
            </w:r>
            <w:r w:rsidRPr="00FB53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руб. </w:t>
            </w:r>
            <w:r w:rsidRPr="00FB53BF">
              <w:rPr>
                <w:rFonts w:ascii="Times New Roman" w:hAnsi="Times New Roman" w:cs="Times New Roman"/>
                <w:sz w:val="24"/>
                <w:szCs w:val="24"/>
              </w:rPr>
              <w:t>– местный бюджет;</w:t>
            </w:r>
          </w:p>
          <w:p w:rsidR="00430523" w:rsidRPr="00FB53BF" w:rsidRDefault="00314368" w:rsidP="004305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- 2 180,9</w:t>
            </w:r>
            <w:r w:rsidR="00430523" w:rsidRPr="00FB5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523" w:rsidRPr="00FB53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руб. </w:t>
            </w:r>
            <w:r w:rsidR="00430523" w:rsidRPr="00FB53BF">
              <w:rPr>
                <w:rFonts w:ascii="Times New Roman" w:hAnsi="Times New Roman" w:cs="Times New Roman"/>
                <w:sz w:val="24"/>
                <w:szCs w:val="24"/>
              </w:rPr>
              <w:t>– краевой бюджет;</w:t>
            </w:r>
          </w:p>
          <w:p w:rsidR="00B26032" w:rsidRDefault="00481B46" w:rsidP="0043052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 год – 4 716,1 тыс. руб. - местный бюджет;</w:t>
            </w:r>
          </w:p>
          <w:p w:rsidR="00B26032" w:rsidRDefault="00481B46" w:rsidP="0043052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 год – 4 716,1 тыс. руб. - местный бюджет;</w:t>
            </w:r>
          </w:p>
        </w:tc>
      </w:tr>
    </w:tbl>
    <w:p w:rsidR="00B26032" w:rsidRDefault="00B26032">
      <w:pPr>
        <w:widowControl w:val="0"/>
        <w:suppressAutoHyphens/>
        <w:rPr>
          <w:color w:val="000000" w:themeColor="text1"/>
          <w:sz w:val="24"/>
          <w:szCs w:val="24"/>
        </w:rPr>
      </w:pPr>
    </w:p>
    <w:p w:rsidR="00B26032" w:rsidRDefault="00B26032">
      <w:pPr>
        <w:widowControl w:val="0"/>
        <w:suppressAutoHyphens/>
        <w:jc w:val="center"/>
        <w:rPr>
          <w:color w:val="000000" w:themeColor="text1"/>
        </w:rPr>
      </w:pPr>
    </w:p>
    <w:p w:rsidR="00430523" w:rsidRDefault="00430523">
      <w:pPr>
        <w:widowControl w:val="0"/>
        <w:suppressAutoHyphens/>
        <w:jc w:val="center"/>
        <w:rPr>
          <w:color w:val="000000" w:themeColor="text1"/>
        </w:rPr>
      </w:pPr>
    </w:p>
    <w:p w:rsidR="00430523" w:rsidRDefault="00430523">
      <w:pPr>
        <w:widowControl w:val="0"/>
        <w:suppressAutoHyphens/>
        <w:jc w:val="center"/>
        <w:rPr>
          <w:color w:val="000000" w:themeColor="text1"/>
        </w:rPr>
      </w:pPr>
    </w:p>
    <w:p w:rsidR="00B26032" w:rsidRDefault="00481B46">
      <w:pPr>
        <w:widowControl w:val="0"/>
        <w:suppressAutoHyphens/>
        <w:jc w:val="center"/>
        <w:rPr>
          <w:color w:val="000000" w:themeColor="text1"/>
        </w:rPr>
      </w:pPr>
      <w:r>
        <w:rPr>
          <w:color w:val="000000" w:themeColor="text1"/>
        </w:rPr>
        <w:t>2. Основные разделы подпрограммы</w:t>
      </w:r>
    </w:p>
    <w:p w:rsidR="00B26032" w:rsidRDefault="00B26032">
      <w:pPr>
        <w:widowControl w:val="0"/>
        <w:suppressAutoHyphens/>
        <w:jc w:val="center"/>
        <w:rPr>
          <w:color w:val="000000" w:themeColor="text1"/>
        </w:rPr>
      </w:pPr>
    </w:p>
    <w:p w:rsidR="00B26032" w:rsidRDefault="00481B46">
      <w:pPr>
        <w:widowControl w:val="0"/>
        <w:jc w:val="center"/>
        <w:rPr>
          <w:color w:val="000000" w:themeColor="text1"/>
        </w:rPr>
      </w:pPr>
      <w:r>
        <w:rPr>
          <w:color w:val="000000" w:themeColor="text1"/>
        </w:rPr>
        <w:t>2.1. Постановка проблемы и обоснование необходимости разработки подпрограммы.</w:t>
      </w:r>
    </w:p>
    <w:p w:rsidR="00B26032" w:rsidRDefault="00481B46">
      <w:pPr>
        <w:pStyle w:val="aff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Развитие отрасли физической культуры и спорта в городе Лесосибирске продолжает осуществляться в рамках муниципальной программы «Развитие физической культуры и спорта в городе Лесосибирске».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B26032" w:rsidRDefault="00481B46">
      <w:pPr>
        <w:pStyle w:val="aff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Для руководства и управления в сфере установленных функций сформирован самостоятельный орган исполнительной власти - </w:t>
      </w:r>
      <w:r w:rsidR="001A7E2F"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тдел спорта и молодёжной политики администрации города Лесосибирска. Есть выделенный специалист, курирующий вопросы физкультуры и спорта в администрации города; работает координационный совет по физкультуре и спорту при</w:t>
      </w:r>
      <w:r w:rsidR="004E3466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>
        <w:rPr>
          <w:rFonts w:ascii="Times New Roman" w:hAnsi="Times New Roman"/>
          <w:color w:val="000000" w:themeColor="text1"/>
          <w:sz w:val="28"/>
          <w:szCs w:val="28"/>
        </w:rPr>
        <w:t>лаве города, целью которого является координация деятельности учреждений и структурных подразделений города, решающих вопросы отрасли в городе Лесосибирске;</w:t>
      </w:r>
    </w:p>
    <w:p w:rsidR="00B26032" w:rsidRDefault="00481B4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Приоритетными направлениями подпрограммы являются:</w:t>
      </w:r>
    </w:p>
    <w:p w:rsidR="00B26032" w:rsidRDefault="00481B4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мероприятия по обеспечению деятельности и выполнению функций отдела спорта и молодежной политики администрации г. Лесосибирска по реализации государственной политики и нормативно-правовому регулированию в сфере физической культуры, спорта и молодежной политики;</w:t>
      </w:r>
    </w:p>
    <w:p w:rsidR="00B26032" w:rsidRDefault="00481B4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мероприятия по повышению эффективности бюджетных расходов, направленных на повышение качества финансового управления, а также внедрения современных методик и технологий планирования и контроля исполнения краевого бюджета;</w:t>
      </w:r>
    </w:p>
    <w:p w:rsidR="00B26032" w:rsidRDefault="00481B4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мероприятия по сбору и обработке данных официального статистического наблюдения и анализ состояния сферы физической культуры, спорта и молодежной политики;</w:t>
      </w:r>
    </w:p>
    <w:p w:rsidR="00B26032" w:rsidRDefault="00481B4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реализация мер по обеспечению взаимодействия Отдела с заинтересованными краевыми органами исполнительной власти, органами власти местного самоуправления на основе соответствующих соглашений. </w:t>
      </w:r>
    </w:p>
    <w:p w:rsidR="00B26032" w:rsidRDefault="00B2603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6032" w:rsidRDefault="00481B46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2.2. Основная цель, задачи, этапы и сроки выполнения подпрограммы.</w:t>
      </w:r>
    </w:p>
    <w:p w:rsidR="00B26032" w:rsidRDefault="00481B46">
      <w:pPr>
        <w:widowControl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Цель подпрограммы: создание условий для эффективного, ответственного, прозрачного управления финансовыми и иными ресурсами в рамках установленных функций и полномочий</w:t>
      </w:r>
    </w:p>
    <w:p w:rsidR="00B26032" w:rsidRDefault="00481B46">
      <w:pPr>
        <w:widowControl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Задача подпрограммы: Обеспечение исполнения в полном объеме бюджетных ассигнований муниципальными учреждениями спортивной направленности и молодежной политики</w:t>
      </w:r>
    </w:p>
    <w:p w:rsidR="00B26032" w:rsidRDefault="00481B46">
      <w:pPr>
        <w:widowControl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Сроки исполнения подпрограммы: 2024 - 2026 годы.</w:t>
      </w:r>
    </w:p>
    <w:p w:rsidR="00B26032" w:rsidRDefault="00B26032">
      <w:pPr>
        <w:widowControl w:val="0"/>
        <w:ind w:firstLine="708"/>
        <w:jc w:val="both"/>
        <w:rPr>
          <w:color w:val="000000" w:themeColor="text1"/>
        </w:rPr>
      </w:pPr>
    </w:p>
    <w:p w:rsidR="00B26032" w:rsidRDefault="00481B46">
      <w:pPr>
        <w:ind w:firstLine="708"/>
        <w:jc w:val="center"/>
        <w:rPr>
          <w:color w:val="000000" w:themeColor="text1"/>
        </w:rPr>
      </w:pPr>
      <w:r>
        <w:rPr>
          <w:color w:val="000000" w:themeColor="text1"/>
        </w:rPr>
        <w:t>2.3. Показатели результативности.</w:t>
      </w:r>
    </w:p>
    <w:p w:rsidR="00B26032" w:rsidRDefault="00B26032">
      <w:pPr>
        <w:ind w:firstLine="708"/>
        <w:jc w:val="center"/>
        <w:rPr>
          <w:color w:val="000000" w:themeColor="text1"/>
        </w:rPr>
      </w:pPr>
    </w:p>
    <w:p w:rsidR="00B26032" w:rsidRDefault="00481B46">
      <w:pPr>
        <w:widowControl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В результате реализации указанных мероприятий подпрограммы планируется достижение следующих показателей:</w:t>
      </w:r>
    </w:p>
    <w:p w:rsidR="00B26032" w:rsidRDefault="00481B46">
      <w:pPr>
        <w:widowControl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Выполнение муниципальных заданий планов финансово-хозяйственной деятельности подведомственными учреждениями в полном объеме. </w:t>
      </w:r>
    </w:p>
    <w:p w:rsidR="00B26032" w:rsidRDefault="00481B46">
      <w:pPr>
        <w:widowControl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Реализация мероприятий подпрограммы за период 2024 - 2026 годов позволит повысить эффективность управления финансами и использования государственного имущества в части вопросов реализации программы, совершенствование системы оплаты труда, повышение качества межведомственного и межуровневого взаимодействия.</w:t>
      </w:r>
    </w:p>
    <w:p w:rsidR="00B26032" w:rsidRDefault="00481B46">
      <w:pPr>
        <w:pStyle w:val="3"/>
        <w:ind w:left="243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2.4. Механизмы реализации подпрограммы </w:t>
      </w:r>
    </w:p>
    <w:p w:rsidR="00B26032" w:rsidRDefault="00B26032">
      <w:pPr>
        <w:ind w:firstLine="851"/>
        <w:rPr>
          <w:color w:val="000000" w:themeColor="text1"/>
        </w:rPr>
      </w:pPr>
    </w:p>
    <w:p w:rsidR="00B26032" w:rsidRDefault="00481B4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Реализация подпрограммы осуществляется путем достижения плановых показателей, утвержденных в муниципальных заданиях учреждений. </w:t>
      </w:r>
    </w:p>
    <w:p w:rsidR="00B26032" w:rsidRDefault="00481B4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Главным источником финансирования подпрограммы является местный бюджет, главным распорядителем бюджетных средств – отдел спорта и молодежной политики администрации города Лесосибирска в соответствии с постановлением администрации города Лесосибирска от 09.01.2020 №3 «О передаче отдельных функций и полномочий учредителя».  Исполнителями подпрограммы являются муниципальные бюджетные учреждения спортивной направленности.</w:t>
      </w:r>
    </w:p>
    <w:p w:rsidR="00B26032" w:rsidRDefault="00481B46">
      <w:pPr>
        <w:ind w:left="-1" w:firstLine="541"/>
        <w:jc w:val="both"/>
        <w:rPr>
          <w:color w:val="000000" w:themeColor="text1"/>
        </w:rPr>
      </w:pPr>
      <w:r>
        <w:rPr>
          <w:color w:val="000000" w:themeColor="text1"/>
        </w:rPr>
        <w:t xml:space="preserve">Реализация мероприятий программы, установленных в приложении к подпрограммам, осуществляется путем выделения главным распорядителем бюджетных средств муниципальным учреждениям, подведомственным отделу спорта и молодёжной политики администрации города Лесосибирска в соответствии с нормативно-правовыми актами органов местного самоуправления городского округа на основе муниципального задания.  </w:t>
      </w:r>
    </w:p>
    <w:p w:rsidR="00B26032" w:rsidRDefault="00481B46">
      <w:pPr>
        <w:ind w:left="-1" w:firstLine="541"/>
        <w:jc w:val="both"/>
        <w:rPr>
          <w:color w:val="000000" w:themeColor="text1"/>
        </w:rPr>
      </w:pPr>
      <w:r>
        <w:rPr>
          <w:color w:val="000000" w:themeColor="text1"/>
        </w:rPr>
        <w:t xml:space="preserve">В соответствие с федеральным законодательством о поставках товаров, выполнении работ, оказании услуг для государственных и муниципальных нужд (Федеральный закон от 05.04.2013 г. № 44-ФЗ «О контрактной системе в сфере закупок товаров, работ, услуг для обеспечения государственных и муниципальных нужд») осуществляется реализация мероприятий подпрограммы путём размещения заказов на поставки товаров, оказание услуг, выполнение работ. </w:t>
      </w:r>
    </w:p>
    <w:p w:rsidR="00B26032" w:rsidRDefault="00481B46">
      <w:pPr>
        <w:ind w:left="-1" w:firstLine="541"/>
        <w:jc w:val="both"/>
        <w:rPr>
          <w:color w:val="000000" w:themeColor="text1"/>
        </w:rPr>
      </w:pPr>
      <w:r>
        <w:rPr>
          <w:color w:val="000000" w:themeColor="text1"/>
        </w:rPr>
        <w:t>В соответствии с положением об отделе, целями и задачами подпрограммы исполнителями подпрограммы является отдел спорта и молодёжной политики администрации города Лесосибирска.</w:t>
      </w:r>
    </w:p>
    <w:p w:rsidR="00B26032" w:rsidRDefault="00481B46">
      <w:pPr>
        <w:ind w:left="-1" w:firstLine="541"/>
        <w:jc w:val="both"/>
        <w:rPr>
          <w:color w:val="000000" w:themeColor="text1"/>
        </w:rPr>
      </w:pPr>
      <w:r>
        <w:rPr>
          <w:color w:val="000000" w:themeColor="text1"/>
        </w:rPr>
        <w:t>Исполнители мероприятий подпрограммы несут ответственность за своевременную и полную реализацию программных мероприятий, целевое использование бюджетных средств, направленных на их реализацию, и за достижение утверждённых значений показателей результативности подпрограммы</w:t>
      </w:r>
      <w:r>
        <w:rPr>
          <w:rFonts w:eastAsia="Arial"/>
          <w:color w:val="000000" w:themeColor="text1"/>
        </w:rPr>
        <w:t xml:space="preserve">. </w:t>
      </w:r>
    </w:p>
    <w:p w:rsidR="00B26032" w:rsidRDefault="00481B46">
      <w:pPr>
        <w:ind w:left="-1" w:firstLine="541"/>
        <w:jc w:val="both"/>
        <w:rPr>
          <w:color w:val="000000" w:themeColor="text1"/>
        </w:rPr>
      </w:pPr>
      <w:r>
        <w:rPr>
          <w:color w:val="000000" w:themeColor="text1"/>
        </w:rPr>
        <w:t xml:space="preserve">Получателями муниципальных услуг, результатов работы учреждений согласно муниципальным заданиям являются физические и юридические лица. </w:t>
      </w:r>
    </w:p>
    <w:p w:rsidR="004E3466" w:rsidRDefault="004E3466">
      <w:pPr>
        <w:ind w:left="-1" w:firstLine="541"/>
        <w:jc w:val="both"/>
        <w:rPr>
          <w:color w:val="000000" w:themeColor="text1"/>
        </w:rPr>
      </w:pPr>
    </w:p>
    <w:p w:rsidR="004E3466" w:rsidRDefault="004E3466">
      <w:pPr>
        <w:ind w:left="-1" w:firstLine="541"/>
        <w:jc w:val="both"/>
        <w:rPr>
          <w:color w:val="000000" w:themeColor="text1"/>
        </w:rPr>
      </w:pPr>
    </w:p>
    <w:p w:rsidR="00B26032" w:rsidRDefault="00481B46">
      <w:pPr>
        <w:pStyle w:val="3"/>
        <w:ind w:left="718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2.5. Управление подпрограммой и контроль за ходом ее выполнения. </w:t>
      </w:r>
    </w:p>
    <w:p w:rsidR="00B26032" w:rsidRDefault="00B26032">
      <w:pPr>
        <w:ind w:left="-1" w:firstLine="709"/>
        <w:jc w:val="both"/>
        <w:rPr>
          <w:color w:val="000000" w:themeColor="text1"/>
        </w:rPr>
      </w:pPr>
    </w:p>
    <w:p w:rsidR="00B26032" w:rsidRDefault="00481B46">
      <w:pPr>
        <w:ind w:left="-1" w:firstLine="709"/>
        <w:jc w:val="both"/>
        <w:rPr>
          <w:color w:val="000000" w:themeColor="text1"/>
        </w:rPr>
      </w:pPr>
      <w:r>
        <w:rPr>
          <w:color w:val="000000" w:themeColor="text1"/>
        </w:rPr>
        <w:t>Функции исполнителя подпрограммы осуществляет отдел спорта и молодёжной политики администрации города Лесосибирска и включает определение исполнителей подпрограммы, определение целей, задач и показателей результативности подпрограммы, контроля за исполнением показателей подпрограммы.</w:t>
      </w:r>
    </w:p>
    <w:p w:rsidR="00B26032" w:rsidRDefault="00481B46">
      <w:pPr>
        <w:ind w:left="-1" w:firstLine="709"/>
        <w:jc w:val="both"/>
        <w:rPr>
          <w:color w:val="000000" w:themeColor="text1"/>
        </w:rPr>
      </w:pPr>
      <w:r>
        <w:rPr>
          <w:color w:val="000000" w:themeColor="text1"/>
        </w:rPr>
        <w:t>Текущий контроль за ходом реализации подпрограммы осуществляет отдел спорта и молодёжной политики администрации города Лесосибирска в соответствии с Порядком осуществления внутреннего финансового контроля, утвержденного приказом отдела спорта и молодежной политики администрации города Лесосибирска и планом проведения контрольных мероприятий.</w:t>
      </w:r>
    </w:p>
    <w:p w:rsidR="00B26032" w:rsidRDefault="00481B46">
      <w:pPr>
        <w:ind w:left="-1" w:firstLine="709"/>
        <w:jc w:val="both"/>
        <w:rPr>
          <w:color w:val="000000" w:themeColor="text1"/>
        </w:rPr>
      </w:pPr>
      <w:r>
        <w:rPr>
          <w:color w:val="000000" w:themeColor="text1"/>
        </w:rPr>
        <w:t>Внутренний муниципальный финансовый контроль осуществляет финансовое управление администрации города Лесосибирска в пределах своих  полномочий в соответствии с федеральными стандартами, утвержденными нормативными правовыми актами Правительства Российской Федерации и планом  контрольных мероприятий финансового управления администрации г. Лесосибирска Красноярского края по внутреннему муниципальному финансовому контролю в финансово-бюджетной сфере, опубликованных  на официальном сайте администрации города Лесосибирска.</w:t>
      </w:r>
    </w:p>
    <w:p w:rsidR="00B26032" w:rsidRDefault="00481B46">
      <w:pPr>
        <w:ind w:left="-1" w:firstLine="709"/>
        <w:jc w:val="both"/>
        <w:rPr>
          <w:color w:val="000000" w:themeColor="text1"/>
        </w:rPr>
      </w:pPr>
      <w:r>
        <w:rPr>
          <w:color w:val="000000" w:themeColor="text1"/>
        </w:rPr>
        <w:t>Внешний финансовый контроль осуществляет контрольно-счетная палата в соответствии с нормативными правовыми актами Российской Федерации и муниципальными нормативными правовыми актами и планом мероприятий на текущий плановый период, опубликованных на официальном сайте администрации города Лесосибирска.</w:t>
      </w:r>
    </w:p>
    <w:p w:rsidR="00B26032" w:rsidRDefault="00481B46">
      <w:pPr>
        <w:ind w:left="-1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Порядок, форма и сроки предоставления отчетных данных осуществляется в соответствии с постановлением администрации города  от 13.08.20163 №1210 « Об утверждении Порядка принятия решений о разработке муниципальных программ города Лесосибирска, их формировании и реализации»: отчет о реализации подпрограммы за </w:t>
      </w:r>
      <w:r>
        <w:rPr>
          <w:color w:val="000000" w:themeColor="text1"/>
          <w:lang w:val="en-US"/>
        </w:rPr>
        <w:t>I</w:t>
      </w:r>
      <w:r>
        <w:rPr>
          <w:color w:val="000000" w:themeColor="text1"/>
        </w:rPr>
        <w:t xml:space="preserve"> полугодие отчетного года предоставляется в срок не позднее 10 августа отчетного года по формам согласно приложениям 9-13 Порядка, годовой  отчет представляется в срок не позднее 1 марта года, следующего за отчетным. </w:t>
      </w:r>
    </w:p>
    <w:p w:rsidR="00B26032" w:rsidRDefault="00B26032">
      <w:pPr>
        <w:ind w:left="-1" w:firstLine="709"/>
        <w:jc w:val="both"/>
        <w:rPr>
          <w:color w:val="000000" w:themeColor="text1"/>
          <w:sz w:val="24"/>
          <w:szCs w:val="24"/>
        </w:rPr>
      </w:pPr>
    </w:p>
    <w:p w:rsidR="00B26032" w:rsidRDefault="00B26032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4"/>
          <w:szCs w:val="24"/>
        </w:rPr>
      </w:pPr>
    </w:p>
    <w:p w:rsidR="00B26032" w:rsidRDefault="00B26032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4"/>
          <w:szCs w:val="24"/>
        </w:rPr>
      </w:pPr>
    </w:p>
    <w:p w:rsidR="00B26032" w:rsidRDefault="00B26032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  <w:szCs w:val="24"/>
        </w:rPr>
        <w:sectPr w:rsidR="00B26032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B26032" w:rsidRDefault="00481B46">
      <w:pPr>
        <w:ind w:left="963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Приложение </w:t>
      </w:r>
    </w:p>
    <w:p w:rsidR="00B26032" w:rsidRDefault="00481B46">
      <w:pPr>
        <w:ind w:left="963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eastAsia="en-US"/>
        </w:rPr>
        <w:t>к паспорту подпрограммы</w:t>
      </w:r>
      <w:r>
        <w:rPr>
          <w:color w:val="000000" w:themeColor="text1"/>
          <w:sz w:val="24"/>
          <w:szCs w:val="24"/>
        </w:rPr>
        <w:t xml:space="preserve"> «Обеспечение условий реализации программы и прочие мероприятия» </w:t>
      </w:r>
    </w:p>
    <w:p w:rsidR="00B26032" w:rsidRDefault="00B26032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B26032" w:rsidRDefault="00B26032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B26032" w:rsidRDefault="00481B46">
      <w:pPr>
        <w:autoSpaceDE w:val="0"/>
        <w:autoSpaceDN w:val="0"/>
        <w:adjustRightInd w:val="0"/>
        <w:jc w:val="center"/>
        <w:rPr>
          <w:color w:val="000000" w:themeColor="text1"/>
        </w:rPr>
      </w:pPr>
      <w:r>
        <w:rPr>
          <w:color w:val="000000" w:themeColor="text1"/>
        </w:rPr>
        <w:t>Перечень и значение показателей результативности подпрограммы</w:t>
      </w:r>
    </w:p>
    <w:p w:rsidR="00B26032" w:rsidRDefault="00B26032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tbl>
      <w:tblPr>
        <w:tblW w:w="15735" w:type="dxa"/>
        <w:tblInd w:w="-1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473"/>
        <w:gridCol w:w="1836"/>
        <w:gridCol w:w="2065"/>
        <w:gridCol w:w="1663"/>
        <w:gridCol w:w="1662"/>
        <w:gridCol w:w="1664"/>
        <w:gridCol w:w="1380"/>
      </w:tblGrid>
      <w:tr w:rsidR="00B26032">
        <w:trPr>
          <w:cantSplit/>
          <w:trHeight w:val="387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п/п</w:t>
            </w:r>
          </w:p>
        </w:tc>
        <w:tc>
          <w:tcPr>
            <w:tcW w:w="44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1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</w:t>
            </w:r>
          </w:p>
          <w:p w:rsidR="00B26032" w:rsidRDefault="00481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измерения</w:t>
            </w:r>
          </w:p>
        </w:tc>
        <w:tc>
          <w:tcPr>
            <w:tcW w:w="206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26032" w:rsidRDefault="00481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информации</w:t>
            </w:r>
          </w:p>
        </w:tc>
        <w:tc>
          <w:tcPr>
            <w:tcW w:w="63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Годы реализации программы</w:t>
            </w:r>
          </w:p>
        </w:tc>
      </w:tr>
      <w:tr w:rsidR="00B26032">
        <w:trPr>
          <w:cantSplit/>
          <w:trHeight w:val="454"/>
        </w:trPr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03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</w:t>
            </w:r>
          </w:p>
        </w:tc>
      </w:tr>
      <w:tr w:rsidR="00B26032">
        <w:trPr>
          <w:cantSplit/>
          <w:trHeight w:val="27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B26032">
        <w:trPr>
          <w:cantSplit/>
          <w:trHeight w:val="272"/>
        </w:trPr>
        <w:tc>
          <w:tcPr>
            <w:tcW w:w="157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032" w:rsidRDefault="00481B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B26032">
        <w:trPr>
          <w:cantSplit/>
          <w:trHeight w:val="272"/>
        </w:trPr>
        <w:tc>
          <w:tcPr>
            <w:tcW w:w="157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032" w:rsidRDefault="00481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подпрограммы: Обеспечение исполнения в полном объёме бюджетных ассигнований муниципальными учреждениями спортивной направленности и молодёжной политики</w:t>
            </w:r>
          </w:p>
        </w:tc>
      </w:tr>
      <w:tr w:rsidR="00B26032">
        <w:trPr>
          <w:cantSplit/>
          <w:trHeight w:val="89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 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32" w:rsidRDefault="00481B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Выполнение муниципальных заданий, планов финансово-хозяйственной деятельности подведомственными учреждениями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Ведомственная отчётность</w:t>
            </w:r>
          </w:p>
          <w:p w:rsidR="00B2603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B260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032" w:rsidRDefault="00481B4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032" w:rsidRDefault="00B260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032" w:rsidRDefault="00481B4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B260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032" w:rsidRDefault="00481B4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B260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032" w:rsidRDefault="00481B4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B26032">
        <w:trPr>
          <w:cantSplit/>
          <w:trHeight w:val="89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молодых специалистов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Штатное</w:t>
            </w:r>
          </w:p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расписание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032" w:rsidRDefault="00481B4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B26032" w:rsidRDefault="00B26032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6032" w:rsidRDefault="00B26032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6032" w:rsidRDefault="00B26032">
      <w:pPr>
        <w:jc w:val="right"/>
        <w:rPr>
          <w:color w:val="000000" w:themeColor="text1"/>
          <w:sz w:val="24"/>
          <w:szCs w:val="24"/>
        </w:rPr>
      </w:pPr>
    </w:p>
    <w:p w:rsidR="00B26032" w:rsidRDefault="00B26032">
      <w:pPr>
        <w:jc w:val="right"/>
        <w:rPr>
          <w:color w:val="000000" w:themeColor="text1"/>
          <w:sz w:val="24"/>
          <w:szCs w:val="24"/>
        </w:rPr>
      </w:pPr>
    </w:p>
    <w:p w:rsidR="00B26032" w:rsidRDefault="00B26032">
      <w:pPr>
        <w:jc w:val="right"/>
        <w:rPr>
          <w:color w:val="000000" w:themeColor="text1"/>
          <w:sz w:val="24"/>
          <w:szCs w:val="24"/>
        </w:rPr>
      </w:pPr>
    </w:p>
    <w:p w:rsidR="00B26032" w:rsidRDefault="00481B46">
      <w:pPr>
        <w:ind w:left="963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Приложение к подпрограмме </w:t>
      </w:r>
    </w:p>
    <w:p w:rsidR="00B26032" w:rsidRDefault="00481B46">
      <w:pPr>
        <w:ind w:left="963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«Обеспечение реализации муниципальной </w:t>
      </w:r>
    </w:p>
    <w:p w:rsidR="00B26032" w:rsidRDefault="00481B46">
      <w:pPr>
        <w:ind w:left="963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программы и прочие мероприятия» </w:t>
      </w:r>
    </w:p>
    <w:p w:rsidR="00B26032" w:rsidRDefault="00B26032">
      <w:pPr>
        <w:jc w:val="right"/>
        <w:rPr>
          <w:color w:val="000000" w:themeColor="text1"/>
        </w:rPr>
      </w:pPr>
    </w:p>
    <w:p w:rsidR="00B26032" w:rsidRDefault="00481B46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Перечень мероприятий подпрограммы «Обеспечение реализации муниципальной программы и прочие мероприятия» муниципальной программы «Развитие физической культуры и спорта города Лесосибирска» </w:t>
      </w:r>
    </w:p>
    <w:p w:rsidR="00B26032" w:rsidRDefault="00B26032">
      <w:pPr>
        <w:jc w:val="right"/>
        <w:rPr>
          <w:color w:val="000000" w:themeColor="text1"/>
          <w:sz w:val="24"/>
          <w:szCs w:val="24"/>
        </w:rPr>
      </w:pPr>
    </w:p>
    <w:tbl>
      <w:tblPr>
        <w:tblW w:w="1573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64"/>
        <w:gridCol w:w="11"/>
        <w:gridCol w:w="714"/>
        <w:gridCol w:w="62"/>
        <w:gridCol w:w="932"/>
        <w:gridCol w:w="139"/>
        <w:gridCol w:w="1555"/>
        <w:gridCol w:w="709"/>
        <w:gridCol w:w="1358"/>
        <w:gridCol w:w="1358"/>
        <w:gridCol w:w="1360"/>
        <w:gridCol w:w="1346"/>
        <w:gridCol w:w="1984"/>
      </w:tblGrid>
      <w:tr w:rsidR="00B26032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32" w:rsidRDefault="00481B46">
            <w:pPr>
              <w:jc w:val="center"/>
              <w:rPr>
                <w:cap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Наименование  программы, подпрограммы, мероприятия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6032" w:rsidRDefault="00481B46">
            <w:pPr>
              <w:jc w:val="center"/>
              <w:rPr>
                <w:cap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4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32" w:rsidRDefault="00481B46">
            <w:pPr>
              <w:jc w:val="center"/>
              <w:rPr>
                <w:cap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32" w:rsidRDefault="00481B46">
            <w:pPr>
              <w:pStyle w:val="af3"/>
              <w:spacing w:after="0"/>
              <w:rPr>
                <w:rFonts w:ascii="Times New Roman" w:hAnsi="Times New Roman"/>
                <w:cap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Плановый период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</w:t>
            </w:r>
          </w:p>
        </w:tc>
      </w:tr>
      <w:tr w:rsidR="00B2603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КФСР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КВР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 г.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Итого на плановый период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2" w:rsidRDefault="00B2603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26032"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2" w:rsidRDefault="00481B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и иными ресурсами в рамках выполнения установленных функций и полномочий</w:t>
            </w:r>
          </w:p>
        </w:tc>
      </w:tr>
      <w:tr w:rsidR="00B26032">
        <w:trPr>
          <w:trHeight w:val="675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2" w:rsidRDefault="00481B4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Задача: обеспечение исполнения бюджетных ассигнований муниципальными учреждениями спортивной направленности и молодёжной политики в полном объёме</w:t>
            </w:r>
          </w:p>
        </w:tc>
      </w:tr>
      <w:tr w:rsidR="00B26032" w:rsidTr="00F50281">
        <w:trPr>
          <w:trHeight w:val="98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2" w:rsidRDefault="00F5028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1. </w:t>
            </w:r>
            <w:r w:rsidR="00481B46">
              <w:rPr>
                <w:color w:val="000000" w:themeColor="text1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  <w:p w:rsidR="00B26032" w:rsidRDefault="00B26032">
            <w:pPr>
              <w:rPr>
                <w:color w:val="000000" w:themeColor="text1"/>
                <w:sz w:val="24"/>
                <w:szCs w:val="24"/>
              </w:rPr>
            </w:pPr>
          </w:p>
          <w:p w:rsidR="00B26032" w:rsidRDefault="00F5028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2. </w:t>
            </w:r>
            <w:r w:rsidR="00481B46">
              <w:rPr>
                <w:color w:val="000000" w:themeColor="text1"/>
                <w:sz w:val="24"/>
                <w:szCs w:val="24"/>
              </w:rPr>
              <w:t>Ежегодная единовременная выплата денежных средств, связанная с поддержкой и стимулированием молодых специалистов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Отдел спорта и молодёжной политики</w:t>
            </w: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6032" w:rsidRDefault="00B2603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011</w:t>
            </w: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011</w:t>
            </w: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6032" w:rsidRDefault="00F502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011</w:t>
            </w: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1105</w:t>
            </w: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1105</w:t>
            </w: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6032" w:rsidRDefault="00F502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1105</w:t>
            </w: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1003</w:t>
            </w: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0530080210</w:t>
            </w: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0530080210</w:t>
            </w: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50281" w:rsidRDefault="00F50281" w:rsidP="00F502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0530080230</w:t>
            </w: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0530081170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120</w:t>
            </w: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244</w:t>
            </w: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6032" w:rsidRDefault="00F502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120</w:t>
            </w: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2" w:rsidRDefault="00F502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4 862,3</w:t>
            </w: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173,8</w:t>
            </w: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6032" w:rsidRDefault="00F502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337,5</w:t>
            </w: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4 542,3</w:t>
            </w: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173,8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4 542,3</w:t>
            </w: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173,8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2" w:rsidRDefault="00F502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13 946,9</w:t>
            </w: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521,4</w:t>
            </w: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6032" w:rsidRDefault="00F502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337,5</w:t>
            </w: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32" w:rsidRDefault="00481B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Доля исполнения бюджетных ассигнований муниципальными учреждениями спортивной направленности и молодёжной политики не менее 98%.</w:t>
            </w:r>
          </w:p>
        </w:tc>
      </w:tr>
      <w:tr w:rsidR="00145AC0" w:rsidTr="00ED6E18">
        <w:trPr>
          <w:trHeight w:val="4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AC0" w:rsidRDefault="00145AC0" w:rsidP="00145AC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AC0" w:rsidRDefault="00145A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AC0" w:rsidRDefault="00145A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AC0" w:rsidRDefault="00145A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AC0" w:rsidRDefault="00145A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AC0" w:rsidRDefault="00145A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AC0" w:rsidRDefault="00F31F6C" w:rsidP="00F31F6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5 423,6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AC0" w:rsidRDefault="00F31F6C" w:rsidP="00F31F6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4 716,1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AC0" w:rsidRDefault="00F31F6C" w:rsidP="00F31F6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4 716,1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AC0" w:rsidRDefault="00F31F6C" w:rsidP="00F31F6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14 855,8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AC0" w:rsidRDefault="00145AC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C0F27" w:rsidTr="00DA29A6">
        <w:trPr>
          <w:trHeight w:val="1549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F27" w:rsidRDefault="006C0F27" w:rsidP="00D0490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 Поддержка физкультурно-спортивных клубов по месту жительства (субсидии бюджетным учреждениям)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F27" w:rsidRDefault="006C0F27" w:rsidP="006C0F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Отдел спорта и молодёжной политики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F27" w:rsidRDefault="006C0F27" w:rsidP="00D04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</w:t>
            </w:r>
          </w:p>
          <w:p w:rsidR="006C0F27" w:rsidRDefault="006C0F27" w:rsidP="00D04906">
            <w:pPr>
              <w:jc w:val="center"/>
              <w:rPr>
                <w:sz w:val="24"/>
                <w:szCs w:val="24"/>
              </w:rPr>
            </w:pPr>
          </w:p>
          <w:p w:rsidR="006C0F27" w:rsidRDefault="006C0F27" w:rsidP="00D04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</w:t>
            </w:r>
          </w:p>
          <w:p w:rsidR="006C0F27" w:rsidRDefault="006C0F27" w:rsidP="00D04906">
            <w:pPr>
              <w:jc w:val="center"/>
              <w:rPr>
                <w:sz w:val="24"/>
                <w:szCs w:val="24"/>
              </w:rPr>
            </w:pPr>
          </w:p>
          <w:p w:rsidR="006C0F27" w:rsidRPr="001650E5" w:rsidRDefault="006C0F27" w:rsidP="00145A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F27" w:rsidRDefault="006C0F27" w:rsidP="00D04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  <w:p w:rsidR="006C0F27" w:rsidRDefault="006C0F27" w:rsidP="00D04906">
            <w:pPr>
              <w:jc w:val="center"/>
              <w:rPr>
                <w:sz w:val="24"/>
                <w:szCs w:val="24"/>
              </w:rPr>
            </w:pPr>
          </w:p>
          <w:p w:rsidR="006C0F27" w:rsidRDefault="006C0F27" w:rsidP="00D04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1103</w:t>
            </w:r>
          </w:p>
          <w:p w:rsidR="006C0F27" w:rsidRDefault="006C0F27" w:rsidP="00D04906">
            <w:pPr>
              <w:jc w:val="center"/>
              <w:rPr>
                <w:sz w:val="24"/>
                <w:szCs w:val="24"/>
              </w:rPr>
            </w:pPr>
          </w:p>
          <w:p w:rsidR="006C0F27" w:rsidRPr="00C464F2" w:rsidRDefault="006C0F27" w:rsidP="00D04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F27" w:rsidRDefault="006C0F27" w:rsidP="00D04906">
            <w:pPr>
              <w:jc w:val="center"/>
              <w:rPr>
                <w:sz w:val="24"/>
                <w:szCs w:val="24"/>
              </w:rPr>
            </w:pPr>
            <w:r w:rsidRPr="00FB53BF">
              <w:rPr>
                <w:sz w:val="24"/>
                <w:szCs w:val="24"/>
              </w:rPr>
              <w:t>05300</w:t>
            </w:r>
            <w:r w:rsidRPr="00FB53BF">
              <w:rPr>
                <w:sz w:val="24"/>
                <w:szCs w:val="24"/>
                <w:lang w:val="en-US"/>
              </w:rPr>
              <w:t>S</w:t>
            </w:r>
            <w:r w:rsidRPr="00FB53BF">
              <w:rPr>
                <w:sz w:val="24"/>
                <w:szCs w:val="24"/>
              </w:rPr>
              <w:t>4180</w:t>
            </w:r>
          </w:p>
          <w:p w:rsidR="006C0F27" w:rsidRDefault="006C0F27" w:rsidP="00D04906">
            <w:pPr>
              <w:jc w:val="center"/>
              <w:rPr>
                <w:sz w:val="24"/>
                <w:szCs w:val="24"/>
              </w:rPr>
            </w:pPr>
          </w:p>
          <w:p w:rsidR="006C0F27" w:rsidRDefault="006C0F27" w:rsidP="00D04906">
            <w:pPr>
              <w:jc w:val="center"/>
              <w:rPr>
                <w:sz w:val="24"/>
                <w:szCs w:val="24"/>
              </w:rPr>
            </w:pPr>
            <w:r w:rsidRPr="00FB53BF">
              <w:rPr>
                <w:sz w:val="24"/>
                <w:szCs w:val="24"/>
              </w:rPr>
              <w:t>05300</w:t>
            </w:r>
            <w:r w:rsidRPr="00FB53BF">
              <w:rPr>
                <w:sz w:val="24"/>
                <w:szCs w:val="24"/>
                <w:lang w:val="en-US"/>
              </w:rPr>
              <w:t>S</w:t>
            </w:r>
            <w:r w:rsidRPr="00FB53BF">
              <w:rPr>
                <w:sz w:val="24"/>
                <w:szCs w:val="24"/>
              </w:rPr>
              <w:t>4180</w:t>
            </w:r>
          </w:p>
          <w:p w:rsidR="006C0F27" w:rsidRDefault="006C0F27" w:rsidP="00D04906">
            <w:pPr>
              <w:jc w:val="center"/>
              <w:rPr>
                <w:sz w:val="24"/>
                <w:szCs w:val="24"/>
              </w:rPr>
            </w:pPr>
          </w:p>
          <w:p w:rsidR="006C0F27" w:rsidRPr="00FB53BF" w:rsidRDefault="006C0F27" w:rsidP="00D04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F27" w:rsidRDefault="006C0F27" w:rsidP="00D04906">
            <w:pPr>
              <w:jc w:val="center"/>
              <w:rPr>
                <w:sz w:val="24"/>
                <w:szCs w:val="24"/>
              </w:rPr>
            </w:pPr>
            <w:r w:rsidRPr="00FB53BF">
              <w:rPr>
                <w:sz w:val="24"/>
                <w:szCs w:val="24"/>
              </w:rPr>
              <w:t>612</w:t>
            </w:r>
          </w:p>
          <w:p w:rsidR="006C0F27" w:rsidRDefault="006C0F27" w:rsidP="00D04906">
            <w:pPr>
              <w:jc w:val="center"/>
              <w:rPr>
                <w:sz w:val="24"/>
                <w:szCs w:val="24"/>
              </w:rPr>
            </w:pPr>
          </w:p>
          <w:p w:rsidR="006C0F27" w:rsidRDefault="006C0F27" w:rsidP="00D04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  <w:p w:rsidR="006C0F27" w:rsidRDefault="006C0F27" w:rsidP="00D04906">
            <w:pPr>
              <w:jc w:val="center"/>
              <w:rPr>
                <w:sz w:val="24"/>
                <w:szCs w:val="24"/>
              </w:rPr>
            </w:pPr>
          </w:p>
          <w:p w:rsidR="006C0F27" w:rsidRPr="00FB53BF" w:rsidRDefault="006C0F27" w:rsidP="00D04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F27" w:rsidRDefault="006C0F27" w:rsidP="00D04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521,0</w:t>
            </w:r>
          </w:p>
          <w:p w:rsidR="006C0F27" w:rsidRDefault="006C0F27" w:rsidP="00D04906">
            <w:pPr>
              <w:jc w:val="center"/>
              <w:rPr>
                <w:sz w:val="24"/>
                <w:szCs w:val="24"/>
              </w:rPr>
            </w:pPr>
          </w:p>
          <w:p w:rsidR="006C0F27" w:rsidRDefault="006C0F27" w:rsidP="00F31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  <w:p w:rsidR="006C0F27" w:rsidRDefault="006C0F27" w:rsidP="00F31F6C">
            <w:pPr>
              <w:jc w:val="center"/>
              <w:rPr>
                <w:sz w:val="24"/>
                <w:szCs w:val="24"/>
              </w:rPr>
            </w:pPr>
          </w:p>
          <w:p w:rsidR="006C0F27" w:rsidRPr="00FB53BF" w:rsidRDefault="006C0F27" w:rsidP="00F31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F27" w:rsidRPr="00FB53BF" w:rsidRDefault="006C0F27" w:rsidP="00D04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F27" w:rsidRPr="00FB53BF" w:rsidRDefault="006C0F27" w:rsidP="00D04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F27" w:rsidRDefault="006C0F27" w:rsidP="00F31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521,0</w:t>
            </w:r>
          </w:p>
          <w:p w:rsidR="006C0F27" w:rsidRDefault="006C0F27" w:rsidP="00F31F6C">
            <w:pPr>
              <w:jc w:val="center"/>
              <w:rPr>
                <w:sz w:val="24"/>
                <w:szCs w:val="24"/>
              </w:rPr>
            </w:pPr>
          </w:p>
          <w:p w:rsidR="006C0F27" w:rsidRDefault="006C0F27" w:rsidP="00F31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  <w:p w:rsidR="006C0F27" w:rsidRDefault="006C0F27" w:rsidP="00F31F6C">
            <w:pPr>
              <w:jc w:val="center"/>
              <w:rPr>
                <w:sz w:val="24"/>
                <w:szCs w:val="24"/>
              </w:rPr>
            </w:pPr>
          </w:p>
          <w:p w:rsidR="006C0F27" w:rsidRPr="00FB53BF" w:rsidRDefault="006C0F27" w:rsidP="00F31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F27" w:rsidRPr="00D04906" w:rsidRDefault="006C0F27" w:rsidP="00D04906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04906">
              <w:rPr>
                <w:sz w:val="24"/>
                <w:szCs w:val="24"/>
                <w:lang w:eastAsia="en-US"/>
              </w:rPr>
              <w:t xml:space="preserve">рирост доли граждан, проживающих в </w:t>
            </w:r>
            <w:r>
              <w:rPr>
                <w:sz w:val="24"/>
                <w:szCs w:val="24"/>
                <w:lang w:eastAsia="en-US"/>
              </w:rPr>
              <w:t>г. Лесосибирске</w:t>
            </w:r>
            <w:r w:rsidRPr="00D04906">
              <w:rPr>
                <w:sz w:val="24"/>
                <w:szCs w:val="24"/>
                <w:lang w:eastAsia="en-US"/>
              </w:rPr>
              <w:t xml:space="preserve">, систематически занимающихся физической культурой и спортом, </w:t>
            </w:r>
            <w:r w:rsidRPr="00D04906">
              <w:rPr>
                <w:sz w:val="24"/>
                <w:szCs w:val="24"/>
                <w:lang w:eastAsia="en-US"/>
              </w:rPr>
              <w:br/>
              <w:t>в общей численности населения муниципального образования Красноярского края</w:t>
            </w:r>
            <w:r>
              <w:rPr>
                <w:sz w:val="24"/>
                <w:szCs w:val="24"/>
                <w:lang w:eastAsia="en-US"/>
              </w:rPr>
              <w:t xml:space="preserve"> не менее 0,30 %.</w:t>
            </w:r>
          </w:p>
        </w:tc>
      </w:tr>
      <w:tr w:rsidR="006C0F27" w:rsidTr="00DA29A6">
        <w:trPr>
          <w:trHeight w:val="3760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F27" w:rsidRDefault="006C0F27" w:rsidP="006C0F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F27" w:rsidRDefault="006C0F27" w:rsidP="006C0F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Отдел культуры администрации города Лесосибирска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F27" w:rsidRDefault="006C0F27" w:rsidP="006C0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F27" w:rsidRDefault="008A10FF" w:rsidP="006C0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F27" w:rsidRPr="00FB53BF" w:rsidRDefault="008A10FF" w:rsidP="006C0F27">
            <w:pPr>
              <w:jc w:val="center"/>
              <w:rPr>
                <w:sz w:val="24"/>
                <w:szCs w:val="24"/>
              </w:rPr>
            </w:pPr>
            <w:r w:rsidRPr="00FB53BF">
              <w:rPr>
                <w:sz w:val="24"/>
                <w:szCs w:val="24"/>
              </w:rPr>
              <w:t>05300</w:t>
            </w:r>
            <w:r w:rsidRPr="00FB53BF">
              <w:rPr>
                <w:sz w:val="24"/>
                <w:szCs w:val="24"/>
                <w:lang w:val="en-US"/>
              </w:rPr>
              <w:t>S</w:t>
            </w:r>
            <w:r w:rsidRPr="00FB53BF">
              <w:rPr>
                <w:sz w:val="24"/>
                <w:szCs w:val="24"/>
              </w:rPr>
              <w:t>4180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F27" w:rsidRPr="00FB53BF" w:rsidRDefault="008A10FF" w:rsidP="006C0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F27" w:rsidRDefault="008A10FF" w:rsidP="006C0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1 259,9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F27" w:rsidRPr="00FB53BF" w:rsidRDefault="006C0F27" w:rsidP="006C0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F27" w:rsidRPr="00FB53BF" w:rsidRDefault="006C0F27" w:rsidP="006C0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F27" w:rsidRDefault="008A10FF" w:rsidP="006C0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1 259,9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F27" w:rsidRDefault="006C0F27" w:rsidP="006C0F27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6C0F27" w:rsidTr="00DA29A6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F27" w:rsidRDefault="006C0F27" w:rsidP="006C0F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F27" w:rsidRDefault="006C0F27" w:rsidP="006C0F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F27" w:rsidRDefault="006C0F27" w:rsidP="006C0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F27" w:rsidRDefault="006C0F27" w:rsidP="006C0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F27" w:rsidRPr="00FB53BF" w:rsidRDefault="006C0F27" w:rsidP="006C0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F27" w:rsidRPr="00FB53BF" w:rsidRDefault="006C0F27" w:rsidP="006C0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F27" w:rsidRPr="00FB53BF" w:rsidRDefault="006C0F27" w:rsidP="006C0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2 180,9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F27" w:rsidRPr="00FB53BF" w:rsidRDefault="006C0F27" w:rsidP="006C0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F27" w:rsidRPr="00FB53BF" w:rsidRDefault="006C0F27" w:rsidP="006C0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F27" w:rsidRPr="00FB53BF" w:rsidRDefault="006C0F27" w:rsidP="006C0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2 180,9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F27" w:rsidRDefault="006C0F27" w:rsidP="006C0F27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6C0F27" w:rsidTr="00145AC0">
        <w:trPr>
          <w:trHeight w:val="56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27" w:rsidRDefault="006C0F27" w:rsidP="006C0F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27" w:rsidRDefault="006C0F27" w:rsidP="006C0F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27" w:rsidRDefault="006C0F27" w:rsidP="006C0F2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27" w:rsidRDefault="006C0F27" w:rsidP="006C0F2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27" w:rsidRDefault="006C0F27" w:rsidP="006C0F2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27" w:rsidRDefault="006C0F27" w:rsidP="006C0F2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27" w:rsidRDefault="006C0F27" w:rsidP="006C0F2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7 604,5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27" w:rsidRDefault="006C0F27" w:rsidP="006C0F2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4 716,1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27" w:rsidRDefault="006C0F27" w:rsidP="006C0F2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4 716,1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27" w:rsidRDefault="006C0F27" w:rsidP="006C0F2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17 036,7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27" w:rsidRDefault="006C0F27" w:rsidP="006C0F2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26032" w:rsidRDefault="00B26032">
      <w:pPr>
        <w:pStyle w:val="ConsPlusNormal"/>
        <w:widowControl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26032">
          <w:pgSz w:w="16838" w:h="11906" w:orient="landscape"/>
          <w:pgMar w:top="1134" w:right="851" w:bottom="2552" w:left="1701" w:header="709" w:footer="709" w:gutter="0"/>
          <w:cols w:space="708"/>
          <w:docGrid w:linePitch="360"/>
        </w:sectPr>
      </w:pPr>
    </w:p>
    <w:p w:rsidR="00B26032" w:rsidRDefault="00481B46">
      <w:pPr>
        <w:pStyle w:val="ConsPlusNormal"/>
        <w:widowControl/>
        <w:ind w:left="567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8</w:t>
      </w:r>
    </w:p>
    <w:p w:rsidR="00B26032" w:rsidRDefault="00481B46">
      <w:pPr>
        <w:pStyle w:val="ConsPlusNormal"/>
        <w:widowControl/>
        <w:ind w:left="567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муниципальной программе </w:t>
      </w:r>
    </w:p>
    <w:p w:rsidR="00B26032" w:rsidRDefault="00481B46">
      <w:pPr>
        <w:pStyle w:val="ConsPlusNormal"/>
        <w:widowControl/>
        <w:ind w:left="567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«Развитие физической культуры и спорта города Лесосибирска» </w:t>
      </w:r>
    </w:p>
    <w:p w:rsidR="00B26032" w:rsidRDefault="00B26032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B26032" w:rsidRDefault="00481B46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/>
        </w:rPr>
        <w:t>IV</w:t>
      </w:r>
    </w:p>
    <w:p w:rsidR="008F2C03" w:rsidRDefault="00481B46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«Развитие адаптивной физической культуры в городе Лесосибирске» муниципальной программы «Развит</w:t>
      </w:r>
      <w:r w:rsidR="008F2C0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ие физической культуры и спорта</w:t>
      </w:r>
    </w:p>
    <w:p w:rsidR="00B26032" w:rsidRDefault="00481B46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города Лесосибирска»</w:t>
      </w:r>
    </w:p>
    <w:p w:rsidR="008F2C03" w:rsidRDefault="008F2C03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B26032" w:rsidRDefault="00481B46">
      <w:pPr>
        <w:widowControl w:val="0"/>
        <w:suppressAutoHyphens/>
        <w:jc w:val="center"/>
        <w:rPr>
          <w:color w:val="000000" w:themeColor="text1"/>
        </w:rPr>
      </w:pPr>
      <w:r>
        <w:rPr>
          <w:color w:val="000000" w:themeColor="text1"/>
        </w:rPr>
        <w:t>1. Паспорт подпрограммы</w:t>
      </w:r>
    </w:p>
    <w:p w:rsidR="00B26032" w:rsidRDefault="00B26032">
      <w:pPr>
        <w:widowControl w:val="0"/>
        <w:suppressAutoHyphens/>
        <w:jc w:val="center"/>
        <w:rPr>
          <w:color w:val="000000" w:themeColor="text1"/>
          <w:lang w:val="en-US"/>
        </w:rPr>
      </w:pPr>
    </w:p>
    <w:tbl>
      <w:tblPr>
        <w:tblW w:w="92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76"/>
        <w:gridCol w:w="5976"/>
      </w:tblGrid>
      <w:tr w:rsidR="00B26032">
        <w:trPr>
          <w:trHeight w:val="57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</w:tcBorders>
          </w:tcPr>
          <w:p w:rsidR="00B26032" w:rsidRDefault="00481B46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032" w:rsidRDefault="00481B46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«Развитие адаптивной физической культуры в городе Лесосибирске»</w:t>
            </w:r>
          </w:p>
        </w:tc>
      </w:tr>
      <w:tr w:rsidR="00B26032">
        <w:trPr>
          <w:trHeight w:val="63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</w:tcBorders>
          </w:tcPr>
          <w:p w:rsidR="00B26032" w:rsidRDefault="00481B46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032" w:rsidRDefault="00481B46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«Развитие физической культуры и спорта города Лесосибирска» </w:t>
            </w:r>
          </w:p>
        </w:tc>
      </w:tr>
      <w:tr w:rsidR="00B26032">
        <w:trPr>
          <w:trHeight w:val="519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</w:tcBorders>
          </w:tcPr>
          <w:p w:rsidR="00B26032" w:rsidRDefault="00481B46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032" w:rsidRDefault="00481B46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Отдел спорта и молодёжной политики администрации города Лесосибирска</w:t>
            </w:r>
          </w:p>
        </w:tc>
      </w:tr>
      <w:tr w:rsidR="00B26032">
        <w:trPr>
          <w:trHeight w:val="519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</w:tcBorders>
          </w:tcPr>
          <w:p w:rsidR="00B26032" w:rsidRDefault="00481B46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032" w:rsidRDefault="00481B46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Отдел спорта и молодёжной политики администрации города Лесосибирска</w:t>
            </w:r>
          </w:p>
        </w:tc>
      </w:tr>
      <w:tr w:rsidR="00B26032">
        <w:trPr>
          <w:trHeight w:val="1094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</w:tcBorders>
          </w:tcPr>
          <w:p w:rsidR="00B26032" w:rsidRDefault="00481B46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Цель </w:t>
            </w:r>
          </w:p>
          <w:p w:rsidR="00B26032" w:rsidRDefault="00481B46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032" w:rsidRDefault="00481B46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Создание условий для физической и психологической реабилитации инвалидов и людей с ограниченными возможностями здоровья, путём популяризации физической культуры и спорта </w:t>
            </w:r>
          </w:p>
        </w:tc>
      </w:tr>
      <w:tr w:rsidR="00B26032">
        <w:trPr>
          <w:trHeight w:val="126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6032" w:rsidRDefault="00481B46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Задачи подпрограммы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6032" w:rsidRDefault="00481B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Укрепление здоровья инвалидов средствами физической культуры и спорта. </w:t>
            </w:r>
          </w:p>
          <w:p w:rsidR="00B26032" w:rsidRDefault="00481B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Создание условий для привлечения к занятиям физической культурой и спортом инвалидов.</w:t>
            </w:r>
          </w:p>
        </w:tc>
      </w:tr>
      <w:tr w:rsidR="00B26032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26032" w:rsidRDefault="00481B46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Ожидаемые результаты от реализации подпрограммы, с указанием динамики изменения показателей результативности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6032" w:rsidRDefault="00481B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Увеличение удельного веса лиц с ограниченными возможностями здоровья и инвалидов, систематически занимающихся спортом, в общей численности данной категории населения</w:t>
            </w:r>
          </w:p>
          <w:p w:rsidR="00B26032" w:rsidRDefault="00481B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Увеличение количества проведённых спортивно-массовых мероприятий для инвалидов</w:t>
            </w:r>
          </w:p>
        </w:tc>
      </w:tr>
      <w:tr w:rsidR="00B26032">
        <w:trPr>
          <w:trHeight w:val="305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</w:tcBorders>
          </w:tcPr>
          <w:p w:rsidR="00B26032" w:rsidRDefault="00481B46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6032" w:rsidRDefault="00481B46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2024 - 2026 гг.</w:t>
            </w:r>
          </w:p>
        </w:tc>
      </w:tr>
      <w:tr w:rsidR="00B26032" w:rsidTr="008F2C03">
        <w:trPr>
          <w:trHeight w:val="2388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032" w:rsidRDefault="00481B46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032" w:rsidRDefault="00481B46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Объем бюджетных ассигнований на реализацию подпрогр</w:t>
            </w:r>
            <w:r w:rsidR="008F2C03">
              <w:rPr>
                <w:color w:val="000000" w:themeColor="text1"/>
                <w:sz w:val="24"/>
                <w:szCs w:val="24"/>
              </w:rPr>
              <w:t>аммы составляет: 1 698,3</w:t>
            </w:r>
            <w:r>
              <w:rPr>
                <w:color w:val="000000" w:themeColor="text1"/>
                <w:sz w:val="24"/>
                <w:szCs w:val="24"/>
              </w:rPr>
              <w:t xml:space="preserve"> тыс. руб. </w:t>
            </w:r>
          </w:p>
          <w:p w:rsidR="00B26032" w:rsidRDefault="00481B46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 них по годам:</w:t>
            </w:r>
          </w:p>
          <w:p w:rsidR="00B26032" w:rsidRDefault="00F4275E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2024 год – </w:t>
            </w:r>
            <w:r w:rsidR="00430523">
              <w:rPr>
                <w:color w:val="000000" w:themeColor="text1"/>
                <w:sz w:val="24"/>
                <w:szCs w:val="24"/>
              </w:rPr>
              <w:t>9</w:t>
            </w:r>
            <w:r>
              <w:rPr>
                <w:color w:val="000000" w:themeColor="text1"/>
                <w:sz w:val="24"/>
                <w:szCs w:val="24"/>
              </w:rPr>
              <w:t>82,5</w:t>
            </w:r>
            <w:r w:rsidR="00430523">
              <w:rPr>
                <w:color w:val="000000" w:themeColor="text1"/>
                <w:sz w:val="24"/>
                <w:szCs w:val="24"/>
              </w:rPr>
              <w:t xml:space="preserve"> тыс. руб., из них:</w:t>
            </w:r>
          </w:p>
          <w:p w:rsidR="00430523" w:rsidRPr="00FB53BF" w:rsidRDefault="00430523" w:rsidP="004305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="00F42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- 364,1</w:t>
            </w:r>
            <w:r w:rsidRPr="00FB53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 </w:t>
            </w:r>
            <w:r w:rsidRPr="00FB53BF">
              <w:rPr>
                <w:rFonts w:ascii="Times New Roman" w:hAnsi="Times New Roman" w:cs="Times New Roman"/>
                <w:sz w:val="24"/>
                <w:szCs w:val="24"/>
              </w:rPr>
              <w:t>– местный бюджет;</w:t>
            </w:r>
          </w:p>
          <w:p w:rsidR="00430523" w:rsidRPr="00FB53BF" w:rsidRDefault="00F4275E" w:rsidP="004305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- 618,4</w:t>
            </w:r>
            <w:r w:rsidR="00430523" w:rsidRPr="00FB5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523" w:rsidRPr="00FB53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руб. </w:t>
            </w:r>
            <w:r w:rsidR="00430523" w:rsidRPr="00FB53BF">
              <w:rPr>
                <w:rFonts w:ascii="Times New Roman" w:hAnsi="Times New Roman" w:cs="Times New Roman"/>
                <w:sz w:val="24"/>
                <w:szCs w:val="24"/>
              </w:rPr>
              <w:t>– краевой бюджет;</w:t>
            </w:r>
          </w:p>
          <w:p w:rsidR="00B26032" w:rsidRDefault="00481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 – 357,9 тыс. руб. - местный бюджет;</w:t>
            </w:r>
          </w:p>
          <w:p w:rsidR="00B26032" w:rsidRDefault="00481B46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 год – 357,9 тыс. руб. - местный бюджет;</w:t>
            </w:r>
          </w:p>
        </w:tc>
      </w:tr>
    </w:tbl>
    <w:p w:rsidR="00B26032" w:rsidRDefault="00B26032">
      <w:pPr>
        <w:widowControl w:val="0"/>
        <w:suppressAutoHyphens/>
        <w:jc w:val="center"/>
        <w:rPr>
          <w:color w:val="000000" w:themeColor="text1"/>
          <w:sz w:val="24"/>
          <w:szCs w:val="24"/>
        </w:rPr>
      </w:pPr>
    </w:p>
    <w:p w:rsidR="00B26032" w:rsidRDefault="00B26032">
      <w:pPr>
        <w:widowControl w:val="0"/>
        <w:suppressAutoHyphens/>
        <w:jc w:val="center"/>
        <w:rPr>
          <w:color w:val="000000" w:themeColor="text1"/>
          <w:sz w:val="24"/>
          <w:szCs w:val="24"/>
        </w:rPr>
      </w:pPr>
    </w:p>
    <w:p w:rsidR="00B26032" w:rsidRDefault="00B26032">
      <w:pPr>
        <w:widowControl w:val="0"/>
        <w:suppressAutoHyphens/>
        <w:jc w:val="center"/>
        <w:rPr>
          <w:color w:val="000000" w:themeColor="text1"/>
          <w:sz w:val="24"/>
          <w:szCs w:val="24"/>
        </w:rPr>
      </w:pPr>
    </w:p>
    <w:p w:rsidR="00B26032" w:rsidRDefault="00481B46">
      <w:pPr>
        <w:widowControl w:val="0"/>
        <w:suppressAutoHyphens/>
        <w:jc w:val="center"/>
        <w:rPr>
          <w:color w:val="000000" w:themeColor="text1"/>
        </w:rPr>
      </w:pPr>
      <w:r>
        <w:rPr>
          <w:color w:val="000000" w:themeColor="text1"/>
        </w:rPr>
        <w:t>2. Основные разделы подпрограммы.</w:t>
      </w:r>
    </w:p>
    <w:p w:rsidR="00430523" w:rsidRDefault="00430523">
      <w:pPr>
        <w:widowControl w:val="0"/>
        <w:suppressAutoHyphens/>
        <w:jc w:val="center"/>
        <w:rPr>
          <w:color w:val="000000" w:themeColor="text1"/>
        </w:rPr>
      </w:pPr>
    </w:p>
    <w:p w:rsidR="00B26032" w:rsidRDefault="00481B46">
      <w:pPr>
        <w:widowControl w:val="0"/>
        <w:jc w:val="center"/>
        <w:rPr>
          <w:color w:val="000000" w:themeColor="text1"/>
        </w:rPr>
      </w:pPr>
      <w:r>
        <w:rPr>
          <w:color w:val="000000" w:themeColor="text1"/>
        </w:rPr>
        <w:t>2.1. Постановка городской проблемы и обоснование необходимости разработки подпрограммы.</w:t>
      </w:r>
    </w:p>
    <w:p w:rsidR="00B26032" w:rsidRDefault="00481B46">
      <w:pPr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По данным управления социальной защиты населения администрации г. Лесосибирска ежегодно увеличивается количество людей с ограниченными возможностями здоровья и инвалидов. В системе мер социальной защиты инвалидов все большее значение приобретают ее активные формы, наиболее эффективной из которых является реабилитация и социальная адаптация средствами физической культуры и спорта. Интеграция в жизнь общества лиц с ограниченными возможностями здоровья сегодня немыслима без их физической реабилитации. </w:t>
      </w:r>
    </w:p>
    <w:p w:rsidR="00B26032" w:rsidRDefault="00481B4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Адаптивная физическая культура - это комплекс мер спортивно-оздоровительного характера, направленных на реабилитацию и адаптацию к нормальной социальной среде людей с ограниченными возможностями здоровья, преодоление психологических барьеров, препятствующих ощущению полноценной жизни, а также сознанию необходимости своего личного вклада в социальное развитие общества.</w:t>
      </w:r>
    </w:p>
    <w:p w:rsidR="00B26032" w:rsidRDefault="00481B4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Обострение проблем физической реабилитации и социальной адаптации инвалидов и низкая эффективность принимаемых мер по их разрешению обусловили необходимость реализации на муниципальном уровне государственной политики развития физкультуры и спорта среди инвалидов. Необходимо организовать для инвалидов, проживающих на территории города, пропаганду активных физкультурно-спортивных занятий, активизировать их участие в спортивных мероприятиях, т.к. они способствуют восстановлению психического равновесия, возвращают чувство уверенности и уважения к себе, дают возможность вернуться к активной жизни, невзирая на ограниченные возможности здоровья.</w:t>
      </w:r>
    </w:p>
    <w:p w:rsidR="00B26032" w:rsidRDefault="00481B4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В г. Лесосибирске адаптивный спорт развивается активно на базе МБУ</w:t>
      </w:r>
      <w:r w:rsidR="008F2C03">
        <w:rPr>
          <w:color w:val="000000" w:themeColor="text1"/>
        </w:rPr>
        <w:t xml:space="preserve"> ДО </w:t>
      </w:r>
      <w:r>
        <w:rPr>
          <w:color w:val="000000" w:themeColor="text1"/>
        </w:rPr>
        <w:t>«Спортивная школа по видам единоборств». Занятия проходят по двум направлениям: спортивная подготовка по спорту лиц с поражением ОДА и спортивная подготовка по спорту лиц с интеллектуальными нарушениями в дисциплине лёгкая атлетика. По состоянию на 01.09.202</w:t>
      </w:r>
      <w:r w:rsidR="008F2C03">
        <w:rPr>
          <w:color w:val="000000" w:themeColor="text1"/>
        </w:rPr>
        <w:t>3 на двух отделениях занимается 3</w:t>
      </w:r>
      <w:r>
        <w:rPr>
          <w:color w:val="000000" w:themeColor="text1"/>
        </w:rPr>
        <w:t>8 человек.</w:t>
      </w:r>
    </w:p>
    <w:p w:rsidR="00B26032" w:rsidRDefault="00B26032">
      <w:pPr>
        <w:ind w:firstLine="708"/>
        <w:jc w:val="both"/>
        <w:rPr>
          <w:color w:val="000000" w:themeColor="text1"/>
        </w:rPr>
      </w:pPr>
    </w:p>
    <w:p w:rsidR="00B26032" w:rsidRDefault="00481B46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2.2. Основная цель, задачи, этапы и сроки выполнения подпрограммы </w:t>
      </w:r>
    </w:p>
    <w:p w:rsidR="00B26032" w:rsidRDefault="00B26032">
      <w:pPr>
        <w:jc w:val="center"/>
        <w:rPr>
          <w:color w:val="000000" w:themeColor="text1"/>
        </w:rPr>
      </w:pPr>
    </w:p>
    <w:p w:rsidR="00B26032" w:rsidRDefault="00481B4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 Целью подпрограммы является создание условий для физической и психологической реабилитации инвалидов и людей с ограниченными возможностями здоровья, путем популяризации физической культуры и спорта.</w:t>
      </w:r>
    </w:p>
    <w:p w:rsidR="00B26032" w:rsidRDefault="00481B4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Для достижения поставленной цели необходимо решить задачи:</w:t>
      </w:r>
    </w:p>
    <w:p w:rsidR="00B26032" w:rsidRDefault="008F2C03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481B46">
        <w:rPr>
          <w:color w:val="000000" w:themeColor="text1"/>
        </w:rPr>
        <w:t xml:space="preserve">укрепления здоровья инвалидов средствами физической культуры и спорта; </w:t>
      </w:r>
    </w:p>
    <w:p w:rsidR="00B26032" w:rsidRDefault="008F2C03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481B46">
        <w:rPr>
          <w:color w:val="000000" w:themeColor="text1"/>
        </w:rPr>
        <w:t>создание условий для привлечения к занятиям физической культурой и спортом инвалидов.</w:t>
      </w:r>
    </w:p>
    <w:p w:rsidR="00B26032" w:rsidRDefault="00481B46">
      <w:pPr>
        <w:ind w:firstLine="708"/>
        <w:jc w:val="center"/>
        <w:rPr>
          <w:color w:val="000000" w:themeColor="text1"/>
        </w:rPr>
      </w:pPr>
      <w:r>
        <w:rPr>
          <w:color w:val="000000" w:themeColor="text1"/>
        </w:rPr>
        <w:t>2.3. Показатели результативности подпрограммы:</w:t>
      </w:r>
    </w:p>
    <w:p w:rsidR="00B26032" w:rsidRDefault="00B26032">
      <w:pPr>
        <w:ind w:firstLine="708"/>
        <w:jc w:val="center"/>
        <w:rPr>
          <w:color w:val="000000" w:themeColor="text1"/>
        </w:rPr>
      </w:pPr>
    </w:p>
    <w:p w:rsidR="00B26032" w:rsidRDefault="00481B4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увеличение удельного веса лиц с ограниченными возможностями здоровья и инвалидов, систематически занимающихся спортом, в общей численности данной категории населения.</w:t>
      </w:r>
    </w:p>
    <w:p w:rsidR="00B26032" w:rsidRDefault="00481B4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увеличение количества проведенных спортивно-массовых мероприятий для инвалидов.</w:t>
      </w:r>
    </w:p>
    <w:p w:rsidR="00B26032" w:rsidRDefault="00481B4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Реализация программы будет иметь следующий социальный эффект:</w:t>
      </w:r>
    </w:p>
    <w:p w:rsidR="00B26032" w:rsidRDefault="00481B4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вовлечение большего числа инвалидов к занятиям физической культурой и спортом;</w:t>
      </w:r>
    </w:p>
    <w:p w:rsidR="00B26032" w:rsidRDefault="00481B4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обеспечение доступности для инвалидов существующих физкультурно-оздоровительных и спортивных объектов;</w:t>
      </w:r>
    </w:p>
    <w:p w:rsidR="00B26032" w:rsidRDefault="00481B46">
      <w:pPr>
        <w:pStyle w:val="1"/>
        <w:spacing w:before="0"/>
        <w:ind w:left="0" w:firstLine="0"/>
        <w:jc w:val="both"/>
        <w:textAlignment w:val="baseline"/>
        <w:rPr>
          <w:rFonts w:ascii="Times New Roman" w:hAnsi="Times New Roman"/>
          <w:b w:val="0"/>
          <w:color w:val="000000" w:themeColor="text1"/>
          <w:spacing w:val="1"/>
        </w:rPr>
      </w:pPr>
      <w:r>
        <w:rPr>
          <w:rFonts w:ascii="Times New Roman" w:hAnsi="Times New Roman"/>
          <w:b w:val="0"/>
          <w:color w:val="000000" w:themeColor="text1"/>
        </w:rPr>
        <w:tab/>
        <w:t xml:space="preserve">- приобретение спортивного инвентаря и оборудования для развития адаптивной </w:t>
      </w:r>
      <w:r>
        <w:rPr>
          <w:rStyle w:val="aff2"/>
          <w:rFonts w:ascii="Times New Roman" w:hAnsi="Times New Roman"/>
          <w:b w:val="0"/>
          <w:color w:val="000000" w:themeColor="text1"/>
          <w:sz w:val="28"/>
          <w:szCs w:val="28"/>
        </w:rPr>
        <w:t>физической культуры, путем ежегодного участия в краевом конкурсе субсидий, в рамках реализации государственной программы Красноярского края «Развитие физической культуры и спорта»;</w:t>
      </w:r>
    </w:p>
    <w:p w:rsidR="00B26032" w:rsidRDefault="00481B4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проведение большего количества городских физкультурно-спортивных мероприятий для инвалидов и лиц с ограниченными возможностями здоровья</w:t>
      </w:r>
    </w:p>
    <w:p w:rsidR="00B26032" w:rsidRDefault="00481B4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- участие в городских спортивных мероприятиях спортсменов - инвалидов </w:t>
      </w:r>
    </w:p>
    <w:p w:rsidR="00B26032" w:rsidRDefault="00481B4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участие в краевых спортивных мероприятиях спортсменов - инвалидов.</w:t>
      </w:r>
    </w:p>
    <w:p w:rsidR="00B26032" w:rsidRDefault="00AC0A68">
      <w:pPr>
        <w:ind w:firstLine="708"/>
        <w:jc w:val="both"/>
        <w:rPr>
          <w:color w:val="000000" w:themeColor="text1"/>
        </w:rPr>
      </w:pPr>
      <w:hyperlink w:anchor="Par377" w:history="1">
        <w:r w:rsidR="00481B46">
          <w:rPr>
            <w:color w:val="000000" w:themeColor="text1"/>
          </w:rPr>
          <w:t>Перечень</w:t>
        </w:r>
      </w:hyperlink>
      <w:r w:rsidR="00481B46">
        <w:rPr>
          <w:color w:val="000000" w:themeColor="text1"/>
        </w:rPr>
        <w:t xml:space="preserve"> мероприятий программы приведен в приложении к подпрограмме. Финансирование мероприятий подпрограммы осуществляется за счет средств городского и краевого бюджетов в соответствии с </w:t>
      </w:r>
      <w:hyperlink w:anchor="Par377" w:history="1">
        <w:r w:rsidR="00481B46">
          <w:rPr>
            <w:color w:val="000000" w:themeColor="text1"/>
          </w:rPr>
          <w:t>мероприятиями</w:t>
        </w:r>
      </w:hyperlink>
      <w:r w:rsidR="00481B46">
        <w:rPr>
          <w:color w:val="000000" w:themeColor="text1"/>
        </w:rPr>
        <w:t xml:space="preserve"> подпрограммы согласно приложению к подпрограмме (далее – мероприятия подпрограммы).</w:t>
      </w:r>
    </w:p>
    <w:p w:rsidR="00B26032" w:rsidRDefault="00481B46">
      <w:pPr>
        <w:pStyle w:val="3"/>
        <w:ind w:left="243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2.4. Механизмы реализации подпрограммы </w:t>
      </w:r>
    </w:p>
    <w:p w:rsidR="00B26032" w:rsidRDefault="00B26032">
      <w:pPr>
        <w:ind w:firstLine="851"/>
        <w:rPr>
          <w:color w:val="000000" w:themeColor="text1"/>
        </w:rPr>
      </w:pPr>
    </w:p>
    <w:p w:rsidR="00B26032" w:rsidRDefault="00481B4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Реализация подпрограммы осуществляется путем достижения плановых показателей, утвержденных в муниципальных заданиях учреждений. </w:t>
      </w:r>
    </w:p>
    <w:p w:rsidR="00B26032" w:rsidRDefault="00481B4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Главным источником финансирования подпрограммы является местный бюджет, главным распорядителем бюджетных средств – отдел спорта и молодежной политики администрации города Лесосибирска в соответствии с постановлением администрации города Лесосибирска от 09.01.2020 №3 «О передаче отдельных функций и полномочий учредителя».  Исполнителями подпрограммы являются муниципальные бюджетные учреждения спортивной направленности.</w:t>
      </w:r>
    </w:p>
    <w:p w:rsidR="00B26032" w:rsidRDefault="00481B46">
      <w:pPr>
        <w:ind w:left="-1" w:firstLine="541"/>
        <w:jc w:val="both"/>
        <w:rPr>
          <w:color w:val="000000" w:themeColor="text1"/>
        </w:rPr>
      </w:pPr>
      <w:r>
        <w:rPr>
          <w:color w:val="000000" w:themeColor="text1"/>
        </w:rPr>
        <w:t xml:space="preserve">Реализация мероприятий программы, установленных в приложении к подпрограммам, осуществляется путем выделения главным распорядителем бюджетных средств муниципальным учреждениям, подведомственным отделу спорта и молодёжной политики администрации города Лесосибирска в соответствии с нормативно-правовыми актами органов местного самоуправления городского округа на основе муниципального задания.  </w:t>
      </w:r>
    </w:p>
    <w:p w:rsidR="00B26032" w:rsidRDefault="00481B46">
      <w:pPr>
        <w:ind w:left="-1" w:firstLine="541"/>
        <w:jc w:val="both"/>
        <w:rPr>
          <w:color w:val="000000" w:themeColor="text1"/>
        </w:rPr>
      </w:pPr>
      <w:r>
        <w:rPr>
          <w:color w:val="000000" w:themeColor="text1"/>
        </w:rPr>
        <w:t xml:space="preserve">В соответствие с федеральным законодательством о поставках товаров, выполнении работ, оказании услуг для государственных и муниципальных нужд (Федеральный закон от 05.04.2013 г. № 44-ФЗ «О контрактной системе в сфере закупок товаров, работ, услуг для обеспечения государственных и муниципальных нужд») осуществляется реализация мероприятий подпрограммы путем размещения заказов на поставки товаров, оказание услуг, выполнение работ. </w:t>
      </w:r>
    </w:p>
    <w:p w:rsidR="00B26032" w:rsidRDefault="00481B46">
      <w:pPr>
        <w:ind w:left="-1" w:firstLine="541"/>
        <w:jc w:val="both"/>
        <w:rPr>
          <w:color w:val="000000" w:themeColor="text1"/>
        </w:rPr>
      </w:pPr>
      <w:r>
        <w:rPr>
          <w:color w:val="000000" w:themeColor="text1"/>
        </w:rPr>
        <w:t>В соответствии с Уставом и основными видами деятельности, целями и задачами подпрограммы исполнителем подпрограммы является: муниципальное бюджетное учреждения «Спортивная школа по видам единоборств».</w:t>
      </w:r>
    </w:p>
    <w:p w:rsidR="00B26032" w:rsidRDefault="00481B46">
      <w:pPr>
        <w:ind w:left="-1" w:firstLine="541"/>
        <w:jc w:val="both"/>
        <w:rPr>
          <w:color w:val="000000" w:themeColor="text1"/>
        </w:rPr>
      </w:pPr>
      <w:r>
        <w:rPr>
          <w:color w:val="000000" w:themeColor="text1"/>
        </w:rPr>
        <w:t>Исполнители мероприятий подпрограммы несут ответственность за своевременную и полную реализацию программных мероприятий, целевое использование бюджетных средств, направленных на их реализацию, и за достижение утверждённых значений показателей результативности подпрограммы</w:t>
      </w:r>
      <w:r>
        <w:rPr>
          <w:rFonts w:eastAsia="Arial"/>
          <w:color w:val="000000" w:themeColor="text1"/>
        </w:rPr>
        <w:t xml:space="preserve">. </w:t>
      </w:r>
    </w:p>
    <w:p w:rsidR="00B26032" w:rsidRDefault="00481B46">
      <w:pPr>
        <w:ind w:left="-1" w:firstLine="541"/>
        <w:jc w:val="both"/>
        <w:rPr>
          <w:color w:val="000000" w:themeColor="text1"/>
        </w:rPr>
      </w:pPr>
      <w:r>
        <w:rPr>
          <w:color w:val="000000" w:themeColor="text1"/>
        </w:rPr>
        <w:t xml:space="preserve">Получателями муниципальных услуг, результатов работы учреждений согласно муниципальным заданиям являются физические и юридические лица. </w:t>
      </w:r>
    </w:p>
    <w:p w:rsidR="00B26032" w:rsidRDefault="00481B46">
      <w:pPr>
        <w:pStyle w:val="3"/>
        <w:ind w:left="718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2.5. Управление подпрограммой и контроль за ходом ее выполнения </w:t>
      </w:r>
    </w:p>
    <w:p w:rsidR="00B26032" w:rsidRDefault="00B26032">
      <w:pPr>
        <w:ind w:left="-1" w:firstLine="709"/>
        <w:jc w:val="both"/>
        <w:rPr>
          <w:color w:val="000000" w:themeColor="text1"/>
        </w:rPr>
      </w:pPr>
    </w:p>
    <w:p w:rsidR="00B26032" w:rsidRDefault="00481B46">
      <w:pPr>
        <w:ind w:left="-1" w:firstLine="709"/>
        <w:jc w:val="both"/>
        <w:rPr>
          <w:color w:val="000000" w:themeColor="text1"/>
        </w:rPr>
      </w:pPr>
      <w:r>
        <w:rPr>
          <w:color w:val="000000" w:themeColor="text1"/>
        </w:rPr>
        <w:t>Функции исполнителя подпрограммы осуществляет отдел спорта и молодёжной политики администрации города Лесосибирска и включает определение исполнителей подпрограммы, определение целей, задач и показателей результативности подпрограммы, контроля за исполнением показателей подпрограммы.</w:t>
      </w:r>
    </w:p>
    <w:p w:rsidR="00B26032" w:rsidRDefault="00481B46">
      <w:pPr>
        <w:ind w:left="-1" w:firstLine="709"/>
        <w:jc w:val="both"/>
        <w:rPr>
          <w:color w:val="000000" w:themeColor="text1"/>
        </w:rPr>
      </w:pPr>
      <w:r>
        <w:rPr>
          <w:color w:val="000000" w:themeColor="text1"/>
        </w:rPr>
        <w:t>Текущий контроль за ходом реализации подпрограммы осуществляет отдел спорта и молодёжной политики администрации города Лесосибирска в соответствии с Порядком осуществления внутреннего финансового контроля, утвержденного приказом отдела спорта и молодежной политики администрации города Лесосибирска и планом проведения контрольных мероприятий.</w:t>
      </w:r>
    </w:p>
    <w:p w:rsidR="00B26032" w:rsidRDefault="00481B46">
      <w:pPr>
        <w:ind w:left="-1" w:firstLine="709"/>
        <w:jc w:val="both"/>
        <w:rPr>
          <w:color w:val="000000" w:themeColor="text1"/>
        </w:rPr>
      </w:pPr>
      <w:r>
        <w:rPr>
          <w:color w:val="000000" w:themeColor="text1"/>
        </w:rPr>
        <w:t>Внутренний муниципальный финансовый контроль осуществляет финансовое управление администрации города Лесосибирска в пределах своих  полномочий в соответствии с федеральными стандартами, утвержденными нормативными правовыми актами Правительства Российской Федерации и планом  контрольных мероприятий финансового управления администрации г. Лесосибирска Красноярского края по внутреннему муниципальному финансовому контролю в финансово-бюджетной сфере, опубликованных  на официальном сайте администрации города Лесосибирска.</w:t>
      </w:r>
    </w:p>
    <w:p w:rsidR="00B26032" w:rsidRDefault="00481B46">
      <w:pPr>
        <w:ind w:left="-1" w:firstLine="709"/>
        <w:jc w:val="both"/>
        <w:rPr>
          <w:color w:val="000000" w:themeColor="text1"/>
        </w:rPr>
      </w:pPr>
      <w:r>
        <w:rPr>
          <w:color w:val="000000" w:themeColor="text1"/>
        </w:rPr>
        <w:t>Внешний финансовый контроль осуществляет контрольно-счетная палата в соответствии с нормативными правовыми актами Российской Федерации и муниципальными нормативными правовыми актами и планом мероприятий на текущий плановый период, опубликованных на официальном сайте администрации города Лесосибирска.</w:t>
      </w:r>
    </w:p>
    <w:p w:rsidR="00B26032" w:rsidRDefault="00481B46">
      <w:pPr>
        <w:ind w:left="-1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Порядок, форма и сроки предоставления отчетных данных осуществляется в соответствии с постановлением администрации города  от 13.08.20163 №1210 «Об утверждении Порядка принятия решений о разработке муниципальных программ города Лесосибирска, их формировании и реализации»: отчет о реализации подпрограммы за </w:t>
      </w:r>
      <w:r>
        <w:rPr>
          <w:color w:val="000000" w:themeColor="text1"/>
          <w:lang w:val="en-US"/>
        </w:rPr>
        <w:t>I</w:t>
      </w:r>
      <w:r>
        <w:rPr>
          <w:color w:val="000000" w:themeColor="text1"/>
        </w:rPr>
        <w:t xml:space="preserve"> полугодие отчетного года предоставляется в срок не позднее 10 августа отчетного года по формам согласно приложениям 9-13 Порядка, годовой  отчет представляется в срок не позднее 1 марта года, следующего за отчетным. </w:t>
      </w:r>
    </w:p>
    <w:p w:rsidR="00B26032" w:rsidRDefault="00B26032">
      <w:pPr>
        <w:ind w:left="-1" w:firstLine="709"/>
        <w:jc w:val="both"/>
        <w:rPr>
          <w:color w:val="000000" w:themeColor="text1"/>
          <w:sz w:val="24"/>
          <w:szCs w:val="24"/>
        </w:rPr>
      </w:pPr>
    </w:p>
    <w:p w:rsidR="00B26032" w:rsidRDefault="00B26032">
      <w:pPr>
        <w:pStyle w:val="3"/>
        <w:ind w:left="243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B26032" w:rsidRDefault="00B26032">
      <w:pPr>
        <w:ind w:firstLine="708"/>
        <w:jc w:val="both"/>
        <w:rPr>
          <w:color w:val="000000" w:themeColor="text1"/>
          <w:sz w:val="24"/>
          <w:szCs w:val="24"/>
        </w:rPr>
      </w:pPr>
    </w:p>
    <w:p w:rsidR="00B26032" w:rsidRDefault="00B26032">
      <w:pPr>
        <w:jc w:val="both"/>
        <w:rPr>
          <w:color w:val="000000" w:themeColor="text1"/>
          <w:sz w:val="24"/>
          <w:szCs w:val="24"/>
        </w:rPr>
        <w:sectPr w:rsidR="00B2603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26032" w:rsidRDefault="00481B46">
      <w:pPr>
        <w:ind w:left="963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Приложение </w:t>
      </w:r>
    </w:p>
    <w:p w:rsidR="00B26032" w:rsidRDefault="00481B46">
      <w:pPr>
        <w:ind w:left="963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eastAsia="en-US"/>
        </w:rPr>
        <w:t>к паспорту подпрограммы</w:t>
      </w:r>
      <w:r>
        <w:rPr>
          <w:color w:val="000000" w:themeColor="text1"/>
          <w:sz w:val="24"/>
          <w:szCs w:val="24"/>
        </w:rPr>
        <w:t xml:space="preserve"> </w:t>
      </w:r>
    </w:p>
    <w:p w:rsidR="00B26032" w:rsidRDefault="00481B46">
      <w:pPr>
        <w:ind w:left="963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«Развитие адаптивной физической культуры в городе Лесосибирске» </w:t>
      </w:r>
    </w:p>
    <w:p w:rsidR="00B26032" w:rsidRDefault="00B26032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B26032" w:rsidRDefault="00481B46">
      <w:pPr>
        <w:autoSpaceDE w:val="0"/>
        <w:autoSpaceDN w:val="0"/>
        <w:adjustRightInd w:val="0"/>
        <w:jc w:val="center"/>
        <w:rPr>
          <w:color w:val="000000" w:themeColor="text1"/>
        </w:rPr>
      </w:pPr>
      <w:r>
        <w:rPr>
          <w:color w:val="000000" w:themeColor="text1"/>
        </w:rPr>
        <w:t>Перечень и значение показателей результативности подпрограммы</w:t>
      </w:r>
    </w:p>
    <w:p w:rsidR="00B26032" w:rsidRDefault="00B26032">
      <w:pPr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15593" w:type="dxa"/>
        <w:tblInd w:w="-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3865"/>
        <w:gridCol w:w="1417"/>
        <w:gridCol w:w="1971"/>
        <w:gridCol w:w="1853"/>
        <w:gridCol w:w="1843"/>
        <w:gridCol w:w="1931"/>
        <w:gridCol w:w="1896"/>
      </w:tblGrid>
      <w:tr w:rsidR="00B26032">
        <w:trPr>
          <w:cantSplit/>
          <w:trHeight w:val="245"/>
        </w:trPr>
        <w:tc>
          <w:tcPr>
            <w:tcW w:w="8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№ п/п</w:t>
            </w:r>
          </w:p>
        </w:tc>
        <w:tc>
          <w:tcPr>
            <w:tcW w:w="38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Цель,</w:t>
            </w:r>
          </w:p>
          <w:p w:rsidR="00B26032" w:rsidRDefault="00481B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индикаторы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измерения</w:t>
            </w:r>
          </w:p>
        </w:tc>
        <w:tc>
          <w:tcPr>
            <w:tcW w:w="19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информации</w:t>
            </w:r>
          </w:p>
        </w:tc>
        <w:tc>
          <w:tcPr>
            <w:tcW w:w="7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Годы реализации подпрограммы</w:t>
            </w:r>
          </w:p>
        </w:tc>
      </w:tr>
      <w:tr w:rsidR="00B26032">
        <w:trPr>
          <w:cantSplit/>
          <w:trHeight w:val="472"/>
        </w:trPr>
        <w:tc>
          <w:tcPr>
            <w:tcW w:w="8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</w:t>
            </w:r>
          </w:p>
        </w:tc>
      </w:tr>
      <w:tr w:rsidR="00B26032">
        <w:trPr>
          <w:cantSplit/>
          <w:trHeight w:val="245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B26032">
        <w:trPr>
          <w:cantSplit/>
          <w:trHeight w:val="245"/>
        </w:trPr>
        <w:tc>
          <w:tcPr>
            <w:tcW w:w="155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подпрограммы: создание условий для физической и психологической реабилитации инвалидов и людей с ограниченными  возможностями путём популяризации физической культуры и спорта</w:t>
            </w:r>
          </w:p>
        </w:tc>
      </w:tr>
      <w:tr w:rsidR="00B26032">
        <w:trPr>
          <w:cantSplit/>
          <w:trHeight w:val="245"/>
        </w:trPr>
        <w:tc>
          <w:tcPr>
            <w:tcW w:w="155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</w:t>
            </w:r>
          </w:p>
          <w:p w:rsidR="00B26032" w:rsidRDefault="00481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Создание условий для привлечения к занятиям физической культурой и спортом инвалидов</w:t>
            </w:r>
          </w:p>
          <w:p w:rsidR="00B26032" w:rsidRDefault="00481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Укрепление здоровья инвалидов средствами физической культуры и спорта</w:t>
            </w:r>
          </w:p>
        </w:tc>
      </w:tr>
      <w:tr w:rsidR="00B26032">
        <w:trPr>
          <w:cantSplit/>
          <w:trHeight w:val="367"/>
        </w:trPr>
        <w:tc>
          <w:tcPr>
            <w:tcW w:w="155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32" w:rsidRDefault="00481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 результативности</w:t>
            </w:r>
          </w:p>
        </w:tc>
      </w:tr>
      <w:tr w:rsidR="00B26032" w:rsidTr="00D171B8">
        <w:trPr>
          <w:cantSplit/>
          <w:trHeight w:val="1450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1110"/>
              <w:tabs>
                <w:tab w:val="left" w:pos="56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1110"/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1110"/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Ведомственная отчётность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26032" w:rsidRDefault="00957E9D">
            <w:pPr>
              <w:pStyle w:val="1110"/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28,05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9771C" w:rsidRDefault="00957E9D" w:rsidP="00D171B8">
            <w:pPr>
              <w:pStyle w:val="1110"/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481B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,22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771C" w:rsidRDefault="00957E9D" w:rsidP="00D171B8">
            <w:pPr>
              <w:pStyle w:val="1110"/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28,5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26032" w:rsidRDefault="00957E9D">
            <w:pPr>
              <w:pStyle w:val="1110"/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29,0</w:t>
            </w:r>
          </w:p>
        </w:tc>
      </w:tr>
      <w:tr w:rsidR="00B26032" w:rsidTr="00ED6E18">
        <w:trPr>
          <w:cantSplit/>
          <w:trHeight w:val="245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проведённых спортивно-массовых мероприятий для инвалидов и лиц с ограниченными возможностями здоровья.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32" w:rsidRDefault="00481B46">
            <w:pPr>
              <w:pStyle w:val="1110"/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Ведомственная отчётность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26032" w:rsidRDefault="0039771C">
            <w:pPr>
              <w:pStyle w:val="1110"/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26032" w:rsidRDefault="0039771C">
            <w:pPr>
              <w:pStyle w:val="1110"/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032" w:rsidRDefault="0039771C">
            <w:pPr>
              <w:pStyle w:val="1110"/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26032" w:rsidRDefault="00D171B8">
            <w:pPr>
              <w:pStyle w:val="1110"/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</w:tr>
    </w:tbl>
    <w:p w:rsidR="00B26032" w:rsidRDefault="00B26032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B26032" w:rsidRDefault="00B26032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B26032" w:rsidRDefault="00B26032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B26032" w:rsidRDefault="00B26032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B26032" w:rsidRDefault="00B26032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B26032" w:rsidRDefault="00B26032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B26032" w:rsidRDefault="00B26032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39771C" w:rsidRDefault="0039771C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39771C" w:rsidRDefault="0039771C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B26032" w:rsidRDefault="00481B46">
      <w:pPr>
        <w:ind w:left="10206" w:firstLine="1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Приложение к подпрограмме </w:t>
      </w:r>
    </w:p>
    <w:p w:rsidR="00B26032" w:rsidRDefault="00481B46">
      <w:pPr>
        <w:ind w:left="10206" w:firstLine="13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«Развитие адаптивной физической </w:t>
      </w:r>
    </w:p>
    <w:p w:rsidR="00B26032" w:rsidRDefault="00481B46">
      <w:pPr>
        <w:ind w:left="10206" w:firstLine="13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культуры в городе Лесосибирске» </w:t>
      </w:r>
    </w:p>
    <w:p w:rsidR="00B26032" w:rsidRDefault="00B26032">
      <w:pPr>
        <w:rPr>
          <w:color w:val="000000" w:themeColor="text1"/>
        </w:rPr>
      </w:pPr>
    </w:p>
    <w:p w:rsidR="00B26032" w:rsidRDefault="00481B46">
      <w:pPr>
        <w:jc w:val="center"/>
        <w:rPr>
          <w:color w:val="000000" w:themeColor="text1"/>
        </w:rPr>
      </w:pPr>
      <w:r>
        <w:rPr>
          <w:color w:val="000000" w:themeColor="text1"/>
        </w:rPr>
        <w:t>Перечень мероприятий подпрограммы</w:t>
      </w:r>
    </w:p>
    <w:p w:rsidR="00B26032" w:rsidRDefault="00B26032">
      <w:pPr>
        <w:jc w:val="center"/>
        <w:rPr>
          <w:color w:val="000000" w:themeColor="text1"/>
          <w:sz w:val="24"/>
          <w:szCs w:val="24"/>
        </w:rPr>
      </w:pPr>
    </w:p>
    <w:tbl>
      <w:tblPr>
        <w:tblW w:w="1502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992"/>
        <w:gridCol w:w="993"/>
        <w:gridCol w:w="141"/>
        <w:gridCol w:w="1560"/>
        <w:gridCol w:w="708"/>
        <w:gridCol w:w="993"/>
        <w:gridCol w:w="34"/>
        <w:gridCol w:w="1028"/>
        <w:gridCol w:w="35"/>
        <w:gridCol w:w="993"/>
        <w:gridCol w:w="36"/>
        <w:gridCol w:w="992"/>
        <w:gridCol w:w="142"/>
        <w:gridCol w:w="2268"/>
      </w:tblGrid>
      <w:tr w:rsidR="00B26032">
        <w:trPr>
          <w:trHeight w:val="519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Наименование  </w:t>
            </w:r>
          </w:p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программы, </w:t>
            </w:r>
          </w:p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6032" w:rsidRDefault="00B26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26032">
        <w:trPr>
          <w:trHeight w:val="1538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РзПр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за период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B260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6032">
        <w:trPr>
          <w:trHeight w:val="728"/>
        </w:trPr>
        <w:tc>
          <w:tcPr>
            <w:tcW w:w="150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 подпрограммы: создание условий для  физической и психологической реабилитации инвалидов и людей с ограниченными возможностями путём  популяризации физической культуры и спорта </w:t>
            </w:r>
          </w:p>
        </w:tc>
      </w:tr>
      <w:tr w:rsidR="00B26032">
        <w:trPr>
          <w:trHeight w:val="712"/>
        </w:trPr>
        <w:tc>
          <w:tcPr>
            <w:tcW w:w="1502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задача подпрограммы: </w:t>
            </w:r>
          </w:p>
          <w:p w:rsidR="00B26032" w:rsidRDefault="00481B4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привлечения к занятиям физической культурой и спортом  инвалидов</w:t>
            </w:r>
          </w:p>
        </w:tc>
      </w:tr>
      <w:tr w:rsidR="00B26032">
        <w:trPr>
          <w:trHeight w:val="517"/>
        </w:trPr>
        <w:tc>
          <w:tcPr>
            <w:tcW w:w="150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1 </w:t>
            </w:r>
          </w:p>
        </w:tc>
      </w:tr>
      <w:tr w:rsidR="00B26032">
        <w:trPr>
          <w:trHeight w:val="354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городских физкультурно-спортивных мероприятий для инвалидов и лиц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Отдел спорта и молодёжной политики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0540083020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612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71,5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71,5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71,5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214,5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проведённых спортивно-массовых мероприятий в год </w:t>
            </w:r>
            <w:r w:rsidR="00FE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инвалидов достигнутые к 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B26032">
        <w:trPr>
          <w:trHeight w:val="473"/>
        </w:trPr>
        <w:tc>
          <w:tcPr>
            <w:tcW w:w="150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</w:t>
            </w:r>
          </w:p>
        </w:tc>
      </w:tr>
      <w:tr w:rsidR="00B26032">
        <w:trPr>
          <w:trHeight w:val="17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мероприятий, направленных на социокультурную реабилитацию инвалидов и лиц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Отдел спорта и молодежной политики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0540081530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612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032" w:rsidRDefault="00481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B26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6032">
        <w:trPr>
          <w:trHeight w:val="685"/>
        </w:trPr>
        <w:tc>
          <w:tcPr>
            <w:tcW w:w="150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задача подпрограммы: </w:t>
            </w:r>
          </w:p>
          <w:p w:rsidR="00B26032" w:rsidRDefault="00481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Укрепление здоровья инвалидов средствами физической культуры и спорта</w:t>
            </w:r>
          </w:p>
        </w:tc>
      </w:tr>
      <w:tr w:rsidR="00B26032">
        <w:trPr>
          <w:trHeight w:val="439"/>
        </w:trPr>
        <w:tc>
          <w:tcPr>
            <w:tcW w:w="150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32" w:rsidRDefault="00481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3</w:t>
            </w:r>
          </w:p>
        </w:tc>
      </w:tr>
      <w:tr w:rsidR="00430523" w:rsidTr="00FE0B0F">
        <w:trPr>
          <w:trHeight w:val="596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23" w:rsidRDefault="0043052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спортсменов инвалидов и лиц с ограниченными возможностями здоровья города в спортивно-массовых мероприятиях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523" w:rsidRDefault="0043052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Отдел спорта и молодежной политики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23" w:rsidRDefault="0043052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23" w:rsidRDefault="0043052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1102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23" w:rsidRDefault="0043052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0540083030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23" w:rsidRDefault="0043052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23" w:rsidRDefault="004305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280,0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23" w:rsidRDefault="004305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280,0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0523" w:rsidRDefault="004305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0523" w:rsidRDefault="004305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523" w:rsidRDefault="00430523" w:rsidP="00FE0B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Удельный вес лиц с ограниченными возможностями здоровья и инвалидов, систематически занимающихся спортом, в общей численности </w:t>
            </w:r>
            <w:r w:rsidRPr="001F4B60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данной категории нас</w:t>
            </w:r>
            <w:r w:rsidR="00FE0B0F" w:rsidRPr="001F4B60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еления </w:t>
            </w:r>
            <w:r w:rsidR="001F4B60" w:rsidRPr="001F4B60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составит 28,22 </w:t>
            </w:r>
            <w:r w:rsidRPr="001F4B60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% в 2024 г.</w:t>
            </w:r>
          </w:p>
        </w:tc>
      </w:tr>
      <w:tr w:rsidR="00FE0B0F" w:rsidTr="00FE0B0F">
        <w:trPr>
          <w:trHeight w:val="557"/>
        </w:trPr>
        <w:tc>
          <w:tcPr>
            <w:tcW w:w="150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0F" w:rsidRDefault="00FE0B0F" w:rsidP="00FE0B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Мероприятие 4</w:t>
            </w:r>
          </w:p>
        </w:tc>
      </w:tr>
      <w:tr w:rsidR="00430523" w:rsidTr="00CC4865">
        <w:trPr>
          <w:trHeight w:val="423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0523" w:rsidRPr="00D9186B" w:rsidRDefault="00430523" w:rsidP="00430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</w:t>
            </w:r>
            <w:r w:rsidRPr="00AC3103">
              <w:rPr>
                <w:sz w:val="24"/>
                <w:szCs w:val="24"/>
              </w:rPr>
              <w:t>низациях (субсидии бюджетным учреждениям)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523" w:rsidRPr="001650E5" w:rsidRDefault="00430523" w:rsidP="004305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0523" w:rsidRDefault="00430523" w:rsidP="00430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</w:t>
            </w:r>
          </w:p>
          <w:p w:rsidR="00430523" w:rsidRDefault="00430523" w:rsidP="00430523">
            <w:pPr>
              <w:jc w:val="center"/>
              <w:rPr>
                <w:sz w:val="24"/>
                <w:szCs w:val="24"/>
              </w:rPr>
            </w:pPr>
          </w:p>
          <w:p w:rsidR="00430523" w:rsidRPr="001650E5" w:rsidRDefault="00430523" w:rsidP="00430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0523" w:rsidRDefault="00430523" w:rsidP="00430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  <w:p w:rsidR="00430523" w:rsidRDefault="00430523" w:rsidP="00430523">
            <w:pPr>
              <w:jc w:val="center"/>
              <w:rPr>
                <w:sz w:val="24"/>
                <w:szCs w:val="24"/>
              </w:rPr>
            </w:pPr>
          </w:p>
          <w:p w:rsidR="00430523" w:rsidRPr="001650E5" w:rsidRDefault="00430523" w:rsidP="00430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0523" w:rsidRDefault="00430523" w:rsidP="00430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054</w:t>
            </w:r>
            <w:r w:rsidRPr="00B26A68">
              <w:rPr>
                <w:sz w:val="24"/>
                <w:szCs w:val="24"/>
              </w:rPr>
              <w:t>00</w:t>
            </w:r>
            <w:r w:rsidRPr="00B26A68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4360</w:t>
            </w:r>
          </w:p>
          <w:p w:rsidR="00430523" w:rsidRDefault="00430523" w:rsidP="00430523">
            <w:pPr>
              <w:jc w:val="center"/>
              <w:rPr>
                <w:sz w:val="24"/>
                <w:szCs w:val="24"/>
              </w:rPr>
            </w:pPr>
          </w:p>
          <w:p w:rsidR="00430523" w:rsidRDefault="00430523" w:rsidP="00430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054</w:t>
            </w:r>
            <w:r w:rsidRPr="00B26A68">
              <w:rPr>
                <w:sz w:val="24"/>
                <w:szCs w:val="24"/>
              </w:rPr>
              <w:t>00</w:t>
            </w:r>
            <w:r w:rsidRPr="00B26A68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4360</w:t>
            </w:r>
          </w:p>
          <w:p w:rsidR="00430523" w:rsidRPr="001650E5" w:rsidRDefault="00430523" w:rsidP="00430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0523" w:rsidRDefault="00430523" w:rsidP="00430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  <w:p w:rsidR="00430523" w:rsidRDefault="00430523" w:rsidP="00430523">
            <w:pPr>
              <w:jc w:val="center"/>
              <w:rPr>
                <w:sz w:val="24"/>
                <w:szCs w:val="24"/>
              </w:rPr>
            </w:pPr>
          </w:p>
          <w:p w:rsidR="00430523" w:rsidRPr="00747B52" w:rsidRDefault="00430523" w:rsidP="00430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0523" w:rsidRPr="00E4238F" w:rsidRDefault="00FE0B0F" w:rsidP="004305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  <w:p w:rsidR="00430523" w:rsidRPr="00E4238F" w:rsidRDefault="00430523" w:rsidP="004305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523" w:rsidRPr="00E4238F" w:rsidRDefault="00FE0B0F" w:rsidP="004305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618,4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0523" w:rsidRPr="00E4238F" w:rsidRDefault="00430523" w:rsidP="004305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30523" w:rsidRPr="00E4238F" w:rsidRDefault="00430523" w:rsidP="004305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0523" w:rsidRPr="00E4238F" w:rsidRDefault="00FE0B0F" w:rsidP="004305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  <w:p w:rsidR="00430523" w:rsidRPr="00E4238F" w:rsidRDefault="00430523" w:rsidP="004305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523" w:rsidRPr="00E4238F" w:rsidRDefault="00FE0B0F" w:rsidP="004305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0523" w:rsidRPr="00FE0B0F" w:rsidRDefault="00430523" w:rsidP="00430523">
            <w:pPr>
              <w:jc w:val="both"/>
              <w:rPr>
                <w:sz w:val="24"/>
                <w:szCs w:val="24"/>
              </w:rPr>
            </w:pPr>
            <w:r w:rsidRPr="00FE0B0F">
              <w:rPr>
                <w:sz w:val="24"/>
                <w:szCs w:val="24"/>
              </w:rPr>
              <w:t xml:space="preserve">Прирост доли лиц с ограниченными возможностями здоровья и инвалидов, систематически занимающихся физической культурой и спортом, </w:t>
            </w:r>
            <w:r w:rsidRPr="00FE0B0F">
              <w:rPr>
                <w:sz w:val="24"/>
                <w:szCs w:val="24"/>
              </w:rPr>
              <w:br/>
              <w:t>в общей численности данной категории граждан, проживающих в муниципальном образовании в пределах -</w:t>
            </w:r>
            <w:r w:rsidR="00FE0B0F" w:rsidRPr="00FE0B0F">
              <w:rPr>
                <w:sz w:val="24"/>
                <w:szCs w:val="24"/>
              </w:rPr>
              <w:t xml:space="preserve"> </w:t>
            </w:r>
            <w:r w:rsidR="001F4B60">
              <w:rPr>
                <w:sz w:val="24"/>
                <w:szCs w:val="24"/>
              </w:rPr>
              <w:t>0,15% в 2024 г.</w:t>
            </w:r>
          </w:p>
        </w:tc>
      </w:tr>
      <w:tr w:rsidR="00FE0B0F" w:rsidTr="00CC4865">
        <w:trPr>
          <w:trHeight w:val="4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0F" w:rsidRDefault="00FE0B0F" w:rsidP="00CC486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0F" w:rsidRDefault="00FE0B0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0F" w:rsidRDefault="00FE0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0F" w:rsidRDefault="00FE0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0F" w:rsidRDefault="00FE0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0F" w:rsidRDefault="00FE0B0F">
            <w:pPr>
              <w:jc w:val="center"/>
              <w:rPr>
                <w:color w:val="000000" w:themeColor="text1"/>
                <w:sz w:val="24"/>
                <w:szCs w:val="24"/>
                <w:highlight w:val="cy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0F" w:rsidRDefault="00CC4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982,5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0F" w:rsidRDefault="00CC486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357,9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0B0F" w:rsidRDefault="00CC486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357,9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0B0F" w:rsidRDefault="00CC4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1 698,3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0F" w:rsidRDefault="00FE0B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26032" w:rsidRDefault="00B2603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6032" w:rsidRDefault="00B26032">
      <w:pPr>
        <w:jc w:val="right"/>
        <w:rPr>
          <w:sz w:val="24"/>
          <w:szCs w:val="24"/>
        </w:rPr>
      </w:pPr>
    </w:p>
    <w:p w:rsidR="00B26032" w:rsidRDefault="00B26032">
      <w:pPr>
        <w:jc w:val="right"/>
        <w:rPr>
          <w:sz w:val="24"/>
          <w:szCs w:val="24"/>
        </w:rPr>
      </w:pPr>
    </w:p>
    <w:p w:rsidR="00B26032" w:rsidRDefault="00B26032">
      <w:pPr>
        <w:jc w:val="right"/>
        <w:rPr>
          <w:sz w:val="24"/>
          <w:szCs w:val="24"/>
        </w:rPr>
      </w:pPr>
    </w:p>
    <w:p w:rsidR="00B26032" w:rsidRDefault="00B26032">
      <w:pPr>
        <w:jc w:val="right"/>
        <w:rPr>
          <w:rFonts w:ascii="Arial" w:hAnsi="Arial" w:cs="Arial"/>
          <w:sz w:val="24"/>
          <w:szCs w:val="24"/>
        </w:rPr>
      </w:pPr>
    </w:p>
    <w:sectPr w:rsidR="00B26032" w:rsidSect="00FE0B0F">
      <w:pgSz w:w="16838" w:h="11906" w:orient="landscape"/>
      <w:pgMar w:top="993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A68" w:rsidRDefault="00AC0A68">
      <w:r>
        <w:separator/>
      </w:r>
    </w:p>
  </w:endnote>
  <w:endnote w:type="continuationSeparator" w:id="0">
    <w:p w:rsidR="00AC0A68" w:rsidRDefault="00AC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2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A68" w:rsidRDefault="00AC0A68">
      <w:r>
        <w:separator/>
      </w:r>
    </w:p>
  </w:footnote>
  <w:footnote w:type="continuationSeparator" w:id="0">
    <w:p w:rsidR="00AC0A68" w:rsidRDefault="00AC0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C632C"/>
    <w:multiLevelType w:val="multilevel"/>
    <w:tmpl w:val="399C632C"/>
    <w:lvl w:ilvl="0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4B2215"/>
    <w:multiLevelType w:val="multilevel"/>
    <w:tmpl w:val="3A4B221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C24FC"/>
    <w:multiLevelType w:val="multilevel"/>
    <w:tmpl w:val="780C24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C691C7A"/>
    <w:multiLevelType w:val="multilevel"/>
    <w:tmpl w:val="7C691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71"/>
    <w:rsid w:val="00000065"/>
    <w:rsid w:val="00000FD5"/>
    <w:rsid w:val="000011EF"/>
    <w:rsid w:val="00002EA1"/>
    <w:rsid w:val="00002FE6"/>
    <w:rsid w:val="0000410E"/>
    <w:rsid w:val="00006C95"/>
    <w:rsid w:val="00006F82"/>
    <w:rsid w:val="00007B83"/>
    <w:rsid w:val="000110B7"/>
    <w:rsid w:val="00015E86"/>
    <w:rsid w:val="00016409"/>
    <w:rsid w:val="00016CB0"/>
    <w:rsid w:val="00017D19"/>
    <w:rsid w:val="00020F26"/>
    <w:rsid w:val="000212B6"/>
    <w:rsid w:val="000217E3"/>
    <w:rsid w:val="000226D8"/>
    <w:rsid w:val="00023F2F"/>
    <w:rsid w:val="00024002"/>
    <w:rsid w:val="000255F4"/>
    <w:rsid w:val="00026625"/>
    <w:rsid w:val="000269C2"/>
    <w:rsid w:val="00032B2E"/>
    <w:rsid w:val="00032EF8"/>
    <w:rsid w:val="00034D9D"/>
    <w:rsid w:val="00036272"/>
    <w:rsid w:val="000367B1"/>
    <w:rsid w:val="00037DE1"/>
    <w:rsid w:val="0004153D"/>
    <w:rsid w:val="00042539"/>
    <w:rsid w:val="00043B61"/>
    <w:rsid w:val="00043D8D"/>
    <w:rsid w:val="00043F4E"/>
    <w:rsid w:val="000458B2"/>
    <w:rsid w:val="0004705F"/>
    <w:rsid w:val="00047579"/>
    <w:rsid w:val="00047D12"/>
    <w:rsid w:val="00050207"/>
    <w:rsid w:val="000502A6"/>
    <w:rsid w:val="000544D0"/>
    <w:rsid w:val="00054E19"/>
    <w:rsid w:val="000560E3"/>
    <w:rsid w:val="00060D4C"/>
    <w:rsid w:val="000636CC"/>
    <w:rsid w:val="00063D90"/>
    <w:rsid w:val="000653D5"/>
    <w:rsid w:val="00067AE2"/>
    <w:rsid w:val="00073BCE"/>
    <w:rsid w:val="00074A6A"/>
    <w:rsid w:val="0007507D"/>
    <w:rsid w:val="0007639C"/>
    <w:rsid w:val="00080F1D"/>
    <w:rsid w:val="00083009"/>
    <w:rsid w:val="000836F0"/>
    <w:rsid w:val="00083FB0"/>
    <w:rsid w:val="00086BCB"/>
    <w:rsid w:val="00092445"/>
    <w:rsid w:val="00093362"/>
    <w:rsid w:val="00096C12"/>
    <w:rsid w:val="000972E1"/>
    <w:rsid w:val="000A083F"/>
    <w:rsid w:val="000A099E"/>
    <w:rsid w:val="000A0A44"/>
    <w:rsid w:val="000A0AB0"/>
    <w:rsid w:val="000A3EA6"/>
    <w:rsid w:val="000A48E4"/>
    <w:rsid w:val="000A4D3C"/>
    <w:rsid w:val="000A5822"/>
    <w:rsid w:val="000A64A0"/>
    <w:rsid w:val="000B47BF"/>
    <w:rsid w:val="000B5A4F"/>
    <w:rsid w:val="000B75B3"/>
    <w:rsid w:val="000C02D8"/>
    <w:rsid w:val="000C0A12"/>
    <w:rsid w:val="000C58C3"/>
    <w:rsid w:val="000C7530"/>
    <w:rsid w:val="000C7E3F"/>
    <w:rsid w:val="000D24E2"/>
    <w:rsid w:val="000D280E"/>
    <w:rsid w:val="000D514F"/>
    <w:rsid w:val="000D59B6"/>
    <w:rsid w:val="000D6091"/>
    <w:rsid w:val="000D72A2"/>
    <w:rsid w:val="000D72D1"/>
    <w:rsid w:val="000D76AF"/>
    <w:rsid w:val="000D7DC7"/>
    <w:rsid w:val="000E4283"/>
    <w:rsid w:val="000E57A5"/>
    <w:rsid w:val="000F1577"/>
    <w:rsid w:val="000F1DF1"/>
    <w:rsid w:val="000F2FE2"/>
    <w:rsid w:val="000F5C62"/>
    <w:rsid w:val="001010EA"/>
    <w:rsid w:val="001015B4"/>
    <w:rsid w:val="001031A7"/>
    <w:rsid w:val="00103346"/>
    <w:rsid w:val="0010391A"/>
    <w:rsid w:val="00103B85"/>
    <w:rsid w:val="00105529"/>
    <w:rsid w:val="00105746"/>
    <w:rsid w:val="00106CC3"/>
    <w:rsid w:val="001139A6"/>
    <w:rsid w:val="00113BCE"/>
    <w:rsid w:val="001156BA"/>
    <w:rsid w:val="00115D7E"/>
    <w:rsid w:val="00116827"/>
    <w:rsid w:val="00116CBC"/>
    <w:rsid w:val="00120CBA"/>
    <w:rsid w:val="00120F63"/>
    <w:rsid w:val="00121D0E"/>
    <w:rsid w:val="00121FAF"/>
    <w:rsid w:val="001227C8"/>
    <w:rsid w:val="00130C3C"/>
    <w:rsid w:val="00130E24"/>
    <w:rsid w:val="001315F7"/>
    <w:rsid w:val="00131EDA"/>
    <w:rsid w:val="0013201D"/>
    <w:rsid w:val="00132879"/>
    <w:rsid w:val="00133ECD"/>
    <w:rsid w:val="0013431B"/>
    <w:rsid w:val="00134B8F"/>
    <w:rsid w:val="0013538A"/>
    <w:rsid w:val="0013578F"/>
    <w:rsid w:val="00136311"/>
    <w:rsid w:val="00137F24"/>
    <w:rsid w:val="00141FD9"/>
    <w:rsid w:val="001425E5"/>
    <w:rsid w:val="001431A5"/>
    <w:rsid w:val="0014377C"/>
    <w:rsid w:val="00144027"/>
    <w:rsid w:val="00145271"/>
    <w:rsid w:val="00145AC0"/>
    <w:rsid w:val="0015080F"/>
    <w:rsid w:val="00153584"/>
    <w:rsid w:val="0015372F"/>
    <w:rsid w:val="00154460"/>
    <w:rsid w:val="00154CB0"/>
    <w:rsid w:val="00154D05"/>
    <w:rsid w:val="001550B1"/>
    <w:rsid w:val="001552BE"/>
    <w:rsid w:val="00155A47"/>
    <w:rsid w:val="001564AC"/>
    <w:rsid w:val="0015798C"/>
    <w:rsid w:val="001623B5"/>
    <w:rsid w:val="0016275A"/>
    <w:rsid w:val="0016329E"/>
    <w:rsid w:val="00163850"/>
    <w:rsid w:val="001641FB"/>
    <w:rsid w:val="00164B76"/>
    <w:rsid w:val="001652B7"/>
    <w:rsid w:val="00166EE0"/>
    <w:rsid w:val="0017001B"/>
    <w:rsid w:val="00170240"/>
    <w:rsid w:val="001726CC"/>
    <w:rsid w:val="001741A2"/>
    <w:rsid w:val="00174216"/>
    <w:rsid w:val="001744F2"/>
    <w:rsid w:val="00175D06"/>
    <w:rsid w:val="00176036"/>
    <w:rsid w:val="00176957"/>
    <w:rsid w:val="00181553"/>
    <w:rsid w:val="0018758C"/>
    <w:rsid w:val="0019005D"/>
    <w:rsid w:val="00191598"/>
    <w:rsid w:val="00191CDE"/>
    <w:rsid w:val="00192A59"/>
    <w:rsid w:val="001A1949"/>
    <w:rsid w:val="001A2C8F"/>
    <w:rsid w:val="001A3229"/>
    <w:rsid w:val="001A43A9"/>
    <w:rsid w:val="001A462A"/>
    <w:rsid w:val="001A5C93"/>
    <w:rsid w:val="001A5ED4"/>
    <w:rsid w:val="001A74A7"/>
    <w:rsid w:val="001A7E2F"/>
    <w:rsid w:val="001B2B22"/>
    <w:rsid w:val="001B36AD"/>
    <w:rsid w:val="001B44AF"/>
    <w:rsid w:val="001B510D"/>
    <w:rsid w:val="001C1512"/>
    <w:rsid w:val="001C2184"/>
    <w:rsid w:val="001C3377"/>
    <w:rsid w:val="001C39E0"/>
    <w:rsid w:val="001C5E4A"/>
    <w:rsid w:val="001C6450"/>
    <w:rsid w:val="001C7287"/>
    <w:rsid w:val="001D001B"/>
    <w:rsid w:val="001D10CC"/>
    <w:rsid w:val="001D1AA4"/>
    <w:rsid w:val="001E0357"/>
    <w:rsid w:val="001E327C"/>
    <w:rsid w:val="001E39F1"/>
    <w:rsid w:val="001E431F"/>
    <w:rsid w:val="001E4C57"/>
    <w:rsid w:val="001E6A03"/>
    <w:rsid w:val="001E700B"/>
    <w:rsid w:val="001E7058"/>
    <w:rsid w:val="001F04C5"/>
    <w:rsid w:val="001F07E1"/>
    <w:rsid w:val="001F08A1"/>
    <w:rsid w:val="001F19D6"/>
    <w:rsid w:val="001F1B62"/>
    <w:rsid w:val="001F1D95"/>
    <w:rsid w:val="001F2B65"/>
    <w:rsid w:val="001F4B60"/>
    <w:rsid w:val="001F6647"/>
    <w:rsid w:val="001F6F9C"/>
    <w:rsid w:val="001F79F7"/>
    <w:rsid w:val="002005F8"/>
    <w:rsid w:val="00203269"/>
    <w:rsid w:val="0020707F"/>
    <w:rsid w:val="00207507"/>
    <w:rsid w:val="00211BC0"/>
    <w:rsid w:val="0021386A"/>
    <w:rsid w:val="00214846"/>
    <w:rsid w:val="002148C5"/>
    <w:rsid w:val="002151B5"/>
    <w:rsid w:val="002157D3"/>
    <w:rsid w:val="002172CB"/>
    <w:rsid w:val="00220185"/>
    <w:rsid w:val="00220915"/>
    <w:rsid w:val="00221524"/>
    <w:rsid w:val="00222417"/>
    <w:rsid w:val="00223025"/>
    <w:rsid w:val="0022550B"/>
    <w:rsid w:val="002262A0"/>
    <w:rsid w:val="00226E6C"/>
    <w:rsid w:val="002301A0"/>
    <w:rsid w:val="00231E2C"/>
    <w:rsid w:val="00232285"/>
    <w:rsid w:val="0023291D"/>
    <w:rsid w:val="002334B6"/>
    <w:rsid w:val="00240101"/>
    <w:rsid w:val="002401FC"/>
    <w:rsid w:val="002405F6"/>
    <w:rsid w:val="002407FA"/>
    <w:rsid w:val="00240D87"/>
    <w:rsid w:val="002417A1"/>
    <w:rsid w:val="00241CFD"/>
    <w:rsid w:val="00244221"/>
    <w:rsid w:val="002448E6"/>
    <w:rsid w:val="002457DA"/>
    <w:rsid w:val="00247207"/>
    <w:rsid w:val="002515EF"/>
    <w:rsid w:val="00251B46"/>
    <w:rsid w:val="00251C0E"/>
    <w:rsid w:val="00253928"/>
    <w:rsid w:val="0026140D"/>
    <w:rsid w:val="002617BD"/>
    <w:rsid w:val="00261B69"/>
    <w:rsid w:val="00263C8B"/>
    <w:rsid w:val="00264E31"/>
    <w:rsid w:val="00265211"/>
    <w:rsid w:val="00265C50"/>
    <w:rsid w:val="002708F9"/>
    <w:rsid w:val="0027256B"/>
    <w:rsid w:val="0027401C"/>
    <w:rsid w:val="002756F9"/>
    <w:rsid w:val="00276C0A"/>
    <w:rsid w:val="00276D6D"/>
    <w:rsid w:val="002804D5"/>
    <w:rsid w:val="00281A41"/>
    <w:rsid w:val="002822EB"/>
    <w:rsid w:val="00283DC8"/>
    <w:rsid w:val="0028507C"/>
    <w:rsid w:val="00285F0A"/>
    <w:rsid w:val="00286586"/>
    <w:rsid w:val="00286CC7"/>
    <w:rsid w:val="00290A7E"/>
    <w:rsid w:val="00291DB4"/>
    <w:rsid w:val="00292717"/>
    <w:rsid w:val="00292949"/>
    <w:rsid w:val="002940BF"/>
    <w:rsid w:val="00294738"/>
    <w:rsid w:val="00296EEE"/>
    <w:rsid w:val="002A1CF6"/>
    <w:rsid w:val="002A2B2F"/>
    <w:rsid w:val="002A313B"/>
    <w:rsid w:val="002A39A0"/>
    <w:rsid w:val="002A4EE9"/>
    <w:rsid w:val="002A58CA"/>
    <w:rsid w:val="002A68E2"/>
    <w:rsid w:val="002A7B89"/>
    <w:rsid w:val="002B35A6"/>
    <w:rsid w:val="002B35F3"/>
    <w:rsid w:val="002B4C82"/>
    <w:rsid w:val="002B6489"/>
    <w:rsid w:val="002B7509"/>
    <w:rsid w:val="002C181E"/>
    <w:rsid w:val="002C6326"/>
    <w:rsid w:val="002C7124"/>
    <w:rsid w:val="002D0CC5"/>
    <w:rsid w:val="002D0EB6"/>
    <w:rsid w:val="002D0F43"/>
    <w:rsid w:val="002D1971"/>
    <w:rsid w:val="002D2260"/>
    <w:rsid w:val="002D22B2"/>
    <w:rsid w:val="002D3745"/>
    <w:rsid w:val="002D3945"/>
    <w:rsid w:val="002D50F7"/>
    <w:rsid w:val="002D5C42"/>
    <w:rsid w:val="002E0B05"/>
    <w:rsid w:val="002E1683"/>
    <w:rsid w:val="002E3209"/>
    <w:rsid w:val="002E47A1"/>
    <w:rsid w:val="002E5591"/>
    <w:rsid w:val="002E5DD1"/>
    <w:rsid w:val="002F3816"/>
    <w:rsid w:val="002F4267"/>
    <w:rsid w:val="002F4431"/>
    <w:rsid w:val="002F7B12"/>
    <w:rsid w:val="0030383C"/>
    <w:rsid w:val="00303FAE"/>
    <w:rsid w:val="00304F7C"/>
    <w:rsid w:val="003053A7"/>
    <w:rsid w:val="00305DD0"/>
    <w:rsid w:val="00307255"/>
    <w:rsid w:val="00307610"/>
    <w:rsid w:val="00307739"/>
    <w:rsid w:val="00310515"/>
    <w:rsid w:val="003107FA"/>
    <w:rsid w:val="00312293"/>
    <w:rsid w:val="00314368"/>
    <w:rsid w:val="00317E66"/>
    <w:rsid w:val="00322232"/>
    <w:rsid w:val="00324A71"/>
    <w:rsid w:val="003251C6"/>
    <w:rsid w:val="003268C1"/>
    <w:rsid w:val="00326CD7"/>
    <w:rsid w:val="003303E5"/>
    <w:rsid w:val="00331A72"/>
    <w:rsid w:val="00331F90"/>
    <w:rsid w:val="00332A1A"/>
    <w:rsid w:val="0033426C"/>
    <w:rsid w:val="00334AF8"/>
    <w:rsid w:val="0033511E"/>
    <w:rsid w:val="00335510"/>
    <w:rsid w:val="003369E5"/>
    <w:rsid w:val="00337734"/>
    <w:rsid w:val="00341E85"/>
    <w:rsid w:val="00343B88"/>
    <w:rsid w:val="003447A6"/>
    <w:rsid w:val="00345284"/>
    <w:rsid w:val="00345BCA"/>
    <w:rsid w:val="003465EC"/>
    <w:rsid w:val="003468AD"/>
    <w:rsid w:val="00346DDC"/>
    <w:rsid w:val="00347068"/>
    <w:rsid w:val="0035078E"/>
    <w:rsid w:val="003507DC"/>
    <w:rsid w:val="0035209E"/>
    <w:rsid w:val="00355101"/>
    <w:rsid w:val="00355D01"/>
    <w:rsid w:val="00356235"/>
    <w:rsid w:val="003566C7"/>
    <w:rsid w:val="00356740"/>
    <w:rsid w:val="00357A24"/>
    <w:rsid w:val="003622A1"/>
    <w:rsid w:val="00362942"/>
    <w:rsid w:val="00362D38"/>
    <w:rsid w:val="00363625"/>
    <w:rsid w:val="00365181"/>
    <w:rsid w:val="003666F5"/>
    <w:rsid w:val="0036721C"/>
    <w:rsid w:val="00367715"/>
    <w:rsid w:val="00370A4F"/>
    <w:rsid w:val="00373DB1"/>
    <w:rsid w:val="0038152C"/>
    <w:rsid w:val="00383080"/>
    <w:rsid w:val="00385B75"/>
    <w:rsid w:val="00386A09"/>
    <w:rsid w:val="0038712D"/>
    <w:rsid w:val="00387170"/>
    <w:rsid w:val="003910E5"/>
    <w:rsid w:val="003957FA"/>
    <w:rsid w:val="0039771C"/>
    <w:rsid w:val="003A1BE9"/>
    <w:rsid w:val="003A2866"/>
    <w:rsid w:val="003A2C51"/>
    <w:rsid w:val="003A3283"/>
    <w:rsid w:val="003A4CCD"/>
    <w:rsid w:val="003A4E92"/>
    <w:rsid w:val="003A5EC3"/>
    <w:rsid w:val="003A7929"/>
    <w:rsid w:val="003B0A26"/>
    <w:rsid w:val="003B2E10"/>
    <w:rsid w:val="003B3869"/>
    <w:rsid w:val="003B3E2F"/>
    <w:rsid w:val="003B44FC"/>
    <w:rsid w:val="003C115C"/>
    <w:rsid w:val="003C17EB"/>
    <w:rsid w:val="003C188E"/>
    <w:rsid w:val="003C1DE5"/>
    <w:rsid w:val="003C29C6"/>
    <w:rsid w:val="003C2D7B"/>
    <w:rsid w:val="003C3C23"/>
    <w:rsid w:val="003C45FD"/>
    <w:rsid w:val="003C53DD"/>
    <w:rsid w:val="003C5A22"/>
    <w:rsid w:val="003C5A5B"/>
    <w:rsid w:val="003C5C8F"/>
    <w:rsid w:val="003C75FB"/>
    <w:rsid w:val="003C7F01"/>
    <w:rsid w:val="003D0076"/>
    <w:rsid w:val="003D0D62"/>
    <w:rsid w:val="003D1BCC"/>
    <w:rsid w:val="003D3A35"/>
    <w:rsid w:val="003D57D8"/>
    <w:rsid w:val="003D747D"/>
    <w:rsid w:val="003D7848"/>
    <w:rsid w:val="003E45EC"/>
    <w:rsid w:val="003E47BA"/>
    <w:rsid w:val="003E4E4B"/>
    <w:rsid w:val="003E58CF"/>
    <w:rsid w:val="003F36A5"/>
    <w:rsid w:val="004008E5"/>
    <w:rsid w:val="00401736"/>
    <w:rsid w:val="00402311"/>
    <w:rsid w:val="00402A28"/>
    <w:rsid w:val="00404481"/>
    <w:rsid w:val="00404662"/>
    <w:rsid w:val="00405DFF"/>
    <w:rsid w:val="00406309"/>
    <w:rsid w:val="004063FD"/>
    <w:rsid w:val="0040656A"/>
    <w:rsid w:val="004069AC"/>
    <w:rsid w:val="00411EDD"/>
    <w:rsid w:val="00412436"/>
    <w:rsid w:val="00412730"/>
    <w:rsid w:val="00414E97"/>
    <w:rsid w:val="00415CB6"/>
    <w:rsid w:val="00420482"/>
    <w:rsid w:val="00420C35"/>
    <w:rsid w:val="004234DC"/>
    <w:rsid w:val="00423FEA"/>
    <w:rsid w:val="00425FAB"/>
    <w:rsid w:val="00426038"/>
    <w:rsid w:val="00426609"/>
    <w:rsid w:val="00426885"/>
    <w:rsid w:val="00426DE3"/>
    <w:rsid w:val="004274BA"/>
    <w:rsid w:val="00430523"/>
    <w:rsid w:val="00433255"/>
    <w:rsid w:val="004338A9"/>
    <w:rsid w:val="004352A5"/>
    <w:rsid w:val="00437231"/>
    <w:rsid w:val="004378C3"/>
    <w:rsid w:val="0043799D"/>
    <w:rsid w:val="00437E92"/>
    <w:rsid w:val="00440AFE"/>
    <w:rsid w:val="00440B16"/>
    <w:rsid w:val="00442284"/>
    <w:rsid w:val="00442778"/>
    <w:rsid w:val="00442E79"/>
    <w:rsid w:val="004456CF"/>
    <w:rsid w:val="004526D0"/>
    <w:rsid w:val="0045282D"/>
    <w:rsid w:val="00453100"/>
    <w:rsid w:val="00453317"/>
    <w:rsid w:val="00454F7D"/>
    <w:rsid w:val="00460E37"/>
    <w:rsid w:val="00461F8D"/>
    <w:rsid w:val="00462833"/>
    <w:rsid w:val="00462FA3"/>
    <w:rsid w:val="00463F3A"/>
    <w:rsid w:val="00464933"/>
    <w:rsid w:val="00465F27"/>
    <w:rsid w:val="00470DD7"/>
    <w:rsid w:val="00470E16"/>
    <w:rsid w:val="00470FAB"/>
    <w:rsid w:val="0047192F"/>
    <w:rsid w:val="00472346"/>
    <w:rsid w:val="004728BF"/>
    <w:rsid w:val="00473083"/>
    <w:rsid w:val="0047487D"/>
    <w:rsid w:val="00474E65"/>
    <w:rsid w:val="004753FA"/>
    <w:rsid w:val="00475AAA"/>
    <w:rsid w:val="00476D6B"/>
    <w:rsid w:val="00476F58"/>
    <w:rsid w:val="004774F3"/>
    <w:rsid w:val="004775C9"/>
    <w:rsid w:val="00481891"/>
    <w:rsid w:val="00481B46"/>
    <w:rsid w:val="00482D00"/>
    <w:rsid w:val="00483F4F"/>
    <w:rsid w:val="004846FA"/>
    <w:rsid w:val="0048550C"/>
    <w:rsid w:val="0048695F"/>
    <w:rsid w:val="00490C15"/>
    <w:rsid w:val="0049220E"/>
    <w:rsid w:val="00492E92"/>
    <w:rsid w:val="00493B8A"/>
    <w:rsid w:val="00493BE4"/>
    <w:rsid w:val="00493E5D"/>
    <w:rsid w:val="00495343"/>
    <w:rsid w:val="00495FA6"/>
    <w:rsid w:val="004977A6"/>
    <w:rsid w:val="004A067D"/>
    <w:rsid w:val="004A157C"/>
    <w:rsid w:val="004A2AA3"/>
    <w:rsid w:val="004A3543"/>
    <w:rsid w:val="004A5086"/>
    <w:rsid w:val="004A5673"/>
    <w:rsid w:val="004B29C8"/>
    <w:rsid w:val="004B379A"/>
    <w:rsid w:val="004B39FF"/>
    <w:rsid w:val="004B771A"/>
    <w:rsid w:val="004B7D32"/>
    <w:rsid w:val="004C03B9"/>
    <w:rsid w:val="004C085D"/>
    <w:rsid w:val="004C25A6"/>
    <w:rsid w:val="004C3BB2"/>
    <w:rsid w:val="004C6468"/>
    <w:rsid w:val="004C659B"/>
    <w:rsid w:val="004C6EC4"/>
    <w:rsid w:val="004C770F"/>
    <w:rsid w:val="004D0F77"/>
    <w:rsid w:val="004D1C25"/>
    <w:rsid w:val="004D21D9"/>
    <w:rsid w:val="004D23FA"/>
    <w:rsid w:val="004D25DB"/>
    <w:rsid w:val="004D267A"/>
    <w:rsid w:val="004D30C1"/>
    <w:rsid w:val="004D38D8"/>
    <w:rsid w:val="004D4FBD"/>
    <w:rsid w:val="004D643E"/>
    <w:rsid w:val="004E3466"/>
    <w:rsid w:val="004E45F8"/>
    <w:rsid w:val="004E478E"/>
    <w:rsid w:val="004E5D74"/>
    <w:rsid w:val="004F04DD"/>
    <w:rsid w:val="004F0993"/>
    <w:rsid w:val="004F27E3"/>
    <w:rsid w:val="004F29AE"/>
    <w:rsid w:val="004F2D17"/>
    <w:rsid w:val="004F3A41"/>
    <w:rsid w:val="004F3C9F"/>
    <w:rsid w:val="005003F9"/>
    <w:rsid w:val="005010E0"/>
    <w:rsid w:val="00501398"/>
    <w:rsid w:val="0050320B"/>
    <w:rsid w:val="00503F9C"/>
    <w:rsid w:val="00506FEF"/>
    <w:rsid w:val="00507EBA"/>
    <w:rsid w:val="00510AC8"/>
    <w:rsid w:val="00510E78"/>
    <w:rsid w:val="00511297"/>
    <w:rsid w:val="00512DA8"/>
    <w:rsid w:val="00513808"/>
    <w:rsid w:val="00516E7F"/>
    <w:rsid w:val="0051742A"/>
    <w:rsid w:val="005179F2"/>
    <w:rsid w:val="00520C36"/>
    <w:rsid w:val="00521086"/>
    <w:rsid w:val="00522425"/>
    <w:rsid w:val="00522E94"/>
    <w:rsid w:val="00523344"/>
    <w:rsid w:val="00524C86"/>
    <w:rsid w:val="00527698"/>
    <w:rsid w:val="00530C69"/>
    <w:rsid w:val="00532469"/>
    <w:rsid w:val="00533D99"/>
    <w:rsid w:val="005350EC"/>
    <w:rsid w:val="00535CE7"/>
    <w:rsid w:val="00536100"/>
    <w:rsid w:val="005368B5"/>
    <w:rsid w:val="005378E0"/>
    <w:rsid w:val="00543230"/>
    <w:rsid w:val="00544D34"/>
    <w:rsid w:val="00544D41"/>
    <w:rsid w:val="0054649E"/>
    <w:rsid w:val="005467B9"/>
    <w:rsid w:val="005471FB"/>
    <w:rsid w:val="005547F4"/>
    <w:rsid w:val="00554CB3"/>
    <w:rsid w:val="00556038"/>
    <w:rsid w:val="00557E8A"/>
    <w:rsid w:val="0056047B"/>
    <w:rsid w:val="00560DE0"/>
    <w:rsid w:val="00561247"/>
    <w:rsid w:val="00562504"/>
    <w:rsid w:val="00562CCB"/>
    <w:rsid w:val="0056311F"/>
    <w:rsid w:val="00563D17"/>
    <w:rsid w:val="005640EA"/>
    <w:rsid w:val="005657C2"/>
    <w:rsid w:val="00566E13"/>
    <w:rsid w:val="00570879"/>
    <w:rsid w:val="0057191B"/>
    <w:rsid w:val="00572357"/>
    <w:rsid w:val="005735E1"/>
    <w:rsid w:val="00574E83"/>
    <w:rsid w:val="005766D5"/>
    <w:rsid w:val="005809FC"/>
    <w:rsid w:val="00581147"/>
    <w:rsid w:val="00581BB4"/>
    <w:rsid w:val="00582DBD"/>
    <w:rsid w:val="005835FF"/>
    <w:rsid w:val="00583A54"/>
    <w:rsid w:val="00583E8D"/>
    <w:rsid w:val="00584A25"/>
    <w:rsid w:val="00584F01"/>
    <w:rsid w:val="005858CD"/>
    <w:rsid w:val="00587206"/>
    <w:rsid w:val="005901BA"/>
    <w:rsid w:val="005904C2"/>
    <w:rsid w:val="00591924"/>
    <w:rsid w:val="00592536"/>
    <w:rsid w:val="00592832"/>
    <w:rsid w:val="00593517"/>
    <w:rsid w:val="00593F22"/>
    <w:rsid w:val="00595364"/>
    <w:rsid w:val="00595FC3"/>
    <w:rsid w:val="00596B4A"/>
    <w:rsid w:val="00597967"/>
    <w:rsid w:val="005A2516"/>
    <w:rsid w:val="005A4FE8"/>
    <w:rsid w:val="005A7E35"/>
    <w:rsid w:val="005B1742"/>
    <w:rsid w:val="005B19CD"/>
    <w:rsid w:val="005B33D8"/>
    <w:rsid w:val="005B3DDE"/>
    <w:rsid w:val="005B570D"/>
    <w:rsid w:val="005B58F0"/>
    <w:rsid w:val="005B5F43"/>
    <w:rsid w:val="005B6449"/>
    <w:rsid w:val="005B75B6"/>
    <w:rsid w:val="005C0705"/>
    <w:rsid w:val="005C11C4"/>
    <w:rsid w:val="005C1E38"/>
    <w:rsid w:val="005C2ADD"/>
    <w:rsid w:val="005C4375"/>
    <w:rsid w:val="005C51BF"/>
    <w:rsid w:val="005D06C2"/>
    <w:rsid w:val="005D09ED"/>
    <w:rsid w:val="005D1E2B"/>
    <w:rsid w:val="005D2130"/>
    <w:rsid w:val="005D2400"/>
    <w:rsid w:val="005D2872"/>
    <w:rsid w:val="005D2E29"/>
    <w:rsid w:val="005D2F21"/>
    <w:rsid w:val="005D45D2"/>
    <w:rsid w:val="005D6D69"/>
    <w:rsid w:val="005E05E8"/>
    <w:rsid w:val="005E09C3"/>
    <w:rsid w:val="005E1051"/>
    <w:rsid w:val="005E1B05"/>
    <w:rsid w:val="005E3C4C"/>
    <w:rsid w:val="005E3FF2"/>
    <w:rsid w:val="005E5E81"/>
    <w:rsid w:val="005E65D1"/>
    <w:rsid w:val="005E702D"/>
    <w:rsid w:val="005E72AF"/>
    <w:rsid w:val="005F316F"/>
    <w:rsid w:val="005F3660"/>
    <w:rsid w:val="005F3CF5"/>
    <w:rsid w:val="005F5518"/>
    <w:rsid w:val="005F5B0C"/>
    <w:rsid w:val="006021D7"/>
    <w:rsid w:val="006029B1"/>
    <w:rsid w:val="00602D6E"/>
    <w:rsid w:val="00603788"/>
    <w:rsid w:val="0060392D"/>
    <w:rsid w:val="006064BB"/>
    <w:rsid w:val="006067C6"/>
    <w:rsid w:val="00606BA1"/>
    <w:rsid w:val="00610B8B"/>
    <w:rsid w:val="00612692"/>
    <w:rsid w:val="006137F3"/>
    <w:rsid w:val="00617D6B"/>
    <w:rsid w:val="00621095"/>
    <w:rsid w:val="006228BF"/>
    <w:rsid w:val="00622DF6"/>
    <w:rsid w:val="0062304E"/>
    <w:rsid w:val="00625A85"/>
    <w:rsid w:val="00626437"/>
    <w:rsid w:val="00626D7C"/>
    <w:rsid w:val="00627586"/>
    <w:rsid w:val="00631933"/>
    <w:rsid w:val="00631D60"/>
    <w:rsid w:val="00633F26"/>
    <w:rsid w:val="00634842"/>
    <w:rsid w:val="00635F7B"/>
    <w:rsid w:val="006370A6"/>
    <w:rsid w:val="00640E1C"/>
    <w:rsid w:val="006444EF"/>
    <w:rsid w:val="00644EA3"/>
    <w:rsid w:val="00645030"/>
    <w:rsid w:val="006462F8"/>
    <w:rsid w:val="00646EFB"/>
    <w:rsid w:val="006522C7"/>
    <w:rsid w:val="006528EC"/>
    <w:rsid w:val="00652A52"/>
    <w:rsid w:val="00653C99"/>
    <w:rsid w:val="00655452"/>
    <w:rsid w:val="00655857"/>
    <w:rsid w:val="006564C2"/>
    <w:rsid w:val="0065695B"/>
    <w:rsid w:val="00656A3E"/>
    <w:rsid w:val="00656CA8"/>
    <w:rsid w:val="00657170"/>
    <w:rsid w:val="0066009F"/>
    <w:rsid w:val="00661A6C"/>
    <w:rsid w:val="0066259C"/>
    <w:rsid w:val="006637B1"/>
    <w:rsid w:val="00666175"/>
    <w:rsid w:val="00667A66"/>
    <w:rsid w:val="0067048D"/>
    <w:rsid w:val="00671083"/>
    <w:rsid w:val="00671172"/>
    <w:rsid w:val="00671691"/>
    <w:rsid w:val="0067233F"/>
    <w:rsid w:val="00673514"/>
    <w:rsid w:val="0067454F"/>
    <w:rsid w:val="00674C62"/>
    <w:rsid w:val="00676157"/>
    <w:rsid w:val="006766D1"/>
    <w:rsid w:val="00676E27"/>
    <w:rsid w:val="006776AD"/>
    <w:rsid w:val="00677DAB"/>
    <w:rsid w:val="00680E94"/>
    <w:rsid w:val="00681DBF"/>
    <w:rsid w:val="006824E1"/>
    <w:rsid w:val="006851B2"/>
    <w:rsid w:val="00693876"/>
    <w:rsid w:val="0069528A"/>
    <w:rsid w:val="006953EC"/>
    <w:rsid w:val="00696BE1"/>
    <w:rsid w:val="006A0DE2"/>
    <w:rsid w:val="006A2BE0"/>
    <w:rsid w:val="006A78A0"/>
    <w:rsid w:val="006A7EA6"/>
    <w:rsid w:val="006B0953"/>
    <w:rsid w:val="006B2128"/>
    <w:rsid w:val="006B44DA"/>
    <w:rsid w:val="006B46D3"/>
    <w:rsid w:val="006B52B6"/>
    <w:rsid w:val="006B59F9"/>
    <w:rsid w:val="006B6159"/>
    <w:rsid w:val="006B6B94"/>
    <w:rsid w:val="006B75C1"/>
    <w:rsid w:val="006C0431"/>
    <w:rsid w:val="006C0C41"/>
    <w:rsid w:val="006C0F27"/>
    <w:rsid w:val="006C13BE"/>
    <w:rsid w:val="006C264B"/>
    <w:rsid w:val="006C273E"/>
    <w:rsid w:val="006C2B1C"/>
    <w:rsid w:val="006C2BBA"/>
    <w:rsid w:val="006C2C6F"/>
    <w:rsid w:val="006C32F7"/>
    <w:rsid w:val="006C5A0B"/>
    <w:rsid w:val="006C75CC"/>
    <w:rsid w:val="006C7659"/>
    <w:rsid w:val="006C7BCD"/>
    <w:rsid w:val="006D021F"/>
    <w:rsid w:val="006D0C9E"/>
    <w:rsid w:val="006D3063"/>
    <w:rsid w:val="006D40F5"/>
    <w:rsid w:val="006D5219"/>
    <w:rsid w:val="006D56D7"/>
    <w:rsid w:val="006D6B27"/>
    <w:rsid w:val="006E0110"/>
    <w:rsid w:val="006E2258"/>
    <w:rsid w:val="006E3013"/>
    <w:rsid w:val="006E5155"/>
    <w:rsid w:val="006E53C2"/>
    <w:rsid w:val="006E6BFA"/>
    <w:rsid w:val="006E7CBC"/>
    <w:rsid w:val="006F0D6D"/>
    <w:rsid w:val="006F27A9"/>
    <w:rsid w:val="006F2B81"/>
    <w:rsid w:val="006F3894"/>
    <w:rsid w:val="006F4E9B"/>
    <w:rsid w:val="006F5BA2"/>
    <w:rsid w:val="006F6A85"/>
    <w:rsid w:val="00700053"/>
    <w:rsid w:val="00701823"/>
    <w:rsid w:val="007038AB"/>
    <w:rsid w:val="00703B4B"/>
    <w:rsid w:val="0070500F"/>
    <w:rsid w:val="007054E3"/>
    <w:rsid w:val="00705ADF"/>
    <w:rsid w:val="00706C4C"/>
    <w:rsid w:val="00707410"/>
    <w:rsid w:val="00707675"/>
    <w:rsid w:val="007076BB"/>
    <w:rsid w:val="00710D15"/>
    <w:rsid w:val="00710E98"/>
    <w:rsid w:val="007140B3"/>
    <w:rsid w:val="0071418E"/>
    <w:rsid w:val="00714F60"/>
    <w:rsid w:val="00715111"/>
    <w:rsid w:val="007152E5"/>
    <w:rsid w:val="0071542B"/>
    <w:rsid w:val="00715DBE"/>
    <w:rsid w:val="00717DF5"/>
    <w:rsid w:val="00720178"/>
    <w:rsid w:val="00722BEA"/>
    <w:rsid w:val="007240EB"/>
    <w:rsid w:val="00724D37"/>
    <w:rsid w:val="0072634F"/>
    <w:rsid w:val="00726D8B"/>
    <w:rsid w:val="007303B8"/>
    <w:rsid w:val="00730E6F"/>
    <w:rsid w:val="00731556"/>
    <w:rsid w:val="00732484"/>
    <w:rsid w:val="007326B0"/>
    <w:rsid w:val="0073278C"/>
    <w:rsid w:val="007333FB"/>
    <w:rsid w:val="00733F47"/>
    <w:rsid w:val="0073509B"/>
    <w:rsid w:val="00735487"/>
    <w:rsid w:val="00737D80"/>
    <w:rsid w:val="007410B0"/>
    <w:rsid w:val="00741308"/>
    <w:rsid w:val="00742A86"/>
    <w:rsid w:val="007442AD"/>
    <w:rsid w:val="007457CE"/>
    <w:rsid w:val="0074656F"/>
    <w:rsid w:val="00746A2C"/>
    <w:rsid w:val="0074713E"/>
    <w:rsid w:val="00747C36"/>
    <w:rsid w:val="00747EE4"/>
    <w:rsid w:val="00750F7B"/>
    <w:rsid w:val="007516F3"/>
    <w:rsid w:val="00752B74"/>
    <w:rsid w:val="007544DF"/>
    <w:rsid w:val="0075598D"/>
    <w:rsid w:val="007559E3"/>
    <w:rsid w:val="00755B5E"/>
    <w:rsid w:val="00755D4C"/>
    <w:rsid w:val="00757B5A"/>
    <w:rsid w:val="00757C49"/>
    <w:rsid w:val="00763656"/>
    <w:rsid w:val="00764994"/>
    <w:rsid w:val="0076760D"/>
    <w:rsid w:val="007712BE"/>
    <w:rsid w:val="00773083"/>
    <w:rsid w:val="007739B1"/>
    <w:rsid w:val="00775DB1"/>
    <w:rsid w:val="00776B85"/>
    <w:rsid w:val="00776D6A"/>
    <w:rsid w:val="0078035F"/>
    <w:rsid w:val="00781F1C"/>
    <w:rsid w:val="00782118"/>
    <w:rsid w:val="00783D9D"/>
    <w:rsid w:val="007865E2"/>
    <w:rsid w:val="00786B8D"/>
    <w:rsid w:val="00790F66"/>
    <w:rsid w:val="00791A9D"/>
    <w:rsid w:val="00792168"/>
    <w:rsid w:val="00792245"/>
    <w:rsid w:val="007937EF"/>
    <w:rsid w:val="0079624F"/>
    <w:rsid w:val="00797DF9"/>
    <w:rsid w:val="007A2166"/>
    <w:rsid w:val="007A29BA"/>
    <w:rsid w:val="007A3953"/>
    <w:rsid w:val="007A4BCC"/>
    <w:rsid w:val="007A6251"/>
    <w:rsid w:val="007A662D"/>
    <w:rsid w:val="007A74FC"/>
    <w:rsid w:val="007B025D"/>
    <w:rsid w:val="007B2414"/>
    <w:rsid w:val="007B2B56"/>
    <w:rsid w:val="007B5554"/>
    <w:rsid w:val="007B5A43"/>
    <w:rsid w:val="007B6D98"/>
    <w:rsid w:val="007B7BFF"/>
    <w:rsid w:val="007C14D6"/>
    <w:rsid w:val="007C152E"/>
    <w:rsid w:val="007C27AE"/>
    <w:rsid w:val="007C2B8A"/>
    <w:rsid w:val="007C67E2"/>
    <w:rsid w:val="007C6A13"/>
    <w:rsid w:val="007C7072"/>
    <w:rsid w:val="007C7BF9"/>
    <w:rsid w:val="007D0788"/>
    <w:rsid w:val="007D1FFD"/>
    <w:rsid w:val="007D2E0F"/>
    <w:rsid w:val="007D3090"/>
    <w:rsid w:val="007D40C6"/>
    <w:rsid w:val="007D4166"/>
    <w:rsid w:val="007D44E6"/>
    <w:rsid w:val="007D4BC8"/>
    <w:rsid w:val="007D4C99"/>
    <w:rsid w:val="007D5867"/>
    <w:rsid w:val="007D5EC6"/>
    <w:rsid w:val="007D5F27"/>
    <w:rsid w:val="007D6185"/>
    <w:rsid w:val="007D67E2"/>
    <w:rsid w:val="007D7872"/>
    <w:rsid w:val="007E005C"/>
    <w:rsid w:val="007E17B4"/>
    <w:rsid w:val="007E2116"/>
    <w:rsid w:val="007E305E"/>
    <w:rsid w:val="007E3737"/>
    <w:rsid w:val="007E42D5"/>
    <w:rsid w:val="007E5EE0"/>
    <w:rsid w:val="007E68EB"/>
    <w:rsid w:val="007E6B4A"/>
    <w:rsid w:val="007E7A6E"/>
    <w:rsid w:val="007E7ACF"/>
    <w:rsid w:val="007E7BD9"/>
    <w:rsid w:val="007F0367"/>
    <w:rsid w:val="007F08A7"/>
    <w:rsid w:val="007F09A7"/>
    <w:rsid w:val="007F151B"/>
    <w:rsid w:val="007F36FF"/>
    <w:rsid w:val="007F4D85"/>
    <w:rsid w:val="007F4F81"/>
    <w:rsid w:val="007F5302"/>
    <w:rsid w:val="00800E92"/>
    <w:rsid w:val="00801A62"/>
    <w:rsid w:val="0080364E"/>
    <w:rsid w:val="00803E94"/>
    <w:rsid w:val="00807F04"/>
    <w:rsid w:val="00810AE5"/>
    <w:rsid w:val="008111DB"/>
    <w:rsid w:val="008128C3"/>
    <w:rsid w:val="00813A09"/>
    <w:rsid w:val="00814C01"/>
    <w:rsid w:val="00814E54"/>
    <w:rsid w:val="00816912"/>
    <w:rsid w:val="00816A08"/>
    <w:rsid w:val="008171CC"/>
    <w:rsid w:val="008204A3"/>
    <w:rsid w:val="0082092B"/>
    <w:rsid w:val="008213AB"/>
    <w:rsid w:val="00822554"/>
    <w:rsid w:val="008226B8"/>
    <w:rsid w:val="00823D35"/>
    <w:rsid w:val="0082512C"/>
    <w:rsid w:val="008253B8"/>
    <w:rsid w:val="008253BA"/>
    <w:rsid w:val="00825C24"/>
    <w:rsid w:val="00832462"/>
    <w:rsid w:val="00832920"/>
    <w:rsid w:val="00834197"/>
    <w:rsid w:val="008358E5"/>
    <w:rsid w:val="00835EA9"/>
    <w:rsid w:val="008422A1"/>
    <w:rsid w:val="00844895"/>
    <w:rsid w:val="00845CE7"/>
    <w:rsid w:val="008475E4"/>
    <w:rsid w:val="008476E0"/>
    <w:rsid w:val="008506E2"/>
    <w:rsid w:val="00851E3E"/>
    <w:rsid w:val="00853438"/>
    <w:rsid w:val="00854490"/>
    <w:rsid w:val="0085637E"/>
    <w:rsid w:val="00860BAD"/>
    <w:rsid w:val="00861B10"/>
    <w:rsid w:val="00861F15"/>
    <w:rsid w:val="008627B4"/>
    <w:rsid w:val="00863F27"/>
    <w:rsid w:val="00865712"/>
    <w:rsid w:val="00866C1C"/>
    <w:rsid w:val="00867E41"/>
    <w:rsid w:val="00870930"/>
    <w:rsid w:val="00871791"/>
    <w:rsid w:val="0087240E"/>
    <w:rsid w:val="00875B01"/>
    <w:rsid w:val="0087622F"/>
    <w:rsid w:val="00877330"/>
    <w:rsid w:val="00880B84"/>
    <w:rsid w:val="00884EA1"/>
    <w:rsid w:val="0088544D"/>
    <w:rsid w:val="008870FE"/>
    <w:rsid w:val="00887976"/>
    <w:rsid w:val="00891C38"/>
    <w:rsid w:val="00892136"/>
    <w:rsid w:val="00893233"/>
    <w:rsid w:val="008934BA"/>
    <w:rsid w:val="008959E5"/>
    <w:rsid w:val="008A01BE"/>
    <w:rsid w:val="008A0FA8"/>
    <w:rsid w:val="008A10FF"/>
    <w:rsid w:val="008A2B9A"/>
    <w:rsid w:val="008A32C3"/>
    <w:rsid w:val="008A65F1"/>
    <w:rsid w:val="008A6C9A"/>
    <w:rsid w:val="008A74DF"/>
    <w:rsid w:val="008A7A24"/>
    <w:rsid w:val="008A7F14"/>
    <w:rsid w:val="008B0168"/>
    <w:rsid w:val="008B2E36"/>
    <w:rsid w:val="008B3B9F"/>
    <w:rsid w:val="008B6654"/>
    <w:rsid w:val="008B6C05"/>
    <w:rsid w:val="008B77DE"/>
    <w:rsid w:val="008B7C7A"/>
    <w:rsid w:val="008C0B16"/>
    <w:rsid w:val="008C2D85"/>
    <w:rsid w:val="008C3C72"/>
    <w:rsid w:val="008C3D27"/>
    <w:rsid w:val="008C5E8B"/>
    <w:rsid w:val="008C5FD3"/>
    <w:rsid w:val="008D0366"/>
    <w:rsid w:val="008D20C5"/>
    <w:rsid w:val="008D23DA"/>
    <w:rsid w:val="008D3F80"/>
    <w:rsid w:val="008D5CA6"/>
    <w:rsid w:val="008E12EA"/>
    <w:rsid w:val="008E2078"/>
    <w:rsid w:val="008E436F"/>
    <w:rsid w:val="008E5AFE"/>
    <w:rsid w:val="008E6652"/>
    <w:rsid w:val="008F1A80"/>
    <w:rsid w:val="008F272A"/>
    <w:rsid w:val="008F2C03"/>
    <w:rsid w:val="008F646B"/>
    <w:rsid w:val="008F64CF"/>
    <w:rsid w:val="008F78E9"/>
    <w:rsid w:val="008F7B29"/>
    <w:rsid w:val="009002F9"/>
    <w:rsid w:val="009036D5"/>
    <w:rsid w:val="00903F6D"/>
    <w:rsid w:val="00904803"/>
    <w:rsid w:val="00905482"/>
    <w:rsid w:val="00905E02"/>
    <w:rsid w:val="009100C1"/>
    <w:rsid w:val="009139C6"/>
    <w:rsid w:val="00913A5B"/>
    <w:rsid w:val="00915061"/>
    <w:rsid w:val="0091627F"/>
    <w:rsid w:val="0091672D"/>
    <w:rsid w:val="00917261"/>
    <w:rsid w:val="009201C5"/>
    <w:rsid w:val="00921CC3"/>
    <w:rsid w:val="00921E35"/>
    <w:rsid w:val="009229FD"/>
    <w:rsid w:val="00925BFA"/>
    <w:rsid w:val="00926C66"/>
    <w:rsid w:val="00926F0E"/>
    <w:rsid w:val="009303FE"/>
    <w:rsid w:val="0093251D"/>
    <w:rsid w:val="009325BA"/>
    <w:rsid w:val="00932E79"/>
    <w:rsid w:val="00934656"/>
    <w:rsid w:val="0093492D"/>
    <w:rsid w:val="00935F0D"/>
    <w:rsid w:val="00936415"/>
    <w:rsid w:val="00936627"/>
    <w:rsid w:val="00936A4A"/>
    <w:rsid w:val="009410FC"/>
    <w:rsid w:val="00941F1A"/>
    <w:rsid w:val="00944BDB"/>
    <w:rsid w:val="00946E0F"/>
    <w:rsid w:val="00947FD4"/>
    <w:rsid w:val="00950DE4"/>
    <w:rsid w:val="009520AE"/>
    <w:rsid w:val="0095254C"/>
    <w:rsid w:val="00952820"/>
    <w:rsid w:val="009528D1"/>
    <w:rsid w:val="00952BCA"/>
    <w:rsid w:val="00953BFA"/>
    <w:rsid w:val="00957AFB"/>
    <w:rsid w:val="00957E9D"/>
    <w:rsid w:val="0096054B"/>
    <w:rsid w:val="00960D1E"/>
    <w:rsid w:val="00961BFE"/>
    <w:rsid w:val="00962449"/>
    <w:rsid w:val="009633D7"/>
    <w:rsid w:val="0096523E"/>
    <w:rsid w:val="00965F83"/>
    <w:rsid w:val="0096749F"/>
    <w:rsid w:val="009676BD"/>
    <w:rsid w:val="009677C4"/>
    <w:rsid w:val="00967BCA"/>
    <w:rsid w:val="00970552"/>
    <w:rsid w:val="00970DF2"/>
    <w:rsid w:val="00971F78"/>
    <w:rsid w:val="009744E1"/>
    <w:rsid w:val="00976244"/>
    <w:rsid w:val="00977E9C"/>
    <w:rsid w:val="0098083F"/>
    <w:rsid w:val="009820AB"/>
    <w:rsid w:val="0098622A"/>
    <w:rsid w:val="00987393"/>
    <w:rsid w:val="00987698"/>
    <w:rsid w:val="00990D71"/>
    <w:rsid w:val="00992963"/>
    <w:rsid w:val="009932EA"/>
    <w:rsid w:val="00993565"/>
    <w:rsid w:val="009946D5"/>
    <w:rsid w:val="009968A1"/>
    <w:rsid w:val="009A067D"/>
    <w:rsid w:val="009A0F3C"/>
    <w:rsid w:val="009A1904"/>
    <w:rsid w:val="009A4868"/>
    <w:rsid w:val="009A4894"/>
    <w:rsid w:val="009A4AEF"/>
    <w:rsid w:val="009A58A4"/>
    <w:rsid w:val="009A5A8D"/>
    <w:rsid w:val="009A63C2"/>
    <w:rsid w:val="009B0984"/>
    <w:rsid w:val="009B3113"/>
    <w:rsid w:val="009B3A8E"/>
    <w:rsid w:val="009B420F"/>
    <w:rsid w:val="009B5B69"/>
    <w:rsid w:val="009B7DD4"/>
    <w:rsid w:val="009C1A4F"/>
    <w:rsid w:val="009C1B9B"/>
    <w:rsid w:val="009C1D50"/>
    <w:rsid w:val="009C2076"/>
    <w:rsid w:val="009C29BC"/>
    <w:rsid w:val="009C3803"/>
    <w:rsid w:val="009C4030"/>
    <w:rsid w:val="009C4628"/>
    <w:rsid w:val="009C4A1E"/>
    <w:rsid w:val="009C7A22"/>
    <w:rsid w:val="009D037C"/>
    <w:rsid w:val="009D0E13"/>
    <w:rsid w:val="009D34FB"/>
    <w:rsid w:val="009D38F2"/>
    <w:rsid w:val="009D3BA2"/>
    <w:rsid w:val="009D7B8B"/>
    <w:rsid w:val="009E0836"/>
    <w:rsid w:val="009E0F67"/>
    <w:rsid w:val="009E175B"/>
    <w:rsid w:val="009E1D84"/>
    <w:rsid w:val="009E21E7"/>
    <w:rsid w:val="009E3F4F"/>
    <w:rsid w:val="009E589B"/>
    <w:rsid w:val="009E5ED8"/>
    <w:rsid w:val="009E609D"/>
    <w:rsid w:val="009E7B7D"/>
    <w:rsid w:val="009F0741"/>
    <w:rsid w:val="009F1DEB"/>
    <w:rsid w:val="009F2A16"/>
    <w:rsid w:val="009F2E3C"/>
    <w:rsid w:val="009F39C1"/>
    <w:rsid w:val="009F593C"/>
    <w:rsid w:val="009F685E"/>
    <w:rsid w:val="00A06256"/>
    <w:rsid w:val="00A077D9"/>
    <w:rsid w:val="00A07D5C"/>
    <w:rsid w:val="00A07EE6"/>
    <w:rsid w:val="00A07FC8"/>
    <w:rsid w:val="00A1208C"/>
    <w:rsid w:val="00A1248C"/>
    <w:rsid w:val="00A124E4"/>
    <w:rsid w:val="00A1286B"/>
    <w:rsid w:val="00A13BB1"/>
    <w:rsid w:val="00A14EDA"/>
    <w:rsid w:val="00A16816"/>
    <w:rsid w:val="00A16964"/>
    <w:rsid w:val="00A210E1"/>
    <w:rsid w:val="00A23461"/>
    <w:rsid w:val="00A23B0C"/>
    <w:rsid w:val="00A24176"/>
    <w:rsid w:val="00A25AAD"/>
    <w:rsid w:val="00A262B4"/>
    <w:rsid w:val="00A26F3E"/>
    <w:rsid w:val="00A27A2E"/>
    <w:rsid w:val="00A27C96"/>
    <w:rsid w:val="00A30323"/>
    <w:rsid w:val="00A32E56"/>
    <w:rsid w:val="00A33984"/>
    <w:rsid w:val="00A33C00"/>
    <w:rsid w:val="00A347F4"/>
    <w:rsid w:val="00A362E9"/>
    <w:rsid w:val="00A367E0"/>
    <w:rsid w:val="00A40DC6"/>
    <w:rsid w:val="00A42623"/>
    <w:rsid w:val="00A437B4"/>
    <w:rsid w:val="00A43B6D"/>
    <w:rsid w:val="00A4458D"/>
    <w:rsid w:val="00A47A4A"/>
    <w:rsid w:val="00A47D10"/>
    <w:rsid w:val="00A50A2D"/>
    <w:rsid w:val="00A5257D"/>
    <w:rsid w:val="00A52DC6"/>
    <w:rsid w:val="00A546A9"/>
    <w:rsid w:val="00A54B2D"/>
    <w:rsid w:val="00A55FD8"/>
    <w:rsid w:val="00A5618B"/>
    <w:rsid w:val="00A57C48"/>
    <w:rsid w:val="00A6030B"/>
    <w:rsid w:val="00A61EB9"/>
    <w:rsid w:val="00A625D6"/>
    <w:rsid w:val="00A628CC"/>
    <w:rsid w:val="00A63142"/>
    <w:rsid w:val="00A6457D"/>
    <w:rsid w:val="00A64E21"/>
    <w:rsid w:val="00A65A03"/>
    <w:rsid w:val="00A73D09"/>
    <w:rsid w:val="00A75A66"/>
    <w:rsid w:val="00A7738F"/>
    <w:rsid w:val="00A80D85"/>
    <w:rsid w:val="00A83617"/>
    <w:rsid w:val="00A8665D"/>
    <w:rsid w:val="00A86DEA"/>
    <w:rsid w:val="00A86E26"/>
    <w:rsid w:val="00A87EE2"/>
    <w:rsid w:val="00A87F46"/>
    <w:rsid w:val="00A90D7B"/>
    <w:rsid w:val="00A92A40"/>
    <w:rsid w:val="00A92D25"/>
    <w:rsid w:val="00A939A3"/>
    <w:rsid w:val="00A94D33"/>
    <w:rsid w:val="00A94F03"/>
    <w:rsid w:val="00A958CB"/>
    <w:rsid w:val="00A95C63"/>
    <w:rsid w:val="00A95E00"/>
    <w:rsid w:val="00A95E28"/>
    <w:rsid w:val="00A96A96"/>
    <w:rsid w:val="00A97AD0"/>
    <w:rsid w:val="00AA0099"/>
    <w:rsid w:val="00AA0F5F"/>
    <w:rsid w:val="00AA0F84"/>
    <w:rsid w:val="00AA1139"/>
    <w:rsid w:val="00AA49E9"/>
    <w:rsid w:val="00AA4A8C"/>
    <w:rsid w:val="00AA5624"/>
    <w:rsid w:val="00AA62DC"/>
    <w:rsid w:val="00AA64C5"/>
    <w:rsid w:val="00AA68DD"/>
    <w:rsid w:val="00AA76CC"/>
    <w:rsid w:val="00AA77CC"/>
    <w:rsid w:val="00AB02BF"/>
    <w:rsid w:val="00AB03D2"/>
    <w:rsid w:val="00AB0550"/>
    <w:rsid w:val="00AB3E4C"/>
    <w:rsid w:val="00AC0A68"/>
    <w:rsid w:val="00AC1721"/>
    <w:rsid w:val="00AC3323"/>
    <w:rsid w:val="00AC37A4"/>
    <w:rsid w:val="00AC483C"/>
    <w:rsid w:val="00AC5600"/>
    <w:rsid w:val="00AD1C58"/>
    <w:rsid w:val="00AD24D7"/>
    <w:rsid w:val="00AD25F0"/>
    <w:rsid w:val="00AD32EF"/>
    <w:rsid w:val="00AD3EF7"/>
    <w:rsid w:val="00AD4EE7"/>
    <w:rsid w:val="00AD6D1D"/>
    <w:rsid w:val="00AE261C"/>
    <w:rsid w:val="00AE31B1"/>
    <w:rsid w:val="00AE4263"/>
    <w:rsid w:val="00AE59E0"/>
    <w:rsid w:val="00AE6E29"/>
    <w:rsid w:val="00AF092A"/>
    <w:rsid w:val="00AF13A3"/>
    <w:rsid w:val="00AF186A"/>
    <w:rsid w:val="00AF206B"/>
    <w:rsid w:val="00AF4154"/>
    <w:rsid w:val="00B005D8"/>
    <w:rsid w:val="00B029B9"/>
    <w:rsid w:val="00B03173"/>
    <w:rsid w:val="00B037F0"/>
    <w:rsid w:val="00B04C4A"/>
    <w:rsid w:val="00B06FBB"/>
    <w:rsid w:val="00B104E8"/>
    <w:rsid w:val="00B113E7"/>
    <w:rsid w:val="00B11BF5"/>
    <w:rsid w:val="00B11CB0"/>
    <w:rsid w:val="00B134E3"/>
    <w:rsid w:val="00B14101"/>
    <w:rsid w:val="00B16CA0"/>
    <w:rsid w:val="00B21F7E"/>
    <w:rsid w:val="00B228FC"/>
    <w:rsid w:val="00B22D23"/>
    <w:rsid w:val="00B243C8"/>
    <w:rsid w:val="00B24B22"/>
    <w:rsid w:val="00B26032"/>
    <w:rsid w:val="00B260A2"/>
    <w:rsid w:val="00B309DA"/>
    <w:rsid w:val="00B31568"/>
    <w:rsid w:val="00B31677"/>
    <w:rsid w:val="00B318DA"/>
    <w:rsid w:val="00B331E2"/>
    <w:rsid w:val="00B36457"/>
    <w:rsid w:val="00B365C8"/>
    <w:rsid w:val="00B3758C"/>
    <w:rsid w:val="00B41FA8"/>
    <w:rsid w:val="00B42708"/>
    <w:rsid w:val="00B4298B"/>
    <w:rsid w:val="00B43020"/>
    <w:rsid w:val="00B4414B"/>
    <w:rsid w:val="00B44583"/>
    <w:rsid w:val="00B46608"/>
    <w:rsid w:val="00B467D3"/>
    <w:rsid w:val="00B4729C"/>
    <w:rsid w:val="00B477EE"/>
    <w:rsid w:val="00B479D9"/>
    <w:rsid w:val="00B47EE5"/>
    <w:rsid w:val="00B51776"/>
    <w:rsid w:val="00B525E0"/>
    <w:rsid w:val="00B53A7C"/>
    <w:rsid w:val="00B54C03"/>
    <w:rsid w:val="00B55A1D"/>
    <w:rsid w:val="00B55FF8"/>
    <w:rsid w:val="00B56407"/>
    <w:rsid w:val="00B57617"/>
    <w:rsid w:val="00B60A70"/>
    <w:rsid w:val="00B62233"/>
    <w:rsid w:val="00B6332D"/>
    <w:rsid w:val="00B64E0D"/>
    <w:rsid w:val="00B67EBC"/>
    <w:rsid w:val="00B703A1"/>
    <w:rsid w:val="00B716E2"/>
    <w:rsid w:val="00B749EC"/>
    <w:rsid w:val="00B77925"/>
    <w:rsid w:val="00B80610"/>
    <w:rsid w:val="00B80FD0"/>
    <w:rsid w:val="00B8207D"/>
    <w:rsid w:val="00B8258A"/>
    <w:rsid w:val="00B83043"/>
    <w:rsid w:val="00B84D50"/>
    <w:rsid w:val="00B86FFE"/>
    <w:rsid w:val="00B90A76"/>
    <w:rsid w:val="00B90E50"/>
    <w:rsid w:val="00B914C1"/>
    <w:rsid w:val="00B91C51"/>
    <w:rsid w:val="00B974BD"/>
    <w:rsid w:val="00BA00A5"/>
    <w:rsid w:val="00BA0E3F"/>
    <w:rsid w:val="00BA2450"/>
    <w:rsid w:val="00BA5913"/>
    <w:rsid w:val="00BA5ACB"/>
    <w:rsid w:val="00BB0289"/>
    <w:rsid w:val="00BB248E"/>
    <w:rsid w:val="00BB28A8"/>
    <w:rsid w:val="00BB3CBC"/>
    <w:rsid w:val="00BB3D13"/>
    <w:rsid w:val="00BB402C"/>
    <w:rsid w:val="00BB661F"/>
    <w:rsid w:val="00BB7BE8"/>
    <w:rsid w:val="00BB7C8C"/>
    <w:rsid w:val="00BB7E53"/>
    <w:rsid w:val="00BC1878"/>
    <w:rsid w:val="00BC2141"/>
    <w:rsid w:val="00BC32AF"/>
    <w:rsid w:val="00BC4580"/>
    <w:rsid w:val="00BC6CA4"/>
    <w:rsid w:val="00BD18D7"/>
    <w:rsid w:val="00BD2408"/>
    <w:rsid w:val="00BD2827"/>
    <w:rsid w:val="00BD2E61"/>
    <w:rsid w:val="00BD4ED6"/>
    <w:rsid w:val="00BD707A"/>
    <w:rsid w:val="00BD77D4"/>
    <w:rsid w:val="00BE0234"/>
    <w:rsid w:val="00BE0AD6"/>
    <w:rsid w:val="00BE2753"/>
    <w:rsid w:val="00BE293C"/>
    <w:rsid w:val="00BE7640"/>
    <w:rsid w:val="00BE783F"/>
    <w:rsid w:val="00BF0092"/>
    <w:rsid w:val="00BF3403"/>
    <w:rsid w:val="00BF570F"/>
    <w:rsid w:val="00BF59BB"/>
    <w:rsid w:val="00BF6279"/>
    <w:rsid w:val="00C011D6"/>
    <w:rsid w:val="00C01389"/>
    <w:rsid w:val="00C03FE6"/>
    <w:rsid w:val="00C0402A"/>
    <w:rsid w:val="00C06D16"/>
    <w:rsid w:val="00C0732F"/>
    <w:rsid w:val="00C0736F"/>
    <w:rsid w:val="00C07FB0"/>
    <w:rsid w:val="00C10157"/>
    <w:rsid w:val="00C106FC"/>
    <w:rsid w:val="00C10DA1"/>
    <w:rsid w:val="00C13893"/>
    <w:rsid w:val="00C138C6"/>
    <w:rsid w:val="00C15ACA"/>
    <w:rsid w:val="00C1679A"/>
    <w:rsid w:val="00C2147D"/>
    <w:rsid w:val="00C21DB6"/>
    <w:rsid w:val="00C2211D"/>
    <w:rsid w:val="00C2354B"/>
    <w:rsid w:val="00C23E97"/>
    <w:rsid w:val="00C2537D"/>
    <w:rsid w:val="00C262FC"/>
    <w:rsid w:val="00C30A9A"/>
    <w:rsid w:val="00C30EA3"/>
    <w:rsid w:val="00C31133"/>
    <w:rsid w:val="00C32DD6"/>
    <w:rsid w:val="00C33AA6"/>
    <w:rsid w:val="00C3483E"/>
    <w:rsid w:val="00C35359"/>
    <w:rsid w:val="00C35414"/>
    <w:rsid w:val="00C3543B"/>
    <w:rsid w:val="00C36661"/>
    <w:rsid w:val="00C36E11"/>
    <w:rsid w:val="00C37080"/>
    <w:rsid w:val="00C4147C"/>
    <w:rsid w:val="00C438AB"/>
    <w:rsid w:val="00C4409E"/>
    <w:rsid w:val="00C45856"/>
    <w:rsid w:val="00C4632F"/>
    <w:rsid w:val="00C5197E"/>
    <w:rsid w:val="00C52CB2"/>
    <w:rsid w:val="00C52FD3"/>
    <w:rsid w:val="00C53BAC"/>
    <w:rsid w:val="00C55530"/>
    <w:rsid w:val="00C56649"/>
    <w:rsid w:val="00C6112E"/>
    <w:rsid w:val="00C62BF8"/>
    <w:rsid w:val="00C64CBE"/>
    <w:rsid w:val="00C6590A"/>
    <w:rsid w:val="00C65DCC"/>
    <w:rsid w:val="00C66A6A"/>
    <w:rsid w:val="00C71A1F"/>
    <w:rsid w:val="00C71D25"/>
    <w:rsid w:val="00C74EB0"/>
    <w:rsid w:val="00C75047"/>
    <w:rsid w:val="00C75F9C"/>
    <w:rsid w:val="00C76CD5"/>
    <w:rsid w:val="00C77D6A"/>
    <w:rsid w:val="00C8002E"/>
    <w:rsid w:val="00C80083"/>
    <w:rsid w:val="00C808FA"/>
    <w:rsid w:val="00C81C6B"/>
    <w:rsid w:val="00C82F27"/>
    <w:rsid w:val="00C8421F"/>
    <w:rsid w:val="00C84713"/>
    <w:rsid w:val="00C865F9"/>
    <w:rsid w:val="00C902BA"/>
    <w:rsid w:val="00C91F5C"/>
    <w:rsid w:val="00C9381D"/>
    <w:rsid w:val="00C94A1F"/>
    <w:rsid w:val="00C958F6"/>
    <w:rsid w:val="00C95CE7"/>
    <w:rsid w:val="00CA0BE3"/>
    <w:rsid w:val="00CA1439"/>
    <w:rsid w:val="00CA2559"/>
    <w:rsid w:val="00CA2927"/>
    <w:rsid w:val="00CA3294"/>
    <w:rsid w:val="00CA49CA"/>
    <w:rsid w:val="00CA784D"/>
    <w:rsid w:val="00CA799B"/>
    <w:rsid w:val="00CB491B"/>
    <w:rsid w:val="00CB5B31"/>
    <w:rsid w:val="00CB6F89"/>
    <w:rsid w:val="00CB7366"/>
    <w:rsid w:val="00CB75F3"/>
    <w:rsid w:val="00CB7D73"/>
    <w:rsid w:val="00CC0995"/>
    <w:rsid w:val="00CC2173"/>
    <w:rsid w:val="00CC27E6"/>
    <w:rsid w:val="00CC4865"/>
    <w:rsid w:val="00CC59B5"/>
    <w:rsid w:val="00CC69DE"/>
    <w:rsid w:val="00CC748C"/>
    <w:rsid w:val="00CC7B02"/>
    <w:rsid w:val="00CD06E9"/>
    <w:rsid w:val="00CD2648"/>
    <w:rsid w:val="00CD2F82"/>
    <w:rsid w:val="00CD329A"/>
    <w:rsid w:val="00CD3C46"/>
    <w:rsid w:val="00CD45D2"/>
    <w:rsid w:val="00CD5076"/>
    <w:rsid w:val="00CD749D"/>
    <w:rsid w:val="00CE03E9"/>
    <w:rsid w:val="00CE1B72"/>
    <w:rsid w:val="00CE2EA4"/>
    <w:rsid w:val="00CE457F"/>
    <w:rsid w:val="00CE5995"/>
    <w:rsid w:val="00CE62DC"/>
    <w:rsid w:val="00CE63E1"/>
    <w:rsid w:val="00CE6C2B"/>
    <w:rsid w:val="00CE7090"/>
    <w:rsid w:val="00CE7C98"/>
    <w:rsid w:val="00CF0842"/>
    <w:rsid w:val="00CF1B73"/>
    <w:rsid w:val="00CF686C"/>
    <w:rsid w:val="00CF7CEF"/>
    <w:rsid w:val="00D00D56"/>
    <w:rsid w:val="00D012BE"/>
    <w:rsid w:val="00D01438"/>
    <w:rsid w:val="00D01734"/>
    <w:rsid w:val="00D01BB7"/>
    <w:rsid w:val="00D021FA"/>
    <w:rsid w:val="00D026BE"/>
    <w:rsid w:val="00D03DB3"/>
    <w:rsid w:val="00D04906"/>
    <w:rsid w:val="00D04D43"/>
    <w:rsid w:val="00D0507C"/>
    <w:rsid w:val="00D057D6"/>
    <w:rsid w:val="00D06085"/>
    <w:rsid w:val="00D06183"/>
    <w:rsid w:val="00D1065C"/>
    <w:rsid w:val="00D10C16"/>
    <w:rsid w:val="00D11989"/>
    <w:rsid w:val="00D11A5D"/>
    <w:rsid w:val="00D11DCE"/>
    <w:rsid w:val="00D132BB"/>
    <w:rsid w:val="00D15175"/>
    <w:rsid w:val="00D15377"/>
    <w:rsid w:val="00D171B8"/>
    <w:rsid w:val="00D171D1"/>
    <w:rsid w:val="00D177D6"/>
    <w:rsid w:val="00D20817"/>
    <w:rsid w:val="00D20C8B"/>
    <w:rsid w:val="00D21E82"/>
    <w:rsid w:val="00D22BF4"/>
    <w:rsid w:val="00D22FB0"/>
    <w:rsid w:val="00D24B55"/>
    <w:rsid w:val="00D25D22"/>
    <w:rsid w:val="00D31008"/>
    <w:rsid w:val="00D3122E"/>
    <w:rsid w:val="00D31590"/>
    <w:rsid w:val="00D31D9B"/>
    <w:rsid w:val="00D3522F"/>
    <w:rsid w:val="00D41876"/>
    <w:rsid w:val="00D42877"/>
    <w:rsid w:val="00D42A03"/>
    <w:rsid w:val="00D431E7"/>
    <w:rsid w:val="00D446B0"/>
    <w:rsid w:val="00D44EAC"/>
    <w:rsid w:val="00D45BE9"/>
    <w:rsid w:val="00D464C1"/>
    <w:rsid w:val="00D466D5"/>
    <w:rsid w:val="00D46F52"/>
    <w:rsid w:val="00D47112"/>
    <w:rsid w:val="00D51503"/>
    <w:rsid w:val="00D529B6"/>
    <w:rsid w:val="00D55E74"/>
    <w:rsid w:val="00D57A2D"/>
    <w:rsid w:val="00D60AC4"/>
    <w:rsid w:val="00D62C57"/>
    <w:rsid w:val="00D63B45"/>
    <w:rsid w:val="00D64FAE"/>
    <w:rsid w:val="00D659DF"/>
    <w:rsid w:val="00D667F7"/>
    <w:rsid w:val="00D66E7C"/>
    <w:rsid w:val="00D67075"/>
    <w:rsid w:val="00D670FB"/>
    <w:rsid w:val="00D67475"/>
    <w:rsid w:val="00D67D06"/>
    <w:rsid w:val="00D70293"/>
    <w:rsid w:val="00D72F20"/>
    <w:rsid w:val="00D73CDF"/>
    <w:rsid w:val="00D74169"/>
    <w:rsid w:val="00D76A4D"/>
    <w:rsid w:val="00D76EAA"/>
    <w:rsid w:val="00D774E7"/>
    <w:rsid w:val="00D8000B"/>
    <w:rsid w:val="00D80A6A"/>
    <w:rsid w:val="00D81ECE"/>
    <w:rsid w:val="00D824EF"/>
    <w:rsid w:val="00D82600"/>
    <w:rsid w:val="00D83D66"/>
    <w:rsid w:val="00D84500"/>
    <w:rsid w:val="00D87C5D"/>
    <w:rsid w:val="00D87F0D"/>
    <w:rsid w:val="00D907C0"/>
    <w:rsid w:val="00D9127D"/>
    <w:rsid w:val="00D91D72"/>
    <w:rsid w:val="00D92236"/>
    <w:rsid w:val="00D946E7"/>
    <w:rsid w:val="00D9551D"/>
    <w:rsid w:val="00D96C98"/>
    <w:rsid w:val="00D97C47"/>
    <w:rsid w:val="00DA0873"/>
    <w:rsid w:val="00DA1846"/>
    <w:rsid w:val="00DA29A6"/>
    <w:rsid w:val="00DA374B"/>
    <w:rsid w:val="00DA3923"/>
    <w:rsid w:val="00DA70B6"/>
    <w:rsid w:val="00DA74E6"/>
    <w:rsid w:val="00DA7613"/>
    <w:rsid w:val="00DA7667"/>
    <w:rsid w:val="00DA7A29"/>
    <w:rsid w:val="00DB00BD"/>
    <w:rsid w:val="00DB0FBD"/>
    <w:rsid w:val="00DB1803"/>
    <w:rsid w:val="00DB211C"/>
    <w:rsid w:val="00DB2340"/>
    <w:rsid w:val="00DB2767"/>
    <w:rsid w:val="00DB3721"/>
    <w:rsid w:val="00DB6A84"/>
    <w:rsid w:val="00DB7BB3"/>
    <w:rsid w:val="00DC34AD"/>
    <w:rsid w:val="00DC3851"/>
    <w:rsid w:val="00DC3F18"/>
    <w:rsid w:val="00DC4859"/>
    <w:rsid w:val="00DC763A"/>
    <w:rsid w:val="00DC7BEE"/>
    <w:rsid w:val="00DD0257"/>
    <w:rsid w:val="00DD0D78"/>
    <w:rsid w:val="00DD12C8"/>
    <w:rsid w:val="00DD3890"/>
    <w:rsid w:val="00DD3AF0"/>
    <w:rsid w:val="00DD3ED4"/>
    <w:rsid w:val="00DD52EE"/>
    <w:rsid w:val="00DE055E"/>
    <w:rsid w:val="00DE2130"/>
    <w:rsid w:val="00DE6A88"/>
    <w:rsid w:val="00DF031E"/>
    <w:rsid w:val="00DF156C"/>
    <w:rsid w:val="00DF2F99"/>
    <w:rsid w:val="00DF35D7"/>
    <w:rsid w:val="00DF3831"/>
    <w:rsid w:val="00DF3B60"/>
    <w:rsid w:val="00DF3BCB"/>
    <w:rsid w:val="00DF60B1"/>
    <w:rsid w:val="00DF6655"/>
    <w:rsid w:val="00DF69BF"/>
    <w:rsid w:val="00E015E3"/>
    <w:rsid w:val="00E02B1E"/>
    <w:rsid w:val="00E03E37"/>
    <w:rsid w:val="00E042C2"/>
    <w:rsid w:val="00E048A0"/>
    <w:rsid w:val="00E0539A"/>
    <w:rsid w:val="00E0548B"/>
    <w:rsid w:val="00E05698"/>
    <w:rsid w:val="00E0574E"/>
    <w:rsid w:val="00E16718"/>
    <w:rsid w:val="00E16A76"/>
    <w:rsid w:val="00E2010D"/>
    <w:rsid w:val="00E201AD"/>
    <w:rsid w:val="00E220AC"/>
    <w:rsid w:val="00E22B05"/>
    <w:rsid w:val="00E22BE8"/>
    <w:rsid w:val="00E22FDA"/>
    <w:rsid w:val="00E24108"/>
    <w:rsid w:val="00E24F88"/>
    <w:rsid w:val="00E2598E"/>
    <w:rsid w:val="00E2719B"/>
    <w:rsid w:val="00E31B66"/>
    <w:rsid w:val="00E3418D"/>
    <w:rsid w:val="00E34F4B"/>
    <w:rsid w:val="00E35DCB"/>
    <w:rsid w:val="00E3613A"/>
    <w:rsid w:val="00E36A28"/>
    <w:rsid w:val="00E37287"/>
    <w:rsid w:val="00E37CA8"/>
    <w:rsid w:val="00E41F80"/>
    <w:rsid w:val="00E42872"/>
    <w:rsid w:val="00E42DFC"/>
    <w:rsid w:val="00E44266"/>
    <w:rsid w:val="00E44438"/>
    <w:rsid w:val="00E44A72"/>
    <w:rsid w:val="00E461B0"/>
    <w:rsid w:val="00E50AAB"/>
    <w:rsid w:val="00E50E8A"/>
    <w:rsid w:val="00E52EC7"/>
    <w:rsid w:val="00E56650"/>
    <w:rsid w:val="00E56CB5"/>
    <w:rsid w:val="00E60C55"/>
    <w:rsid w:val="00E637B9"/>
    <w:rsid w:val="00E641DE"/>
    <w:rsid w:val="00E64975"/>
    <w:rsid w:val="00E64FA6"/>
    <w:rsid w:val="00E65A04"/>
    <w:rsid w:val="00E66C29"/>
    <w:rsid w:val="00E70D03"/>
    <w:rsid w:val="00E72E6A"/>
    <w:rsid w:val="00E757C4"/>
    <w:rsid w:val="00E75E5F"/>
    <w:rsid w:val="00E76C51"/>
    <w:rsid w:val="00E80853"/>
    <w:rsid w:val="00E8285D"/>
    <w:rsid w:val="00E84710"/>
    <w:rsid w:val="00E84A99"/>
    <w:rsid w:val="00E85D1E"/>
    <w:rsid w:val="00E869F4"/>
    <w:rsid w:val="00E8782D"/>
    <w:rsid w:val="00E87959"/>
    <w:rsid w:val="00E87A5B"/>
    <w:rsid w:val="00E9056B"/>
    <w:rsid w:val="00E90E52"/>
    <w:rsid w:val="00E91FEB"/>
    <w:rsid w:val="00E92F79"/>
    <w:rsid w:val="00E93262"/>
    <w:rsid w:val="00E9351C"/>
    <w:rsid w:val="00E95622"/>
    <w:rsid w:val="00E978D5"/>
    <w:rsid w:val="00EA042D"/>
    <w:rsid w:val="00EA0632"/>
    <w:rsid w:val="00EA0ADC"/>
    <w:rsid w:val="00EA0D3E"/>
    <w:rsid w:val="00EA0F6D"/>
    <w:rsid w:val="00EA1A09"/>
    <w:rsid w:val="00EA2732"/>
    <w:rsid w:val="00EA29F6"/>
    <w:rsid w:val="00EA30CA"/>
    <w:rsid w:val="00EA7409"/>
    <w:rsid w:val="00EA7CCA"/>
    <w:rsid w:val="00EA7F64"/>
    <w:rsid w:val="00EB2206"/>
    <w:rsid w:val="00EB2637"/>
    <w:rsid w:val="00EB26C0"/>
    <w:rsid w:val="00EB373B"/>
    <w:rsid w:val="00EB4926"/>
    <w:rsid w:val="00EB5B20"/>
    <w:rsid w:val="00EB66A6"/>
    <w:rsid w:val="00EB6CA3"/>
    <w:rsid w:val="00EB75FE"/>
    <w:rsid w:val="00EB7F93"/>
    <w:rsid w:val="00EC2CDC"/>
    <w:rsid w:val="00EC4A48"/>
    <w:rsid w:val="00EC558B"/>
    <w:rsid w:val="00EC674D"/>
    <w:rsid w:val="00EC72E1"/>
    <w:rsid w:val="00EC73F0"/>
    <w:rsid w:val="00ED1517"/>
    <w:rsid w:val="00ED552B"/>
    <w:rsid w:val="00ED6216"/>
    <w:rsid w:val="00ED6D45"/>
    <w:rsid w:val="00ED6E18"/>
    <w:rsid w:val="00ED779B"/>
    <w:rsid w:val="00EE2B07"/>
    <w:rsid w:val="00EE4110"/>
    <w:rsid w:val="00EE53B0"/>
    <w:rsid w:val="00EE7021"/>
    <w:rsid w:val="00EF11E8"/>
    <w:rsid w:val="00EF1B20"/>
    <w:rsid w:val="00EF2B04"/>
    <w:rsid w:val="00EF3532"/>
    <w:rsid w:val="00EF57C5"/>
    <w:rsid w:val="00F017BA"/>
    <w:rsid w:val="00F01C6E"/>
    <w:rsid w:val="00F02A08"/>
    <w:rsid w:val="00F02D80"/>
    <w:rsid w:val="00F049FD"/>
    <w:rsid w:val="00F05170"/>
    <w:rsid w:val="00F0605D"/>
    <w:rsid w:val="00F0653E"/>
    <w:rsid w:val="00F06568"/>
    <w:rsid w:val="00F06838"/>
    <w:rsid w:val="00F06DEB"/>
    <w:rsid w:val="00F071C6"/>
    <w:rsid w:val="00F07D87"/>
    <w:rsid w:val="00F1049A"/>
    <w:rsid w:val="00F116F0"/>
    <w:rsid w:val="00F1342E"/>
    <w:rsid w:val="00F14A3B"/>
    <w:rsid w:val="00F15578"/>
    <w:rsid w:val="00F2199E"/>
    <w:rsid w:val="00F23297"/>
    <w:rsid w:val="00F2363B"/>
    <w:rsid w:val="00F25472"/>
    <w:rsid w:val="00F26351"/>
    <w:rsid w:val="00F273A8"/>
    <w:rsid w:val="00F279AE"/>
    <w:rsid w:val="00F27C27"/>
    <w:rsid w:val="00F30852"/>
    <w:rsid w:val="00F309CB"/>
    <w:rsid w:val="00F31886"/>
    <w:rsid w:val="00F31F6C"/>
    <w:rsid w:val="00F32083"/>
    <w:rsid w:val="00F32C26"/>
    <w:rsid w:val="00F370F0"/>
    <w:rsid w:val="00F376D6"/>
    <w:rsid w:val="00F40267"/>
    <w:rsid w:val="00F40A55"/>
    <w:rsid w:val="00F41618"/>
    <w:rsid w:val="00F42670"/>
    <w:rsid w:val="00F4275E"/>
    <w:rsid w:val="00F42A80"/>
    <w:rsid w:val="00F45578"/>
    <w:rsid w:val="00F4562A"/>
    <w:rsid w:val="00F463D6"/>
    <w:rsid w:val="00F50281"/>
    <w:rsid w:val="00F50C33"/>
    <w:rsid w:val="00F52829"/>
    <w:rsid w:val="00F52CF0"/>
    <w:rsid w:val="00F5385D"/>
    <w:rsid w:val="00F53A3F"/>
    <w:rsid w:val="00F53EE0"/>
    <w:rsid w:val="00F54A4D"/>
    <w:rsid w:val="00F54D0A"/>
    <w:rsid w:val="00F55B68"/>
    <w:rsid w:val="00F572B4"/>
    <w:rsid w:val="00F61849"/>
    <w:rsid w:val="00F62D4E"/>
    <w:rsid w:val="00F6387F"/>
    <w:rsid w:val="00F64262"/>
    <w:rsid w:val="00F6717C"/>
    <w:rsid w:val="00F70D9C"/>
    <w:rsid w:val="00F712BA"/>
    <w:rsid w:val="00F71992"/>
    <w:rsid w:val="00F71CB0"/>
    <w:rsid w:val="00F72393"/>
    <w:rsid w:val="00F73B47"/>
    <w:rsid w:val="00F7478C"/>
    <w:rsid w:val="00F760E0"/>
    <w:rsid w:val="00F769EF"/>
    <w:rsid w:val="00F77F6E"/>
    <w:rsid w:val="00F82997"/>
    <w:rsid w:val="00F84FA2"/>
    <w:rsid w:val="00F86E87"/>
    <w:rsid w:val="00F870E9"/>
    <w:rsid w:val="00F876C2"/>
    <w:rsid w:val="00F9065C"/>
    <w:rsid w:val="00F911F7"/>
    <w:rsid w:val="00F91842"/>
    <w:rsid w:val="00F92547"/>
    <w:rsid w:val="00F92AA7"/>
    <w:rsid w:val="00F934B4"/>
    <w:rsid w:val="00F93BA3"/>
    <w:rsid w:val="00F9445A"/>
    <w:rsid w:val="00F94AA2"/>
    <w:rsid w:val="00FA1481"/>
    <w:rsid w:val="00FA1F9C"/>
    <w:rsid w:val="00FA2308"/>
    <w:rsid w:val="00FA3A7A"/>
    <w:rsid w:val="00FA3B37"/>
    <w:rsid w:val="00FA4CC1"/>
    <w:rsid w:val="00FA528C"/>
    <w:rsid w:val="00FA5AE6"/>
    <w:rsid w:val="00FA6841"/>
    <w:rsid w:val="00FA74EA"/>
    <w:rsid w:val="00FB1DD9"/>
    <w:rsid w:val="00FB27C0"/>
    <w:rsid w:val="00FB33E0"/>
    <w:rsid w:val="00FB34C4"/>
    <w:rsid w:val="00FB4119"/>
    <w:rsid w:val="00FB5601"/>
    <w:rsid w:val="00FB7F3D"/>
    <w:rsid w:val="00FC029B"/>
    <w:rsid w:val="00FC051A"/>
    <w:rsid w:val="00FC07C5"/>
    <w:rsid w:val="00FC26DA"/>
    <w:rsid w:val="00FC29FB"/>
    <w:rsid w:val="00FC326E"/>
    <w:rsid w:val="00FC7631"/>
    <w:rsid w:val="00FD06BC"/>
    <w:rsid w:val="00FD07B4"/>
    <w:rsid w:val="00FD1F7C"/>
    <w:rsid w:val="00FD2220"/>
    <w:rsid w:val="00FD3296"/>
    <w:rsid w:val="00FD43DC"/>
    <w:rsid w:val="00FD55E1"/>
    <w:rsid w:val="00FD598C"/>
    <w:rsid w:val="00FD617F"/>
    <w:rsid w:val="00FE0B0F"/>
    <w:rsid w:val="00FE1899"/>
    <w:rsid w:val="00FE1C98"/>
    <w:rsid w:val="00FE2D69"/>
    <w:rsid w:val="00FE51D4"/>
    <w:rsid w:val="00FE52C4"/>
    <w:rsid w:val="00FF1758"/>
    <w:rsid w:val="00FF1E95"/>
    <w:rsid w:val="00FF30FA"/>
    <w:rsid w:val="00FF437F"/>
    <w:rsid w:val="00FF4D21"/>
    <w:rsid w:val="0F390507"/>
    <w:rsid w:val="38CE7F36"/>
    <w:rsid w:val="4060480A"/>
    <w:rsid w:val="43BA7FA4"/>
    <w:rsid w:val="59E35588"/>
    <w:rsid w:val="63AA43E6"/>
    <w:rsid w:val="6A7115D6"/>
    <w:rsid w:val="6F1B60C3"/>
    <w:rsid w:val="72FA4DF1"/>
    <w:rsid w:val="76BE78CE"/>
    <w:rsid w:val="7843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9734F14"/>
  <w15:docId w15:val="{CB8C4E92-8FDA-4A34-8B98-4AFCB62E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Calibri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keepLines/>
      <w:tabs>
        <w:tab w:val="left" w:pos="0"/>
      </w:tabs>
      <w:suppressAutoHyphens/>
      <w:spacing w:before="480" w:line="276" w:lineRule="auto"/>
      <w:ind w:left="432" w:hanging="432"/>
      <w:outlineLvl w:val="0"/>
    </w:pPr>
    <w:rPr>
      <w:rFonts w:ascii="Cambria" w:hAnsi="Cambria"/>
      <w:b/>
      <w:bCs/>
      <w:color w:val="365F91"/>
      <w:lang w:eastAsia="ar-SA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qFormat/>
    <w:rPr>
      <w:sz w:val="16"/>
      <w:szCs w:val="16"/>
    </w:rPr>
  </w:style>
  <w:style w:type="character" w:styleId="a4">
    <w:name w:val="Hyperlink"/>
    <w:qFormat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semiHidden/>
    <w:qFormat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qFormat/>
    <w:rPr>
      <w:rFonts w:ascii="Consolas" w:eastAsia="Times New Roman" w:hAnsi="Consolas"/>
      <w:sz w:val="21"/>
      <w:szCs w:val="21"/>
    </w:rPr>
  </w:style>
  <w:style w:type="paragraph" w:styleId="a9">
    <w:name w:val="annotation text"/>
    <w:basedOn w:val="a"/>
    <w:link w:val="aa"/>
    <w:qFormat/>
    <w:rPr>
      <w:sz w:val="20"/>
      <w:szCs w:val="20"/>
    </w:rPr>
  </w:style>
  <w:style w:type="paragraph" w:styleId="ab">
    <w:name w:val="annotation subject"/>
    <w:basedOn w:val="a9"/>
    <w:next w:val="a9"/>
    <w:link w:val="ac"/>
    <w:qFormat/>
    <w:rPr>
      <w:b/>
      <w:bCs/>
    </w:rPr>
  </w:style>
  <w:style w:type="paragraph" w:styleId="ad">
    <w:name w:val="header"/>
    <w:basedOn w:val="a"/>
    <w:link w:val="11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e">
    <w:name w:val="Body Text"/>
    <w:basedOn w:val="a"/>
    <w:link w:val="12"/>
    <w:qFormat/>
    <w:pPr>
      <w:suppressAutoHyphens/>
      <w:spacing w:after="120" w:line="276" w:lineRule="auto"/>
    </w:pPr>
    <w:rPr>
      <w:rFonts w:ascii="Calibri" w:hAnsi="Calibri"/>
      <w:sz w:val="22"/>
      <w:szCs w:val="22"/>
      <w:lang w:eastAsia="ar-SA"/>
    </w:rPr>
  </w:style>
  <w:style w:type="paragraph" w:styleId="af">
    <w:name w:val="Body Text Indent"/>
    <w:basedOn w:val="a"/>
    <w:link w:val="13"/>
    <w:qFormat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eastAsia="ar-SA"/>
    </w:rPr>
  </w:style>
  <w:style w:type="paragraph" w:styleId="af0">
    <w:name w:val="footer"/>
    <w:basedOn w:val="a"/>
    <w:link w:val="14"/>
    <w:qFormat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1">
    <w:name w:val="List"/>
    <w:basedOn w:val="ae"/>
    <w:qFormat/>
    <w:rPr>
      <w:rFonts w:ascii="Arial" w:hAnsi="Arial" w:cs="Lucida Sans"/>
    </w:rPr>
  </w:style>
  <w:style w:type="paragraph" w:styleId="af2">
    <w:name w:val="Normal (Web)"/>
    <w:basedOn w:val="a"/>
    <w:uiPriority w:val="99"/>
    <w:qFormat/>
    <w:pPr>
      <w:suppressAutoHyphens/>
      <w:spacing w:before="280" w:after="280" w:line="276" w:lineRule="auto"/>
    </w:pPr>
    <w:rPr>
      <w:rFonts w:ascii="Calibri" w:hAnsi="Calibri"/>
      <w:lang w:eastAsia="ar-SA"/>
    </w:rPr>
  </w:style>
  <w:style w:type="paragraph" w:styleId="21">
    <w:name w:val="Body Text Indent 2"/>
    <w:basedOn w:val="a"/>
    <w:link w:val="22"/>
    <w:uiPriority w:val="99"/>
    <w:qFormat/>
    <w:pPr>
      <w:spacing w:after="120" w:line="480" w:lineRule="auto"/>
      <w:ind w:left="283"/>
    </w:pPr>
    <w:rPr>
      <w:rFonts w:eastAsia="Times New Roman"/>
      <w:sz w:val="24"/>
      <w:szCs w:val="24"/>
    </w:rPr>
  </w:style>
  <w:style w:type="paragraph" w:styleId="af3">
    <w:name w:val="Subtitle"/>
    <w:basedOn w:val="a"/>
    <w:next w:val="a"/>
    <w:link w:val="af4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table" w:styleId="af5">
    <w:name w:val="Table Grid"/>
    <w:basedOn w:val="a1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locked/>
    <w:rPr>
      <w:rFonts w:ascii="Cambria" w:eastAsia="Calibri" w:hAnsi="Cambria"/>
      <w:b/>
      <w:bCs/>
      <w:color w:val="365F91"/>
      <w:sz w:val="28"/>
      <w:szCs w:val="28"/>
      <w:lang w:val="ru-RU" w:eastAsia="ar-SA" w:bidi="ar-SA"/>
    </w:rPr>
  </w:style>
  <w:style w:type="character" w:customStyle="1" w:styleId="20">
    <w:name w:val="Заголовок 2 Знак"/>
    <w:link w:val="2"/>
    <w:qFormat/>
    <w:locked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qFormat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6">
    <w:name w:val="Текст выноски Знак"/>
    <w:link w:val="a5"/>
    <w:qFormat/>
    <w:locked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/>
    </w:rPr>
  </w:style>
  <w:style w:type="character" w:customStyle="1" w:styleId="WW8Num7z0">
    <w:name w:val="WW8Num7z0"/>
    <w:qFormat/>
    <w:rPr>
      <w:rFonts w:ascii="Symbol" w:hAnsi="Symbol"/>
    </w:rPr>
  </w:style>
  <w:style w:type="character" w:customStyle="1" w:styleId="WW8Num8z0">
    <w:name w:val="WW8Num8z0"/>
    <w:qFormat/>
    <w:rPr>
      <w:rFonts w:ascii="Symbol" w:hAnsi="Symbol"/>
    </w:rPr>
  </w:style>
  <w:style w:type="character" w:customStyle="1" w:styleId="WW8Num9z0">
    <w:name w:val="WW8Num9z0"/>
    <w:qFormat/>
  </w:style>
  <w:style w:type="character" w:customStyle="1" w:styleId="Absatz-Standardschriftart">
    <w:name w:val="Absatz-Standardschriftart"/>
    <w:qFormat/>
  </w:style>
  <w:style w:type="character" w:customStyle="1" w:styleId="WW8Num1z0">
    <w:name w:val="WW8Num1z0"/>
    <w:qFormat/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10z0">
    <w:name w:val="WW8Num10z0"/>
    <w:qFormat/>
    <w:rPr>
      <w:rFonts w:ascii="Symbol" w:hAnsi="Symbol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Symbol" w:hAnsi="Symbol"/>
    </w:rPr>
  </w:style>
  <w:style w:type="character" w:customStyle="1" w:styleId="WW8Num14z1">
    <w:name w:val="WW8Num14z1"/>
    <w:qFormat/>
    <w:rPr>
      <w:rFonts w:ascii="Courier New" w:hAnsi="Courier New"/>
    </w:rPr>
  </w:style>
  <w:style w:type="character" w:customStyle="1" w:styleId="WW8Num14z2">
    <w:name w:val="WW8Num14z2"/>
    <w:qFormat/>
    <w:rPr>
      <w:rFonts w:ascii="Wingdings" w:hAnsi="Wingdings"/>
    </w:rPr>
  </w:style>
  <w:style w:type="character" w:customStyle="1" w:styleId="WW8Num15z0">
    <w:name w:val="WW8Num15z0"/>
    <w:qFormat/>
  </w:style>
  <w:style w:type="character" w:customStyle="1" w:styleId="15">
    <w:name w:val="Основной шрифт абзаца1"/>
    <w:qFormat/>
  </w:style>
  <w:style w:type="character" w:customStyle="1" w:styleId="a8">
    <w:name w:val="Текст Знак"/>
    <w:link w:val="a7"/>
    <w:qFormat/>
    <w:rPr>
      <w:rFonts w:ascii="Consolas" w:hAnsi="Consolas" w:cs="Times New Roman"/>
      <w:sz w:val="21"/>
      <w:szCs w:val="21"/>
    </w:rPr>
  </w:style>
  <w:style w:type="character" w:customStyle="1" w:styleId="af6">
    <w:name w:val="Верхний колонтитул Знак"/>
    <w:qFormat/>
    <w:rPr>
      <w:rFonts w:ascii="Calibri" w:hAnsi="Calibri" w:cs="Times New Roman"/>
    </w:rPr>
  </w:style>
  <w:style w:type="character" w:customStyle="1" w:styleId="af7">
    <w:name w:val="Нижний колонтитул Знак"/>
    <w:qFormat/>
    <w:rPr>
      <w:rFonts w:cs="Times New Roman"/>
    </w:rPr>
  </w:style>
  <w:style w:type="character" w:customStyle="1" w:styleId="af8">
    <w:name w:val="Основной текст Знак"/>
    <w:qFormat/>
    <w:rPr>
      <w:rFonts w:cs="Times New Roman"/>
    </w:rPr>
  </w:style>
  <w:style w:type="character" w:customStyle="1" w:styleId="af9">
    <w:name w:val="Основной текст с отступом Знак"/>
    <w:qFormat/>
    <w:rPr>
      <w:rFonts w:cs="Times New Roman"/>
    </w:rPr>
  </w:style>
  <w:style w:type="character" w:customStyle="1" w:styleId="afa">
    <w:name w:val="Красная строка Знак"/>
    <w:basedOn w:val="af8"/>
    <w:qFormat/>
    <w:rPr>
      <w:rFonts w:cs="Times New Roman"/>
    </w:rPr>
  </w:style>
  <w:style w:type="character" w:customStyle="1" w:styleId="afb">
    <w:name w:val="Символ нумерации"/>
    <w:qFormat/>
  </w:style>
  <w:style w:type="character" w:customStyle="1" w:styleId="afc">
    <w:name w:val="Маркеры списка"/>
    <w:qFormat/>
    <w:rPr>
      <w:rFonts w:ascii="OpenSymbol" w:eastAsia="Times New Roman" w:hAnsi="OpenSymbol"/>
    </w:rPr>
  </w:style>
  <w:style w:type="paragraph" w:customStyle="1" w:styleId="16">
    <w:name w:val="Заголовок1"/>
    <w:basedOn w:val="a"/>
    <w:next w:val="ae"/>
    <w:qFormat/>
    <w:pPr>
      <w:keepNext/>
      <w:suppressAutoHyphens/>
      <w:spacing w:before="240" w:after="120" w:line="276" w:lineRule="auto"/>
    </w:pPr>
    <w:rPr>
      <w:rFonts w:ascii="Arial" w:eastAsia="Times New Roman" w:hAnsi="Arial" w:cs="Lucida Sans"/>
      <w:lang w:eastAsia="ar-SA"/>
    </w:rPr>
  </w:style>
  <w:style w:type="character" w:customStyle="1" w:styleId="12">
    <w:name w:val="Основной текст Знак1"/>
    <w:link w:val="ae"/>
    <w:qFormat/>
    <w:locked/>
    <w:rPr>
      <w:rFonts w:ascii="Calibri" w:eastAsia="Calibri" w:hAnsi="Calibri"/>
      <w:sz w:val="22"/>
      <w:szCs w:val="22"/>
      <w:lang w:val="ru-RU" w:eastAsia="ar-SA" w:bidi="ar-SA"/>
    </w:rPr>
  </w:style>
  <w:style w:type="paragraph" w:customStyle="1" w:styleId="17">
    <w:name w:val="Название1"/>
    <w:basedOn w:val="a"/>
    <w:qFormat/>
    <w:pPr>
      <w:suppressLineNumbers/>
      <w:suppressAutoHyphens/>
      <w:spacing w:before="120" w:after="120" w:line="276" w:lineRule="auto"/>
    </w:pPr>
    <w:rPr>
      <w:rFonts w:ascii="Arial" w:hAnsi="Arial" w:cs="Lucida Sans"/>
      <w:i/>
      <w:iCs/>
      <w:sz w:val="20"/>
      <w:lang w:eastAsia="ar-SA"/>
    </w:rPr>
  </w:style>
  <w:style w:type="paragraph" w:customStyle="1" w:styleId="18">
    <w:name w:val="Указатель1"/>
    <w:basedOn w:val="a"/>
    <w:qFormat/>
    <w:pPr>
      <w:suppressLineNumbers/>
      <w:suppressAutoHyphens/>
      <w:spacing w:after="200" w:line="276" w:lineRule="auto"/>
    </w:pPr>
    <w:rPr>
      <w:rFonts w:ascii="Arial" w:hAnsi="Arial" w:cs="Lucida Sans"/>
      <w:sz w:val="22"/>
      <w:szCs w:val="22"/>
      <w:lang w:eastAsia="ar-SA"/>
    </w:rPr>
  </w:style>
  <w:style w:type="paragraph" w:customStyle="1" w:styleId="23">
    <w:name w:val="Текст2"/>
    <w:basedOn w:val="a"/>
    <w:qFormat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19">
    <w:name w:val="Без интервала1"/>
    <w:link w:val="NoSpacingChar"/>
    <w:qFormat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link w:val="19"/>
    <w:qFormat/>
    <w:locked/>
    <w:rPr>
      <w:rFonts w:ascii="Calibri" w:hAnsi="Calibri"/>
      <w:sz w:val="22"/>
      <w:szCs w:val="22"/>
      <w:lang w:val="ru-RU" w:eastAsia="ar-SA" w:bidi="ar-SA"/>
    </w:rPr>
  </w:style>
  <w:style w:type="character" w:customStyle="1" w:styleId="11">
    <w:name w:val="Верхний колонтитул Знак1"/>
    <w:link w:val="ad"/>
    <w:qFormat/>
    <w:locked/>
    <w:rPr>
      <w:rFonts w:ascii="Calibri" w:eastAsia="Calibri" w:hAnsi="Calibri"/>
      <w:sz w:val="22"/>
      <w:szCs w:val="22"/>
      <w:lang w:val="ru-RU" w:eastAsia="ar-SA" w:bidi="ar-SA"/>
    </w:rPr>
  </w:style>
  <w:style w:type="character" w:customStyle="1" w:styleId="14">
    <w:name w:val="Нижний колонтитул Знак1"/>
    <w:link w:val="af0"/>
    <w:qFormat/>
    <w:locked/>
    <w:rPr>
      <w:rFonts w:ascii="Calibri" w:eastAsia="Calibri" w:hAnsi="Calibri"/>
      <w:sz w:val="22"/>
      <w:szCs w:val="22"/>
      <w:lang w:val="ru-RU" w:eastAsia="ar-SA" w:bidi="ar-SA"/>
    </w:rPr>
  </w:style>
  <w:style w:type="character" w:customStyle="1" w:styleId="1a">
    <w:name w:val="Текст выноски Знак1"/>
    <w:qFormat/>
    <w:rPr>
      <w:rFonts w:ascii="Tahoma" w:hAnsi="Tahoma" w:cs="Tahoma"/>
      <w:sz w:val="16"/>
      <w:szCs w:val="16"/>
      <w:lang w:eastAsia="ar-SA" w:bidi="ar-SA"/>
    </w:rPr>
  </w:style>
  <w:style w:type="paragraph" w:customStyle="1" w:styleId="1b">
    <w:name w:val="Название объекта1"/>
    <w:basedOn w:val="a"/>
    <w:next w:val="a"/>
    <w:qFormat/>
    <w:pPr>
      <w:suppressAutoHyphens/>
      <w:spacing w:after="200"/>
    </w:pPr>
    <w:rPr>
      <w:rFonts w:ascii="Calibri" w:hAnsi="Calibri"/>
      <w:b/>
      <w:bCs/>
      <w:color w:val="4F81BD"/>
      <w:sz w:val="18"/>
      <w:szCs w:val="18"/>
      <w:lang w:eastAsia="ar-SA"/>
    </w:rPr>
  </w:style>
  <w:style w:type="character" w:customStyle="1" w:styleId="13">
    <w:name w:val="Основной текст с отступом Знак1"/>
    <w:link w:val="af"/>
    <w:qFormat/>
    <w:locked/>
    <w:rPr>
      <w:rFonts w:ascii="Calibri" w:eastAsia="Calibri" w:hAnsi="Calibri"/>
      <w:sz w:val="22"/>
      <w:szCs w:val="22"/>
      <w:lang w:val="ru-RU" w:eastAsia="ar-SA" w:bidi="ar-SA"/>
    </w:rPr>
  </w:style>
  <w:style w:type="paragraph" w:customStyle="1" w:styleId="1c">
    <w:name w:val="Красная строка1"/>
    <w:basedOn w:val="ae"/>
    <w:qFormat/>
    <w:pPr>
      <w:spacing w:after="200"/>
      <w:ind w:firstLine="360"/>
    </w:pPr>
  </w:style>
  <w:style w:type="paragraph" w:customStyle="1" w:styleId="1d">
    <w:name w:val="Текст1"/>
    <w:basedOn w:val="a"/>
    <w:uiPriority w:val="99"/>
    <w:qFormat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d">
    <w:name w:val="Содержимое таблицы"/>
    <w:basedOn w:val="a"/>
    <w:qFormat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paragraph" w:customStyle="1" w:styleId="ConsNormal">
    <w:name w:val="ConsNormal"/>
    <w:qFormat/>
    <w:pPr>
      <w:suppressAutoHyphens/>
      <w:ind w:right="19772"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WW-">
    <w:name w:val="WW-Базовый"/>
    <w:qFormat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sz w:val="22"/>
      <w:szCs w:val="22"/>
      <w:lang w:eastAsia="ar-SA"/>
    </w:rPr>
  </w:style>
  <w:style w:type="paragraph" w:customStyle="1" w:styleId="aff">
    <w:name w:val="Готовый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E w:val="0"/>
      <w:spacing w:after="200" w:line="276" w:lineRule="auto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">
    <w:name w:val="ConsPlusTitle"/>
    <w:qFormat/>
    <w:pPr>
      <w:widowControl w:val="0"/>
      <w:suppressAutoHyphens/>
      <w:spacing w:line="100" w:lineRule="atLeast"/>
    </w:pPr>
    <w:rPr>
      <w:rFonts w:ascii="Calibri" w:eastAsia="SimSun" w:hAnsi="Calibri" w:cs="font325"/>
      <w:b/>
      <w:bCs/>
      <w:kern w:val="1"/>
      <w:sz w:val="22"/>
      <w:szCs w:val="22"/>
      <w:lang w:eastAsia="ar-SA"/>
    </w:rPr>
  </w:style>
  <w:style w:type="paragraph" w:customStyle="1" w:styleId="1e">
    <w:name w:val="Абзац списка1"/>
    <w:basedOn w:val="a"/>
    <w:qFormat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11">
    <w:name w:val="Абзац списка11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Подзаголовок Знак"/>
    <w:link w:val="af3"/>
    <w:qFormat/>
    <w:locked/>
    <w:rPr>
      <w:rFonts w:ascii="Cambria" w:eastAsia="Calibri" w:hAnsi="Cambria"/>
      <w:sz w:val="24"/>
      <w:szCs w:val="24"/>
      <w:lang w:val="ru-RU" w:eastAsia="ru-RU" w:bidi="ar-SA"/>
    </w:rPr>
  </w:style>
  <w:style w:type="paragraph" w:customStyle="1" w:styleId="24">
    <w:name w:val="Знак Знак2"/>
    <w:basedOn w:val="a"/>
    <w:qFormat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1f">
    <w:name w:val="1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qFormat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0">
    <w:name w:val="Знак"/>
    <w:basedOn w:val="a"/>
    <w:qFormat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31">
    <w:name w:val="Знак Знак3 Знак Знак"/>
    <w:basedOn w:val="a"/>
    <w:qFormat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210">
    <w:name w:val="Знак Знак21"/>
    <w:basedOn w:val="a"/>
    <w:qFormat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1110">
    <w:name w:val="Без интервала11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25">
    <w:name w:val="Абзац списка2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2">
    <w:name w:val="Абзац списка3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qFormat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5">
    <w:name w:val="Style5"/>
    <w:basedOn w:val="a"/>
    <w:qFormat/>
    <w:pPr>
      <w:widowControl w:val="0"/>
      <w:autoSpaceDE w:val="0"/>
      <w:autoSpaceDN w:val="0"/>
      <w:adjustRightInd w:val="0"/>
      <w:spacing w:line="331" w:lineRule="exact"/>
      <w:ind w:hanging="691"/>
    </w:pPr>
    <w:rPr>
      <w:rFonts w:eastAsia="Times New Roman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qFormat/>
    <w:pPr>
      <w:widowControl w:val="0"/>
      <w:autoSpaceDE w:val="0"/>
      <w:autoSpaceDN w:val="0"/>
      <w:adjustRightInd w:val="0"/>
      <w:spacing w:line="329" w:lineRule="exact"/>
      <w:ind w:firstLine="701"/>
      <w:jc w:val="both"/>
    </w:pPr>
    <w:rPr>
      <w:rFonts w:eastAsia="Times New Roman"/>
    </w:rPr>
  </w:style>
  <w:style w:type="character" w:customStyle="1" w:styleId="22">
    <w:name w:val="Основной текст с отступом 2 Знак"/>
    <w:link w:val="21"/>
    <w:uiPriority w:val="99"/>
    <w:qFormat/>
    <w:rPr>
      <w:sz w:val="24"/>
      <w:szCs w:val="24"/>
      <w:lang w:val="ru-RU" w:eastAsia="ru-RU" w:bidi="ar-SA"/>
    </w:rPr>
  </w:style>
  <w:style w:type="character" w:customStyle="1" w:styleId="FontStyle12">
    <w:name w:val="Font Style12"/>
    <w:qFormat/>
    <w:rPr>
      <w:rFonts w:ascii="Times New Roman" w:hAnsi="Times New Roman" w:cs="Times New Roman"/>
      <w:b/>
      <w:bCs/>
      <w:sz w:val="22"/>
      <w:szCs w:val="22"/>
    </w:rPr>
  </w:style>
  <w:style w:type="paragraph" w:styleId="aff1">
    <w:name w:val="No Spacing"/>
    <w:link w:val="aff2"/>
    <w:uiPriority w:val="1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f2">
    <w:name w:val="Без интервала Знак"/>
    <w:link w:val="aff1"/>
    <w:uiPriority w:val="1"/>
    <w:qFormat/>
    <w:locked/>
    <w:rPr>
      <w:rFonts w:ascii="Calibri" w:eastAsia="Arial" w:hAnsi="Calibri"/>
      <w:sz w:val="22"/>
      <w:szCs w:val="22"/>
      <w:lang w:eastAsia="ar-SA" w:bidi="ar-SA"/>
    </w:rPr>
  </w:style>
  <w:style w:type="character" w:customStyle="1" w:styleId="aa">
    <w:name w:val="Текст примечания Знак"/>
    <w:basedOn w:val="a0"/>
    <w:link w:val="a9"/>
    <w:qFormat/>
    <w:rPr>
      <w:rFonts w:eastAsia="Calibri"/>
    </w:rPr>
  </w:style>
  <w:style w:type="character" w:customStyle="1" w:styleId="ac">
    <w:name w:val="Тема примечания Знак"/>
    <w:basedOn w:val="aa"/>
    <w:link w:val="ab"/>
    <w:qFormat/>
    <w:rPr>
      <w:rFonts w:eastAsia="Calibri"/>
      <w:b/>
      <w:bCs/>
    </w:rPr>
  </w:style>
  <w:style w:type="paragraph" w:styleId="aff3">
    <w:name w:val="List Paragraph"/>
    <w:basedOn w:val="a"/>
    <w:uiPriority w:val="34"/>
    <w:qFormat/>
    <w:pPr>
      <w:ind w:left="720"/>
      <w:contextualSpacing/>
    </w:pPr>
    <w:rPr>
      <w:rFonts w:eastAsia="Times New Roman"/>
      <w:sz w:val="24"/>
      <w:szCs w:val="24"/>
    </w:rPr>
  </w:style>
  <w:style w:type="character" w:customStyle="1" w:styleId="1f0">
    <w:name w:val="Текст Знак1"/>
    <w:basedOn w:val="a0"/>
    <w:qFormat/>
    <w:rPr>
      <w:rFonts w:ascii="Consolas" w:eastAsia="Calibri" w:hAnsi="Consolas" w:cs="Consolas"/>
      <w:sz w:val="21"/>
      <w:szCs w:val="21"/>
    </w:rPr>
  </w:style>
  <w:style w:type="paragraph" w:customStyle="1" w:styleId="aff4">
    <w:name w:val="Стиль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10">
    <w:name w:val="Абзац списка1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12">
    <w:name w:val="Без интервала1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1f1">
    <w:name w:val="Рецензия1"/>
    <w:hidden/>
    <w:uiPriority w:val="99"/>
    <w:semiHidden/>
    <w:qFormat/>
    <w:rPr>
      <w:rFonts w:eastAsia="Calibri"/>
      <w:sz w:val="28"/>
      <w:szCs w:val="28"/>
    </w:rPr>
  </w:style>
  <w:style w:type="character" w:customStyle="1" w:styleId="fontstyle01">
    <w:name w:val="fontstyle01"/>
    <w:basedOn w:val="a0"/>
    <w:qFormat/>
    <w:rPr>
      <w:rFonts w:ascii="TimesNewRomanPSMT" w:eastAsia="TimesNewRomanPSMT" w:hAnsi="TimesNewRomanPSMT" w:hint="eastAsia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07503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mles.ru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B4E668-1D18-42B4-9711-6099EB5BE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7</Pages>
  <Words>18733</Words>
  <Characters>106783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ГФУ</Company>
  <LinksUpToDate>false</LinksUpToDate>
  <CharactersWithSpaces>125266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Кузнецова Юлия Равильевна</cp:lastModifiedBy>
  <cp:revision>7</cp:revision>
  <cp:lastPrinted>2024-06-26T03:33:00Z</cp:lastPrinted>
  <dcterms:created xsi:type="dcterms:W3CDTF">2024-06-25T09:11:00Z</dcterms:created>
  <dcterms:modified xsi:type="dcterms:W3CDTF">2024-07-08T08:42:00Z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C75A6A71117C4355A3A073151163F1A6_12</vt:lpwstr>
  </property>
</Properties>
</file>