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545C" w:rsidRDefault="00F8545C" w:rsidP="00F8545C">
      <w:pPr>
        <w:pStyle w:val="a3"/>
        <w:ind w:right="-948"/>
        <w:jc w:val="both"/>
        <w:rPr>
          <w:rFonts w:ascii="Arial" w:hAnsi="Arial" w:cs="Arial"/>
          <w:b/>
          <w:sz w:val="28"/>
          <w:szCs w:val="24"/>
        </w:rPr>
      </w:pPr>
      <w:bookmarkStart w:id="0" w:name="_GoBack"/>
      <w:bookmarkEnd w:id="0"/>
      <w:r w:rsidRPr="00F77C23">
        <w:rPr>
          <w:rFonts w:ascii="Arial" w:hAnsi="Arial" w:cs="Arial"/>
          <w:b/>
          <w:sz w:val="28"/>
          <w:szCs w:val="24"/>
        </w:rPr>
        <w:t>РАЗДЕЛ 5</w:t>
      </w:r>
    </w:p>
    <w:p w:rsidR="00F8545C" w:rsidRPr="00F77C23"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r w:rsidRPr="00F77C23">
        <w:rPr>
          <w:rFonts w:ascii="Arial" w:hAnsi="Arial" w:cs="Arial"/>
          <w:b/>
          <w:sz w:val="28"/>
          <w:szCs w:val="24"/>
        </w:rPr>
        <w:t xml:space="preserve">ТРЕБОВАНИЯ К РАЗМЕЩЕНИЮ, ОБОРУДОВАНИЮ, ВНЕШНЕМУ </w:t>
      </w:r>
    </w:p>
    <w:p w:rsidR="00F8545C" w:rsidRDefault="00F8545C" w:rsidP="00F8545C">
      <w:pPr>
        <w:pStyle w:val="a3"/>
        <w:ind w:right="-948"/>
        <w:jc w:val="both"/>
        <w:rPr>
          <w:rFonts w:ascii="Arial" w:hAnsi="Arial" w:cs="Arial"/>
          <w:b/>
          <w:sz w:val="28"/>
          <w:szCs w:val="24"/>
        </w:rPr>
      </w:pPr>
      <w:r w:rsidRPr="00F77C23">
        <w:rPr>
          <w:rFonts w:ascii="Arial" w:hAnsi="Arial" w:cs="Arial"/>
          <w:b/>
          <w:sz w:val="28"/>
          <w:szCs w:val="24"/>
        </w:rPr>
        <w:t>ВИДУ ЭЛЕМЕНТОВ ОДС</w:t>
      </w: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Pr="00EC2B21" w:rsidRDefault="00F8545C" w:rsidP="00F8545C">
      <w:pPr>
        <w:ind w:right="-664"/>
        <w:jc w:val="both"/>
        <w:rPr>
          <w:b/>
          <w:color w:val="2F5496" w:themeColor="accent1" w:themeShade="BF"/>
          <w:sz w:val="24"/>
        </w:rPr>
      </w:pPr>
      <w:r w:rsidRPr="00EC2B21">
        <w:rPr>
          <w:b/>
          <w:color w:val="2F5496" w:themeColor="accent1" w:themeShade="BF"/>
          <w:sz w:val="24"/>
        </w:rPr>
        <w:t>5.1</w:t>
      </w:r>
      <w:r w:rsidRPr="00EC2B21">
        <w:rPr>
          <w:b/>
          <w:color w:val="2F5496" w:themeColor="accent1" w:themeShade="BF"/>
          <w:sz w:val="24"/>
        </w:rPr>
        <w:tab/>
        <w:t>ВРЕМЕННЫЕ ТОРГОВЫЕ ОБЪЕКТЫ</w:t>
      </w:r>
    </w:p>
    <w:p w:rsidR="00F8545C" w:rsidRPr="00EC2B21" w:rsidRDefault="00F8545C" w:rsidP="00F8545C">
      <w:pPr>
        <w:ind w:right="-664"/>
        <w:jc w:val="both"/>
        <w:rPr>
          <w:sz w:val="24"/>
        </w:rPr>
      </w:pPr>
    </w:p>
    <w:p w:rsidR="00F8545C" w:rsidRPr="00EC2B21" w:rsidRDefault="00F8545C" w:rsidP="00F8545C">
      <w:pPr>
        <w:ind w:right="-664"/>
        <w:jc w:val="both"/>
        <w:rPr>
          <w:sz w:val="24"/>
        </w:rPr>
      </w:pPr>
      <w:r w:rsidRPr="00EC2B21">
        <w:rPr>
          <w:sz w:val="24"/>
        </w:rPr>
        <w:t>В целях настоящего Стандарта к временным торговым объектам относятся</w:t>
      </w:r>
    </w:p>
    <w:p w:rsidR="00F8545C" w:rsidRPr="00EC2B21" w:rsidRDefault="00F8545C" w:rsidP="00F8545C">
      <w:pPr>
        <w:ind w:right="-664"/>
        <w:jc w:val="both"/>
        <w:rPr>
          <w:sz w:val="24"/>
        </w:rPr>
      </w:pPr>
    </w:p>
    <w:p w:rsidR="00F8545C" w:rsidRPr="00EC2B21" w:rsidRDefault="00F8545C" w:rsidP="00F8545C">
      <w:pPr>
        <w:ind w:right="-664"/>
        <w:jc w:val="both"/>
        <w:rPr>
          <w:sz w:val="24"/>
        </w:rPr>
      </w:pPr>
      <w:r w:rsidRPr="00EC2B21">
        <w:rPr>
          <w:sz w:val="24"/>
        </w:rPr>
        <w:t>•</w:t>
      </w:r>
      <w:r w:rsidRPr="00EC2B21">
        <w:rPr>
          <w:sz w:val="24"/>
        </w:rPr>
        <w:tab/>
        <w:t>торговые прилавки</w:t>
      </w:r>
    </w:p>
    <w:p w:rsidR="00F8545C" w:rsidRPr="00EC2B21" w:rsidRDefault="00F8545C" w:rsidP="00F8545C">
      <w:pPr>
        <w:ind w:right="-664"/>
        <w:jc w:val="both"/>
        <w:rPr>
          <w:sz w:val="24"/>
        </w:rPr>
      </w:pPr>
      <w:r w:rsidRPr="00EC2B21">
        <w:rPr>
          <w:sz w:val="24"/>
        </w:rPr>
        <w:t>•</w:t>
      </w:r>
      <w:r w:rsidRPr="00EC2B21">
        <w:rPr>
          <w:sz w:val="24"/>
        </w:rPr>
        <w:tab/>
        <w:t>торговые (вендинговые) автоматы</w:t>
      </w:r>
    </w:p>
    <w:p w:rsidR="00F8545C" w:rsidRPr="00EC2B21" w:rsidRDefault="00F8545C" w:rsidP="00F8545C">
      <w:pPr>
        <w:ind w:right="-664"/>
        <w:jc w:val="both"/>
        <w:rPr>
          <w:sz w:val="24"/>
        </w:rPr>
      </w:pPr>
    </w:p>
    <w:p w:rsidR="00F8545C" w:rsidRPr="00EC2B21" w:rsidRDefault="00F8545C" w:rsidP="00F8545C">
      <w:pPr>
        <w:ind w:right="-664"/>
        <w:jc w:val="both"/>
        <w:rPr>
          <w:sz w:val="24"/>
        </w:rPr>
      </w:pPr>
      <w:r w:rsidRPr="00EC2B21">
        <w:rPr>
          <w:sz w:val="24"/>
        </w:rPr>
        <w:t>Торговые прилавки размещаются в специально выделенных зонах ОДС (с расширенным комплексом услуг).</w:t>
      </w:r>
    </w:p>
    <w:p w:rsidR="00F8545C" w:rsidRPr="00EC2B21" w:rsidRDefault="00F8545C" w:rsidP="00F8545C">
      <w:pPr>
        <w:ind w:right="-664"/>
        <w:jc w:val="both"/>
        <w:rPr>
          <w:sz w:val="24"/>
        </w:rPr>
      </w:pPr>
    </w:p>
    <w:p w:rsidR="00F8545C" w:rsidRPr="00EC2B21" w:rsidRDefault="00F8545C" w:rsidP="00F8545C">
      <w:pPr>
        <w:ind w:right="-664"/>
        <w:jc w:val="both"/>
        <w:rPr>
          <w:sz w:val="24"/>
        </w:rPr>
      </w:pPr>
      <w:r w:rsidRPr="00EC2B21">
        <w:rPr>
          <w:sz w:val="24"/>
        </w:rPr>
        <w:t xml:space="preserve">Торговые прилавки используются для продажи фермерской продукции (овощи, ягоды, цветы, продукции животноводства), собирательства (грибы, ягоды, орехи), </w:t>
      </w:r>
      <w:r w:rsidRPr="00EC2B21">
        <w:rPr>
          <w:sz w:val="24"/>
        </w:rPr>
        <w:lastRenderedPageBreak/>
        <w:t>ремесленных изделий, сувениров.</w:t>
      </w:r>
    </w:p>
    <w:p w:rsidR="00F8545C" w:rsidRPr="00EC2B21" w:rsidRDefault="00F8545C" w:rsidP="00F8545C">
      <w:pPr>
        <w:ind w:right="-664"/>
        <w:jc w:val="both"/>
        <w:rPr>
          <w:sz w:val="24"/>
        </w:rPr>
      </w:pPr>
    </w:p>
    <w:p w:rsidR="00F8545C" w:rsidRPr="00EC2B21" w:rsidRDefault="00F8545C" w:rsidP="00F8545C">
      <w:pPr>
        <w:ind w:right="-664"/>
        <w:jc w:val="both"/>
        <w:rPr>
          <w:sz w:val="24"/>
        </w:rPr>
      </w:pPr>
      <w:r w:rsidRPr="00EC2B21">
        <w:rPr>
          <w:sz w:val="24"/>
        </w:rPr>
        <w:t>Торговый прилавок может быть оборудован местом для сидения продавца (тип 1) или дополнительными полками для выкладки товара (тип 2).</w:t>
      </w:r>
    </w:p>
    <w:p w:rsidR="00F8545C" w:rsidRPr="00EC2B21" w:rsidRDefault="00F8545C" w:rsidP="00F8545C">
      <w:pPr>
        <w:ind w:right="-664"/>
        <w:jc w:val="both"/>
        <w:rPr>
          <w:sz w:val="24"/>
        </w:rPr>
      </w:pPr>
    </w:p>
    <w:p w:rsidR="00F8545C" w:rsidRPr="00EC2B21" w:rsidRDefault="00F8545C" w:rsidP="00F8545C">
      <w:pPr>
        <w:ind w:right="-664"/>
        <w:jc w:val="both"/>
        <w:rPr>
          <w:sz w:val="24"/>
        </w:rPr>
      </w:pPr>
      <w:r w:rsidRPr="00EC2B21">
        <w:rPr>
          <w:sz w:val="24"/>
        </w:rPr>
        <w:t>Допускается блокированное и/или групповое размещение до 4-5 торговых прилавков. Рекомендуемое расстояние между торговыми рядами — 5–6 м.</w:t>
      </w:r>
    </w:p>
    <w:p w:rsidR="00F8545C" w:rsidRPr="00EC2B21" w:rsidRDefault="00F8545C" w:rsidP="00F8545C">
      <w:pPr>
        <w:ind w:right="-664"/>
        <w:jc w:val="both"/>
        <w:rPr>
          <w:sz w:val="24"/>
        </w:rPr>
      </w:pPr>
    </w:p>
    <w:p w:rsidR="00F8545C" w:rsidRDefault="00F8545C" w:rsidP="00F8545C">
      <w:pPr>
        <w:ind w:right="-664"/>
        <w:jc w:val="both"/>
        <w:rPr>
          <w:sz w:val="24"/>
        </w:rPr>
      </w:pPr>
      <w:r w:rsidRPr="00EC2B21">
        <w:rPr>
          <w:sz w:val="24"/>
        </w:rPr>
        <w:t>Максимальная высота торговой палатки составляет 3 м. Максимальные размеры в плане — 3 х 4 м.</w:t>
      </w:r>
    </w:p>
    <w:p w:rsidR="00F8545C" w:rsidRDefault="00F8545C" w:rsidP="00F8545C">
      <w:pPr>
        <w:ind w:right="-664"/>
        <w:jc w:val="both"/>
        <w:rPr>
          <w:sz w:val="24"/>
        </w:rPr>
      </w:pPr>
    </w:p>
    <w:p w:rsidR="00F8545C" w:rsidRDefault="00F8545C" w:rsidP="00F8545C">
      <w:pPr>
        <w:ind w:right="-664"/>
        <w:jc w:val="both"/>
        <w:rPr>
          <w:sz w:val="24"/>
        </w:rPr>
      </w:pPr>
      <w:r>
        <w:rPr>
          <w:noProof/>
          <w:lang w:eastAsia="ru-RU"/>
        </w:rPr>
        <w:drawing>
          <wp:inline distT="0" distB="0" distL="0" distR="0" wp14:anchorId="4466BCA9" wp14:editId="34607F4E">
            <wp:extent cx="2772333" cy="2001329"/>
            <wp:effectExtent l="0" t="0" r="0" b="0"/>
            <wp:docPr id="1709" name="image2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68.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78089" cy="2005484"/>
                    </a:xfrm>
                    <a:prstGeom prst="rect">
                      <a:avLst/>
                    </a:prstGeom>
                  </pic:spPr>
                </pic:pic>
              </a:graphicData>
            </a:graphic>
          </wp:inline>
        </w:drawing>
      </w:r>
      <w:r>
        <w:rPr>
          <w:sz w:val="24"/>
        </w:rPr>
        <w:t xml:space="preserve"> </w:t>
      </w:r>
      <w:r>
        <w:rPr>
          <w:noProof/>
          <w:lang w:eastAsia="ru-RU"/>
        </w:rPr>
        <w:drawing>
          <wp:inline distT="0" distB="0" distL="0" distR="0" wp14:anchorId="750099FE" wp14:editId="33208A21">
            <wp:extent cx="2803585" cy="1998824"/>
            <wp:effectExtent l="0" t="0" r="0" b="1905"/>
            <wp:docPr id="1710" name="image2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69.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04516" cy="1999488"/>
                    </a:xfrm>
                    <a:prstGeom prst="rect">
                      <a:avLst/>
                    </a:prstGeom>
                  </pic:spPr>
                </pic:pic>
              </a:graphicData>
            </a:graphic>
          </wp:inline>
        </w:drawing>
      </w:r>
    </w:p>
    <w:p w:rsidR="00F8545C" w:rsidRDefault="00F8545C" w:rsidP="00F8545C">
      <w:pPr>
        <w:ind w:right="-664"/>
        <w:jc w:val="both"/>
        <w:rPr>
          <w:sz w:val="24"/>
        </w:rPr>
      </w:pPr>
    </w:p>
    <w:p w:rsidR="00F8545C" w:rsidRDefault="00F8545C" w:rsidP="00F8545C">
      <w:pPr>
        <w:ind w:right="-664"/>
        <w:jc w:val="both"/>
        <w:rPr>
          <w:sz w:val="24"/>
        </w:rPr>
      </w:pPr>
      <w:r>
        <w:rPr>
          <w:noProof/>
          <w:lang w:eastAsia="ru-RU"/>
        </w:rPr>
        <w:drawing>
          <wp:inline distT="0" distB="0" distL="0" distR="0" wp14:anchorId="025FDA5A" wp14:editId="32485150">
            <wp:extent cx="2846007" cy="1595722"/>
            <wp:effectExtent l="0" t="0" r="0" b="5080"/>
            <wp:docPr id="1711" name="image2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70.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54220" cy="1600327"/>
                    </a:xfrm>
                    <a:prstGeom prst="rect">
                      <a:avLst/>
                    </a:prstGeom>
                  </pic:spPr>
                </pic:pic>
              </a:graphicData>
            </a:graphic>
          </wp:inline>
        </w:drawing>
      </w:r>
      <w:r>
        <w:rPr>
          <w:sz w:val="24"/>
        </w:rPr>
        <w:t xml:space="preserve"> </w:t>
      </w:r>
      <w:r>
        <w:rPr>
          <w:noProof/>
          <w:lang w:eastAsia="ru-RU"/>
        </w:rPr>
        <w:drawing>
          <wp:inline distT="0" distB="0" distL="0" distR="0" wp14:anchorId="1B6440C2" wp14:editId="70152306">
            <wp:extent cx="2743200" cy="1605328"/>
            <wp:effectExtent l="0" t="0" r="0" b="0"/>
            <wp:docPr id="1712" name="image2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7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986" cy="1605788"/>
                    </a:xfrm>
                    <a:prstGeom prst="rect">
                      <a:avLst/>
                    </a:prstGeom>
                  </pic:spPr>
                </pic:pic>
              </a:graphicData>
            </a:graphic>
          </wp:inline>
        </w:drawing>
      </w: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Pr="00EC2B21" w:rsidRDefault="00F8545C" w:rsidP="00F8545C">
      <w:pPr>
        <w:ind w:right="-664"/>
        <w:jc w:val="both"/>
        <w:rPr>
          <w:sz w:val="24"/>
        </w:rPr>
      </w:pPr>
      <w:r w:rsidRPr="00EC2B21">
        <w:rPr>
          <w:sz w:val="24"/>
        </w:rPr>
        <w:t>Прилавок располагается на высоте 0,8–1,2 м. На прилавке осуществляется выкладка товаров. Под прилавком может размещаться зона временного складирования товара.</w:t>
      </w:r>
    </w:p>
    <w:p w:rsidR="00F8545C" w:rsidRPr="00EC2B21" w:rsidRDefault="00F8545C" w:rsidP="00F8545C">
      <w:pPr>
        <w:ind w:right="-664"/>
        <w:jc w:val="both"/>
        <w:rPr>
          <w:sz w:val="24"/>
        </w:rPr>
      </w:pPr>
      <w:r w:rsidRPr="00EC2B21">
        <w:rPr>
          <w:sz w:val="24"/>
        </w:rPr>
        <w:t>Прилавок оборудуется навесом, который служит для защиты продавца и покупателей от осадков и прямых солнечных лучей. Навес должен иметь вынос 0,4–0,6 м. с лицевой стороны.</w:t>
      </w:r>
    </w:p>
    <w:p w:rsidR="00F8545C" w:rsidRPr="00EC2B21" w:rsidRDefault="00F8545C" w:rsidP="00F8545C">
      <w:pPr>
        <w:ind w:right="-664"/>
        <w:jc w:val="both"/>
        <w:rPr>
          <w:sz w:val="24"/>
        </w:rPr>
      </w:pPr>
    </w:p>
    <w:p w:rsidR="00F8545C" w:rsidRPr="00EC2B21" w:rsidRDefault="00F8545C" w:rsidP="00F8545C">
      <w:pPr>
        <w:ind w:right="-664"/>
        <w:jc w:val="both"/>
        <w:rPr>
          <w:sz w:val="24"/>
        </w:rPr>
      </w:pPr>
      <w:r w:rsidRPr="00EC2B21">
        <w:rPr>
          <w:sz w:val="24"/>
        </w:rPr>
        <w:t>Место размещения торговых прилавков должно иметь твёрдое покрытие (асфальт, асфальтобетон, бетонная плитка), наружное освещение, у прилавков размещаются урны в необходимом количестве (в зависимости от количества прилавков).</w:t>
      </w:r>
    </w:p>
    <w:p w:rsidR="00F8545C" w:rsidRPr="00EC2B21" w:rsidRDefault="00F8545C" w:rsidP="00F8545C">
      <w:pPr>
        <w:ind w:right="-664"/>
        <w:jc w:val="both"/>
        <w:rPr>
          <w:sz w:val="24"/>
        </w:rPr>
      </w:pPr>
    </w:p>
    <w:p w:rsidR="00F8545C" w:rsidRPr="00EC2B21" w:rsidRDefault="00F8545C" w:rsidP="00F8545C">
      <w:pPr>
        <w:ind w:right="-664"/>
        <w:jc w:val="both"/>
        <w:rPr>
          <w:b/>
          <w:color w:val="2F5496" w:themeColor="accent1" w:themeShade="BF"/>
          <w:sz w:val="24"/>
        </w:rPr>
      </w:pPr>
      <w:r w:rsidRPr="00EC2B21">
        <w:rPr>
          <w:b/>
          <w:color w:val="2F5496" w:themeColor="accent1" w:themeShade="BF"/>
          <w:sz w:val="24"/>
        </w:rPr>
        <w:lastRenderedPageBreak/>
        <w:t>ТОРГОВЫЙ (ВЕНДИНГОВЫЙ) АВТОМАТ</w:t>
      </w:r>
    </w:p>
    <w:p w:rsidR="00F8545C" w:rsidRPr="00EC2B21" w:rsidRDefault="00F8545C" w:rsidP="00F8545C">
      <w:pPr>
        <w:ind w:right="-664"/>
        <w:jc w:val="both"/>
        <w:rPr>
          <w:sz w:val="24"/>
        </w:rPr>
      </w:pPr>
    </w:p>
    <w:p w:rsidR="00F8545C" w:rsidRDefault="00F8545C" w:rsidP="00F8545C">
      <w:pPr>
        <w:ind w:right="-664"/>
        <w:jc w:val="both"/>
        <w:rPr>
          <w:sz w:val="24"/>
        </w:rPr>
      </w:pPr>
      <w:r w:rsidRPr="00EC2B21">
        <w:rPr>
          <w:sz w:val="24"/>
        </w:rPr>
        <w:t>Торговый (вендинговый) автомат может быть представлен одиночным или блокированным типом (состоящим из нескольких соединенных автоматов).</w:t>
      </w:r>
    </w:p>
    <w:p w:rsidR="00F8545C" w:rsidRDefault="00F8545C" w:rsidP="00F8545C">
      <w:pPr>
        <w:ind w:right="-664"/>
        <w:jc w:val="both"/>
        <w:rPr>
          <w:sz w:val="24"/>
        </w:rPr>
      </w:pPr>
    </w:p>
    <w:p w:rsidR="00F8545C" w:rsidRDefault="00F8545C" w:rsidP="00F8545C">
      <w:pPr>
        <w:ind w:right="-664"/>
        <w:jc w:val="both"/>
        <w:rPr>
          <w:sz w:val="24"/>
        </w:rPr>
      </w:pPr>
      <w:r>
        <w:rPr>
          <w:noProof/>
          <w:lang w:eastAsia="ru-RU"/>
        </w:rPr>
        <w:drawing>
          <wp:inline distT="0" distB="0" distL="0" distR="0" wp14:anchorId="75ED8122" wp14:editId="337FDB2E">
            <wp:extent cx="3974198" cy="1877568"/>
            <wp:effectExtent l="0" t="0" r="7620" b="8890"/>
            <wp:docPr id="1713" name="image2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7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74198" cy="1877568"/>
                    </a:xfrm>
                    <a:prstGeom prst="rect">
                      <a:avLst/>
                    </a:prstGeom>
                  </pic:spPr>
                </pic:pic>
              </a:graphicData>
            </a:graphic>
          </wp:inline>
        </w:drawing>
      </w:r>
    </w:p>
    <w:p w:rsidR="00F8545C" w:rsidRDefault="00F8545C" w:rsidP="00F8545C">
      <w:pPr>
        <w:ind w:right="-664"/>
        <w:jc w:val="both"/>
        <w:rPr>
          <w:sz w:val="24"/>
        </w:rPr>
      </w:pPr>
    </w:p>
    <w:p w:rsidR="00F8545C" w:rsidRPr="00EC2B21" w:rsidRDefault="00F8545C" w:rsidP="00F8545C">
      <w:pPr>
        <w:ind w:right="-664"/>
        <w:jc w:val="both"/>
        <w:rPr>
          <w:sz w:val="24"/>
        </w:rPr>
      </w:pPr>
      <w:r w:rsidRPr="00EC2B21">
        <w:rPr>
          <w:sz w:val="24"/>
        </w:rPr>
        <w:t>Торговые автоматы могут устанавливаться на территориях, прилегающих к таким ОДС, как киоск, павильон, пункт общественного питания, СТО, при условии наличия точки подключения.</w:t>
      </w:r>
    </w:p>
    <w:p w:rsidR="00F8545C" w:rsidRPr="00EC2B21" w:rsidRDefault="00F8545C" w:rsidP="00F8545C">
      <w:pPr>
        <w:ind w:right="-664"/>
        <w:jc w:val="both"/>
        <w:rPr>
          <w:sz w:val="24"/>
        </w:rPr>
      </w:pPr>
    </w:p>
    <w:p w:rsidR="00F8545C" w:rsidRPr="00EC2B21" w:rsidRDefault="00F8545C" w:rsidP="00F8545C">
      <w:pPr>
        <w:ind w:right="-664"/>
        <w:jc w:val="both"/>
        <w:rPr>
          <w:sz w:val="24"/>
        </w:rPr>
      </w:pPr>
      <w:r w:rsidRPr="00EC2B21">
        <w:rPr>
          <w:sz w:val="24"/>
        </w:rPr>
        <w:t>Устройство электроснабжения торгового автомата при помощи воздушной линии электропередач не допускается.</w:t>
      </w:r>
    </w:p>
    <w:p w:rsidR="00F8545C" w:rsidRPr="00EC2B21" w:rsidRDefault="00F8545C" w:rsidP="00F8545C">
      <w:pPr>
        <w:ind w:right="-664"/>
        <w:jc w:val="both"/>
        <w:rPr>
          <w:sz w:val="24"/>
        </w:rPr>
      </w:pPr>
    </w:p>
    <w:p w:rsidR="00F8545C" w:rsidRPr="00EC2B21" w:rsidRDefault="00F8545C" w:rsidP="00F8545C">
      <w:pPr>
        <w:ind w:right="-664"/>
        <w:jc w:val="both"/>
        <w:rPr>
          <w:sz w:val="24"/>
        </w:rPr>
      </w:pPr>
      <w:r w:rsidRPr="00EC2B21">
        <w:rPr>
          <w:sz w:val="24"/>
        </w:rPr>
        <w:t>Требования к конструкции, техническому оснащению и режиму обслуживания торговых автоматов, через которые реализуются напитки и продукты питания, устанавливаются ГОСТ Р 57621-2017 Услуги торговли. Продажа скоропортящихся пищевых продуктов через торговые автоматы. Требования.</w:t>
      </w:r>
    </w:p>
    <w:p w:rsidR="00F8545C" w:rsidRPr="00EC2B21" w:rsidRDefault="00F8545C" w:rsidP="00F8545C">
      <w:pPr>
        <w:ind w:right="-664"/>
        <w:jc w:val="both"/>
        <w:rPr>
          <w:sz w:val="24"/>
        </w:rPr>
      </w:pPr>
    </w:p>
    <w:p w:rsidR="00F8545C" w:rsidRPr="00EC2B21" w:rsidRDefault="00F8545C" w:rsidP="00F8545C">
      <w:pPr>
        <w:ind w:right="-664"/>
        <w:jc w:val="both"/>
        <w:rPr>
          <w:sz w:val="24"/>
        </w:rPr>
      </w:pPr>
      <w:r w:rsidRPr="00EC2B21">
        <w:rPr>
          <w:sz w:val="24"/>
        </w:rPr>
        <w:t>На корпусе автомата должна быть размещена инструкция по его использованию и контактные данные обслуживающей организации. Оформление корпуса автомата может включать информацию о названии обслуживающего предприятия и видах реализуемых товаров в форме шрифтовых композиций с включением логотипа и элементов фирменного стиля. Площадь, занятая графической информацией, не должна превышать 30% от общей площади поверхности автомата.</w:t>
      </w:r>
    </w:p>
    <w:p w:rsidR="00F8545C" w:rsidRPr="00EC2B21" w:rsidRDefault="00F8545C" w:rsidP="00F8545C">
      <w:pPr>
        <w:ind w:right="-664"/>
        <w:jc w:val="both"/>
        <w:rPr>
          <w:sz w:val="24"/>
        </w:rPr>
      </w:pPr>
    </w:p>
    <w:p w:rsidR="00F8545C" w:rsidRPr="00EC2B21" w:rsidRDefault="00F8545C" w:rsidP="00F8545C">
      <w:pPr>
        <w:ind w:right="-664"/>
        <w:jc w:val="both"/>
        <w:rPr>
          <w:sz w:val="24"/>
        </w:rPr>
      </w:pPr>
      <w:r w:rsidRPr="00EC2B21">
        <w:rPr>
          <w:sz w:val="24"/>
        </w:rPr>
        <w:t>Нанесение на корпус торгового автомата полноцветных изображений запрещается.</w:t>
      </w:r>
    </w:p>
    <w:p w:rsidR="00F8545C" w:rsidRDefault="00F8545C" w:rsidP="00F8545C">
      <w:pPr>
        <w:ind w:right="-664"/>
        <w:jc w:val="both"/>
        <w:rPr>
          <w:sz w:val="24"/>
        </w:rPr>
      </w:pPr>
      <w:r w:rsidRPr="00EC2B21">
        <w:rPr>
          <w:sz w:val="24"/>
        </w:rPr>
        <w:t>Урна для мусора должна размещаться на расстоянии не более 1 м. от торгового автомата.</w:t>
      </w:r>
    </w:p>
    <w:p w:rsidR="00F8545C" w:rsidRPr="00EC2B21" w:rsidRDefault="00F8545C" w:rsidP="00F8545C">
      <w:pPr>
        <w:ind w:right="-664"/>
        <w:jc w:val="both"/>
        <w:rPr>
          <w:b/>
          <w:color w:val="2F5496" w:themeColor="accent1" w:themeShade="BF"/>
          <w:sz w:val="24"/>
        </w:rPr>
      </w:pPr>
      <w:r w:rsidRPr="00EC2B21">
        <w:rPr>
          <w:b/>
          <w:color w:val="2F5496" w:themeColor="accent1" w:themeShade="BF"/>
          <w:sz w:val="24"/>
        </w:rPr>
        <w:t>5.2</w:t>
      </w:r>
      <w:r w:rsidRPr="00EC2B21">
        <w:rPr>
          <w:b/>
          <w:color w:val="2F5496" w:themeColor="accent1" w:themeShade="BF"/>
          <w:sz w:val="24"/>
        </w:rPr>
        <w:tab/>
        <w:t>ОБЩЕСТВЕННЫЕ ТУАЛЕТЫ</w:t>
      </w:r>
    </w:p>
    <w:p w:rsidR="00F8545C" w:rsidRPr="00EC2B21" w:rsidRDefault="00F8545C" w:rsidP="00F8545C">
      <w:pPr>
        <w:ind w:right="-664"/>
        <w:jc w:val="both"/>
        <w:rPr>
          <w:sz w:val="24"/>
        </w:rPr>
      </w:pPr>
    </w:p>
    <w:p w:rsidR="00F8545C" w:rsidRPr="00EC2B21" w:rsidRDefault="00F8545C" w:rsidP="00F8545C">
      <w:pPr>
        <w:ind w:right="-664"/>
        <w:jc w:val="both"/>
        <w:rPr>
          <w:sz w:val="24"/>
        </w:rPr>
      </w:pPr>
      <w:r w:rsidRPr="00EC2B21">
        <w:rPr>
          <w:sz w:val="24"/>
        </w:rPr>
        <w:t>Каждый ОДС должен быть оснащён общественным туалетом, вместимость которого определяется исходя из расчётного количества участников дорожного движения, которые пользуются услугами данного ОДС.</w:t>
      </w:r>
    </w:p>
    <w:p w:rsidR="00F8545C" w:rsidRPr="00EC2B21" w:rsidRDefault="00F8545C" w:rsidP="00F8545C">
      <w:pPr>
        <w:ind w:right="-664"/>
        <w:jc w:val="both"/>
        <w:rPr>
          <w:sz w:val="24"/>
        </w:rPr>
      </w:pPr>
    </w:p>
    <w:p w:rsidR="00F8545C" w:rsidRPr="00EC2B21" w:rsidRDefault="00F8545C" w:rsidP="00F8545C">
      <w:pPr>
        <w:ind w:right="-664"/>
        <w:jc w:val="both"/>
        <w:rPr>
          <w:b/>
          <w:color w:val="2F5496" w:themeColor="accent1" w:themeShade="BF"/>
          <w:sz w:val="24"/>
        </w:rPr>
      </w:pPr>
      <w:r w:rsidRPr="00EC2B21">
        <w:rPr>
          <w:b/>
          <w:color w:val="2F5496" w:themeColor="accent1" w:themeShade="BF"/>
          <w:sz w:val="24"/>
        </w:rPr>
        <w:t>РАЗМЕЩЕНИЕ ОБЩЕСТВЕННЫХ ТУАЛЕТОВ</w:t>
      </w:r>
    </w:p>
    <w:p w:rsidR="00F8545C" w:rsidRPr="00EC2B21" w:rsidRDefault="00F8545C" w:rsidP="00F8545C">
      <w:pPr>
        <w:ind w:right="-664"/>
        <w:jc w:val="both"/>
        <w:rPr>
          <w:b/>
          <w:sz w:val="24"/>
        </w:rPr>
      </w:pPr>
    </w:p>
    <w:p w:rsidR="00F8545C" w:rsidRPr="00EC2B21" w:rsidRDefault="00F8545C" w:rsidP="00F8545C">
      <w:pPr>
        <w:ind w:right="-664"/>
        <w:jc w:val="both"/>
        <w:rPr>
          <w:sz w:val="24"/>
        </w:rPr>
      </w:pPr>
      <w:r w:rsidRPr="00EC2B21">
        <w:rPr>
          <w:sz w:val="24"/>
        </w:rPr>
        <w:t>Общественные туалеты могут размещаться как в помещениях ОДС (в составе пункта общественного питания, торгового павильона, АЗС, СТО), так и в виде отдельных сооружений в капитальном или нестационарном исполнении.</w:t>
      </w:r>
    </w:p>
    <w:p w:rsidR="00F8545C" w:rsidRPr="00EC2B21" w:rsidRDefault="00F8545C" w:rsidP="00F8545C">
      <w:pPr>
        <w:ind w:right="-664"/>
        <w:jc w:val="both"/>
        <w:rPr>
          <w:sz w:val="24"/>
        </w:rPr>
      </w:pPr>
    </w:p>
    <w:p w:rsidR="00F8545C" w:rsidRPr="00EC2B21" w:rsidRDefault="00F8545C" w:rsidP="00F8545C">
      <w:pPr>
        <w:ind w:right="-664"/>
        <w:jc w:val="both"/>
        <w:rPr>
          <w:b/>
          <w:color w:val="2F5496" w:themeColor="accent1" w:themeShade="BF"/>
          <w:sz w:val="24"/>
        </w:rPr>
      </w:pPr>
      <w:r w:rsidRPr="00EC2B21">
        <w:rPr>
          <w:b/>
          <w:color w:val="2F5496" w:themeColor="accent1" w:themeShade="BF"/>
          <w:sz w:val="24"/>
        </w:rPr>
        <w:t>РАЗМЕРЫ И КОНСТРУКТИВНЫЕ ОСОБЕННОСТИ</w:t>
      </w:r>
    </w:p>
    <w:p w:rsidR="00F8545C" w:rsidRPr="00EC2B21" w:rsidRDefault="00F8545C" w:rsidP="00F8545C">
      <w:pPr>
        <w:ind w:right="-664"/>
        <w:jc w:val="both"/>
        <w:rPr>
          <w:sz w:val="24"/>
        </w:rPr>
      </w:pPr>
    </w:p>
    <w:p w:rsidR="00F8545C" w:rsidRPr="00EC2B21" w:rsidRDefault="00F8545C" w:rsidP="00F8545C">
      <w:pPr>
        <w:ind w:right="-664"/>
        <w:jc w:val="both"/>
        <w:rPr>
          <w:sz w:val="24"/>
        </w:rPr>
      </w:pPr>
      <w:r w:rsidRPr="00EC2B21">
        <w:rPr>
          <w:sz w:val="24"/>
        </w:rPr>
        <w:t>При установке (строительстве) отдельно стоящих общественных туалетов возможно применение трёх типов туалетов в зависимости от размеров:</w:t>
      </w:r>
    </w:p>
    <w:p w:rsidR="00F8545C" w:rsidRPr="00EC2B21" w:rsidRDefault="00F8545C" w:rsidP="00F8545C">
      <w:pPr>
        <w:ind w:right="-664"/>
        <w:jc w:val="both"/>
        <w:rPr>
          <w:sz w:val="24"/>
        </w:rPr>
      </w:pPr>
    </w:p>
    <w:p w:rsidR="00F8545C" w:rsidRPr="00EC2B21" w:rsidRDefault="00F8545C" w:rsidP="00F8545C">
      <w:pPr>
        <w:ind w:right="-664"/>
        <w:jc w:val="both"/>
        <w:rPr>
          <w:sz w:val="24"/>
        </w:rPr>
      </w:pPr>
      <w:r w:rsidRPr="00EC2B21">
        <w:rPr>
          <w:sz w:val="24"/>
        </w:rPr>
        <w:t>Тип 1: туалет индивидуального пользования – одинарная кабинка;</w:t>
      </w:r>
    </w:p>
    <w:p w:rsidR="00F8545C" w:rsidRPr="00EC2B21" w:rsidRDefault="00F8545C" w:rsidP="00F8545C">
      <w:pPr>
        <w:ind w:right="-664"/>
        <w:jc w:val="both"/>
        <w:rPr>
          <w:sz w:val="24"/>
        </w:rPr>
      </w:pPr>
      <w:r w:rsidRPr="00EC2B21">
        <w:rPr>
          <w:sz w:val="24"/>
        </w:rPr>
        <w:t>Тип 2: туалет малый – двойная кабинка, с кабиной для МГН;</w:t>
      </w:r>
    </w:p>
    <w:p w:rsidR="00F8545C" w:rsidRPr="00EC2B21" w:rsidRDefault="00F8545C" w:rsidP="00F8545C">
      <w:pPr>
        <w:ind w:right="-664"/>
        <w:jc w:val="both"/>
        <w:rPr>
          <w:sz w:val="24"/>
        </w:rPr>
      </w:pPr>
      <w:r w:rsidRPr="00EC2B21">
        <w:rPr>
          <w:sz w:val="24"/>
        </w:rPr>
        <w:t>Тип 3: туалет большой – несколько кабинок с технической комнатой и кабиной для МГН (с возможностью устройства душевой кабины)</w:t>
      </w:r>
    </w:p>
    <w:p w:rsidR="00F8545C" w:rsidRPr="00EC2B21" w:rsidRDefault="00F8545C" w:rsidP="00F8545C">
      <w:pPr>
        <w:ind w:right="-664"/>
        <w:jc w:val="both"/>
        <w:rPr>
          <w:sz w:val="24"/>
        </w:rPr>
      </w:pPr>
    </w:p>
    <w:p w:rsidR="00F8545C" w:rsidRPr="00EC2B21" w:rsidRDefault="00F8545C" w:rsidP="00F8545C">
      <w:pPr>
        <w:ind w:right="-664"/>
        <w:jc w:val="both"/>
        <w:rPr>
          <w:b/>
          <w:color w:val="2F5496" w:themeColor="accent1" w:themeShade="BF"/>
          <w:sz w:val="24"/>
        </w:rPr>
      </w:pPr>
      <w:r w:rsidRPr="00EC2B21">
        <w:rPr>
          <w:b/>
          <w:color w:val="2F5496" w:themeColor="accent1" w:themeShade="BF"/>
          <w:sz w:val="24"/>
        </w:rPr>
        <w:t>ГИГИЕНИЧЕСКИЕ ТРЕБОВАНИЯ К ОБЩЕСТВЕННЫМ ТУАЛЕТАМ В КАПИТАЛЬНОМ ИСПОЛНЕНИИ И ПОМЕЩЕНИЯМ ОБЩЕСТВЕННЫХ ТУАЛЕТОВ</w:t>
      </w:r>
    </w:p>
    <w:p w:rsidR="00F8545C" w:rsidRPr="00EC2B21" w:rsidRDefault="00F8545C" w:rsidP="00F8545C">
      <w:pPr>
        <w:ind w:right="-664"/>
        <w:jc w:val="both"/>
        <w:rPr>
          <w:color w:val="2F5496" w:themeColor="accent1" w:themeShade="BF"/>
          <w:sz w:val="24"/>
        </w:rPr>
      </w:pPr>
    </w:p>
    <w:p w:rsidR="00F8545C" w:rsidRPr="00EC2B21" w:rsidRDefault="00F8545C" w:rsidP="00F8545C">
      <w:pPr>
        <w:ind w:right="-664"/>
        <w:jc w:val="both"/>
        <w:rPr>
          <w:color w:val="2F5496" w:themeColor="accent1" w:themeShade="BF"/>
          <w:sz w:val="24"/>
        </w:rPr>
      </w:pPr>
      <w:r w:rsidRPr="00EC2B21">
        <w:rPr>
          <w:color w:val="2F5496" w:themeColor="accent1" w:themeShade="BF"/>
          <w:sz w:val="24"/>
        </w:rPr>
        <w:t>Общественный туалет должен иметь следующий набор помещений:</w:t>
      </w:r>
    </w:p>
    <w:p w:rsidR="00F8545C" w:rsidRPr="00EC2B21" w:rsidRDefault="00F8545C" w:rsidP="00F8545C">
      <w:pPr>
        <w:ind w:right="-664"/>
        <w:jc w:val="both"/>
        <w:rPr>
          <w:sz w:val="24"/>
        </w:rPr>
      </w:pPr>
    </w:p>
    <w:p w:rsidR="00F8545C" w:rsidRPr="00EC2B21" w:rsidRDefault="00F8545C" w:rsidP="00F8545C">
      <w:pPr>
        <w:ind w:right="-664"/>
        <w:jc w:val="both"/>
        <w:rPr>
          <w:sz w:val="24"/>
        </w:rPr>
      </w:pPr>
      <w:r w:rsidRPr="00EC2B21">
        <w:rPr>
          <w:sz w:val="24"/>
        </w:rPr>
        <w:t>•</w:t>
      </w:r>
      <w:r w:rsidRPr="00EC2B21">
        <w:rPr>
          <w:sz w:val="24"/>
        </w:rPr>
        <w:tab/>
        <w:t>входной тамбур;</w:t>
      </w:r>
    </w:p>
    <w:p w:rsidR="00F8545C" w:rsidRPr="00EC2B21" w:rsidRDefault="00F8545C" w:rsidP="00F8545C">
      <w:pPr>
        <w:ind w:right="-664"/>
        <w:jc w:val="both"/>
        <w:rPr>
          <w:sz w:val="24"/>
        </w:rPr>
      </w:pPr>
      <w:r w:rsidRPr="00EC2B21">
        <w:rPr>
          <w:sz w:val="24"/>
        </w:rPr>
        <w:t>•</w:t>
      </w:r>
      <w:r w:rsidRPr="00EC2B21">
        <w:rPr>
          <w:sz w:val="24"/>
        </w:rPr>
        <w:tab/>
        <w:t>помещение для дежурного персонала;</w:t>
      </w:r>
    </w:p>
    <w:p w:rsidR="00F8545C" w:rsidRPr="00EC2B21" w:rsidRDefault="00F8545C" w:rsidP="00F8545C">
      <w:pPr>
        <w:ind w:right="-664"/>
        <w:jc w:val="both"/>
        <w:rPr>
          <w:sz w:val="24"/>
        </w:rPr>
      </w:pPr>
      <w:r w:rsidRPr="00EC2B21">
        <w:rPr>
          <w:sz w:val="24"/>
        </w:rPr>
        <w:t>•</w:t>
      </w:r>
      <w:r w:rsidRPr="00EC2B21">
        <w:rPr>
          <w:sz w:val="24"/>
        </w:rPr>
        <w:tab/>
        <w:t>шлюзы с установкой умывальных раковин;</w:t>
      </w:r>
    </w:p>
    <w:p w:rsidR="00F8545C" w:rsidRPr="00EC2B21" w:rsidRDefault="00F8545C" w:rsidP="00F8545C">
      <w:pPr>
        <w:ind w:right="-664"/>
        <w:jc w:val="both"/>
        <w:rPr>
          <w:sz w:val="24"/>
        </w:rPr>
      </w:pPr>
      <w:r w:rsidRPr="00EC2B21">
        <w:rPr>
          <w:sz w:val="24"/>
        </w:rPr>
        <w:t>•</w:t>
      </w:r>
      <w:r w:rsidRPr="00EC2B21">
        <w:rPr>
          <w:sz w:val="24"/>
        </w:rPr>
        <w:tab/>
        <w:t>помещение для индивидуальных кабин с закрывающимися дверями (перегородки между кабинками должны иметь высоту не менее 1,25 м);</w:t>
      </w:r>
    </w:p>
    <w:p w:rsidR="00F8545C" w:rsidRPr="00EC2B21" w:rsidRDefault="00F8545C" w:rsidP="00F8545C">
      <w:pPr>
        <w:ind w:right="-664"/>
        <w:jc w:val="both"/>
        <w:rPr>
          <w:sz w:val="24"/>
        </w:rPr>
      </w:pPr>
      <w:r w:rsidRPr="00EC2B21">
        <w:rPr>
          <w:sz w:val="24"/>
        </w:rPr>
        <w:t>•</w:t>
      </w:r>
      <w:r w:rsidRPr="00EC2B21">
        <w:rPr>
          <w:sz w:val="24"/>
        </w:rPr>
        <w:tab/>
        <w:t>в мужском отделении - помещение для писсуаров;</w:t>
      </w:r>
    </w:p>
    <w:p w:rsidR="00F8545C" w:rsidRPr="00EC2B21" w:rsidRDefault="00F8545C" w:rsidP="00F8545C">
      <w:pPr>
        <w:ind w:right="-664"/>
        <w:jc w:val="both"/>
        <w:rPr>
          <w:sz w:val="24"/>
        </w:rPr>
      </w:pPr>
      <w:r w:rsidRPr="00EC2B21">
        <w:rPr>
          <w:sz w:val="24"/>
        </w:rPr>
        <w:t>•</w:t>
      </w:r>
      <w:r w:rsidRPr="00EC2B21">
        <w:rPr>
          <w:sz w:val="24"/>
        </w:rPr>
        <w:tab/>
        <w:t>помещения или шкафы для хранения уборочного инвентаря.</w:t>
      </w:r>
    </w:p>
    <w:p w:rsidR="00F8545C" w:rsidRPr="00EC2B21" w:rsidRDefault="00F8545C" w:rsidP="00F8545C">
      <w:pPr>
        <w:ind w:right="-664"/>
        <w:jc w:val="both"/>
        <w:rPr>
          <w:sz w:val="24"/>
        </w:rPr>
      </w:pPr>
    </w:p>
    <w:p w:rsidR="00F8545C" w:rsidRPr="00EC2B21" w:rsidRDefault="00F8545C" w:rsidP="00F8545C">
      <w:pPr>
        <w:ind w:right="-664"/>
        <w:jc w:val="both"/>
        <w:rPr>
          <w:sz w:val="24"/>
        </w:rPr>
      </w:pPr>
      <w:r w:rsidRPr="00EC2B21">
        <w:rPr>
          <w:sz w:val="24"/>
        </w:rPr>
        <w:t>При проектировании общественного туалета требуется соблюдение норматива площади - не менее 2,5 м на 1 унитаз и 1,5 м на 1 писсуар.</w:t>
      </w:r>
    </w:p>
    <w:p w:rsidR="00F8545C" w:rsidRPr="00EC2B21" w:rsidRDefault="00F8545C" w:rsidP="00F8545C">
      <w:pPr>
        <w:ind w:right="-664"/>
        <w:jc w:val="both"/>
        <w:rPr>
          <w:sz w:val="24"/>
        </w:rPr>
      </w:pPr>
      <w:r w:rsidRPr="00EC2B21">
        <w:rPr>
          <w:sz w:val="24"/>
        </w:rPr>
        <w:t>Высота помещения устанавливается не менее 2,8 м в подземных и встроенных сооружениях, 3,2 м</w:t>
      </w:r>
    </w:p>
    <w:p w:rsidR="00F8545C" w:rsidRPr="00EC2B21" w:rsidRDefault="00F8545C" w:rsidP="00F8545C">
      <w:pPr>
        <w:ind w:right="-664"/>
        <w:jc w:val="both"/>
        <w:rPr>
          <w:sz w:val="24"/>
        </w:rPr>
      </w:pPr>
      <w:r w:rsidRPr="00EC2B21">
        <w:rPr>
          <w:sz w:val="24"/>
        </w:rPr>
        <w:t>- в наземных и отдельно стоящих туалетах.</w:t>
      </w:r>
    </w:p>
    <w:p w:rsidR="00F8545C" w:rsidRPr="00EC2B21" w:rsidRDefault="00F8545C" w:rsidP="00F8545C">
      <w:pPr>
        <w:ind w:right="-664"/>
        <w:jc w:val="both"/>
        <w:rPr>
          <w:sz w:val="24"/>
        </w:rPr>
      </w:pPr>
    </w:p>
    <w:p w:rsidR="00F8545C" w:rsidRDefault="00F8545C" w:rsidP="00F8545C">
      <w:pPr>
        <w:ind w:right="-664"/>
        <w:jc w:val="both"/>
        <w:rPr>
          <w:sz w:val="24"/>
        </w:rPr>
      </w:pPr>
      <w:r w:rsidRPr="00EC2B21">
        <w:rPr>
          <w:sz w:val="24"/>
        </w:rPr>
        <w:t>Общественный туалет должен быть подсоединен к сетям водоснабжения, канализации и отопления. Рекомендуется применение водопроводных кранов рычажного или нажимного действия, а при возможности – управляемых электронными системами. Управление спуском воды в унитазе рекомендуется располагать на боковой стене кабины.</w:t>
      </w: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Pr="00EC2B21" w:rsidRDefault="00F8545C" w:rsidP="00F8545C">
      <w:pPr>
        <w:ind w:right="-664"/>
        <w:jc w:val="both"/>
        <w:rPr>
          <w:b/>
          <w:color w:val="2F5496" w:themeColor="accent1" w:themeShade="BF"/>
          <w:sz w:val="24"/>
        </w:rPr>
      </w:pPr>
      <w:r w:rsidRPr="00EC2B21">
        <w:rPr>
          <w:b/>
          <w:color w:val="2F5496" w:themeColor="accent1" w:themeShade="BF"/>
          <w:sz w:val="24"/>
        </w:rPr>
        <w:t>ТРЕБОВАНИЯ К ОБОРУДОВАНИЮ ОБЩЕСТВЕННОГО ТУАЛЕТА</w:t>
      </w:r>
    </w:p>
    <w:p w:rsidR="00F8545C" w:rsidRPr="00EC2B21" w:rsidRDefault="00F8545C" w:rsidP="00F8545C">
      <w:pPr>
        <w:ind w:right="-664"/>
        <w:jc w:val="both"/>
        <w:rPr>
          <w:sz w:val="24"/>
        </w:rPr>
      </w:pPr>
    </w:p>
    <w:p w:rsidR="00F8545C" w:rsidRPr="00EC2B21" w:rsidRDefault="00F8545C" w:rsidP="00F8545C">
      <w:pPr>
        <w:ind w:right="-664"/>
        <w:jc w:val="both"/>
        <w:rPr>
          <w:sz w:val="24"/>
        </w:rPr>
      </w:pPr>
      <w:r w:rsidRPr="00EC2B21">
        <w:rPr>
          <w:sz w:val="24"/>
        </w:rPr>
        <w:t>Оборудование туалета должно быть антивандальным, легко моющимся, гладким и не скользким. Материалы отделки и оборудования туалета должны иметь санитарно-эпидемиологические заключения. Полы, стены и потолки должны быть отделаны водо- и газонепроницаемыми и шумопоглощающими материалами.</w:t>
      </w:r>
    </w:p>
    <w:p w:rsidR="00F8545C" w:rsidRPr="00EC2B21" w:rsidRDefault="00F8545C" w:rsidP="00F8545C">
      <w:pPr>
        <w:ind w:right="-664"/>
        <w:jc w:val="both"/>
        <w:rPr>
          <w:sz w:val="24"/>
        </w:rPr>
      </w:pPr>
    </w:p>
    <w:p w:rsidR="00F8545C" w:rsidRPr="00EC2B21" w:rsidRDefault="00F8545C" w:rsidP="00F8545C">
      <w:pPr>
        <w:ind w:right="-664"/>
        <w:jc w:val="both"/>
        <w:rPr>
          <w:sz w:val="24"/>
        </w:rPr>
      </w:pPr>
      <w:r w:rsidRPr="00EC2B21">
        <w:rPr>
          <w:sz w:val="24"/>
        </w:rPr>
        <w:t>Оборудование туалетов должно включать: туалетные кабины, умывальник с зеркалом, электророзетка, туалетная бумага, мыло или диспенсер с жидким мылом, бумажные полотенца или электрополотенце, крючки для одежды, корзина для мусора.</w:t>
      </w:r>
    </w:p>
    <w:p w:rsidR="00F8545C" w:rsidRPr="00EC2B21" w:rsidRDefault="00F8545C" w:rsidP="00F8545C">
      <w:pPr>
        <w:ind w:right="-664"/>
        <w:jc w:val="both"/>
        <w:rPr>
          <w:sz w:val="24"/>
        </w:rPr>
      </w:pPr>
    </w:p>
    <w:p w:rsidR="00F8545C" w:rsidRPr="00EC2B21" w:rsidRDefault="00F8545C" w:rsidP="00F8545C">
      <w:pPr>
        <w:ind w:right="-664"/>
        <w:jc w:val="both"/>
        <w:rPr>
          <w:sz w:val="24"/>
        </w:rPr>
      </w:pPr>
      <w:r w:rsidRPr="00EC2B21">
        <w:rPr>
          <w:sz w:val="24"/>
        </w:rPr>
        <w:t>В общественных туалетах должны быть предусмотрены кабины и санитарно-</w:t>
      </w:r>
      <w:r w:rsidRPr="00EC2B21">
        <w:rPr>
          <w:sz w:val="24"/>
        </w:rPr>
        <w:lastRenderedPageBreak/>
        <w:t>техническое оборудование для детей и инвалидов. Оборудование общественных туалетов ОДС должно обеспечивать беспрепятственный доступ инвалидов (включая инвалидов, использующих кресла- коляски и собак-проводников) к указанным объектам.</w:t>
      </w:r>
    </w:p>
    <w:p w:rsidR="00F8545C" w:rsidRPr="00EC2B21" w:rsidRDefault="00F8545C" w:rsidP="00F8545C">
      <w:pPr>
        <w:ind w:right="-664"/>
        <w:jc w:val="both"/>
        <w:rPr>
          <w:sz w:val="24"/>
        </w:rPr>
      </w:pPr>
    </w:p>
    <w:p w:rsidR="00F8545C" w:rsidRPr="00EC2B21" w:rsidRDefault="00F8545C" w:rsidP="00F8545C">
      <w:pPr>
        <w:ind w:right="-664"/>
        <w:jc w:val="both"/>
        <w:rPr>
          <w:sz w:val="24"/>
        </w:rPr>
      </w:pPr>
      <w:r w:rsidRPr="00EC2B21">
        <w:rPr>
          <w:sz w:val="24"/>
        </w:rPr>
        <w:t>Вход рекомендуется устраивать с отметки уровня земли для обеспечения доступа маломобильных групп населения. При невозможности организации входа с уровня земли следует устраивать пандусы с уклоном не более 5% (1/20) в соответствии с требованиями СП 59.13330.2020 Доступность зданий и сооружений для маломобильных групп населения.</w:t>
      </w:r>
    </w:p>
    <w:p w:rsidR="00F8545C" w:rsidRPr="00EC2B21" w:rsidRDefault="00F8545C" w:rsidP="00F8545C">
      <w:pPr>
        <w:ind w:right="-664"/>
        <w:jc w:val="both"/>
        <w:rPr>
          <w:sz w:val="24"/>
        </w:rPr>
      </w:pPr>
    </w:p>
    <w:p w:rsidR="00F8545C" w:rsidRPr="00EC2B21" w:rsidRDefault="00F8545C" w:rsidP="00F8545C">
      <w:pPr>
        <w:ind w:right="-664"/>
        <w:jc w:val="both"/>
        <w:rPr>
          <w:sz w:val="24"/>
        </w:rPr>
      </w:pPr>
      <w:r w:rsidRPr="00EC2B21">
        <w:rPr>
          <w:sz w:val="24"/>
        </w:rPr>
        <w:t>Общественный туалет должен иметь естественное и (или) искусственное освещение, световой коэффициент для отдельно стоящих наземных туалетов - не менее 1:8, электрическое освещение должно обеспечивать в местах установки санитарно-технических приборов не менее 35 люкс.</w:t>
      </w:r>
    </w:p>
    <w:p w:rsidR="00F8545C" w:rsidRPr="00EC2B21" w:rsidRDefault="00F8545C" w:rsidP="00F8545C">
      <w:pPr>
        <w:ind w:right="-664"/>
        <w:jc w:val="both"/>
        <w:rPr>
          <w:sz w:val="24"/>
        </w:rPr>
      </w:pPr>
    </w:p>
    <w:p w:rsidR="00F8545C" w:rsidRPr="00EC2B21" w:rsidRDefault="00F8545C" w:rsidP="00F8545C">
      <w:pPr>
        <w:ind w:right="-664"/>
        <w:jc w:val="both"/>
        <w:rPr>
          <w:b/>
          <w:color w:val="2F5496" w:themeColor="accent1" w:themeShade="BF"/>
          <w:sz w:val="24"/>
        </w:rPr>
      </w:pPr>
      <w:r w:rsidRPr="00EC2B21">
        <w:rPr>
          <w:b/>
          <w:color w:val="2F5496" w:themeColor="accent1" w:themeShade="BF"/>
          <w:sz w:val="24"/>
        </w:rPr>
        <w:t>ТРЕБОВАНИЯ К ВНЕШНЕМУ ВИДУ ОБЩЕСТВЕННОГО ТУАЛЕТА</w:t>
      </w:r>
    </w:p>
    <w:p w:rsidR="00F8545C" w:rsidRPr="00EC2B21" w:rsidRDefault="00F8545C" w:rsidP="00F8545C">
      <w:pPr>
        <w:ind w:right="-664"/>
        <w:jc w:val="both"/>
        <w:rPr>
          <w:sz w:val="24"/>
        </w:rPr>
      </w:pPr>
    </w:p>
    <w:p w:rsidR="00F8545C" w:rsidRPr="00EC2B21" w:rsidRDefault="00F8545C" w:rsidP="00F8545C">
      <w:pPr>
        <w:ind w:right="-664"/>
        <w:jc w:val="both"/>
        <w:rPr>
          <w:sz w:val="24"/>
        </w:rPr>
      </w:pPr>
      <w:r w:rsidRPr="00EC2B21">
        <w:rPr>
          <w:sz w:val="24"/>
        </w:rPr>
        <w:t>В отделке общественных туалетов рекомендуется применять деревянный планкен, древесно- полимерный композит, металлические панели, окрашенные в нейтральные оттенки серого и бежевого цветов (серые – RAL 7003, 7023, 7030, 7037, 7006, бежевые – RAL1001, 1014, 1019). Запрещается нанесение на внешнюю поверхность графики рекламно-информационного характера.</w:t>
      </w:r>
    </w:p>
    <w:p w:rsidR="00F8545C" w:rsidRPr="00EC2B21" w:rsidRDefault="00F8545C" w:rsidP="00F8545C">
      <w:pPr>
        <w:ind w:right="-664"/>
        <w:jc w:val="both"/>
        <w:rPr>
          <w:sz w:val="24"/>
        </w:rPr>
      </w:pPr>
    </w:p>
    <w:p w:rsidR="00F8545C" w:rsidRDefault="00F8545C" w:rsidP="00F8545C">
      <w:pPr>
        <w:ind w:right="-664"/>
        <w:jc w:val="both"/>
        <w:rPr>
          <w:sz w:val="24"/>
        </w:rPr>
      </w:pPr>
      <w:r w:rsidRPr="00EC2B21">
        <w:rPr>
          <w:sz w:val="24"/>
        </w:rPr>
        <w:t>В случае расположения общественного туалета в пределах зоны визуального восприятия основного здания ОДС наружная отделка и цветовое решение выполняется в соответствии с материалами, использованными при отделке основного здания ОДС.</w:t>
      </w:r>
    </w:p>
    <w:p w:rsidR="00F8545C" w:rsidRDefault="00F8545C" w:rsidP="00F8545C">
      <w:pPr>
        <w:ind w:right="-664"/>
        <w:jc w:val="both"/>
        <w:rPr>
          <w:sz w:val="24"/>
        </w:rPr>
      </w:pPr>
      <w:r>
        <w:rPr>
          <w:noProof/>
          <w:lang w:eastAsia="ru-RU"/>
        </w:rPr>
        <w:drawing>
          <wp:inline distT="0" distB="0" distL="0" distR="0" wp14:anchorId="4B0847DB" wp14:editId="17B975BA">
            <wp:extent cx="5856472" cy="1604513"/>
            <wp:effectExtent l="0" t="0" r="0" b="0"/>
            <wp:docPr id="1714" name="Рисунок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696" t="62181" r="55166" b="19730"/>
                    <a:stretch/>
                  </pic:blipFill>
                  <pic:spPr bwMode="auto">
                    <a:xfrm>
                      <a:off x="0" y="0"/>
                      <a:ext cx="5871035" cy="1608503"/>
                    </a:xfrm>
                    <a:prstGeom prst="rect">
                      <a:avLst/>
                    </a:prstGeom>
                    <a:ln>
                      <a:noFill/>
                    </a:ln>
                    <a:extLst>
                      <a:ext uri="{53640926-AAD7-44D8-BBD7-CCE9431645EC}">
                        <a14:shadowObscured xmlns:a14="http://schemas.microsoft.com/office/drawing/2010/main"/>
                      </a:ext>
                    </a:extLst>
                  </pic:spPr>
                </pic:pic>
              </a:graphicData>
            </a:graphic>
          </wp:inline>
        </w:drawing>
      </w: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rPr>
          <w:color w:val="2F5496" w:themeColor="accent1" w:themeShade="BF"/>
          <w:sz w:val="24"/>
        </w:rPr>
      </w:pPr>
      <w:r w:rsidRPr="00B328EE">
        <w:rPr>
          <w:color w:val="2F5496" w:themeColor="accent1" w:themeShade="BF"/>
          <w:sz w:val="24"/>
        </w:rPr>
        <w:t>Примеры внешнего вида общественного туалета</w:t>
      </w:r>
    </w:p>
    <w:p w:rsidR="00F8545C" w:rsidRDefault="00F8545C" w:rsidP="00F8545C">
      <w:pPr>
        <w:ind w:right="-664"/>
        <w:rPr>
          <w:color w:val="2F5496" w:themeColor="accent1" w:themeShade="BF"/>
          <w:sz w:val="24"/>
        </w:rPr>
      </w:pPr>
    </w:p>
    <w:p w:rsidR="00F8545C" w:rsidRDefault="00F8545C" w:rsidP="00F8545C">
      <w:pPr>
        <w:ind w:right="-664"/>
        <w:rPr>
          <w:color w:val="2F5496" w:themeColor="accent1" w:themeShade="BF"/>
          <w:sz w:val="24"/>
        </w:rPr>
      </w:pPr>
      <w:r>
        <w:rPr>
          <w:noProof/>
          <w:lang w:eastAsia="ru-RU"/>
        </w:rPr>
        <w:lastRenderedPageBreak/>
        <w:drawing>
          <wp:inline distT="0" distB="0" distL="0" distR="0" wp14:anchorId="40E619E4" wp14:editId="567C17F1">
            <wp:extent cx="3243533" cy="2402914"/>
            <wp:effectExtent l="0" t="0" r="0" b="0"/>
            <wp:docPr id="1715" name="image2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8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2961" cy="2409898"/>
                    </a:xfrm>
                    <a:prstGeom prst="rect">
                      <a:avLst/>
                    </a:prstGeom>
                  </pic:spPr>
                </pic:pic>
              </a:graphicData>
            </a:graphic>
          </wp:inline>
        </w:drawing>
      </w:r>
      <w:r>
        <w:rPr>
          <w:color w:val="2F5496" w:themeColor="accent1" w:themeShade="BF"/>
          <w:sz w:val="24"/>
        </w:rPr>
        <w:t xml:space="preserve"> </w:t>
      </w:r>
      <w:r>
        <w:rPr>
          <w:noProof/>
          <w:lang w:eastAsia="ru-RU"/>
        </w:rPr>
        <w:drawing>
          <wp:inline distT="0" distB="0" distL="0" distR="0" wp14:anchorId="71AF69C4" wp14:editId="71796FA6">
            <wp:extent cx="2468353" cy="2377440"/>
            <wp:effectExtent l="0" t="0" r="8255" b="3810"/>
            <wp:docPr id="1716" name="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8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8353" cy="2377440"/>
                    </a:xfrm>
                    <a:prstGeom prst="rect">
                      <a:avLst/>
                    </a:prstGeom>
                  </pic:spPr>
                </pic:pic>
              </a:graphicData>
            </a:graphic>
          </wp:inline>
        </w:drawing>
      </w:r>
    </w:p>
    <w:p w:rsidR="00F8545C" w:rsidRDefault="00F8545C" w:rsidP="00F8545C">
      <w:pPr>
        <w:ind w:right="-664"/>
        <w:rPr>
          <w:color w:val="2F5496" w:themeColor="accent1" w:themeShade="BF"/>
          <w:sz w:val="24"/>
        </w:rPr>
      </w:pPr>
    </w:p>
    <w:p w:rsidR="00F8545C" w:rsidRPr="00B328EE" w:rsidRDefault="00F8545C" w:rsidP="00F8545C">
      <w:pPr>
        <w:ind w:right="-664"/>
        <w:jc w:val="both"/>
        <w:rPr>
          <w:sz w:val="24"/>
        </w:rPr>
      </w:pPr>
      <w:r w:rsidRPr="00B328EE">
        <w:rPr>
          <w:sz w:val="24"/>
        </w:rPr>
        <w:t>Универсальная кабина с отмосткой</w:t>
      </w:r>
    </w:p>
    <w:p w:rsidR="00F8545C" w:rsidRDefault="00F8545C" w:rsidP="00F8545C">
      <w:pPr>
        <w:ind w:right="-664"/>
        <w:jc w:val="both"/>
        <w:rPr>
          <w:sz w:val="24"/>
        </w:rPr>
      </w:pPr>
    </w:p>
    <w:p w:rsidR="00F8545C" w:rsidRDefault="00F8545C" w:rsidP="00F8545C">
      <w:pPr>
        <w:ind w:right="-664"/>
        <w:jc w:val="both"/>
        <w:rPr>
          <w:sz w:val="24"/>
        </w:rPr>
      </w:pPr>
      <w:r>
        <w:rPr>
          <w:noProof/>
          <w:lang w:eastAsia="ru-RU"/>
        </w:rPr>
        <w:drawing>
          <wp:inline distT="0" distB="0" distL="0" distR="0" wp14:anchorId="5ABD1F6D" wp14:editId="246B76A2">
            <wp:extent cx="3243533" cy="2252146"/>
            <wp:effectExtent l="0" t="0" r="0" b="0"/>
            <wp:docPr id="1717" name="image2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8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1152" cy="2250493"/>
                    </a:xfrm>
                    <a:prstGeom prst="rect">
                      <a:avLst/>
                    </a:prstGeom>
                  </pic:spPr>
                </pic:pic>
              </a:graphicData>
            </a:graphic>
          </wp:inline>
        </w:drawing>
      </w:r>
      <w:r>
        <w:rPr>
          <w:sz w:val="24"/>
        </w:rPr>
        <w:t xml:space="preserve"> </w:t>
      </w:r>
      <w:r>
        <w:rPr>
          <w:noProof/>
          <w:lang w:eastAsia="ru-RU"/>
        </w:rPr>
        <w:drawing>
          <wp:inline distT="0" distB="0" distL="0" distR="0" wp14:anchorId="49B2FD1E" wp14:editId="72A540B0">
            <wp:extent cx="2347256" cy="2199736"/>
            <wp:effectExtent l="0" t="0" r="0" b="0"/>
            <wp:docPr id="1718"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8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5676" cy="2198255"/>
                    </a:xfrm>
                    <a:prstGeom prst="rect">
                      <a:avLst/>
                    </a:prstGeom>
                  </pic:spPr>
                </pic:pic>
              </a:graphicData>
            </a:graphic>
          </wp:inline>
        </w:drawing>
      </w:r>
    </w:p>
    <w:p w:rsidR="00F8545C" w:rsidRDefault="00F8545C" w:rsidP="00F8545C">
      <w:pPr>
        <w:ind w:right="-664"/>
        <w:jc w:val="both"/>
        <w:rPr>
          <w:sz w:val="24"/>
        </w:rPr>
      </w:pPr>
    </w:p>
    <w:p w:rsidR="00F8545C" w:rsidRPr="00B328EE" w:rsidRDefault="00F8545C" w:rsidP="00F8545C">
      <w:pPr>
        <w:ind w:right="-664"/>
        <w:jc w:val="both"/>
        <w:rPr>
          <w:sz w:val="24"/>
        </w:rPr>
      </w:pPr>
      <w:r w:rsidRPr="00B328EE">
        <w:rPr>
          <w:sz w:val="24"/>
        </w:rPr>
        <w:t>Одна кабина + для МГН с отмосткой</w:t>
      </w:r>
    </w:p>
    <w:p w:rsidR="00F8545C" w:rsidRDefault="00F8545C" w:rsidP="00F8545C">
      <w:pPr>
        <w:ind w:right="-664"/>
        <w:jc w:val="both"/>
        <w:rPr>
          <w:sz w:val="24"/>
        </w:rPr>
      </w:pPr>
    </w:p>
    <w:p w:rsidR="00F8545C" w:rsidRDefault="00F8545C" w:rsidP="00F8545C">
      <w:pPr>
        <w:ind w:right="-664"/>
        <w:jc w:val="both"/>
        <w:rPr>
          <w:sz w:val="24"/>
        </w:rPr>
      </w:pPr>
      <w:r>
        <w:rPr>
          <w:noProof/>
          <w:lang w:eastAsia="ru-RU"/>
        </w:rPr>
        <w:drawing>
          <wp:inline distT="0" distB="0" distL="0" distR="0" wp14:anchorId="48AF8324" wp14:editId="1046E8CD">
            <wp:extent cx="3211152" cy="1647645"/>
            <wp:effectExtent l="0" t="0" r="8890" b="0"/>
            <wp:docPr id="1719" name="image2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8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0663" cy="1652525"/>
                    </a:xfrm>
                    <a:prstGeom prst="rect">
                      <a:avLst/>
                    </a:prstGeom>
                  </pic:spPr>
                </pic:pic>
              </a:graphicData>
            </a:graphic>
          </wp:inline>
        </w:drawing>
      </w:r>
      <w:r>
        <w:rPr>
          <w:sz w:val="24"/>
        </w:rPr>
        <w:t xml:space="preserve"> </w:t>
      </w:r>
      <w:r>
        <w:rPr>
          <w:noProof/>
          <w:lang w:eastAsia="ru-RU"/>
        </w:rPr>
        <w:drawing>
          <wp:inline distT="0" distB="0" distL="0" distR="0" wp14:anchorId="0B5DC975" wp14:editId="28063DD6">
            <wp:extent cx="2501660" cy="2169330"/>
            <wp:effectExtent l="0" t="0" r="0" b="2540"/>
            <wp:docPr id="1720" name="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8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1660" cy="2169330"/>
                    </a:xfrm>
                    <a:prstGeom prst="rect">
                      <a:avLst/>
                    </a:prstGeom>
                  </pic:spPr>
                </pic:pic>
              </a:graphicData>
            </a:graphic>
          </wp:inline>
        </w:drawing>
      </w:r>
    </w:p>
    <w:p w:rsidR="00F8545C" w:rsidRDefault="00F8545C" w:rsidP="00F8545C">
      <w:pPr>
        <w:ind w:right="-664"/>
        <w:jc w:val="both"/>
        <w:rPr>
          <w:sz w:val="24"/>
        </w:rPr>
      </w:pPr>
    </w:p>
    <w:p w:rsidR="00F8545C" w:rsidRPr="00B328EE" w:rsidRDefault="00F8545C" w:rsidP="00F8545C">
      <w:pPr>
        <w:ind w:right="-664"/>
        <w:jc w:val="both"/>
        <w:rPr>
          <w:sz w:val="24"/>
        </w:rPr>
      </w:pPr>
      <w:r w:rsidRPr="00B328EE">
        <w:rPr>
          <w:sz w:val="24"/>
        </w:rPr>
        <w:t>Большой туалет</w:t>
      </w: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Pr="00FA59D9" w:rsidRDefault="00F8545C" w:rsidP="00F8545C">
      <w:pPr>
        <w:ind w:right="-664"/>
        <w:jc w:val="both"/>
        <w:rPr>
          <w:b/>
          <w:color w:val="2F5496" w:themeColor="accent1" w:themeShade="BF"/>
          <w:sz w:val="24"/>
        </w:rPr>
      </w:pPr>
      <w:r w:rsidRPr="00FA59D9">
        <w:rPr>
          <w:b/>
          <w:color w:val="2F5496" w:themeColor="accent1" w:themeShade="BF"/>
          <w:sz w:val="24"/>
        </w:rPr>
        <w:t>ПРИМЕРЫ НЕДОПУСТИМОГО ПРИМЕНЕНИЯ ОБЩЕСТВЕННЫХ ТУАЛЕТОВ</w:t>
      </w:r>
    </w:p>
    <w:p w:rsidR="00F8545C" w:rsidRPr="00FA59D9" w:rsidRDefault="00F8545C" w:rsidP="00F8545C">
      <w:pPr>
        <w:ind w:right="-664"/>
        <w:jc w:val="both"/>
        <w:rPr>
          <w:sz w:val="24"/>
        </w:rPr>
      </w:pPr>
    </w:p>
    <w:p w:rsidR="00F8545C" w:rsidRPr="00FA59D9" w:rsidRDefault="00F8545C" w:rsidP="00F8545C">
      <w:pPr>
        <w:ind w:right="-664"/>
        <w:jc w:val="both"/>
        <w:rPr>
          <w:sz w:val="24"/>
        </w:rPr>
      </w:pPr>
      <w:r w:rsidRPr="00FA59D9">
        <w:rPr>
          <w:sz w:val="24"/>
        </w:rPr>
        <w:lastRenderedPageBreak/>
        <w:t>•</w:t>
      </w:r>
      <w:r w:rsidRPr="00FA59D9">
        <w:rPr>
          <w:sz w:val="24"/>
        </w:rPr>
        <w:tab/>
        <w:t>Недопустимо использовать уборные неблагоустроенного типа, без указателя места расположения и не имеющие вывески, на большом расстоянии от ОДС.</w:t>
      </w:r>
    </w:p>
    <w:p w:rsidR="00F8545C" w:rsidRPr="00FA59D9" w:rsidRDefault="00F8545C" w:rsidP="00F8545C">
      <w:pPr>
        <w:ind w:right="-664"/>
        <w:jc w:val="both"/>
        <w:rPr>
          <w:sz w:val="24"/>
        </w:rPr>
      </w:pPr>
    </w:p>
    <w:p w:rsidR="00F8545C" w:rsidRPr="00FA59D9" w:rsidRDefault="00F8545C" w:rsidP="00F8545C">
      <w:pPr>
        <w:ind w:right="-664"/>
        <w:jc w:val="both"/>
        <w:rPr>
          <w:sz w:val="24"/>
        </w:rPr>
      </w:pPr>
      <w:r w:rsidRPr="00FA59D9">
        <w:rPr>
          <w:sz w:val="24"/>
        </w:rPr>
        <w:t>•</w:t>
      </w:r>
      <w:r w:rsidRPr="00FA59D9">
        <w:rPr>
          <w:sz w:val="24"/>
        </w:rPr>
        <w:tab/>
        <w:t>Недопустимо располагать туалет на подтопляемой территории, а также туалет без обеспечения доступа МГН и закрываемый на ключ.</w:t>
      </w:r>
    </w:p>
    <w:p w:rsidR="00F8545C" w:rsidRPr="00FA59D9" w:rsidRDefault="00F8545C" w:rsidP="00F8545C">
      <w:pPr>
        <w:ind w:right="-664"/>
        <w:jc w:val="both"/>
        <w:rPr>
          <w:sz w:val="24"/>
        </w:rPr>
      </w:pPr>
    </w:p>
    <w:p w:rsidR="00F8545C" w:rsidRDefault="00F8545C" w:rsidP="00F8545C">
      <w:pPr>
        <w:ind w:right="-664"/>
        <w:jc w:val="both"/>
        <w:rPr>
          <w:sz w:val="24"/>
        </w:rPr>
      </w:pPr>
      <w:r w:rsidRPr="00FA59D9">
        <w:rPr>
          <w:sz w:val="24"/>
        </w:rPr>
        <w:t>•</w:t>
      </w:r>
      <w:r w:rsidRPr="00FA59D9">
        <w:rPr>
          <w:sz w:val="24"/>
        </w:rPr>
        <w:tab/>
        <w:t>Недопустимо колористическое решение туалета, не соответствующее рекомендуемой цветовой гамме.</w:t>
      </w:r>
    </w:p>
    <w:p w:rsidR="00F8545C" w:rsidRDefault="00F8545C" w:rsidP="00F8545C">
      <w:pPr>
        <w:ind w:right="-664"/>
        <w:jc w:val="both"/>
        <w:rPr>
          <w:sz w:val="24"/>
        </w:rPr>
      </w:pPr>
      <w:r>
        <w:rPr>
          <w:noProof/>
          <w:lang w:eastAsia="ru-RU"/>
        </w:rPr>
        <mc:AlternateContent>
          <mc:Choice Requires="wpg">
            <w:drawing>
              <wp:inline distT="0" distB="0" distL="0" distR="0" wp14:anchorId="127EF44A" wp14:editId="2B6E818B">
                <wp:extent cx="1928043" cy="1422848"/>
                <wp:effectExtent l="19050" t="0" r="0" b="6350"/>
                <wp:docPr id="1721" name="Группа 1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8043" cy="1422848"/>
                          <a:chOff x="861" y="164"/>
                          <a:chExt cx="3288" cy="2426"/>
                        </a:xfrm>
                      </wpg:grpSpPr>
                      <pic:pic xmlns:pic="http://schemas.openxmlformats.org/drawingml/2006/picture">
                        <pic:nvPicPr>
                          <pic:cNvPr id="1722" name="Picture 7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61" y="164"/>
                            <a:ext cx="3288" cy="2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3" name="Line 766"/>
                        <wps:cNvCnPr/>
                        <wps:spPr bwMode="auto">
                          <a:xfrm>
                            <a:off x="904" y="1982"/>
                            <a:ext cx="664" cy="57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724" name="Line 767"/>
                        <wps:cNvCnPr/>
                        <wps:spPr bwMode="auto">
                          <a:xfrm flipV="1">
                            <a:off x="870" y="1985"/>
                            <a:ext cx="588" cy="582"/>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601801" id="Группа 1721" o:spid="_x0000_s1026" style="width:151.8pt;height:112.05pt;mso-position-horizontal-relative:char;mso-position-vertical-relative:line" coordorigin="861,164" coordsize="3288,2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5" o:spid="_x0000_s1027" type="#_x0000_t75" style="position:absolute;left:861;top:164;width:3288;height:2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">
                  <v:imagedata r:id="rId18" o:title=""/>
                </v:shape>
                <v:line id="Line 766" o:spid="_x0000_s1028" style="position:absolute;visibility:visible;mso-wrap-style:square" from="904,1982" to="1568,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" strokecolor="#d2232a" strokeweight="3pt"/>
                <v:line id="Line 767" o:spid="_x0000_s1029" style="position:absolute;flip:y;visibility:visible;mso-wrap-style:square" from="870,1985" to="1458,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" strokecolor="#d2232a" strokeweight="3pt"/>
                <w10:anchorlock/>
              </v:group>
            </w:pict>
          </mc:Fallback>
        </mc:AlternateContent>
      </w:r>
      <w:r>
        <w:rPr>
          <w:sz w:val="24"/>
        </w:rPr>
        <w:t xml:space="preserve"> </w:t>
      </w:r>
      <w:r>
        <w:rPr>
          <w:noProof/>
          <w:lang w:eastAsia="ru-RU"/>
        </w:rPr>
        <mc:AlternateContent>
          <mc:Choice Requires="wpg">
            <w:drawing>
              <wp:inline distT="0" distB="0" distL="0" distR="0" wp14:anchorId="496C6FFC" wp14:editId="6011031E">
                <wp:extent cx="1865958" cy="1431398"/>
                <wp:effectExtent l="19050" t="0" r="1270" b="0"/>
                <wp:docPr id="1725" name="Группа 1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5958" cy="1431398"/>
                          <a:chOff x="4335" y="164"/>
                          <a:chExt cx="3158" cy="2423"/>
                        </a:xfrm>
                      </wpg:grpSpPr>
                      <pic:pic xmlns:pic="http://schemas.openxmlformats.org/drawingml/2006/picture">
                        <pic:nvPicPr>
                          <pic:cNvPr id="1726" name="Picture 7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335" y="164"/>
                            <a:ext cx="3158" cy="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7" name="Line 770"/>
                        <wps:cNvCnPr/>
                        <wps:spPr bwMode="auto">
                          <a:xfrm>
                            <a:off x="4373" y="1972"/>
                            <a:ext cx="664" cy="57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728" name="Line 771"/>
                        <wps:cNvCnPr/>
                        <wps:spPr bwMode="auto">
                          <a:xfrm flipV="1">
                            <a:off x="4339" y="1973"/>
                            <a:ext cx="687" cy="584"/>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3181FC" id="Группа 1725" o:spid="_x0000_s1026" style="width:146.95pt;height:112.7pt;mso-position-horizontal-relative:char;mso-position-vertical-relative:line" coordorigin="4335,164" coordsize="3158,2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">
                <v:shape id="Picture 769" o:spid="_x0000_s1027" type="#_x0000_t75" style="position:absolute;left:4335;top:164;width:315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">
                  <v:imagedata r:id="rId20" o:title=""/>
                </v:shape>
                <v:line id="Line 770" o:spid="_x0000_s1028" style="position:absolute;visibility:visible;mso-wrap-style:square" from="4373,1972" to="5037,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" strokecolor="#d2232a" strokeweight="3pt"/>
                <v:line id="Line 771" o:spid="_x0000_s1029" style="position:absolute;flip:y;visibility:visible;mso-wrap-style:square" from="4339,1973" to="5026,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" strokecolor="#d2232a" strokeweight="3pt"/>
                <w10:anchorlock/>
              </v:group>
            </w:pict>
          </mc:Fallback>
        </mc:AlternateContent>
      </w:r>
      <w:r>
        <w:rPr>
          <w:sz w:val="24"/>
        </w:rPr>
        <w:t xml:space="preserve"> </w:t>
      </w:r>
      <w:r>
        <w:rPr>
          <w:noProof/>
          <w:lang w:eastAsia="ru-RU"/>
        </w:rPr>
        <mc:AlternateContent>
          <mc:Choice Requires="wpg">
            <w:drawing>
              <wp:inline distT="0" distB="0" distL="0" distR="0" wp14:anchorId="07B1774F" wp14:editId="3E3ACA45">
                <wp:extent cx="1664593" cy="1415221"/>
                <wp:effectExtent l="19050" t="0" r="0" b="13970"/>
                <wp:docPr id="1729" name="Группа 1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593" cy="1415221"/>
                          <a:chOff x="7647" y="162"/>
                          <a:chExt cx="2852" cy="2425"/>
                        </a:xfrm>
                      </wpg:grpSpPr>
                      <pic:pic xmlns:pic="http://schemas.openxmlformats.org/drawingml/2006/picture">
                        <pic:nvPicPr>
                          <pic:cNvPr id="1730" name="Picture 77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664" y="162"/>
                            <a:ext cx="2835" cy="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1" name="Line 774"/>
                        <wps:cNvCnPr/>
                        <wps:spPr bwMode="auto">
                          <a:xfrm>
                            <a:off x="7680" y="1992"/>
                            <a:ext cx="665" cy="57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732" name="Line 775"/>
                        <wps:cNvCnPr/>
                        <wps:spPr bwMode="auto">
                          <a:xfrm flipV="1">
                            <a:off x="7647" y="1993"/>
                            <a:ext cx="698" cy="584"/>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DBA7C5" id="Группа 1729" o:spid="_x0000_s1026" style="width:131.05pt;height:111.45pt;mso-position-horizontal-relative:char;mso-position-vertical-relative:line" coordorigin="7647,162" coordsize="2852,2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">
                <v:shape id="Picture 773" o:spid="_x0000_s1027" type="#_x0000_t75" style="position:absolute;left:7664;top:162;width:2835;height: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">
                  <v:imagedata r:id="rId22" o:title=""/>
                </v:shape>
                <v:line id="Line 774" o:spid="_x0000_s1028" style="position:absolute;visibility:visible;mso-wrap-style:square" from="7680,1992" to="8345,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" strokecolor="#d2232a" strokeweight="3pt"/>
                <v:line id="Line 775" o:spid="_x0000_s1029" style="position:absolute;flip:y;visibility:visible;mso-wrap-style:square" from="7647,1993" to="8345,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" strokecolor="#d2232a" strokeweight="3pt"/>
                <w10:anchorlock/>
              </v:group>
            </w:pict>
          </mc:Fallback>
        </mc:AlternateContent>
      </w:r>
    </w:p>
    <w:p w:rsidR="00F8545C" w:rsidRDefault="00F8545C" w:rsidP="00F8545C">
      <w:pPr>
        <w:ind w:right="-664"/>
        <w:jc w:val="both"/>
        <w:rPr>
          <w:sz w:val="24"/>
        </w:rPr>
      </w:pPr>
    </w:p>
    <w:p w:rsidR="00F8545C" w:rsidRDefault="00F8545C" w:rsidP="00F8545C">
      <w:pPr>
        <w:ind w:right="-664"/>
        <w:jc w:val="both"/>
        <w:rPr>
          <w:sz w:val="24"/>
        </w:rPr>
      </w:pPr>
      <w:r>
        <w:rPr>
          <w:sz w:val="24"/>
        </w:rPr>
        <w:t xml:space="preserve"> </w:t>
      </w:r>
      <w:r>
        <w:rPr>
          <w:noProof/>
          <w:lang w:eastAsia="ru-RU"/>
        </w:rPr>
        <mc:AlternateContent>
          <mc:Choice Requires="wpg">
            <w:drawing>
              <wp:inline distT="0" distB="0" distL="0" distR="0" wp14:anchorId="706E9839" wp14:editId="5DD2B6C5">
                <wp:extent cx="1971378" cy="1461734"/>
                <wp:effectExtent l="0" t="0" r="0" b="24765"/>
                <wp:docPr id="1733" name="Группа 1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378" cy="1461734"/>
                          <a:chOff x="861" y="-2905"/>
                          <a:chExt cx="3315" cy="2458"/>
                        </a:xfrm>
                      </wpg:grpSpPr>
                      <pic:pic xmlns:pic="http://schemas.openxmlformats.org/drawingml/2006/picture">
                        <pic:nvPicPr>
                          <pic:cNvPr id="1734" name="Picture 4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61" y="-2905"/>
                            <a:ext cx="3315"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5" name="Line 468"/>
                        <wps:cNvCnPr/>
                        <wps:spPr bwMode="auto">
                          <a:xfrm>
                            <a:off x="915" y="-1054"/>
                            <a:ext cx="664" cy="57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736" name="Line 469"/>
                        <wps:cNvCnPr/>
                        <wps:spPr bwMode="auto">
                          <a:xfrm flipV="1">
                            <a:off x="881" y="-1054"/>
                            <a:ext cx="698" cy="58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CC3A16" id="Группа 1733" o:spid="_x0000_s1026" style="width:155.25pt;height:115.1pt;mso-position-horizontal-relative:char;mso-position-vertical-relative:line" coordorigin="861,-2905" coordsize="3315,2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">
                <v:shape id="Picture 467" o:spid="_x0000_s1027" type="#_x0000_t75" style="position:absolute;left:861;top:-2905;width:3315;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">
                  <v:imagedata r:id="rId24" o:title=""/>
                </v:shape>
                <v:line id="Line 468" o:spid="_x0000_s1028" style="position:absolute;visibility:visible;mso-wrap-style:square" from="915,-1054" to="157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" strokecolor="#d2232a" strokeweight="3pt"/>
                <v:line id="Line 469" o:spid="_x0000_s1029" style="position:absolute;flip:y;visibility:visible;mso-wrap-style:square" from="881,-1054" to="1579,-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" strokecolor="#d2232a" strokeweight="3pt"/>
                <w10:anchorlock/>
              </v:group>
            </w:pict>
          </mc:Fallback>
        </mc:AlternateContent>
      </w:r>
      <w:r>
        <w:rPr>
          <w:sz w:val="24"/>
        </w:rPr>
        <w:t xml:space="preserve"> </w:t>
      </w:r>
      <w:r>
        <w:rPr>
          <w:noProof/>
          <w:lang w:eastAsia="ru-RU"/>
        </w:rPr>
        <mc:AlternateContent>
          <mc:Choice Requires="wpg">
            <w:drawing>
              <wp:inline distT="0" distB="0" distL="0" distR="0" wp14:anchorId="77BA8B57" wp14:editId="4A807866">
                <wp:extent cx="1694986" cy="1490084"/>
                <wp:effectExtent l="0" t="0" r="635" b="15240"/>
                <wp:docPr id="1737" name="Группа 1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986" cy="1490084"/>
                          <a:chOff x="4319" y="-2905"/>
                          <a:chExt cx="2796" cy="2458"/>
                        </a:xfrm>
                      </wpg:grpSpPr>
                      <pic:pic xmlns:pic="http://schemas.openxmlformats.org/drawingml/2006/picture">
                        <pic:nvPicPr>
                          <pic:cNvPr id="1738" name="Picture 4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319" y="-2905"/>
                            <a:ext cx="2796"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9" name="Line 472"/>
                        <wps:cNvCnPr/>
                        <wps:spPr bwMode="auto">
                          <a:xfrm>
                            <a:off x="4389" y="-1044"/>
                            <a:ext cx="664" cy="57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740" name="Line 473"/>
                        <wps:cNvCnPr/>
                        <wps:spPr bwMode="auto">
                          <a:xfrm flipV="1">
                            <a:off x="4355" y="-969"/>
                            <a:ext cx="687" cy="509"/>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853F1B" id="Группа 1737" o:spid="_x0000_s1026" style="width:133.45pt;height:117.35pt;mso-position-horizontal-relative:char;mso-position-vertical-relative:line" coordorigin="4319,-2905" coordsize="2796,2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">
                <v:shape id="Picture 471" o:spid="_x0000_s1027" type="#_x0000_t75" style="position:absolute;left:4319;top:-2905;width:2796;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">
                  <v:imagedata r:id="rId26" o:title=""/>
                </v:shape>
                <v:line id="Line 472" o:spid="_x0000_s1028" style="position:absolute;visibility:visible;mso-wrap-style:square" from="4389,-1044" to="505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" strokecolor="#d2232a" strokeweight="3pt"/>
                <v:line id="Line 473" o:spid="_x0000_s1029" style="position:absolute;flip:y;visibility:visible;mso-wrap-style:square" from="4355,-969" to="504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" strokecolor="#d2232a" strokeweight="3pt"/>
                <w10:anchorlock/>
              </v:group>
            </w:pict>
          </mc:Fallback>
        </mc:AlternateContent>
      </w:r>
      <w:r>
        <w:rPr>
          <w:sz w:val="24"/>
        </w:rPr>
        <w:t xml:space="preserve"> </w:t>
      </w:r>
      <w:r>
        <w:rPr>
          <w:noProof/>
          <w:lang w:eastAsia="ru-RU"/>
        </w:rPr>
        <mc:AlternateContent>
          <mc:Choice Requires="wpg">
            <w:drawing>
              <wp:inline distT="0" distB="0" distL="0" distR="0" wp14:anchorId="3D97BB32" wp14:editId="00F5345A">
                <wp:extent cx="1985943" cy="1512522"/>
                <wp:effectExtent l="19050" t="0" r="0" b="12065"/>
                <wp:docPr id="1741" name="Группа 1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943" cy="1512522"/>
                          <a:chOff x="7273" y="-2905"/>
                          <a:chExt cx="3227" cy="2458"/>
                        </a:xfrm>
                      </wpg:grpSpPr>
                      <pic:pic xmlns:pic="http://schemas.openxmlformats.org/drawingml/2006/picture">
                        <pic:nvPicPr>
                          <pic:cNvPr id="1742" name="Picture 47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273" y="-2905"/>
                            <a:ext cx="3227"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3" name="Line 476"/>
                        <wps:cNvCnPr/>
                        <wps:spPr bwMode="auto">
                          <a:xfrm>
                            <a:off x="7312" y="-1054"/>
                            <a:ext cx="664" cy="57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744" name="Line 477"/>
                        <wps:cNvCnPr/>
                        <wps:spPr bwMode="auto">
                          <a:xfrm flipV="1">
                            <a:off x="7278" y="-1055"/>
                            <a:ext cx="687" cy="58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65106F" id="Группа 1741" o:spid="_x0000_s1026" style="width:156.35pt;height:119.1pt;mso-position-horizontal-relative:char;mso-position-vertical-relative:line" coordorigin="7273,-2905" coordsize="3227,2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">
                <v:shape id="Picture 475" o:spid="_x0000_s1027" type="#_x0000_t75" style="position:absolute;left:7273;top:-2905;width:3227;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">
                  <v:imagedata r:id="rId28" o:title=""/>
                </v:shape>
                <v:line id="Line 476" o:spid="_x0000_s1028" style="position:absolute;visibility:visible;mso-wrap-style:square" from="7312,-1054" to="797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" strokecolor="#d2232a" strokeweight="3pt"/>
                <v:line id="Line 477" o:spid="_x0000_s1029" style="position:absolute;flip:y;visibility:visible;mso-wrap-style:square" from="7278,-1055" to="796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" strokecolor="#d2232a" strokeweight="3pt"/>
                <w10:anchorlock/>
              </v:group>
            </w:pict>
          </mc:Fallback>
        </mc:AlternateContent>
      </w:r>
    </w:p>
    <w:p w:rsidR="00F8545C" w:rsidRPr="00FA59D9" w:rsidRDefault="00F8545C" w:rsidP="00F8545C">
      <w:pPr>
        <w:ind w:right="-664"/>
        <w:jc w:val="both"/>
        <w:rPr>
          <w:color w:val="2F5496" w:themeColor="accent1" w:themeShade="BF"/>
          <w:sz w:val="24"/>
        </w:rPr>
      </w:pPr>
    </w:p>
    <w:p w:rsidR="00F8545C" w:rsidRPr="00FA59D9" w:rsidRDefault="00F8545C" w:rsidP="00F8545C">
      <w:pPr>
        <w:ind w:right="-664"/>
        <w:jc w:val="both"/>
        <w:rPr>
          <w:color w:val="2F5496" w:themeColor="accent1" w:themeShade="BF"/>
          <w:sz w:val="24"/>
        </w:rPr>
      </w:pPr>
      <w:r w:rsidRPr="00FA59D9">
        <w:rPr>
          <w:color w:val="2F5496" w:themeColor="accent1" w:themeShade="BF"/>
          <w:sz w:val="24"/>
        </w:rPr>
        <w:t>ТРЕБОВАНИЯ К БЛАГОУСТРОЙСТВУ ПРИЛЕГАЮЩЕЙ ТЕРРИТОРИИ</w:t>
      </w:r>
    </w:p>
    <w:p w:rsidR="00F8545C" w:rsidRDefault="00F8545C" w:rsidP="00F8545C">
      <w:pPr>
        <w:ind w:right="-664"/>
        <w:jc w:val="both"/>
        <w:rPr>
          <w:sz w:val="24"/>
        </w:rPr>
      </w:pPr>
    </w:p>
    <w:p w:rsidR="00F8545C" w:rsidRPr="00FA59D9" w:rsidRDefault="00F8545C" w:rsidP="00F8545C">
      <w:pPr>
        <w:ind w:right="-664"/>
        <w:jc w:val="both"/>
        <w:rPr>
          <w:sz w:val="24"/>
        </w:rPr>
      </w:pPr>
      <w:r w:rsidRPr="00FA59D9">
        <w:rPr>
          <w:sz w:val="24"/>
        </w:rPr>
        <w:t>•  Территория вокруг общественного туалета должна быть заасфальтирована или выложена плиткой с уклоном для отвода поверхностных вод;</w:t>
      </w:r>
    </w:p>
    <w:p w:rsidR="00F8545C" w:rsidRDefault="00F8545C" w:rsidP="00F8545C">
      <w:pPr>
        <w:ind w:right="-664"/>
        <w:jc w:val="both"/>
        <w:rPr>
          <w:sz w:val="24"/>
        </w:rPr>
      </w:pPr>
    </w:p>
    <w:p w:rsidR="00F8545C" w:rsidRPr="00FA59D9" w:rsidRDefault="00F8545C" w:rsidP="00F8545C">
      <w:pPr>
        <w:ind w:right="-664"/>
        <w:jc w:val="both"/>
        <w:rPr>
          <w:sz w:val="24"/>
        </w:rPr>
      </w:pPr>
      <w:r w:rsidRPr="00FA59D9">
        <w:rPr>
          <w:sz w:val="24"/>
        </w:rPr>
        <w:t>•  Должно предусматриваться озеленение территории: стационарное (посадка деревьев, кустарников, вертикальное озеленение) либо мобильное (установка контейнеров с растениями, вазонов с цветами);</w:t>
      </w:r>
    </w:p>
    <w:p w:rsidR="00F8545C" w:rsidRPr="00FA59D9" w:rsidRDefault="00F8545C" w:rsidP="00F8545C">
      <w:pPr>
        <w:ind w:right="-664"/>
        <w:jc w:val="both"/>
        <w:rPr>
          <w:sz w:val="24"/>
        </w:rPr>
      </w:pPr>
    </w:p>
    <w:p w:rsidR="00F8545C" w:rsidRPr="00FA59D9" w:rsidRDefault="00F8545C" w:rsidP="00F8545C">
      <w:pPr>
        <w:ind w:right="-664"/>
        <w:jc w:val="both"/>
        <w:rPr>
          <w:sz w:val="24"/>
        </w:rPr>
      </w:pPr>
      <w:r w:rsidRPr="00FA59D9">
        <w:rPr>
          <w:sz w:val="24"/>
        </w:rPr>
        <w:t>•  Освещение территории в соответствии с требованиями, рекомендациями пункта 3.4 настоящего Стандарта.</w:t>
      </w: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Pr="00FA59D9" w:rsidRDefault="00F8545C" w:rsidP="00F8545C">
      <w:pPr>
        <w:ind w:right="-664"/>
        <w:jc w:val="both"/>
        <w:rPr>
          <w:b/>
          <w:color w:val="2F5496" w:themeColor="accent1" w:themeShade="BF"/>
          <w:sz w:val="24"/>
        </w:rPr>
      </w:pPr>
      <w:r w:rsidRPr="00FA59D9">
        <w:rPr>
          <w:b/>
          <w:color w:val="2F5496" w:themeColor="accent1" w:themeShade="BF"/>
          <w:sz w:val="24"/>
        </w:rPr>
        <w:t>5.3.</w:t>
      </w:r>
      <w:r w:rsidRPr="00FA59D9">
        <w:rPr>
          <w:b/>
          <w:color w:val="2F5496" w:themeColor="accent1" w:themeShade="BF"/>
          <w:sz w:val="24"/>
        </w:rPr>
        <w:tab/>
        <w:t>МЕСТА ДЛЯ КУРЕНИЯ</w:t>
      </w:r>
    </w:p>
    <w:p w:rsidR="00F8545C" w:rsidRPr="00FA59D9" w:rsidRDefault="00F8545C" w:rsidP="00F8545C">
      <w:pPr>
        <w:ind w:right="-664"/>
        <w:jc w:val="both"/>
        <w:rPr>
          <w:sz w:val="24"/>
        </w:rPr>
      </w:pPr>
    </w:p>
    <w:p w:rsidR="00F8545C" w:rsidRPr="00FA59D9" w:rsidRDefault="00F8545C" w:rsidP="00F8545C">
      <w:pPr>
        <w:ind w:right="-664"/>
        <w:jc w:val="both"/>
        <w:rPr>
          <w:sz w:val="24"/>
        </w:rPr>
      </w:pPr>
      <w:r w:rsidRPr="00FA59D9">
        <w:rPr>
          <w:sz w:val="24"/>
        </w:rPr>
        <w:lastRenderedPageBreak/>
        <w:t>Рекомендуется на территории каждого ОДС выделять и оснащать специальные места на открытом воздухе для курения табака или потребления никотинсодержащей продукции.</w:t>
      </w:r>
    </w:p>
    <w:p w:rsidR="00F8545C" w:rsidRPr="00FA59D9" w:rsidRDefault="00F8545C" w:rsidP="00F8545C">
      <w:pPr>
        <w:ind w:right="-664"/>
        <w:jc w:val="both"/>
        <w:rPr>
          <w:sz w:val="24"/>
        </w:rPr>
      </w:pPr>
    </w:p>
    <w:p w:rsidR="00F8545C" w:rsidRPr="00FA59D9" w:rsidRDefault="00F8545C" w:rsidP="00F8545C">
      <w:pPr>
        <w:ind w:right="-664"/>
        <w:jc w:val="both"/>
        <w:rPr>
          <w:b/>
          <w:color w:val="2F5496" w:themeColor="accent1" w:themeShade="BF"/>
          <w:sz w:val="24"/>
        </w:rPr>
      </w:pPr>
      <w:r w:rsidRPr="00FA59D9">
        <w:rPr>
          <w:b/>
          <w:color w:val="2F5496" w:themeColor="accent1" w:themeShade="BF"/>
          <w:sz w:val="24"/>
        </w:rPr>
        <w:t>РАЗМЕЩЕНИЕ МЕСТ ДЛЯ КУРЕНИЯ</w:t>
      </w:r>
    </w:p>
    <w:p w:rsidR="00F8545C" w:rsidRPr="00FA59D9" w:rsidRDefault="00F8545C" w:rsidP="00F8545C">
      <w:pPr>
        <w:ind w:right="-664"/>
        <w:jc w:val="both"/>
        <w:rPr>
          <w:color w:val="2F5496" w:themeColor="accent1" w:themeShade="BF"/>
          <w:sz w:val="24"/>
        </w:rPr>
      </w:pPr>
    </w:p>
    <w:p w:rsidR="00F8545C" w:rsidRPr="00FA59D9" w:rsidRDefault="00F8545C" w:rsidP="00F8545C">
      <w:pPr>
        <w:ind w:right="-664"/>
        <w:jc w:val="both"/>
        <w:rPr>
          <w:sz w:val="24"/>
        </w:rPr>
      </w:pPr>
      <w:r w:rsidRPr="00FA59D9">
        <w:rPr>
          <w:sz w:val="24"/>
        </w:rPr>
        <w:t>Места для курения размещаются таким образом, чтобы запах из курительных помещений не проникал в производственные и бытовые помещения, на площадки отдыха. Минимальное расстояние —</w:t>
      </w:r>
    </w:p>
    <w:p w:rsidR="00F8545C" w:rsidRPr="00FA59D9" w:rsidRDefault="00F8545C" w:rsidP="00F8545C">
      <w:pPr>
        <w:ind w:right="-664"/>
        <w:jc w:val="both"/>
        <w:rPr>
          <w:sz w:val="24"/>
        </w:rPr>
      </w:pPr>
      <w:r w:rsidRPr="00FA59D9">
        <w:rPr>
          <w:sz w:val="24"/>
        </w:rPr>
        <w:t>5 метров от зданий или 15 метров от входов в здания.</w:t>
      </w:r>
    </w:p>
    <w:p w:rsidR="00F8545C" w:rsidRPr="00FA59D9" w:rsidRDefault="00F8545C" w:rsidP="00F8545C">
      <w:pPr>
        <w:ind w:right="-664"/>
        <w:jc w:val="both"/>
        <w:rPr>
          <w:sz w:val="24"/>
        </w:rPr>
      </w:pPr>
    </w:p>
    <w:p w:rsidR="00F8545C" w:rsidRPr="00FA59D9" w:rsidRDefault="00F8545C" w:rsidP="00F8545C">
      <w:pPr>
        <w:ind w:right="-664"/>
        <w:jc w:val="both"/>
        <w:rPr>
          <w:sz w:val="24"/>
        </w:rPr>
      </w:pPr>
      <w:r w:rsidRPr="00FA59D9">
        <w:rPr>
          <w:sz w:val="24"/>
        </w:rPr>
        <w:t>Запрещено:</w:t>
      </w:r>
    </w:p>
    <w:p w:rsidR="00F8545C" w:rsidRPr="00FA59D9" w:rsidRDefault="00F8545C" w:rsidP="00F8545C">
      <w:pPr>
        <w:ind w:right="-664"/>
        <w:jc w:val="both"/>
        <w:rPr>
          <w:sz w:val="24"/>
        </w:rPr>
      </w:pPr>
    </w:p>
    <w:p w:rsidR="00F8545C" w:rsidRPr="00FA59D9" w:rsidRDefault="00F8545C" w:rsidP="00F8545C">
      <w:pPr>
        <w:ind w:right="-664"/>
        <w:jc w:val="both"/>
        <w:rPr>
          <w:sz w:val="24"/>
        </w:rPr>
      </w:pPr>
      <w:r w:rsidRPr="00FA59D9">
        <w:rPr>
          <w:sz w:val="24"/>
        </w:rPr>
        <w:t>• устанавливать места для курения возле зон отдыха, детских и спортивных площадок, на объектах особого значения (знаковых, исторических), на территориях пригородного, междугороднего транспорта, на автозаправочных станциях;</w:t>
      </w:r>
    </w:p>
    <w:p w:rsidR="00F8545C" w:rsidRPr="00FA59D9" w:rsidRDefault="00F8545C" w:rsidP="00F8545C">
      <w:pPr>
        <w:ind w:right="-664"/>
        <w:jc w:val="both"/>
        <w:rPr>
          <w:sz w:val="24"/>
        </w:rPr>
      </w:pPr>
      <w:r w:rsidRPr="00FA59D9">
        <w:rPr>
          <w:sz w:val="24"/>
        </w:rPr>
        <w:t>• совмещать зону отдыха с местом для курения.</w:t>
      </w:r>
    </w:p>
    <w:p w:rsidR="00F8545C" w:rsidRPr="00FA59D9" w:rsidRDefault="00F8545C" w:rsidP="00F8545C">
      <w:pPr>
        <w:ind w:right="-664"/>
        <w:jc w:val="both"/>
        <w:rPr>
          <w:sz w:val="24"/>
        </w:rPr>
      </w:pPr>
    </w:p>
    <w:p w:rsidR="00F8545C" w:rsidRPr="00FA59D9" w:rsidRDefault="00F8545C" w:rsidP="00F8545C">
      <w:pPr>
        <w:ind w:right="-664"/>
        <w:jc w:val="both"/>
        <w:rPr>
          <w:b/>
          <w:color w:val="2F5496" w:themeColor="accent1" w:themeShade="BF"/>
          <w:sz w:val="24"/>
        </w:rPr>
      </w:pPr>
      <w:r w:rsidRPr="00FA59D9">
        <w:rPr>
          <w:b/>
          <w:color w:val="2F5496" w:themeColor="accent1" w:themeShade="BF"/>
          <w:sz w:val="24"/>
        </w:rPr>
        <w:t>РАЗМЕРЫ И КОНСТРУКТИВНЫЕ ОСОБЕННОСТИ</w:t>
      </w:r>
    </w:p>
    <w:p w:rsidR="00F8545C" w:rsidRPr="00FA59D9" w:rsidRDefault="00F8545C" w:rsidP="00F8545C">
      <w:pPr>
        <w:ind w:right="-664"/>
        <w:jc w:val="both"/>
        <w:rPr>
          <w:sz w:val="24"/>
        </w:rPr>
      </w:pPr>
    </w:p>
    <w:p w:rsidR="00F8545C" w:rsidRPr="00FA59D9" w:rsidRDefault="00F8545C" w:rsidP="00F8545C">
      <w:pPr>
        <w:ind w:right="-664"/>
        <w:jc w:val="both"/>
        <w:rPr>
          <w:sz w:val="24"/>
        </w:rPr>
      </w:pPr>
      <w:r w:rsidRPr="00FA59D9">
        <w:rPr>
          <w:sz w:val="24"/>
        </w:rPr>
        <w:t>Возможно применение павильонов трёх типов:</w:t>
      </w:r>
    </w:p>
    <w:p w:rsidR="00F8545C" w:rsidRPr="00FA59D9" w:rsidRDefault="00F8545C" w:rsidP="00F8545C">
      <w:pPr>
        <w:ind w:right="-664"/>
        <w:jc w:val="both"/>
        <w:rPr>
          <w:sz w:val="24"/>
        </w:rPr>
      </w:pPr>
    </w:p>
    <w:p w:rsidR="00F8545C" w:rsidRDefault="00F8545C" w:rsidP="00F8545C">
      <w:pPr>
        <w:ind w:right="-664"/>
        <w:jc w:val="both"/>
        <w:rPr>
          <w:sz w:val="24"/>
        </w:rPr>
      </w:pPr>
      <w:r w:rsidRPr="00FA59D9">
        <w:rPr>
          <w:sz w:val="24"/>
        </w:rPr>
        <w:t>Закрытые (с крышей и стенами с 3-х сторон, дверями);</w:t>
      </w:r>
    </w:p>
    <w:p w:rsidR="00F8545C" w:rsidRDefault="00F8545C" w:rsidP="00F8545C">
      <w:pPr>
        <w:ind w:right="-664"/>
        <w:jc w:val="both"/>
        <w:rPr>
          <w:sz w:val="24"/>
        </w:rPr>
      </w:pPr>
    </w:p>
    <w:p w:rsidR="00F8545C" w:rsidRDefault="00F8545C" w:rsidP="00F8545C">
      <w:pPr>
        <w:ind w:right="-664"/>
        <w:jc w:val="both"/>
        <w:rPr>
          <w:sz w:val="24"/>
        </w:rPr>
      </w:pPr>
      <w:r>
        <w:rPr>
          <w:noProof/>
          <w:lang w:eastAsia="ru-RU"/>
        </w:rPr>
        <w:drawing>
          <wp:inline distT="0" distB="0" distL="0" distR="0" wp14:anchorId="59E6033C" wp14:editId="68170AE2">
            <wp:extent cx="1863306" cy="1589808"/>
            <wp:effectExtent l="0" t="0" r="3810" b="0"/>
            <wp:docPr id="1745" name="image2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93.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66497" cy="1592531"/>
                    </a:xfrm>
                    <a:prstGeom prst="rect">
                      <a:avLst/>
                    </a:prstGeom>
                  </pic:spPr>
                </pic:pic>
              </a:graphicData>
            </a:graphic>
          </wp:inline>
        </w:drawing>
      </w:r>
      <w:r>
        <w:rPr>
          <w:sz w:val="24"/>
        </w:rPr>
        <w:t xml:space="preserve"> </w:t>
      </w:r>
      <w:r>
        <w:rPr>
          <w:noProof/>
          <w:lang w:eastAsia="ru-RU"/>
        </w:rPr>
        <w:drawing>
          <wp:inline distT="0" distB="0" distL="0" distR="0" wp14:anchorId="57096F98" wp14:editId="200AFEDA">
            <wp:extent cx="1699403" cy="1586044"/>
            <wp:effectExtent l="0" t="0" r="0" b="0"/>
            <wp:docPr id="1746" name="image2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94.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96594" cy="1583423"/>
                    </a:xfrm>
                    <a:prstGeom prst="rect">
                      <a:avLst/>
                    </a:prstGeom>
                  </pic:spPr>
                </pic:pic>
              </a:graphicData>
            </a:graphic>
          </wp:inline>
        </w:drawing>
      </w:r>
      <w:r>
        <w:rPr>
          <w:sz w:val="24"/>
        </w:rPr>
        <w:t xml:space="preserve"> </w:t>
      </w:r>
      <w:r>
        <w:rPr>
          <w:noProof/>
          <w:lang w:eastAsia="ru-RU"/>
        </w:rPr>
        <w:drawing>
          <wp:inline distT="0" distB="0" distL="0" distR="0" wp14:anchorId="60DFA27F" wp14:editId="7E69CFE7">
            <wp:extent cx="2130724" cy="1591547"/>
            <wp:effectExtent l="0" t="0" r="3175" b="8890"/>
            <wp:docPr id="1747" name="image2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95.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29042" cy="1590290"/>
                    </a:xfrm>
                    <a:prstGeom prst="rect">
                      <a:avLst/>
                    </a:prstGeom>
                  </pic:spPr>
                </pic:pic>
              </a:graphicData>
            </a:graphic>
          </wp:inline>
        </w:drawing>
      </w:r>
    </w:p>
    <w:p w:rsidR="00F8545C" w:rsidRDefault="00F8545C" w:rsidP="00F8545C">
      <w:pPr>
        <w:ind w:right="-664"/>
        <w:jc w:val="both"/>
        <w:rPr>
          <w:sz w:val="24"/>
        </w:rPr>
      </w:pPr>
    </w:p>
    <w:p w:rsidR="00F8545C" w:rsidRDefault="00F8545C" w:rsidP="00F8545C">
      <w:pPr>
        <w:ind w:right="-664"/>
        <w:jc w:val="both"/>
        <w:rPr>
          <w:sz w:val="24"/>
        </w:rPr>
      </w:pPr>
      <w:r>
        <w:rPr>
          <w:noProof/>
          <w:lang w:eastAsia="ru-RU"/>
        </w:rPr>
        <w:drawing>
          <wp:inline distT="0" distB="0" distL="0" distR="0" wp14:anchorId="3C59D518" wp14:editId="5D50BD14">
            <wp:extent cx="5956769" cy="1824586"/>
            <wp:effectExtent l="0" t="0" r="6350" b="4445"/>
            <wp:docPr id="1748" name="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9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56769" cy="1824586"/>
                    </a:xfrm>
                    <a:prstGeom prst="rect">
                      <a:avLst/>
                    </a:prstGeom>
                  </pic:spPr>
                </pic:pic>
              </a:graphicData>
            </a:graphic>
          </wp:inline>
        </w:drawing>
      </w: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Pr="00EB3F16" w:rsidRDefault="00F8545C" w:rsidP="00F8545C">
      <w:pPr>
        <w:ind w:right="-664"/>
        <w:jc w:val="both"/>
        <w:rPr>
          <w:sz w:val="24"/>
        </w:rPr>
      </w:pPr>
      <w:r w:rsidRPr="00EB3F16">
        <w:rPr>
          <w:b/>
          <w:sz w:val="24"/>
        </w:rPr>
        <w:t>Полузакрытые</w:t>
      </w:r>
      <w:r w:rsidRPr="00EB3F16">
        <w:rPr>
          <w:sz w:val="24"/>
        </w:rPr>
        <w:t xml:space="preserve"> (с крышей и стенами с 2-х или 3-х сторон);</w:t>
      </w:r>
    </w:p>
    <w:p w:rsidR="00F8545C" w:rsidRDefault="00F8545C" w:rsidP="00F8545C">
      <w:pPr>
        <w:ind w:right="-664"/>
        <w:jc w:val="both"/>
        <w:rPr>
          <w:sz w:val="24"/>
        </w:rPr>
      </w:pPr>
    </w:p>
    <w:p w:rsidR="00F8545C" w:rsidRDefault="00F8545C" w:rsidP="00F8545C">
      <w:pPr>
        <w:ind w:right="-664"/>
        <w:jc w:val="both"/>
        <w:rPr>
          <w:sz w:val="24"/>
        </w:rPr>
      </w:pPr>
      <w:r>
        <w:rPr>
          <w:noProof/>
          <w:position w:val="5"/>
          <w:sz w:val="20"/>
          <w:lang w:eastAsia="ru-RU"/>
        </w:rPr>
        <w:lastRenderedPageBreak/>
        <w:drawing>
          <wp:inline distT="0" distB="0" distL="0" distR="0" wp14:anchorId="7D728D6A" wp14:editId="2EA823F4">
            <wp:extent cx="1811548" cy="1535014"/>
            <wp:effectExtent l="0" t="0" r="0" b="8255"/>
            <wp:docPr id="1749" name="image2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97.jpeg"/>
                    <pic:cNvPicPr/>
                  </pic:nvPicPr>
                  <pic:blipFill rotWithShape="1">
                    <a:blip r:embed="rId33" cstate="print"/>
                    <a:srcRect r="4110"/>
                    <a:stretch/>
                  </pic:blipFill>
                  <pic:spPr bwMode="auto">
                    <a:xfrm>
                      <a:off x="0" y="0"/>
                      <a:ext cx="1812938" cy="1536192"/>
                    </a:xfrm>
                    <a:prstGeom prst="rect">
                      <a:avLst/>
                    </a:prstGeom>
                    <a:ln>
                      <a:noFill/>
                    </a:ln>
                    <a:extLst>
                      <a:ext uri="{53640926-AAD7-44D8-BBD7-CCE9431645EC}">
                        <a14:shadowObscured xmlns:a14="http://schemas.microsoft.com/office/drawing/2010/main"/>
                      </a:ext>
                    </a:extLst>
                  </pic:spPr>
                </pic:pic>
              </a:graphicData>
            </a:graphic>
          </wp:inline>
        </w:drawing>
      </w:r>
      <w:r>
        <w:rPr>
          <w:sz w:val="24"/>
        </w:rPr>
        <w:t xml:space="preserve"> </w:t>
      </w:r>
      <w:r>
        <w:rPr>
          <w:noProof/>
          <w:sz w:val="20"/>
          <w:lang w:eastAsia="ru-RU"/>
        </w:rPr>
        <w:drawing>
          <wp:inline distT="0" distB="0" distL="0" distR="0" wp14:anchorId="037818A4" wp14:editId="31560C9E">
            <wp:extent cx="1761809" cy="1567243"/>
            <wp:effectExtent l="0" t="0" r="0" b="0"/>
            <wp:docPr id="1750" name="image2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98.jpeg"/>
                    <pic:cNvPicPr/>
                  </pic:nvPicPr>
                  <pic:blipFill>
                    <a:blip r:embed="rId34" cstate="print"/>
                    <a:stretch>
                      <a:fillRect/>
                    </a:stretch>
                  </pic:blipFill>
                  <pic:spPr>
                    <a:xfrm>
                      <a:off x="0" y="0"/>
                      <a:ext cx="1761809" cy="1567243"/>
                    </a:xfrm>
                    <a:prstGeom prst="rect">
                      <a:avLst/>
                    </a:prstGeom>
                  </pic:spPr>
                </pic:pic>
              </a:graphicData>
            </a:graphic>
          </wp:inline>
        </w:drawing>
      </w:r>
      <w:r>
        <w:rPr>
          <w:sz w:val="24"/>
        </w:rPr>
        <w:t xml:space="preserve"> </w:t>
      </w:r>
      <w:r>
        <w:rPr>
          <w:noProof/>
          <w:position w:val="10"/>
          <w:sz w:val="20"/>
          <w:lang w:eastAsia="ru-RU"/>
        </w:rPr>
        <w:drawing>
          <wp:inline distT="0" distB="0" distL="0" distR="0" wp14:anchorId="4D2ED659" wp14:editId="18E20314">
            <wp:extent cx="1915065" cy="1504734"/>
            <wp:effectExtent l="0" t="0" r="9525" b="635"/>
            <wp:docPr id="1751" name="image2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99.jpeg"/>
                    <pic:cNvPicPr/>
                  </pic:nvPicPr>
                  <pic:blipFill rotWithShape="1">
                    <a:blip r:embed="rId35" cstate="print"/>
                    <a:srcRect l="4399" r="6800"/>
                    <a:stretch/>
                  </pic:blipFill>
                  <pic:spPr bwMode="auto">
                    <a:xfrm>
                      <a:off x="0" y="0"/>
                      <a:ext cx="1918611" cy="1507521"/>
                    </a:xfrm>
                    <a:prstGeom prst="rect">
                      <a:avLst/>
                    </a:prstGeom>
                    <a:ln>
                      <a:noFill/>
                    </a:ln>
                    <a:extLst>
                      <a:ext uri="{53640926-AAD7-44D8-BBD7-CCE9431645EC}">
                        <a14:shadowObscured xmlns:a14="http://schemas.microsoft.com/office/drawing/2010/main"/>
                      </a:ext>
                    </a:extLst>
                  </pic:spPr>
                </pic:pic>
              </a:graphicData>
            </a:graphic>
          </wp:inline>
        </w:drawing>
      </w:r>
    </w:p>
    <w:p w:rsidR="00F8545C" w:rsidRDefault="00F8545C" w:rsidP="00F8545C">
      <w:pPr>
        <w:ind w:right="-664"/>
        <w:jc w:val="both"/>
        <w:rPr>
          <w:b/>
          <w:sz w:val="24"/>
        </w:rPr>
      </w:pPr>
    </w:p>
    <w:p w:rsidR="00F8545C" w:rsidRDefault="00F8545C" w:rsidP="00F8545C">
      <w:pPr>
        <w:ind w:right="-664"/>
        <w:jc w:val="both"/>
        <w:rPr>
          <w:sz w:val="24"/>
        </w:rPr>
      </w:pPr>
      <w:r w:rsidRPr="00EB3F16">
        <w:rPr>
          <w:b/>
          <w:sz w:val="24"/>
        </w:rPr>
        <w:t>Открытые</w:t>
      </w:r>
      <w:r w:rsidRPr="00EB3F16">
        <w:rPr>
          <w:sz w:val="24"/>
        </w:rPr>
        <w:t xml:space="preserve"> (с крышей и ограждениями с 3-х сторон).</w:t>
      </w:r>
    </w:p>
    <w:p w:rsidR="00F8545C" w:rsidRDefault="00F8545C" w:rsidP="00F8545C">
      <w:pPr>
        <w:ind w:right="-664"/>
        <w:jc w:val="both"/>
        <w:rPr>
          <w:sz w:val="24"/>
        </w:rPr>
      </w:pPr>
    </w:p>
    <w:p w:rsidR="00F8545C" w:rsidRDefault="00F8545C" w:rsidP="00F8545C">
      <w:pPr>
        <w:ind w:right="-664"/>
        <w:jc w:val="both"/>
        <w:rPr>
          <w:sz w:val="24"/>
        </w:rPr>
      </w:pPr>
      <w:r>
        <w:rPr>
          <w:noProof/>
          <w:lang w:eastAsia="ru-RU"/>
        </w:rPr>
        <w:drawing>
          <wp:inline distT="0" distB="0" distL="0" distR="0" wp14:anchorId="319CDB93" wp14:editId="69A070EA">
            <wp:extent cx="1955182" cy="1282446"/>
            <wp:effectExtent l="0" t="0" r="6985" b="0"/>
            <wp:docPr id="1752" name="image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300.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55182" cy="1282446"/>
                    </a:xfrm>
                    <a:prstGeom prst="rect">
                      <a:avLst/>
                    </a:prstGeom>
                  </pic:spPr>
                </pic:pic>
              </a:graphicData>
            </a:graphic>
          </wp:inline>
        </w:drawing>
      </w:r>
      <w:r>
        <w:rPr>
          <w:sz w:val="24"/>
        </w:rPr>
        <w:t xml:space="preserve"> </w:t>
      </w:r>
      <w:r>
        <w:rPr>
          <w:noProof/>
          <w:lang w:eastAsia="ru-RU"/>
        </w:rPr>
        <w:drawing>
          <wp:inline distT="0" distB="0" distL="0" distR="0" wp14:anchorId="4B18AB08" wp14:editId="0C662C93">
            <wp:extent cx="1602397" cy="1319841"/>
            <wp:effectExtent l="0" t="0" r="0" b="0"/>
            <wp:docPr id="1753" name="image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30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06615" cy="1323316"/>
                    </a:xfrm>
                    <a:prstGeom prst="rect">
                      <a:avLst/>
                    </a:prstGeom>
                  </pic:spPr>
                </pic:pic>
              </a:graphicData>
            </a:graphic>
          </wp:inline>
        </w:drawing>
      </w:r>
      <w:r>
        <w:rPr>
          <w:sz w:val="24"/>
        </w:rPr>
        <w:t xml:space="preserve"> </w:t>
      </w:r>
      <w:r>
        <w:rPr>
          <w:noProof/>
          <w:lang w:eastAsia="ru-RU"/>
        </w:rPr>
        <w:drawing>
          <wp:inline distT="0" distB="0" distL="0" distR="0" wp14:anchorId="46C8AEA3" wp14:editId="1BE075A3">
            <wp:extent cx="1854679" cy="1317652"/>
            <wp:effectExtent l="0" t="0" r="0" b="0"/>
            <wp:docPr id="1754" name="image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302.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58113" cy="1320091"/>
                    </a:xfrm>
                    <a:prstGeom prst="rect">
                      <a:avLst/>
                    </a:prstGeom>
                  </pic:spPr>
                </pic:pic>
              </a:graphicData>
            </a:graphic>
          </wp:inline>
        </w:drawing>
      </w:r>
    </w:p>
    <w:p w:rsidR="00F8545C" w:rsidRDefault="00F8545C" w:rsidP="00F8545C">
      <w:pPr>
        <w:ind w:right="-664"/>
        <w:jc w:val="both"/>
        <w:rPr>
          <w:sz w:val="24"/>
        </w:rPr>
      </w:pPr>
    </w:p>
    <w:p w:rsidR="00F8545C" w:rsidRDefault="00F8545C" w:rsidP="00F8545C">
      <w:pPr>
        <w:ind w:right="-664"/>
        <w:jc w:val="both"/>
        <w:rPr>
          <w:sz w:val="24"/>
        </w:rPr>
      </w:pPr>
      <w:r>
        <w:rPr>
          <w:noProof/>
          <w:lang w:eastAsia="ru-RU"/>
        </w:rPr>
        <w:drawing>
          <wp:inline distT="0" distB="0" distL="0" distR="0" wp14:anchorId="0D0DC091" wp14:editId="63A11FB0">
            <wp:extent cx="5800349" cy="1642872"/>
            <wp:effectExtent l="0" t="0" r="0" b="0"/>
            <wp:docPr id="1755" name="image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303.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00349" cy="1642872"/>
                    </a:xfrm>
                    <a:prstGeom prst="rect">
                      <a:avLst/>
                    </a:prstGeom>
                  </pic:spPr>
                </pic:pic>
              </a:graphicData>
            </a:graphic>
          </wp:inline>
        </w:drawing>
      </w:r>
    </w:p>
    <w:p w:rsidR="00F8545C" w:rsidRDefault="00F8545C" w:rsidP="00F8545C">
      <w:pPr>
        <w:ind w:right="-664"/>
        <w:jc w:val="both"/>
        <w:rPr>
          <w:sz w:val="24"/>
        </w:rPr>
      </w:pPr>
    </w:p>
    <w:p w:rsidR="00F8545C" w:rsidRPr="00EB3F16" w:rsidRDefault="00F8545C" w:rsidP="00F8545C">
      <w:pPr>
        <w:ind w:right="-664"/>
        <w:jc w:val="both"/>
        <w:rPr>
          <w:rFonts w:ascii="Arial" w:hAnsi="Arial" w:cs="Arial"/>
          <w:sz w:val="24"/>
        </w:rPr>
      </w:pPr>
      <w:r w:rsidRPr="00EB3F16">
        <w:rPr>
          <w:rFonts w:ascii="Arial" w:hAnsi="Arial" w:cs="Arial"/>
          <w:sz w:val="24"/>
        </w:rPr>
        <w:t>По вместительности конструкции могут быть предназначены для 1-2 человек (малой вместимости), 2-4 (средние) и более 4 (большой вместимости).</w:t>
      </w:r>
    </w:p>
    <w:p w:rsidR="00F8545C" w:rsidRPr="00EB3F16" w:rsidRDefault="00F8545C" w:rsidP="00F8545C">
      <w:pPr>
        <w:ind w:right="-664"/>
        <w:jc w:val="both"/>
        <w:rPr>
          <w:rFonts w:ascii="Arial" w:hAnsi="Arial" w:cs="Arial"/>
          <w:sz w:val="24"/>
        </w:rPr>
      </w:pPr>
    </w:p>
    <w:p w:rsidR="00F8545C" w:rsidRPr="00EB3F16" w:rsidRDefault="00F8545C" w:rsidP="00F8545C">
      <w:pPr>
        <w:ind w:right="-664"/>
        <w:jc w:val="both"/>
        <w:rPr>
          <w:rFonts w:ascii="Arial" w:hAnsi="Arial" w:cs="Arial"/>
          <w:b/>
          <w:sz w:val="24"/>
        </w:rPr>
      </w:pPr>
      <w:r w:rsidRPr="00EB3F16">
        <w:rPr>
          <w:rFonts w:ascii="Arial" w:hAnsi="Arial" w:cs="Arial"/>
          <w:b/>
          <w:color w:val="2F5496" w:themeColor="accent1" w:themeShade="BF"/>
          <w:sz w:val="24"/>
        </w:rPr>
        <w:t>ПОЖАРНЫЕ ТРЕБОВАНИЯ</w:t>
      </w:r>
    </w:p>
    <w:p w:rsidR="00F8545C" w:rsidRPr="00EB3F16" w:rsidRDefault="00F8545C" w:rsidP="00F8545C">
      <w:pPr>
        <w:ind w:right="-664"/>
        <w:jc w:val="both"/>
        <w:rPr>
          <w:rFonts w:ascii="Arial" w:hAnsi="Arial" w:cs="Arial"/>
          <w:sz w:val="24"/>
        </w:rPr>
      </w:pPr>
    </w:p>
    <w:p w:rsidR="00F8545C" w:rsidRPr="00EB3F16" w:rsidRDefault="00F8545C" w:rsidP="00F8545C">
      <w:pPr>
        <w:ind w:right="-664"/>
        <w:jc w:val="both"/>
        <w:rPr>
          <w:rFonts w:ascii="Arial" w:hAnsi="Arial" w:cs="Arial"/>
          <w:sz w:val="24"/>
        </w:rPr>
      </w:pPr>
      <w:r w:rsidRPr="00EB3F16">
        <w:rPr>
          <w:rFonts w:ascii="Arial" w:hAnsi="Arial" w:cs="Arial"/>
          <w:sz w:val="24"/>
        </w:rPr>
        <w:t>• отделка стен, потолков и полов в павильонах для курения должна быть выполнена из негорючих материалов (стекло, металл, плитка), остальные материалы, в том числе лакокрасочные, должны быть обработаны огнезащитными составами, обработку которыми необходимо обновлять в соответствии с рекомендациями производителей;</w:t>
      </w:r>
    </w:p>
    <w:p w:rsidR="00F8545C" w:rsidRPr="00EB3F16" w:rsidRDefault="00F8545C" w:rsidP="00F8545C">
      <w:pPr>
        <w:ind w:right="-664"/>
        <w:jc w:val="both"/>
        <w:rPr>
          <w:rFonts w:ascii="Arial" w:hAnsi="Arial" w:cs="Arial"/>
          <w:sz w:val="24"/>
        </w:rPr>
      </w:pPr>
      <w:r w:rsidRPr="00EB3F16">
        <w:rPr>
          <w:rFonts w:ascii="Arial" w:hAnsi="Arial" w:cs="Arial"/>
          <w:sz w:val="24"/>
        </w:rPr>
        <w:t>• места, предназначенные для курения, должны быть обозначены специальными знаками, согласно ГОСТ Р 12.4.026 – 2015 — это знак М15 «Курить здесь»;</w:t>
      </w:r>
    </w:p>
    <w:p w:rsidR="00F8545C" w:rsidRPr="00EB3F16" w:rsidRDefault="00F8545C" w:rsidP="00F8545C">
      <w:pPr>
        <w:ind w:right="-664"/>
        <w:jc w:val="both"/>
        <w:rPr>
          <w:rFonts w:ascii="Arial" w:hAnsi="Arial" w:cs="Arial"/>
          <w:sz w:val="24"/>
        </w:rPr>
      </w:pPr>
      <w:r w:rsidRPr="00EB3F16">
        <w:rPr>
          <w:rFonts w:ascii="Arial" w:hAnsi="Arial" w:cs="Arial"/>
          <w:sz w:val="24"/>
        </w:rPr>
        <w:t>• урны должны быть выполнены из металла, размещать их вблизи воспламеняющихся материалов (в том числе возле стены, не обработанной огнезащитным составом) запрещено.</w:t>
      </w: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Default="00F8545C" w:rsidP="00F8545C">
      <w:pPr>
        <w:ind w:right="-664"/>
        <w:jc w:val="both"/>
        <w:rPr>
          <w:sz w:val="24"/>
        </w:rPr>
      </w:pPr>
    </w:p>
    <w:p w:rsidR="00F8545C" w:rsidRPr="00EB3F16" w:rsidRDefault="00F8545C" w:rsidP="00F8545C">
      <w:pPr>
        <w:ind w:right="-664"/>
        <w:jc w:val="both"/>
        <w:rPr>
          <w:rFonts w:ascii="Arial" w:hAnsi="Arial" w:cs="Arial"/>
          <w:b/>
          <w:color w:val="2F5496" w:themeColor="accent1" w:themeShade="BF"/>
          <w:sz w:val="24"/>
        </w:rPr>
      </w:pPr>
      <w:r w:rsidRPr="00EB3F16">
        <w:rPr>
          <w:rFonts w:ascii="Arial" w:hAnsi="Arial" w:cs="Arial"/>
          <w:b/>
          <w:color w:val="2F5496" w:themeColor="accent1" w:themeShade="BF"/>
          <w:sz w:val="24"/>
        </w:rPr>
        <w:t>САНИТАРНО-ГИГИЕНИЧЕСКИЕ ТРЕБОВАНИЯ</w:t>
      </w:r>
    </w:p>
    <w:p w:rsidR="00F8545C" w:rsidRPr="00EB3F16" w:rsidRDefault="00F8545C" w:rsidP="00F8545C">
      <w:pPr>
        <w:ind w:right="-664"/>
        <w:jc w:val="both"/>
        <w:rPr>
          <w:rFonts w:ascii="Arial" w:hAnsi="Arial" w:cs="Arial"/>
          <w:sz w:val="24"/>
        </w:rPr>
      </w:pPr>
    </w:p>
    <w:p w:rsidR="00F8545C" w:rsidRPr="00EB3F16" w:rsidRDefault="00F8545C" w:rsidP="00F8545C">
      <w:pPr>
        <w:ind w:right="-664"/>
        <w:jc w:val="both"/>
        <w:rPr>
          <w:rFonts w:ascii="Arial" w:hAnsi="Arial" w:cs="Arial"/>
          <w:sz w:val="24"/>
        </w:rPr>
      </w:pPr>
      <w:r w:rsidRPr="00EB3F16">
        <w:rPr>
          <w:rFonts w:ascii="Arial" w:hAnsi="Arial" w:cs="Arial"/>
          <w:sz w:val="24"/>
        </w:rPr>
        <w:lastRenderedPageBreak/>
        <w:t>В местах для курения должна обеспечиваться нормальная циркуляция воздуха внутри кабинки: хорошо проветриваться естественным образом (открытые, полузакрытые павильоны) либо должно оборудоваться дополнительно системой вентиляции (павильоны закрытого типа).</w:t>
      </w:r>
    </w:p>
    <w:p w:rsidR="00F8545C" w:rsidRPr="00EB3F16" w:rsidRDefault="00F8545C" w:rsidP="00F8545C">
      <w:pPr>
        <w:ind w:right="-664"/>
        <w:jc w:val="both"/>
        <w:rPr>
          <w:rFonts w:ascii="Arial" w:hAnsi="Arial" w:cs="Arial"/>
          <w:sz w:val="24"/>
        </w:rPr>
      </w:pPr>
    </w:p>
    <w:p w:rsidR="00F8545C" w:rsidRPr="00EB3F16" w:rsidRDefault="00F8545C" w:rsidP="00F8545C">
      <w:pPr>
        <w:ind w:right="-664"/>
        <w:jc w:val="both"/>
        <w:rPr>
          <w:rFonts w:ascii="Arial" w:hAnsi="Arial" w:cs="Arial"/>
          <w:sz w:val="24"/>
        </w:rPr>
      </w:pPr>
      <w:r w:rsidRPr="00EB3F16">
        <w:rPr>
          <w:rFonts w:ascii="Arial" w:hAnsi="Arial" w:cs="Arial"/>
          <w:color w:val="2F5496" w:themeColor="accent1" w:themeShade="BF"/>
          <w:sz w:val="24"/>
        </w:rPr>
        <w:t>Дополнительные требования:</w:t>
      </w:r>
    </w:p>
    <w:p w:rsidR="00F8545C" w:rsidRPr="00EB3F16" w:rsidRDefault="00F8545C" w:rsidP="00F8545C">
      <w:pPr>
        <w:ind w:right="-664"/>
        <w:jc w:val="both"/>
        <w:rPr>
          <w:rFonts w:ascii="Arial" w:hAnsi="Arial" w:cs="Arial"/>
          <w:sz w:val="24"/>
        </w:rPr>
      </w:pPr>
      <w:r w:rsidRPr="00EB3F16">
        <w:rPr>
          <w:rFonts w:ascii="Arial" w:hAnsi="Arial" w:cs="Arial"/>
          <w:sz w:val="24"/>
        </w:rPr>
        <w:t>•</w:t>
      </w:r>
      <w:r w:rsidRPr="00EB3F16">
        <w:rPr>
          <w:rFonts w:ascii="Arial" w:hAnsi="Arial" w:cs="Arial"/>
          <w:sz w:val="24"/>
        </w:rPr>
        <w:tab/>
        <w:t>места для курения должны быть оборудованы пепельницами и урнами;</w:t>
      </w:r>
    </w:p>
    <w:p w:rsidR="00F8545C" w:rsidRPr="00EB3F16" w:rsidRDefault="00F8545C" w:rsidP="00F8545C">
      <w:pPr>
        <w:ind w:right="-664"/>
        <w:jc w:val="both"/>
        <w:rPr>
          <w:rFonts w:ascii="Arial" w:hAnsi="Arial" w:cs="Arial"/>
          <w:sz w:val="24"/>
        </w:rPr>
      </w:pPr>
      <w:r w:rsidRPr="00EB3F16">
        <w:rPr>
          <w:rFonts w:ascii="Arial" w:hAnsi="Arial" w:cs="Arial"/>
          <w:sz w:val="24"/>
        </w:rPr>
        <w:t>•</w:t>
      </w:r>
      <w:r w:rsidRPr="00EB3F16">
        <w:rPr>
          <w:rFonts w:ascii="Arial" w:hAnsi="Arial" w:cs="Arial"/>
          <w:sz w:val="24"/>
        </w:rPr>
        <w:tab/>
        <w:t>обязательно наличие знака «Место для курения или потребления никотинсодержащей продукции»;</w:t>
      </w:r>
    </w:p>
    <w:p w:rsidR="00F8545C" w:rsidRPr="00EB3F16" w:rsidRDefault="00F8545C" w:rsidP="00F8545C">
      <w:pPr>
        <w:ind w:right="-664"/>
        <w:jc w:val="both"/>
        <w:rPr>
          <w:rFonts w:ascii="Arial" w:hAnsi="Arial" w:cs="Arial"/>
          <w:sz w:val="24"/>
        </w:rPr>
      </w:pPr>
      <w:r w:rsidRPr="00EB3F16">
        <w:rPr>
          <w:rFonts w:ascii="Arial" w:hAnsi="Arial" w:cs="Arial"/>
          <w:sz w:val="24"/>
        </w:rPr>
        <w:t>•</w:t>
      </w:r>
      <w:r w:rsidRPr="00EB3F16">
        <w:rPr>
          <w:rFonts w:ascii="Arial" w:hAnsi="Arial" w:cs="Arial"/>
          <w:sz w:val="24"/>
        </w:rPr>
        <w:tab/>
        <w:t>наличие искусственного освещения (при использовании в вечернее и ночное время);</w:t>
      </w:r>
    </w:p>
    <w:p w:rsidR="00F8545C" w:rsidRPr="00EB3F16" w:rsidRDefault="00F8545C" w:rsidP="00F8545C">
      <w:pPr>
        <w:ind w:right="-664"/>
        <w:jc w:val="both"/>
        <w:rPr>
          <w:rFonts w:ascii="Arial" w:hAnsi="Arial" w:cs="Arial"/>
          <w:sz w:val="24"/>
        </w:rPr>
      </w:pPr>
      <w:r w:rsidRPr="00EB3F16">
        <w:rPr>
          <w:rFonts w:ascii="Arial" w:hAnsi="Arial" w:cs="Arial"/>
          <w:sz w:val="24"/>
        </w:rPr>
        <w:t>•</w:t>
      </w:r>
      <w:r w:rsidRPr="00EB3F16">
        <w:rPr>
          <w:rFonts w:ascii="Arial" w:hAnsi="Arial" w:cs="Arial"/>
          <w:sz w:val="24"/>
        </w:rPr>
        <w:tab/>
        <w:t>наличие информационных материалов о вреде табакокурения (стенды).</w:t>
      </w:r>
    </w:p>
    <w:p w:rsidR="00F8545C" w:rsidRPr="00EB3F16" w:rsidRDefault="00F8545C" w:rsidP="00F8545C">
      <w:pPr>
        <w:ind w:right="-664"/>
        <w:jc w:val="both"/>
        <w:rPr>
          <w:rFonts w:ascii="Arial" w:hAnsi="Arial" w:cs="Arial"/>
          <w:sz w:val="24"/>
        </w:rPr>
      </w:pPr>
    </w:p>
    <w:p w:rsidR="00F8545C" w:rsidRPr="00EB3F16" w:rsidRDefault="00F8545C" w:rsidP="00F8545C">
      <w:pPr>
        <w:ind w:right="-664"/>
        <w:jc w:val="both"/>
        <w:rPr>
          <w:rFonts w:ascii="Arial" w:hAnsi="Arial" w:cs="Arial"/>
          <w:b/>
          <w:color w:val="2F5496" w:themeColor="accent1" w:themeShade="BF"/>
          <w:sz w:val="24"/>
        </w:rPr>
      </w:pPr>
      <w:r w:rsidRPr="00EB3F16">
        <w:rPr>
          <w:rFonts w:ascii="Arial" w:hAnsi="Arial" w:cs="Arial"/>
          <w:b/>
          <w:color w:val="2F5496" w:themeColor="accent1" w:themeShade="BF"/>
          <w:sz w:val="24"/>
        </w:rPr>
        <w:t>ТРЕБОВАНИЯ К БЛАГОУСТРОЙСТВУ ПРИЛЕГАЮЩЕЙ ТЕРРИТОРИИ</w:t>
      </w:r>
    </w:p>
    <w:p w:rsidR="00F8545C" w:rsidRPr="00EB3F16" w:rsidRDefault="00F8545C" w:rsidP="00F8545C">
      <w:pPr>
        <w:ind w:right="-664"/>
        <w:jc w:val="both"/>
        <w:rPr>
          <w:rFonts w:ascii="Arial" w:hAnsi="Arial" w:cs="Arial"/>
          <w:sz w:val="24"/>
        </w:rPr>
      </w:pPr>
    </w:p>
    <w:p w:rsidR="00F8545C" w:rsidRPr="00EB3F16" w:rsidRDefault="00F8545C" w:rsidP="00F8545C">
      <w:pPr>
        <w:ind w:right="-664"/>
        <w:jc w:val="both"/>
        <w:rPr>
          <w:rFonts w:ascii="Arial" w:hAnsi="Arial" w:cs="Arial"/>
          <w:sz w:val="24"/>
        </w:rPr>
      </w:pPr>
      <w:r w:rsidRPr="00EB3F16">
        <w:rPr>
          <w:rFonts w:ascii="Arial" w:hAnsi="Arial" w:cs="Arial"/>
          <w:sz w:val="24"/>
        </w:rPr>
        <w:t>•  территория должна иметь усовершенствованное твёрдое покрытие и иметь систему водоотведения;</w:t>
      </w:r>
    </w:p>
    <w:p w:rsidR="00F8545C" w:rsidRPr="00EB3F16" w:rsidRDefault="00F8545C" w:rsidP="00F8545C">
      <w:pPr>
        <w:ind w:right="-664"/>
        <w:jc w:val="both"/>
        <w:rPr>
          <w:rFonts w:ascii="Arial" w:hAnsi="Arial" w:cs="Arial"/>
          <w:sz w:val="24"/>
        </w:rPr>
      </w:pPr>
      <w:r w:rsidRPr="00EB3F16">
        <w:rPr>
          <w:rFonts w:ascii="Arial" w:hAnsi="Arial" w:cs="Arial"/>
          <w:sz w:val="24"/>
        </w:rPr>
        <w:t>• должно предусматриваться озеленение территории: стационарное (устройство газона, цветников, посадка деревьев, кустарников, устройство фигур каркасного озеленения, вертикальное озеленение) либо мобильное (установка контейнеров с растениями, вазонов с цветами);</w:t>
      </w:r>
    </w:p>
    <w:p w:rsidR="00F8545C" w:rsidRPr="00EB3F16" w:rsidRDefault="00F8545C" w:rsidP="00F8545C">
      <w:pPr>
        <w:ind w:right="-664"/>
        <w:jc w:val="both"/>
        <w:rPr>
          <w:rFonts w:ascii="Arial" w:hAnsi="Arial" w:cs="Arial"/>
          <w:sz w:val="24"/>
        </w:rPr>
      </w:pPr>
      <w:r w:rsidRPr="00EB3F16">
        <w:rPr>
          <w:rFonts w:ascii="Arial" w:hAnsi="Arial" w:cs="Arial"/>
          <w:sz w:val="24"/>
        </w:rPr>
        <w:t>• освещение территории в соответствии с требованиями, рекомендациями пункта 3.4 настоящего Стандарта.</w:t>
      </w:r>
    </w:p>
    <w:p w:rsidR="00F8545C" w:rsidRPr="00EB3F16" w:rsidRDefault="00F8545C" w:rsidP="00F8545C">
      <w:pPr>
        <w:ind w:right="-664"/>
        <w:jc w:val="both"/>
        <w:rPr>
          <w:rFonts w:ascii="Arial" w:hAnsi="Arial" w:cs="Arial"/>
          <w:sz w:val="24"/>
        </w:rPr>
      </w:pPr>
    </w:p>
    <w:p w:rsidR="00F8545C" w:rsidRDefault="00F8545C" w:rsidP="00F8545C">
      <w:pPr>
        <w:ind w:right="-664"/>
        <w:jc w:val="both"/>
        <w:rPr>
          <w:rFonts w:ascii="Arial" w:hAnsi="Arial" w:cs="Arial"/>
          <w:b/>
          <w:color w:val="2F5496" w:themeColor="accent1" w:themeShade="BF"/>
          <w:sz w:val="24"/>
        </w:rPr>
      </w:pPr>
    </w:p>
    <w:p w:rsidR="00F8545C" w:rsidRDefault="00F8545C" w:rsidP="00F8545C">
      <w:pPr>
        <w:ind w:right="-664"/>
        <w:jc w:val="both"/>
        <w:rPr>
          <w:rFonts w:ascii="Arial" w:hAnsi="Arial" w:cs="Arial"/>
          <w:b/>
          <w:color w:val="2F5496" w:themeColor="accent1" w:themeShade="BF"/>
          <w:sz w:val="24"/>
        </w:rPr>
      </w:pPr>
    </w:p>
    <w:p w:rsidR="00F8545C" w:rsidRPr="00EB3F16" w:rsidRDefault="00F8545C" w:rsidP="00F8545C">
      <w:pPr>
        <w:ind w:right="-664"/>
        <w:jc w:val="both"/>
        <w:rPr>
          <w:rFonts w:ascii="Arial" w:hAnsi="Arial" w:cs="Arial"/>
          <w:b/>
          <w:color w:val="2F5496" w:themeColor="accent1" w:themeShade="BF"/>
          <w:sz w:val="24"/>
        </w:rPr>
      </w:pPr>
      <w:r w:rsidRPr="00EB3F16">
        <w:rPr>
          <w:rFonts w:ascii="Arial" w:hAnsi="Arial" w:cs="Arial"/>
          <w:b/>
          <w:color w:val="2F5496" w:themeColor="accent1" w:themeShade="BF"/>
          <w:sz w:val="24"/>
        </w:rPr>
        <w:t>5.</w:t>
      </w:r>
      <w:r>
        <w:rPr>
          <w:rFonts w:ascii="Arial" w:hAnsi="Arial" w:cs="Arial"/>
          <w:b/>
          <w:color w:val="2F5496" w:themeColor="accent1" w:themeShade="BF"/>
          <w:sz w:val="24"/>
        </w:rPr>
        <w:t>4</w:t>
      </w:r>
      <w:r w:rsidRPr="00EB3F16">
        <w:rPr>
          <w:rFonts w:ascii="Arial" w:hAnsi="Arial" w:cs="Arial"/>
          <w:b/>
          <w:color w:val="2F5496" w:themeColor="accent1" w:themeShade="BF"/>
          <w:sz w:val="24"/>
        </w:rPr>
        <w:t>.</w:t>
      </w:r>
      <w:r w:rsidRPr="00EB3F16">
        <w:rPr>
          <w:rFonts w:ascii="Arial" w:hAnsi="Arial" w:cs="Arial"/>
          <w:b/>
          <w:color w:val="2F5496" w:themeColor="accent1" w:themeShade="BF"/>
          <w:sz w:val="24"/>
        </w:rPr>
        <w:tab/>
        <w:t>ПУНКТЫ МОЙКИ</w:t>
      </w:r>
    </w:p>
    <w:p w:rsidR="00F8545C" w:rsidRPr="00EB3F16" w:rsidRDefault="00F8545C" w:rsidP="00F8545C">
      <w:pPr>
        <w:ind w:right="-664"/>
        <w:jc w:val="both"/>
        <w:rPr>
          <w:rFonts w:ascii="Arial" w:hAnsi="Arial" w:cs="Arial"/>
          <w:sz w:val="24"/>
        </w:rPr>
      </w:pPr>
    </w:p>
    <w:p w:rsidR="00F8545C" w:rsidRPr="00EB3F16" w:rsidRDefault="00F8545C" w:rsidP="00F8545C">
      <w:pPr>
        <w:ind w:right="-664"/>
        <w:jc w:val="both"/>
        <w:rPr>
          <w:rFonts w:ascii="Arial" w:hAnsi="Arial" w:cs="Arial"/>
          <w:sz w:val="24"/>
        </w:rPr>
      </w:pPr>
      <w:r w:rsidRPr="00EB3F16">
        <w:rPr>
          <w:rFonts w:ascii="Arial" w:hAnsi="Arial" w:cs="Arial"/>
          <w:sz w:val="24"/>
        </w:rPr>
        <w:t>Предназначены для механизированной мойки транспортных средств.</w:t>
      </w:r>
    </w:p>
    <w:p w:rsidR="00F8545C" w:rsidRPr="00EB3F16" w:rsidRDefault="00F8545C" w:rsidP="00F8545C">
      <w:pPr>
        <w:ind w:right="-664"/>
        <w:jc w:val="both"/>
        <w:rPr>
          <w:rFonts w:ascii="Arial" w:hAnsi="Arial" w:cs="Arial"/>
          <w:sz w:val="24"/>
        </w:rPr>
      </w:pPr>
    </w:p>
    <w:p w:rsidR="00F8545C" w:rsidRPr="00EB3F16" w:rsidRDefault="00F8545C" w:rsidP="00F8545C">
      <w:pPr>
        <w:ind w:right="-664"/>
        <w:jc w:val="both"/>
        <w:rPr>
          <w:rFonts w:ascii="Arial" w:hAnsi="Arial" w:cs="Arial"/>
          <w:b/>
          <w:color w:val="2F5496" w:themeColor="accent1" w:themeShade="BF"/>
          <w:sz w:val="24"/>
        </w:rPr>
      </w:pPr>
      <w:r w:rsidRPr="00EB3F16">
        <w:rPr>
          <w:rFonts w:ascii="Arial" w:hAnsi="Arial" w:cs="Arial"/>
          <w:b/>
          <w:color w:val="2F5496" w:themeColor="accent1" w:themeShade="BF"/>
          <w:sz w:val="24"/>
        </w:rPr>
        <w:t>РАЗМЕЩЕНИЕ ПУНКТОВ МОЙКИ</w:t>
      </w:r>
    </w:p>
    <w:p w:rsidR="00F8545C" w:rsidRPr="00EB3F16" w:rsidRDefault="00F8545C" w:rsidP="00F8545C">
      <w:pPr>
        <w:ind w:right="-664"/>
        <w:jc w:val="both"/>
        <w:rPr>
          <w:rFonts w:ascii="Arial" w:hAnsi="Arial" w:cs="Arial"/>
          <w:sz w:val="24"/>
        </w:rPr>
      </w:pPr>
    </w:p>
    <w:p w:rsidR="00F8545C" w:rsidRPr="00EB3F16" w:rsidRDefault="00F8545C" w:rsidP="00F8545C">
      <w:pPr>
        <w:ind w:right="-664"/>
        <w:jc w:val="both"/>
        <w:rPr>
          <w:rFonts w:ascii="Arial" w:hAnsi="Arial" w:cs="Arial"/>
          <w:sz w:val="24"/>
        </w:rPr>
      </w:pPr>
      <w:r w:rsidRPr="00EB3F16">
        <w:rPr>
          <w:rFonts w:ascii="Arial" w:hAnsi="Arial" w:cs="Arial"/>
          <w:sz w:val="24"/>
        </w:rPr>
        <w:t>Пункты мойки транспортных средств размещают в составе станций технического обслуживания, автозаправочных станций, многофункциональных комплексов сервиса, а также как отдельно стоящие сооружения.</w:t>
      </w:r>
    </w:p>
    <w:p w:rsidR="00F8545C" w:rsidRPr="00EB3F16" w:rsidRDefault="00F8545C" w:rsidP="00F8545C">
      <w:pPr>
        <w:ind w:right="-664"/>
        <w:jc w:val="both"/>
        <w:rPr>
          <w:rFonts w:ascii="Arial" w:hAnsi="Arial" w:cs="Arial"/>
          <w:sz w:val="24"/>
        </w:rPr>
      </w:pPr>
    </w:p>
    <w:p w:rsidR="00F8545C" w:rsidRPr="00EB3F16" w:rsidRDefault="00F8545C" w:rsidP="00F8545C">
      <w:pPr>
        <w:ind w:right="-664"/>
        <w:jc w:val="both"/>
        <w:rPr>
          <w:rFonts w:ascii="Arial" w:hAnsi="Arial" w:cs="Arial"/>
          <w:sz w:val="24"/>
        </w:rPr>
      </w:pPr>
      <w:r w:rsidRPr="00EB3F16">
        <w:rPr>
          <w:rFonts w:ascii="Arial" w:hAnsi="Arial" w:cs="Arial"/>
          <w:sz w:val="24"/>
        </w:rPr>
        <w:t>Пункты мойки легковых автомобилей с числом постов до пяти должны иметь санитарно-защитную зону, равную 50 м., мойки грузовых автомобилей - 100 м.</w:t>
      </w:r>
    </w:p>
    <w:p w:rsidR="00F8545C" w:rsidRPr="00EB3F16" w:rsidRDefault="00F8545C" w:rsidP="00F8545C">
      <w:pPr>
        <w:ind w:right="-664"/>
        <w:jc w:val="both"/>
        <w:rPr>
          <w:rFonts w:ascii="Arial" w:hAnsi="Arial" w:cs="Arial"/>
          <w:sz w:val="24"/>
        </w:rPr>
      </w:pPr>
    </w:p>
    <w:p w:rsidR="00F8545C" w:rsidRPr="00EB3F16" w:rsidRDefault="00F8545C" w:rsidP="00F8545C">
      <w:pPr>
        <w:ind w:right="-664"/>
        <w:jc w:val="both"/>
        <w:rPr>
          <w:rFonts w:ascii="Arial" w:hAnsi="Arial" w:cs="Arial"/>
          <w:b/>
          <w:color w:val="2F5496" w:themeColor="accent1" w:themeShade="BF"/>
          <w:sz w:val="24"/>
        </w:rPr>
      </w:pPr>
      <w:r w:rsidRPr="00EB3F16">
        <w:rPr>
          <w:rFonts w:ascii="Arial" w:hAnsi="Arial" w:cs="Arial"/>
          <w:b/>
          <w:color w:val="2F5496" w:themeColor="accent1" w:themeShade="BF"/>
          <w:sz w:val="24"/>
        </w:rPr>
        <w:t>ТРЕБОВАНИЯ К ОРГАНИЗАЦИИ ПУНКТОВ МОЙКИ</w:t>
      </w:r>
    </w:p>
    <w:p w:rsidR="00F8545C" w:rsidRPr="00EB3F16" w:rsidRDefault="00F8545C" w:rsidP="00F8545C">
      <w:pPr>
        <w:ind w:right="-664"/>
        <w:jc w:val="both"/>
        <w:rPr>
          <w:rFonts w:ascii="Arial" w:hAnsi="Arial" w:cs="Arial"/>
          <w:sz w:val="24"/>
        </w:rPr>
      </w:pPr>
    </w:p>
    <w:p w:rsidR="00F8545C" w:rsidRPr="00EB3F16" w:rsidRDefault="00F8545C" w:rsidP="00F8545C">
      <w:pPr>
        <w:ind w:right="-664"/>
        <w:jc w:val="both"/>
        <w:rPr>
          <w:rFonts w:ascii="Arial" w:hAnsi="Arial" w:cs="Arial"/>
          <w:sz w:val="24"/>
        </w:rPr>
      </w:pPr>
      <w:r w:rsidRPr="00EB3F16">
        <w:rPr>
          <w:rFonts w:ascii="Arial" w:hAnsi="Arial" w:cs="Arial"/>
          <w:sz w:val="24"/>
        </w:rPr>
        <w:t>Пункты мойки должны быть оборудованы парковками для транспортных средств с расчетной вместительностью, туалетами и мусоросборниками.</w:t>
      </w:r>
    </w:p>
    <w:p w:rsidR="00F8545C" w:rsidRPr="00EB3F16" w:rsidRDefault="00F8545C" w:rsidP="00F8545C">
      <w:pPr>
        <w:ind w:right="-664"/>
        <w:jc w:val="both"/>
        <w:rPr>
          <w:rFonts w:ascii="Arial" w:hAnsi="Arial" w:cs="Arial"/>
          <w:sz w:val="24"/>
        </w:rPr>
      </w:pPr>
    </w:p>
    <w:p w:rsidR="00F8545C" w:rsidRPr="00EB3F16" w:rsidRDefault="00F8545C" w:rsidP="00F8545C">
      <w:pPr>
        <w:ind w:right="-664"/>
        <w:jc w:val="both"/>
        <w:rPr>
          <w:rFonts w:ascii="Arial" w:hAnsi="Arial" w:cs="Arial"/>
          <w:sz w:val="24"/>
        </w:rPr>
      </w:pPr>
      <w:r w:rsidRPr="00EB3F16">
        <w:rPr>
          <w:rFonts w:ascii="Arial" w:hAnsi="Arial" w:cs="Arial"/>
          <w:sz w:val="24"/>
        </w:rPr>
        <w:t>Пункты мойки транспортных средств должны быть оборудованы системой очистки сточных вод.</w:t>
      </w:r>
    </w:p>
    <w:p w:rsidR="00F8545C" w:rsidRPr="00EB3F16"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Pr="00EB3F16" w:rsidRDefault="00F8545C" w:rsidP="00F8545C">
      <w:pPr>
        <w:ind w:right="-664"/>
        <w:jc w:val="both"/>
        <w:rPr>
          <w:rFonts w:ascii="Arial" w:hAnsi="Arial" w:cs="Arial"/>
          <w:b/>
          <w:color w:val="2F5496" w:themeColor="accent1" w:themeShade="BF"/>
          <w:sz w:val="24"/>
        </w:rPr>
      </w:pPr>
      <w:r w:rsidRPr="00EB3F16">
        <w:rPr>
          <w:rFonts w:ascii="Arial" w:hAnsi="Arial" w:cs="Arial"/>
          <w:b/>
          <w:color w:val="2F5496" w:themeColor="accent1" w:themeShade="BF"/>
          <w:sz w:val="24"/>
        </w:rPr>
        <w:t>5.5 КОММУНАЛЬНО-БЫТОВОЕ ОБОРУДОВАНИЕ ОДС</w:t>
      </w:r>
    </w:p>
    <w:p w:rsidR="00F8545C" w:rsidRPr="00EB3F16" w:rsidRDefault="00F8545C" w:rsidP="00F8545C">
      <w:pPr>
        <w:ind w:right="-664"/>
        <w:jc w:val="both"/>
        <w:rPr>
          <w:rFonts w:ascii="Arial" w:hAnsi="Arial" w:cs="Arial"/>
          <w:sz w:val="24"/>
        </w:rPr>
      </w:pPr>
    </w:p>
    <w:p w:rsidR="00F8545C" w:rsidRPr="00EB3F16" w:rsidRDefault="00F8545C" w:rsidP="00F8545C">
      <w:pPr>
        <w:ind w:right="-664"/>
        <w:jc w:val="both"/>
        <w:rPr>
          <w:rFonts w:ascii="Arial" w:hAnsi="Arial" w:cs="Arial"/>
          <w:sz w:val="24"/>
        </w:rPr>
      </w:pPr>
      <w:r w:rsidRPr="00EB3F16">
        <w:rPr>
          <w:rFonts w:ascii="Arial" w:hAnsi="Arial" w:cs="Arial"/>
          <w:sz w:val="24"/>
        </w:rPr>
        <w:lastRenderedPageBreak/>
        <w:t>Коммунально-бытовое оборудование ОДС представляет собой различные виды мусоросборников - контейнеров и урн. Общие требования к коммунально-бытовому оборудованию ОДС:</w:t>
      </w:r>
    </w:p>
    <w:p w:rsidR="00F8545C" w:rsidRPr="00EB3F16" w:rsidRDefault="00F8545C" w:rsidP="00F8545C">
      <w:pPr>
        <w:ind w:right="-664"/>
        <w:jc w:val="both"/>
        <w:rPr>
          <w:rFonts w:ascii="Arial" w:hAnsi="Arial" w:cs="Arial"/>
          <w:sz w:val="24"/>
        </w:rPr>
      </w:pPr>
    </w:p>
    <w:p w:rsidR="00F8545C" w:rsidRPr="00EB3F16" w:rsidRDefault="00F8545C" w:rsidP="00F8545C">
      <w:pPr>
        <w:ind w:right="-664"/>
        <w:jc w:val="both"/>
        <w:rPr>
          <w:rFonts w:ascii="Arial" w:hAnsi="Arial" w:cs="Arial"/>
          <w:sz w:val="24"/>
        </w:rPr>
      </w:pPr>
      <w:r w:rsidRPr="00EB3F16">
        <w:rPr>
          <w:rFonts w:ascii="Arial" w:hAnsi="Arial" w:cs="Arial"/>
          <w:sz w:val="24"/>
        </w:rPr>
        <w:t>•</w:t>
      </w:r>
      <w:r w:rsidRPr="00EB3F16">
        <w:rPr>
          <w:rFonts w:ascii="Arial" w:hAnsi="Arial" w:cs="Arial"/>
          <w:sz w:val="24"/>
        </w:rPr>
        <w:tab/>
        <w:t>экологичность применяемых систем сбора мусора, минимизация негативного влияния на окружающую среду;</w:t>
      </w:r>
    </w:p>
    <w:p w:rsidR="00F8545C" w:rsidRPr="00EB3F16" w:rsidRDefault="00F8545C" w:rsidP="00F8545C">
      <w:pPr>
        <w:ind w:right="-664"/>
        <w:jc w:val="both"/>
        <w:rPr>
          <w:rFonts w:ascii="Arial" w:hAnsi="Arial" w:cs="Arial"/>
          <w:sz w:val="24"/>
        </w:rPr>
      </w:pPr>
      <w:r w:rsidRPr="00EB3F16">
        <w:rPr>
          <w:rFonts w:ascii="Arial" w:hAnsi="Arial" w:cs="Arial"/>
          <w:sz w:val="24"/>
        </w:rPr>
        <w:t>•</w:t>
      </w:r>
      <w:r w:rsidRPr="00EB3F16">
        <w:rPr>
          <w:rFonts w:ascii="Arial" w:hAnsi="Arial" w:cs="Arial"/>
          <w:sz w:val="24"/>
        </w:rPr>
        <w:tab/>
        <w:t>удобство и безопасность в пользовании и обслуживании, недоступность для детей и животных;</w:t>
      </w:r>
    </w:p>
    <w:p w:rsidR="00F8545C" w:rsidRPr="00EB3F16" w:rsidRDefault="00F8545C" w:rsidP="00F8545C">
      <w:pPr>
        <w:ind w:right="-664"/>
        <w:jc w:val="both"/>
        <w:rPr>
          <w:rFonts w:ascii="Arial" w:hAnsi="Arial" w:cs="Arial"/>
          <w:sz w:val="24"/>
        </w:rPr>
      </w:pPr>
      <w:r w:rsidRPr="00EB3F16">
        <w:rPr>
          <w:rFonts w:ascii="Arial" w:hAnsi="Arial" w:cs="Arial"/>
          <w:sz w:val="24"/>
        </w:rPr>
        <w:t>•</w:t>
      </w:r>
      <w:r w:rsidRPr="00EB3F16">
        <w:rPr>
          <w:rFonts w:ascii="Arial" w:hAnsi="Arial" w:cs="Arial"/>
          <w:sz w:val="24"/>
        </w:rPr>
        <w:tab/>
        <w:t>использование конструкций и объемно-пространственных решений, не снижающих визуальную привлекательность территории ОДС.</w:t>
      </w:r>
    </w:p>
    <w:p w:rsidR="00F8545C" w:rsidRPr="00EB3F16" w:rsidRDefault="00F8545C" w:rsidP="00F8545C">
      <w:pPr>
        <w:ind w:right="-664"/>
        <w:jc w:val="both"/>
        <w:rPr>
          <w:rFonts w:ascii="Arial" w:hAnsi="Arial" w:cs="Arial"/>
          <w:sz w:val="24"/>
        </w:rPr>
      </w:pPr>
    </w:p>
    <w:p w:rsidR="00F8545C" w:rsidRPr="00EB3F16" w:rsidRDefault="00F8545C" w:rsidP="00F8545C">
      <w:pPr>
        <w:ind w:right="-664"/>
        <w:jc w:val="both"/>
        <w:rPr>
          <w:rFonts w:ascii="Arial" w:hAnsi="Arial" w:cs="Arial"/>
          <w:sz w:val="24"/>
        </w:rPr>
      </w:pPr>
      <w:r w:rsidRPr="00EB3F16">
        <w:rPr>
          <w:rFonts w:ascii="Arial" w:hAnsi="Arial" w:cs="Arial"/>
          <w:sz w:val="24"/>
        </w:rPr>
        <w:t>На территории ОДС урны должны устанавливаться у входов в здания и сооружения, вне зависимости от их функционального назначения. В зонах отдыха урны устанавливаются у скамей, беседок.</w:t>
      </w:r>
    </w:p>
    <w:p w:rsidR="00F8545C" w:rsidRPr="00EB3F16" w:rsidRDefault="00F8545C" w:rsidP="00F8545C">
      <w:pPr>
        <w:ind w:right="-664"/>
        <w:jc w:val="both"/>
        <w:rPr>
          <w:rFonts w:ascii="Arial" w:hAnsi="Arial" w:cs="Arial"/>
          <w:sz w:val="24"/>
        </w:rPr>
      </w:pPr>
    </w:p>
    <w:p w:rsidR="00F8545C" w:rsidRPr="00EB3F16" w:rsidRDefault="00F8545C" w:rsidP="00F8545C">
      <w:pPr>
        <w:ind w:right="-664"/>
        <w:jc w:val="both"/>
        <w:rPr>
          <w:rFonts w:ascii="Arial" w:hAnsi="Arial" w:cs="Arial"/>
          <w:sz w:val="24"/>
        </w:rPr>
      </w:pPr>
      <w:r w:rsidRPr="00EB3F16">
        <w:rPr>
          <w:rFonts w:ascii="Arial" w:hAnsi="Arial" w:cs="Arial"/>
          <w:sz w:val="24"/>
        </w:rPr>
        <w:t>Во всех случаях расстановка урн должна производиться таким образом, чтобы не препятствовать передвижению пешеходов, проезду инвалидных и детских колясок.</w:t>
      </w:r>
    </w:p>
    <w:p w:rsidR="00F8545C" w:rsidRPr="00EB3F16" w:rsidRDefault="00F8545C" w:rsidP="00F8545C">
      <w:pPr>
        <w:ind w:right="-664"/>
        <w:jc w:val="both"/>
        <w:rPr>
          <w:rFonts w:ascii="Arial" w:hAnsi="Arial" w:cs="Arial"/>
          <w:sz w:val="24"/>
        </w:rPr>
      </w:pPr>
    </w:p>
    <w:p w:rsidR="00F8545C" w:rsidRPr="00EB3F16" w:rsidRDefault="00F8545C" w:rsidP="00F8545C">
      <w:pPr>
        <w:ind w:right="-664"/>
        <w:jc w:val="both"/>
        <w:rPr>
          <w:rFonts w:ascii="Arial" w:hAnsi="Arial" w:cs="Arial"/>
          <w:sz w:val="24"/>
        </w:rPr>
      </w:pPr>
      <w:r w:rsidRPr="00EB3F16">
        <w:rPr>
          <w:rFonts w:ascii="Arial" w:hAnsi="Arial" w:cs="Arial"/>
          <w:sz w:val="24"/>
        </w:rPr>
        <w:t>Не допускается установка площадок для мусоросборников на проезжей части дорог, тротуарах, на территориях, ориентированных на зоны отдыха. Рекомендуется размещать площадки для мусоросборников не ближе 20 м. от жилых помещений и сооружений (мотели, кемпинги).</w:t>
      </w:r>
    </w:p>
    <w:p w:rsidR="00F8545C" w:rsidRPr="00EB3F16" w:rsidRDefault="00F8545C" w:rsidP="00F8545C">
      <w:pPr>
        <w:ind w:right="-664"/>
        <w:jc w:val="both"/>
        <w:rPr>
          <w:rFonts w:ascii="Arial" w:hAnsi="Arial" w:cs="Arial"/>
          <w:sz w:val="24"/>
        </w:rPr>
      </w:pPr>
    </w:p>
    <w:p w:rsidR="00F8545C" w:rsidRPr="00EB3F16" w:rsidRDefault="00F8545C" w:rsidP="00F8545C">
      <w:pPr>
        <w:ind w:right="-664"/>
        <w:jc w:val="both"/>
        <w:rPr>
          <w:rFonts w:ascii="Arial" w:hAnsi="Arial" w:cs="Arial"/>
          <w:color w:val="2F5496" w:themeColor="accent1" w:themeShade="BF"/>
          <w:sz w:val="24"/>
        </w:rPr>
      </w:pPr>
      <w:r w:rsidRPr="00EB3F16">
        <w:rPr>
          <w:rFonts w:ascii="Arial" w:hAnsi="Arial" w:cs="Arial"/>
          <w:color w:val="2F5496" w:themeColor="accent1" w:themeShade="BF"/>
          <w:sz w:val="24"/>
        </w:rPr>
        <w:t>ТРЕБОВАНИЯ К ВНЕШНЕМУ ВИДУ ПЛОЩАДОК ДЛЯ МУСОРОСБОРНИКОВ</w:t>
      </w:r>
    </w:p>
    <w:p w:rsidR="00F8545C" w:rsidRDefault="00F8545C" w:rsidP="00F8545C">
      <w:pPr>
        <w:ind w:right="-664"/>
        <w:jc w:val="both"/>
        <w:rPr>
          <w:rFonts w:ascii="Arial" w:hAnsi="Arial" w:cs="Arial"/>
          <w:sz w:val="24"/>
        </w:rPr>
      </w:pPr>
    </w:p>
    <w:p w:rsidR="00F8545C" w:rsidRPr="00EB3F16" w:rsidRDefault="00F8545C" w:rsidP="00F8545C">
      <w:pPr>
        <w:ind w:right="-664"/>
        <w:jc w:val="both"/>
        <w:rPr>
          <w:rFonts w:ascii="Arial" w:hAnsi="Arial" w:cs="Arial"/>
          <w:sz w:val="24"/>
        </w:rPr>
      </w:pPr>
      <w:r w:rsidRPr="00EB3F16">
        <w:rPr>
          <w:rFonts w:ascii="Arial" w:hAnsi="Arial" w:cs="Arial"/>
          <w:sz w:val="24"/>
        </w:rPr>
        <w:t>Площадки для установки мусоросборников должны иметь армированное бетонное основание. Размеры площадки должны превышать площадь основания мусоросборников на 1 м. во все стороны. Рекомендуется предусмотреть возможность раздельного накопления отходов, в первую очередь, пищевых отходов.</w:t>
      </w:r>
    </w:p>
    <w:p w:rsidR="00F8545C" w:rsidRPr="00EB3F16" w:rsidRDefault="00F8545C" w:rsidP="00F8545C">
      <w:pPr>
        <w:ind w:right="-664"/>
        <w:jc w:val="both"/>
        <w:rPr>
          <w:rFonts w:ascii="Arial" w:hAnsi="Arial" w:cs="Arial"/>
          <w:sz w:val="24"/>
        </w:rPr>
      </w:pPr>
    </w:p>
    <w:p w:rsidR="00F8545C" w:rsidRPr="00EB3F16" w:rsidRDefault="00F8545C" w:rsidP="00F8545C">
      <w:pPr>
        <w:ind w:right="-664"/>
        <w:jc w:val="both"/>
        <w:rPr>
          <w:rFonts w:ascii="Arial" w:hAnsi="Arial" w:cs="Arial"/>
          <w:color w:val="2F5496" w:themeColor="accent1" w:themeShade="BF"/>
          <w:sz w:val="24"/>
        </w:rPr>
      </w:pPr>
      <w:r w:rsidRPr="00EB3F16">
        <w:rPr>
          <w:rFonts w:ascii="Arial" w:hAnsi="Arial" w:cs="Arial"/>
          <w:color w:val="2F5496" w:themeColor="accent1" w:themeShade="BF"/>
          <w:sz w:val="24"/>
        </w:rPr>
        <w:t>Площадка может быть выполнена в одном из следующих вариантов:</w:t>
      </w:r>
    </w:p>
    <w:p w:rsidR="00F8545C" w:rsidRPr="00EB3F16" w:rsidRDefault="00F8545C" w:rsidP="00F8545C">
      <w:pPr>
        <w:ind w:right="-664"/>
        <w:jc w:val="both"/>
        <w:rPr>
          <w:rFonts w:ascii="Arial" w:hAnsi="Arial" w:cs="Arial"/>
          <w:sz w:val="24"/>
        </w:rPr>
      </w:pPr>
    </w:p>
    <w:p w:rsidR="00F8545C" w:rsidRPr="00EB3F16" w:rsidRDefault="00F8545C" w:rsidP="00F8545C">
      <w:pPr>
        <w:ind w:right="-664"/>
        <w:jc w:val="both"/>
        <w:rPr>
          <w:rFonts w:ascii="Arial" w:hAnsi="Arial" w:cs="Arial"/>
          <w:sz w:val="24"/>
        </w:rPr>
      </w:pPr>
      <w:r w:rsidRPr="00EB3F16">
        <w:rPr>
          <w:rFonts w:ascii="Arial" w:hAnsi="Arial" w:cs="Arial"/>
          <w:sz w:val="24"/>
        </w:rPr>
        <w:t>• в виде заградительной сетчатой конструкции с ячейками 50х200 мм., с распашными дверями, крышей, выполненной из профилированного листа;</w:t>
      </w:r>
    </w:p>
    <w:p w:rsidR="00F8545C" w:rsidRPr="00EB3F16" w:rsidRDefault="00F8545C" w:rsidP="00F8545C">
      <w:pPr>
        <w:ind w:right="-664"/>
        <w:jc w:val="both"/>
        <w:rPr>
          <w:rFonts w:ascii="Arial" w:hAnsi="Arial" w:cs="Arial"/>
          <w:sz w:val="24"/>
        </w:rPr>
      </w:pPr>
      <w:r w:rsidRPr="00EB3F16">
        <w:rPr>
          <w:rFonts w:ascii="Arial" w:hAnsi="Arial" w:cs="Arial"/>
          <w:sz w:val="24"/>
        </w:rPr>
        <w:t>• в виде глухого бетонного, кирпичного или изготовленного из древесно-композитных или песчано-полимерных материалов ограждения высотой до 1,5 м., закрывающего площадку с трёх сторон.</w:t>
      </w:r>
    </w:p>
    <w:p w:rsidR="00F8545C" w:rsidRPr="00EB3F16" w:rsidRDefault="00F8545C" w:rsidP="00F8545C">
      <w:pPr>
        <w:ind w:right="-664"/>
        <w:jc w:val="both"/>
        <w:rPr>
          <w:rFonts w:ascii="Arial" w:hAnsi="Arial" w:cs="Arial"/>
          <w:sz w:val="24"/>
        </w:rPr>
      </w:pPr>
    </w:p>
    <w:p w:rsidR="00F8545C" w:rsidRPr="00EB3F16" w:rsidRDefault="00F8545C" w:rsidP="00F8545C">
      <w:pPr>
        <w:ind w:right="-664"/>
        <w:jc w:val="both"/>
        <w:rPr>
          <w:rFonts w:ascii="Arial" w:hAnsi="Arial" w:cs="Arial"/>
          <w:sz w:val="24"/>
        </w:rPr>
      </w:pPr>
      <w:r w:rsidRPr="00EB3F16">
        <w:rPr>
          <w:rFonts w:ascii="Arial" w:hAnsi="Arial" w:cs="Arial"/>
          <w:sz w:val="24"/>
        </w:rPr>
        <w:t>Колористическое решение заградительных конструкций, бетонного, кирпичного ограждения должно быть натурального цвета материала или серых (RAL 7011, 7016, 7021, 7022, 7024, 7026, 7043),</w:t>
      </w:r>
    </w:p>
    <w:p w:rsidR="00F8545C" w:rsidRDefault="00F8545C" w:rsidP="00F8545C">
      <w:pPr>
        <w:ind w:right="-664"/>
        <w:jc w:val="both"/>
        <w:rPr>
          <w:rFonts w:ascii="Arial" w:hAnsi="Arial" w:cs="Arial"/>
          <w:sz w:val="24"/>
        </w:rPr>
      </w:pPr>
      <w:r w:rsidRPr="00EB3F16">
        <w:rPr>
          <w:rFonts w:ascii="Arial" w:hAnsi="Arial" w:cs="Arial"/>
          <w:sz w:val="24"/>
        </w:rPr>
        <w:t>тёмно-коричневых тонов (RAL 8017, 8019).</w:t>
      </w:r>
    </w:p>
    <w:p w:rsidR="00F8545C" w:rsidRDefault="00F8545C" w:rsidP="00F8545C">
      <w:pPr>
        <w:ind w:right="-664"/>
        <w:jc w:val="both"/>
        <w:rPr>
          <w:noProof/>
          <w:lang w:eastAsia="ru-RU"/>
        </w:rPr>
      </w:pPr>
    </w:p>
    <w:p w:rsidR="00F8545C" w:rsidRDefault="00F8545C" w:rsidP="00F8545C">
      <w:pPr>
        <w:ind w:right="-664"/>
        <w:jc w:val="both"/>
        <w:rPr>
          <w:rFonts w:ascii="Arial" w:hAnsi="Arial" w:cs="Arial"/>
          <w:sz w:val="24"/>
        </w:rPr>
      </w:pPr>
      <w:r>
        <w:rPr>
          <w:noProof/>
          <w:lang w:eastAsia="ru-RU"/>
        </w:rPr>
        <w:drawing>
          <wp:inline distT="0" distB="0" distL="0" distR="0" wp14:anchorId="374998CD" wp14:editId="1D77BF99">
            <wp:extent cx="6069193" cy="1191646"/>
            <wp:effectExtent l="0" t="0" r="0" b="8890"/>
            <wp:docPr id="1756" name="Рисунок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7731" t="66985" r="54213" b="19731"/>
                    <a:stretch/>
                  </pic:blipFill>
                  <pic:spPr bwMode="auto">
                    <a:xfrm>
                      <a:off x="0" y="0"/>
                      <a:ext cx="6072814" cy="1192357"/>
                    </a:xfrm>
                    <a:prstGeom prst="rect">
                      <a:avLst/>
                    </a:prstGeom>
                    <a:ln>
                      <a:noFill/>
                    </a:ln>
                    <a:extLst>
                      <a:ext uri="{53640926-AAD7-44D8-BBD7-CCE9431645EC}">
                        <a14:shadowObscured xmlns:a14="http://schemas.microsoft.com/office/drawing/2010/main"/>
                      </a:ext>
                    </a:extLst>
                  </pic:spPr>
                </pic:pic>
              </a:graphicData>
            </a:graphic>
          </wp:inline>
        </w:drawing>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Pr="00EB3F16" w:rsidRDefault="00F8545C" w:rsidP="00F8545C">
      <w:pPr>
        <w:ind w:right="-664"/>
        <w:jc w:val="both"/>
        <w:rPr>
          <w:rFonts w:ascii="Arial" w:hAnsi="Arial" w:cs="Arial"/>
          <w:sz w:val="24"/>
        </w:rPr>
      </w:pPr>
      <w:r w:rsidRPr="00EB3F16">
        <w:rPr>
          <w:rFonts w:ascii="Arial" w:hAnsi="Arial" w:cs="Arial"/>
          <w:sz w:val="24"/>
        </w:rPr>
        <w:t>Мусоросборники (контейнеры) должны иметь крышки.</w:t>
      </w:r>
    </w:p>
    <w:p w:rsidR="00F8545C" w:rsidRPr="00EB3F16"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EB3F16">
        <w:rPr>
          <w:rFonts w:ascii="Arial" w:hAnsi="Arial" w:cs="Arial"/>
          <w:sz w:val="24"/>
        </w:rPr>
        <w:lastRenderedPageBreak/>
        <w:t>Цветовое решение мусоросборников: оттенки серого (RAL 7011, 7016, 7021, 7022, 7024, 7026, 7043),</w:t>
      </w:r>
      <w:r>
        <w:rPr>
          <w:rFonts w:ascii="Arial" w:hAnsi="Arial" w:cs="Arial"/>
          <w:sz w:val="24"/>
        </w:rPr>
        <w:t xml:space="preserve"> </w:t>
      </w:r>
      <w:r w:rsidRPr="00EB3F16">
        <w:rPr>
          <w:rFonts w:ascii="Arial" w:hAnsi="Arial" w:cs="Arial"/>
          <w:sz w:val="24"/>
        </w:rPr>
        <w:t>тёмные оттенки коричневого (RAL 8017, 8019).</w: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Pr>
          <w:noProof/>
          <w:lang w:eastAsia="ru-RU"/>
        </w:rPr>
        <w:drawing>
          <wp:inline distT="0" distB="0" distL="0" distR="0" wp14:anchorId="15FE233B" wp14:editId="519A4F52">
            <wp:extent cx="5920382" cy="1421499"/>
            <wp:effectExtent l="0" t="0" r="4445" b="7620"/>
            <wp:docPr id="1758" name="Рисунок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55008" t="20632" r="7154" b="63218"/>
                    <a:stretch/>
                  </pic:blipFill>
                  <pic:spPr bwMode="auto">
                    <a:xfrm>
                      <a:off x="0" y="0"/>
                      <a:ext cx="5933344" cy="1424611"/>
                    </a:xfrm>
                    <a:prstGeom prst="rect">
                      <a:avLst/>
                    </a:prstGeom>
                    <a:ln>
                      <a:noFill/>
                    </a:ln>
                    <a:extLst>
                      <a:ext uri="{53640926-AAD7-44D8-BBD7-CCE9431645EC}">
                        <a14:shadowObscured xmlns:a14="http://schemas.microsoft.com/office/drawing/2010/main"/>
                      </a:ext>
                    </a:extLst>
                  </pic:spPr>
                </pic:pic>
              </a:graphicData>
            </a:graphic>
          </wp:inline>
        </w:drawing>
      </w:r>
    </w:p>
    <w:p w:rsidR="00F8545C" w:rsidRDefault="00F8545C" w:rsidP="00F8545C">
      <w:pPr>
        <w:ind w:right="-664"/>
        <w:jc w:val="both"/>
        <w:rPr>
          <w:rFonts w:ascii="Arial" w:hAnsi="Arial" w:cs="Arial"/>
          <w:sz w:val="24"/>
        </w:rPr>
      </w:pPr>
    </w:p>
    <w:p w:rsidR="00F8545C" w:rsidRPr="00EB3F16" w:rsidRDefault="00F8545C" w:rsidP="00F8545C">
      <w:pPr>
        <w:ind w:right="-664"/>
        <w:jc w:val="both"/>
        <w:rPr>
          <w:rFonts w:ascii="Arial" w:hAnsi="Arial" w:cs="Arial"/>
          <w:color w:val="2F5496" w:themeColor="accent1" w:themeShade="BF"/>
          <w:sz w:val="24"/>
        </w:rPr>
      </w:pPr>
      <w:r w:rsidRPr="00EB3F16">
        <w:rPr>
          <w:rFonts w:ascii="Arial" w:hAnsi="Arial" w:cs="Arial"/>
          <w:color w:val="2F5496" w:themeColor="accent1" w:themeShade="BF"/>
          <w:sz w:val="24"/>
        </w:rPr>
        <w:t>Примеры внешнего вида площадок для мусорных контейнеров</w:t>
      </w:r>
    </w:p>
    <w:p w:rsidR="00F8545C" w:rsidRDefault="00F8545C" w:rsidP="00F8545C">
      <w:pPr>
        <w:ind w:right="-664"/>
        <w:jc w:val="both"/>
        <w:rPr>
          <w:rFonts w:ascii="Arial" w:hAnsi="Arial" w:cs="Arial"/>
          <w:sz w:val="24"/>
        </w:rPr>
      </w:pPr>
      <w:r>
        <w:rPr>
          <w:noProof/>
          <w:lang w:eastAsia="ru-RU"/>
        </w:rPr>
        <w:drawing>
          <wp:inline distT="0" distB="0" distL="0" distR="0" wp14:anchorId="27E1E22B" wp14:editId="1FAE5C3F">
            <wp:extent cx="5862217" cy="3916392"/>
            <wp:effectExtent l="0" t="0" r="5715" b="8255"/>
            <wp:docPr id="1757" name="Рисунок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55008" t="42112" r="7154" b="12947"/>
                    <a:stretch/>
                  </pic:blipFill>
                  <pic:spPr bwMode="auto">
                    <a:xfrm>
                      <a:off x="0" y="0"/>
                      <a:ext cx="5869461" cy="3921232"/>
                    </a:xfrm>
                    <a:prstGeom prst="rect">
                      <a:avLst/>
                    </a:prstGeom>
                    <a:ln>
                      <a:noFill/>
                    </a:ln>
                    <a:extLst>
                      <a:ext uri="{53640926-AAD7-44D8-BBD7-CCE9431645EC}">
                        <a14:shadowObscured xmlns:a14="http://schemas.microsoft.com/office/drawing/2010/main"/>
                      </a:ext>
                    </a:extLst>
                  </pic:spPr>
                </pic:pic>
              </a:graphicData>
            </a:graphic>
          </wp:inline>
        </w:drawing>
      </w:r>
    </w:p>
    <w:p w:rsidR="00F8545C" w:rsidRDefault="00F8545C" w:rsidP="00F8545C">
      <w:pPr>
        <w:ind w:right="-664"/>
        <w:jc w:val="both"/>
        <w:rPr>
          <w:rFonts w:ascii="Arial" w:hAnsi="Arial" w:cs="Arial"/>
          <w:sz w:val="24"/>
        </w:rPr>
      </w:pPr>
      <w:r>
        <w:rPr>
          <w:noProof/>
          <w:lang w:eastAsia="ru-RU"/>
        </w:rPr>
        <w:drawing>
          <wp:inline distT="0" distB="0" distL="0" distR="0" wp14:anchorId="7F15A171" wp14:editId="7BDF73F8">
            <wp:extent cx="5721611" cy="1613140"/>
            <wp:effectExtent l="0" t="0" r="0" b="6350"/>
            <wp:docPr id="1759" name="Рисунок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55962" t="60484" r="7949" b="21427"/>
                    <a:stretch/>
                  </pic:blipFill>
                  <pic:spPr bwMode="auto">
                    <a:xfrm>
                      <a:off x="0" y="0"/>
                      <a:ext cx="5750354" cy="1621244"/>
                    </a:xfrm>
                    <a:prstGeom prst="rect">
                      <a:avLst/>
                    </a:prstGeom>
                    <a:ln>
                      <a:noFill/>
                    </a:ln>
                    <a:extLst>
                      <a:ext uri="{53640926-AAD7-44D8-BBD7-CCE9431645EC}">
                        <a14:shadowObscured xmlns:a14="http://schemas.microsoft.com/office/drawing/2010/main"/>
                      </a:ext>
                    </a:extLst>
                  </pic:spPr>
                </pic:pic>
              </a:graphicData>
            </a:graphic>
          </wp:inline>
        </w:drawing>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Pr="00BC5755" w:rsidRDefault="00F8545C" w:rsidP="00F8545C">
      <w:pPr>
        <w:ind w:right="-664"/>
        <w:jc w:val="both"/>
        <w:rPr>
          <w:rFonts w:ascii="Arial" w:hAnsi="Arial" w:cs="Arial"/>
          <w:color w:val="2F5496" w:themeColor="accent1" w:themeShade="BF"/>
          <w:sz w:val="24"/>
        </w:rPr>
      </w:pPr>
      <w:r w:rsidRPr="00BC5755">
        <w:rPr>
          <w:rFonts w:ascii="Arial" w:hAnsi="Arial" w:cs="Arial"/>
          <w:color w:val="2F5496" w:themeColor="accent1" w:themeShade="BF"/>
          <w:sz w:val="24"/>
        </w:rPr>
        <w:t>ПРИМЕРЫ НЕДОПУСТИМОГО ПРИМЕНЕНИЯ БЕСЕДОК И ПАВИЛЬОНОВ ДЛЯ КУРЕНИЯ</w:t>
      </w:r>
    </w:p>
    <w:p w:rsidR="00F8545C" w:rsidRPr="00BC5755" w:rsidRDefault="00F8545C" w:rsidP="00F8545C">
      <w:pPr>
        <w:ind w:right="-664"/>
        <w:jc w:val="both"/>
        <w:rPr>
          <w:rFonts w:ascii="Arial" w:hAnsi="Arial" w:cs="Arial"/>
          <w:sz w:val="24"/>
        </w:rPr>
      </w:pPr>
    </w:p>
    <w:p w:rsidR="00F8545C" w:rsidRPr="00BC5755" w:rsidRDefault="00F8545C" w:rsidP="00F8545C">
      <w:pPr>
        <w:ind w:right="-664"/>
        <w:jc w:val="both"/>
        <w:rPr>
          <w:rFonts w:ascii="Arial" w:hAnsi="Arial" w:cs="Arial"/>
          <w:sz w:val="24"/>
        </w:rPr>
      </w:pPr>
      <w:r w:rsidRPr="00BC5755">
        <w:rPr>
          <w:rFonts w:ascii="Arial" w:hAnsi="Arial" w:cs="Arial"/>
          <w:sz w:val="24"/>
        </w:rPr>
        <w:t>Недопустимо использовать беседки, павильоны с неокрашенными или потертыми поверхностями скамеек, столов и т.д.</w:t>
      </w:r>
    </w:p>
    <w:p w:rsidR="00F8545C" w:rsidRPr="00BC5755"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BC5755">
        <w:rPr>
          <w:rFonts w:ascii="Arial" w:hAnsi="Arial" w:cs="Arial"/>
          <w:sz w:val="24"/>
        </w:rPr>
        <w:t>Внешний вид беседки не должен входить в противоречие с объектом, возле которого установлен.</w: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BC5755">
        <w:rPr>
          <w:rFonts w:ascii="Arial" w:hAnsi="Arial" w:cs="Arial"/>
          <w:sz w:val="24"/>
        </w:rPr>
        <w:t>Вход должен быть с обеспечением доступа МГН.</w:t>
      </w:r>
    </w:p>
    <w:p w:rsidR="00F8545C" w:rsidRDefault="00F8545C" w:rsidP="00F8545C">
      <w:pPr>
        <w:ind w:right="-664"/>
        <w:jc w:val="both"/>
        <w:rPr>
          <w:rFonts w:ascii="Arial" w:hAnsi="Arial" w:cs="Arial"/>
          <w:sz w:val="24"/>
        </w:rPr>
      </w:pPr>
    </w:p>
    <w:p w:rsidR="00F8545C" w:rsidRDefault="00F8545C" w:rsidP="00F8545C">
      <w:pPr>
        <w:ind w:right="-664"/>
        <w:jc w:val="both"/>
        <w:rPr>
          <w:noProof/>
          <w:lang w:eastAsia="ru-RU"/>
        </w:rPr>
      </w:pPr>
      <w:r>
        <w:rPr>
          <w:noProof/>
          <w:lang w:eastAsia="ru-RU"/>
        </w:rPr>
        <mc:AlternateContent>
          <mc:Choice Requires="wpg">
            <w:drawing>
              <wp:inline distT="0" distB="0" distL="0" distR="0" wp14:anchorId="4670DE1D" wp14:editId="7305E376">
                <wp:extent cx="1910080" cy="1521460"/>
                <wp:effectExtent l="0" t="0" r="0" b="2540"/>
                <wp:docPr id="1004" name="Группа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0080" cy="1521460"/>
                          <a:chOff x="850" y="1209"/>
                          <a:chExt cx="3008" cy="2396"/>
                        </a:xfrm>
                      </wpg:grpSpPr>
                      <pic:pic xmlns:pic="http://schemas.openxmlformats.org/drawingml/2006/picture">
                        <pic:nvPicPr>
                          <pic:cNvPr id="1005" name="Picture 4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50" y="1209"/>
                            <a:ext cx="3008" cy="2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6" name="Line 482"/>
                        <wps:cNvCnPr/>
                        <wps:spPr bwMode="auto">
                          <a:xfrm>
                            <a:off x="904" y="2987"/>
                            <a:ext cx="664" cy="57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007" name="Line 483"/>
                        <wps:cNvCnPr/>
                        <wps:spPr bwMode="auto">
                          <a:xfrm flipV="1">
                            <a:off x="870" y="3026"/>
                            <a:ext cx="687" cy="546"/>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D85757" id="Группа 1004" o:spid="_x0000_s1026" style="width:150.4pt;height:119.8pt;mso-position-horizontal-relative:char;mso-position-vertical-relative:line" coordorigin="850,1209" coordsize="3008,2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">
                <v:shape id="Picture 481" o:spid="_x0000_s1027" type="#_x0000_t75" style="position:absolute;left:850;top:1209;width:3008;height:2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">
                  <v:imagedata r:id="rId44" o:title=""/>
                </v:shape>
                <v:line id="Line 482" o:spid="_x0000_s1028" style="position:absolute;visibility:visible;mso-wrap-style:square" from="904,2987" to="1568,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" strokecolor="#d2232a" strokeweight="3pt"/>
                <v:line id="Line 483" o:spid="_x0000_s1029" style="position:absolute;flip:y;visibility:visible;mso-wrap-style:square" from="870,3026" to="1557,3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" strokecolor="#d2232a" strokeweight="3pt"/>
                <w10:anchorlock/>
              </v:group>
            </w:pict>
          </mc:Fallback>
        </mc:AlternateContent>
      </w:r>
      <w:r w:rsidRPr="00BC5755">
        <w:rPr>
          <w:noProof/>
          <w:lang w:eastAsia="ru-RU"/>
        </w:rPr>
        <w:t xml:space="preserve"> </w:t>
      </w:r>
      <w:r>
        <w:rPr>
          <w:noProof/>
          <w:lang w:eastAsia="ru-RU"/>
        </w:rPr>
        <mc:AlternateContent>
          <mc:Choice Requires="wpg">
            <w:drawing>
              <wp:inline distT="0" distB="0" distL="0" distR="0" wp14:anchorId="43F41968" wp14:editId="067F8838">
                <wp:extent cx="1856210" cy="1414333"/>
                <wp:effectExtent l="0" t="0" r="0" b="0"/>
                <wp:docPr id="1000" name="Группа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6210" cy="1414333"/>
                          <a:chOff x="4025" y="1209"/>
                          <a:chExt cx="3144" cy="2396"/>
                        </a:xfrm>
                      </wpg:grpSpPr>
                      <pic:pic xmlns:pic="http://schemas.openxmlformats.org/drawingml/2006/picture">
                        <pic:nvPicPr>
                          <pic:cNvPr id="1001" name="Picture 48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025" y="1209"/>
                            <a:ext cx="3144" cy="2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2" name="Line 486"/>
                        <wps:cNvCnPr/>
                        <wps:spPr bwMode="auto">
                          <a:xfrm>
                            <a:off x="4079" y="2987"/>
                            <a:ext cx="664" cy="57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003" name="Line 487"/>
                        <wps:cNvCnPr/>
                        <wps:spPr bwMode="auto">
                          <a:xfrm flipV="1">
                            <a:off x="4045" y="2987"/>
                            <a:ext cx="686" cy="58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E8767B" id="Группа 1000" o:spid="_x0000_s1026" style="width:146.15pt;height:111.35pt;mso-position-horizontal-relative:char;mso-position-vertical-relative:line" coordorigin="4025,1209" coordsize="3144,2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">
                <v:shape id="Picture 485" o:spid="_x0000_s1027" type="#_x0000_t75" style="position:absolute;left:4025;top:1209;width:3144;height:2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">
                  <v:imagedata r:id="rId46" o:title=""/>
                </v:shape>
                <v:line id="Line 486" o:spid="_x0000_s1028" style="position:absolute;visibility:visible;mso-wrap-style:square" from="4079,2987" to="4743,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" strokecolor="#d2232a" strokeweight="3pt"/>
                <v:line id="Line 487" o:spid="_x0000_s1029" style="position:absolute;flip:y;visibility:visible;mso-wrap-style:square" from="4045,2987" to="4731,3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" strokecolor="#d2232a" strokeweight="3pt"/>
                <w10:anchorlock/>
              </v:group>
            </w:pict>
          </mc:Fallback>
        </mc:AlternateContent>
      </w:r>
      <w:r>
        <w:rPr>
          <w:noProof/>
          <w:lang w:eastAsia="ru-RU"/>
        </w:rPr>
        <w:t xml:space="preserve"> </w:t>
      </w:r>
      <w:r>
        <w:rPr>
          <w:noProof/>
          <w:lang w:eastAsia="ru-RU"/>
        </w:rPr>
        <mc:AlternateContent>
          <mc:Choice Requires="wpg">
            <w:drawing>
              <wp:inline distT="0" distB="0" distL="0" distR="0" wp14:anchorId="65999339" wp14:editId="4FB1EB77">
                <wp:extent cx="1872341" cy="1419212"/>
                <wp:effectExtent l="0" t="0" r="0" b="10160"/>
                <wp:docPr id="996" name="Группа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2341" cy="1419212"/>
                          <a:chOff x="7327" y="1209"/>
                          <a:chExt cx="3161" cy="2396"/>
                        </a:xfrm>
                      </wpg:grpSpPr>
                      <pic:pic xmlns:pic="http://schemas.openxmlformats.org/drawingml/2006/picture">
                        <pic:nvPicPr>
                          <pic:cNvPr id="997" name="Picture 48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7327" y="1209"/>
                            <a:ext cx="3161" cy="2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8" name="Line 490"/>
                        <wps:cNvCnPr/>
                        <wps:spPr bwMode="auto">
                          <a:xfrm>
                            <a:off x="7381" y="2997"/>
                            <a:ext cx="664" cy="57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999" name="Line 491"/>
                        <wps:cNvCnPr/>
                        <wps:spPr bwMode="auto">
                          <a:xfrm flipV="1">
                            <a:off x="7347" y="2997"/>
                            <a:ext cx="611" cy="58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A40852" id="Группа 996" o:spid="_x0000_s1026" style="width:147.45pt;height:111.75pt;mso-position-horizontal-relative:char;mso-position-vertical-relative:line" coordorigin="7327,1209" coordsize="3161,2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">
                <v:shape id="Picture 489" o:spid="_x0000_s1027" type="#_x0000_t75" style="position:absolute;left:7327;top:1209;width:3161;height:2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">
                  <v:imagedata r:id="rId48" o:title=""/>
                </v:shape>
                <v:line id="Line 490" o:spid="_x0000_s1028" style="position:absolute;visibility:visible;mso-wrap-style:square" from="7381,2997" to="8045,3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" strokecolor="#d2232a" strokeweight="3pt"/>
                <v:line id="Line 491" o:spid="_x0000_s1029" style="position:absolute;flip:y;visibility:visible;mso-wrap-style:square" from="7347,2997" to="7958,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" strokecolor="#d2232a" strokeweight="3pt"/>
                <w10:anchorlock/>
              </v:group>
            </w:pict>
          </mc:Fallback>
        </mc:AlternateContent>
      </w:r>
    </w:p>
    <w:p w:rsidR="00F8545C" w:rsidRDefault="00F8545C" w:rsidP="00F8545C">
      <w:pPr>
        <w:ind w:right="-664"/>
        <w:jc w:val="both"/>
        <w:rPr>
          <w:rFonts w:ascii="Arial" w:hAnsi="Arial" w:cs="Arial"/>
          <w:sz w:val="24"/>
        </w:rPr>
      </w:pPr>
    </w:p>
    <w:p w:rsidR="00F8545C" w:rsidRPr="00BC5755" w:rsidRDefault="00F8545C" w:rsidP="00F8545C">
      <w:pPr>
        <w:ind w:right="-664"/>
        <w:jc w:val="both"/>
        <w:rPr>
          <w:rFonts w:ascii="Arial" w:hAnsi="Arial" w:cs="Arial"/>
          <w:color w:val="2F5496" w:themeColor="accent1" w:themeShade="BF"/>
          <w:sz w:val="24"/>
        </w:rPr>
      </w:pPr>
      <w:r w:rsidRPr="00BC5755">
        <w:rPr>
          <w:rFonts w:ascii="Arial" w:hAnsi="Arial" w:cs="Arial"/>
          <w:color w:val="2F5496" w:themeColor="accent1" w:themeShade="BF"/>
          <w:sz w:val="24"/>
        </w:rPr>
        <w:t>Требования к внешнему виду урн:</w:t>
      </w:r>
    </w:p>
    <w:p w:rsidR="00F8545C" w:rsidRPr="00BC5755" w:rsidRDefault="00F8545C" w:rsidP="00F8545C">
      <w:pPr>
        <w:ind w:right="-664"/>
        <w:jc w:val="both"/>
        <w:rPr>
          <w:rFonts w:ascii="Arial" w:hAnsi="Arial" w:cs="Arial"/>
          <w:sz w:val="24"/>
        </w:rPr>
      </w:pPr>
    </w:p>
    <w:p w:rsidR="00F8545C" w:rsidRPr="00BC5755" w:rsidRDefault="00F8545C" w:rsidP="00F8545C">
      <w:pPr>
        <w:ind w:right="-664"/>
        <w:jc w:val="both"/>
        <w:rPr>
          <w:rFonts w:ascii="Arial" w:hAnsi="Arial" w:cs="Arial"/>
          <w:sz w:val="24"/>
        </w:rPr>
      </w:pPr>
      <w:r w:rsidRPr="00BC5755">
        <w:rPr>
          <w:rFonts w:ascii="Arial" w:hAnsi="Arial" w:cs="Arial"/>
          <w:sz w:val="24"/>
        </w:rPr>
        <w:t>Внешний вид урн должен соответствовать предметам уличной мебели, малым архитектурным формам, располагаемым на территории ОДС, по материалам изготовления, цветовому и стилистическому решению. Рекомендуемый вид урн представлен в пункте 5.6 настоящего Стандарта.</w:t>
      </w:r>
    </w:p>
    <w:p w:rsidR="00F8545C" w:rsidRPr="00BC5755" w:rsidRDefault="00F8545C" w:rsidP="00F8545C">
      <w:pPr>
        <w:ind w:right="-664"/>
        <w:jc w:val="both"/>
        <w:rPr>
          <w:rFonts w:ascii="Arial" w:hAnsi="Arial" w:cs="Arial"/>
          <w:sz w:val="24"/>
        </w:rPr>
      </w:pPr>
    </w:p>
    <w:p w:rsidR="00F8545C" w:rsidRPr="00BC5755" w:rsidRDefault="00F8545C" w:rsidP="00F8545C">
      <w:pPr>
        <w:ind w:right="-664"/>
        <w:jc w:val="both"/>
        <w:rPr>
          <w:rFonts w:ascii="Arial" w:hAnsi="Arial" w:cs="Arial"/>
          <w:sz w:val="24"/>
        </w:rPr>
      </w:pPr>
      <w:r w:rsidRPr="00BC5755">
        <w:rPr>
          <w:rFonts w:ascii="Arial" w:hAnsi="Arial" w:cs="Arial"/>
          <w:sz w:val="24"/>
        </w:rPr>
        <w:t>Урны должны иметь внутренний вкладыш (ёмкость), выполненный из оцинкованной стали. Для защиты от ветра и осадков рекомендуется предусматривать козырёк (несъемную крышку с отверстием в соответствии с габаритами мусора).</w:t>
      </w:r>
    </w:p>
    <w:p w:rsidR="00F8545C" w:rsidRPr="00BC5755" w:rsidRDefault="00F8545C" w:rsidP="00F8545C">
      <w:pPr>
        <w:ind w:right="-664"/>
        <w:jc w:val="both"/>
        <w:rPr>
          <w:rFonts w:ascii="Arial" w:hAnsi="Arial" w:cs="Arial"/>
          <w:sz w:val="24"/>
        </w:rPr>
      </w:pPr>
    </w:p>
    <w:p w:rsidR="00F8545C" w:rsidRPr="00BC5755" w:rsidRDefault="00F8545C" w:rsidP="00F8545C">
      <w:pPr>
        <w:ind w:right="-664"/>
        <w:jc w:val="both"/>
        <w:rPr>
          <w:rFonts w:ascii="Arial" w:hAnsi="Arial" w:cs="Arial"/>
          <w:sz w:val="24"/>
        </w:rPr>
      </w:pPr>
      <w:r w:rsidRPr="00BC5755">
        <w:rPr>
          <w:rFonts w:ascii="Arial" w:hAnsi="Arial" w:cs="Arial"/>
          <w:sz w:val="24"/>
        </w:rPr>
        <w:t>Цветовое решение урн, устанавливаемых на территориях ОДС, должно быть натуральных цветов материалов (дерево, камень, металл оттенков серого (RAL 7011, 7016, 7021, 7022, 7024, 7026, 7043), коричневого (RAL 8019) либо черного цвета.</w: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Pr>
          <w:noProof/>
          <w:lang w:eastAsia="ru-RU"/>
        </w:rPr>
        <w:drawing>
          <wp:inline distT="0" distB="0" distL="0" distR="0" wp14:anchorId="77A3146F" wp14:editId="4653EF38">
            <wp:extent cx="5891842" cy="1250514"/>
            <wp:effectExtent l="0" t="0" r="0" b="6985"/>
            <wp:docPr id="1761" name="Рисунок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6995" t="67268" r="54054" b="18034"/>
                    <a:stretch/>
                  </pic:blipFill>
                  <pic:spPr bwMode="auto">
                    <a:xfrm>
                      <a:off x="0" y="0"/>
                      <a:ext cx="5895352" cy="1251259"/>
                    </a:xfrm>
                    <a:prstGeom prst="rect">
                      <a:avLst/>
                    </a:prstGeom>
                    <a:ln>
                      <a:noFill/>
                    </a:ln>
                    <a:extLst>
                      <a:ext uri="{53640926-AAD7-44D8-BBD7-CCE9431645EC}">
                        <a14:shadowObscured xmlns:a14="http://schemas.microsoft.com/office/drawing/2010/main"/>
                      </a:ext>
                    </a:extLst>
                  </pic:spPr>
                </pic:pic>
              </a:graphicData>
            </a:graphic>
          </wp:inline>
        </w:drawing>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Pr="00BC5755" w:rsidRDefault="00F8545C" w:rsidP="00F8545C">
      <w:pPr>
        <w:ind w:right="-664"/>
        <w:jc w:val="both"/>
        <w:rPr>
          <w:rFonts w:ascii="Arial" w:hAnsi="Arial" w:cs="Arial"/>
          <w:b/>
          <w:sz w:val="24"/>
        </w:rPr>
      </w:pPr>
      <w:r w:rsidRPr="00BC5755">
        <w:rPr>
          <w:rFonts w:ascii="Arial" w:hAnsi="Arial" w:cs="Arial"/>
          <w:b/>
          <w:color w:val="2F5496" w:themeColor="accent1" w:themeShade="BF"/>
          <w:sz w:val="24"/>
        </w:rPr>
        <w:t>5.6 МАЛЫЕ АРХИТЕКТУРНЫЕ ФОРМЫ (МАФ) И УЛИЧНАЯ МЕБЕЛЬ</w:t>
      </w:r>
      <w:r w:rsidRPr="00BC5755">
        <w:rPr>
          <w:rFonts w:ascii="Arial" w:hAnsi="Arial" w:cs="Arial"/>
          <w:b/>
          <w:sz w:val="24"/>
        </w:rPr>
        <w:t xml:space="preserve"> </w: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BC5755">
        <w:rPr>
          <w:rFonts w:ascii="Arial" w:hAnsi="Arial" w:cs="Arial"/>
          <w:sz w:val="24"/>
        </w:rPr>
        <w:lastRenderedPageBreak/>
        <w:t xml:space="preserve">На территории ОДС применяются следующие виды МАФ и уличной мебели: </w:t>
      </w:r>
    </w:p>
    <w:p w:rsidR="00F8545C" w:rsidRDefault="00F8545C" w:rsidP="00F8545C">
      <w:pPr>
        <w:ind w:right="-664"/>
        <w:jc w:val="both"/>
        <w:rPr>
          <w:rFonts w:ascii="Arial" w:hAnsi="Arial" w:cs="Arial"/>
          <w:sz w:val="24"/>
        </w:rPr>
      </w:pPr>
    </w:p>
    <w:p w:rsidR="00F8545C" w:rsidRPr="00BC5755" w:rsidRDefault="00F8545C" w:rsidP="00F8545C">
      <w:pPr>
        <w:ind w:right="-664"/>
        <w:jc w:val="both"/>
        <w:rPr>
          <w:rFonts w:ascii="Arial" w:hAnsi="Arial" w:cs="Arial"/>
          <w:b/>
          <w:color w:val="2F5496" w:themeColor="accent1" w:themeShade="BF"/>
          <w:sz w:val="24"/>
        </w:rPr>
      </w:pPr>
      <w:r w:rsidRPr="00BC5755">
        <w:rPr>
          <w:rFonts w:ascii="Arial" w:hAnsi="Arial" w:cs="Arial"/>
          <w:b/>
          <w:color w:val="2F5496" w:themeColor="accent1" w:themeShade="BF"/>
          <w:sz w:val="24"/>
        </w:rPr>
        <w:t xml:space="preserve">Рекомендуемые варианты уличной мебели, малых архитектурных форм, урн </w:t>
      </w:r>
    </w:p>
    <w:p w:rsidR="00F8545C" w:rsidRPr="00BC5755" w:rsidRDefault="00F8545C" w:rsidP="00F8545C">
      <w:pPr>
        <w:ind w:right="-664"/>
        <w:jc w:val="both"/>
        <w:rPr>
          <w:rFonts w:ascii="Arial" w:hAnsi="Arial" w:cs="Arial"/>
          <w:color w:val="2F5496" w:themeColor="accent1" w:themeShade="BF"/>
          <w:sz w:val="24"/>
        </w:rPr>
      </w:pPr>
    </w:p>
    <w:p w:rsidR="00F8545C" w:rsidRPr="00BC5755" w:rsidRDefault="00F8545C" w:rsidP="00F8545C">
      <w:pPr>
        <w:ind w:right="-664"/>
        <w:jc w:val="both"/>
        <w:rPr>
          <w:rFonts w:ascii="Arial" w:hAnsi="Arial" w:cs="Arial"/>
          <w:color w:val="2F5496" w:themeColor="accent1" w:themeShade="BF"/>
          <w:sz w:val="24"/>
        </w:rPr>
      </w:pPr>
      <w:r w:rsidRPr="00BC5755">
        <w:rPr>
          <w:rFonts w:ascii="Arial" w:hAnsi="Arial" w:cs="Arial"/>
          <w:color w:val="2F5496" w:themeColor="accent1" w:themeShade="BF"/>
          <w:sz w:val="24"/>
        </w:rPr>
        <w:t>Скамьи</w:t>
      </w:r>
    </w:p>
    <w:p w:rsidR="00F8545C" w:rsidRDefault="00F8545C" w:rsidP="00F8545C">
      <w:pPr>
        <w:ind w:right="-664"/>
        <w:jc w:val="both"/>
        <w:rPr>
          <w:rFonts w:ascii="Arial" w:hAnsi="Arial" w:cs="Arial"/>
          <w:sz w:val="24"/>
        </w:rPr>
      </w:pPr>
      <w:r>
        <w:rPr>
          <w:noProof/>
          <w:lang w:eastAsia="ru-RU"/>
        </w:rPr>
        <w:drawing>
          <wp:inline distT="0" distB="0" distL="0" distR="0" wp14:anchorId="1D0D0BCA" wp14:editId="188A130F">
            <wp:extent cx="5857336" cy="2600560"/>
            <wp:effectExtent l="0" t="0" r="0" b="9525"/>
            <wp:docPr id="1762" name="Рисунок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54849" t="49463" r="6837" b="20295"/>
                    <a:stretch/>
                  </pic:blipFill>
                  <pic:spPr bwMode="auto">
                    <a:xfrm>
                      <a:off x="0" y="0"/>
                      <a:ext cx="5860827" cy="2602110"/>
                    </a:xfrm>
                    <a:prstGeom prst="rect">
                      <a:avLst/>
                    </a:prstGeom>
                    <a:ln>
                      <a:noFill/>
                    </a:ln>
                    <a:extLst>
                      <a:ext uri="{53640926-AAD7-44D8-BBD7-CCE9431645EC}">
                        <a14:shadowObscured xmlns:a14="http://schemas.microsoft.com/office/drawing/2010/main"/>
                      </a:ext>
                    </a:extLst>
                  </pic:spPr>
                </pic:pic>
              </a:graphicData>
            </a:graphic>
          </wp:inline>
        </w:drawing>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BC5755">
        <w:rPr>
          <w:rFonts w:ascii="Arial" w:hAnsi="Arial" w:cs="Arial"/>
          <w:color w:val="2F5496" w:themeColor="accent1" w:themeShade="BF"/>
          <w:sz w:val="24"/>
        </w:rPr>
        <w:t>Урны</w:t>
      </w:r>
    </w:p>
    <w:p w:rsidR="00F8545C" w:rsidRPr="00BC5755"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BC5755">
        <w:rPr>
          <w:rFonts w:ascii="Arial" w:hAnsi="Arial" w:cs="Arial"/>
          <w:sz w:val="24"/>
        </w:rPr>
        <w:t>При оборудовании мест для курения применяются урны с пепельницами</w: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Pr>
          <w:noProof/>
          <w:lang w:eastAsia="ru-RU"/>
        </w:rPr>
        <w:drawing>
          <wp:inline distT="0" distB="0" distL="0" distR="0" wp14:anchorId="0409F5A7" wp14:editId="0D21BAEC">
            <wp:extent cx="5857336" cy="2216919"/>
            <wp:effectExtent l="0" t="0" r="0" b="0"/>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54372" t="47483" r="5724" b="25666"/>
                    <a:stretch/>
                  </pic:blipFill>
                  <pic:spPr bwMode="auto">
                    <a:xfrm>
                      <a:off x="0" y="0"/>
                      <a:ext cx="5860831" cy="2218242"/>
                    </a:xfrm>
                    <a:prstGeom prst="rect">
                      <a:avLst/>
                    </a:prstGeom>
                    <a:ln>
                      <a:noFill/>
                    </a:ln>
                    <a:extLst>
                      <a:ext uri="{53640926-AAD7-44D8-BBD7-CCE9431645EC}">
                        <a14:shadowObscured xmlns:a14="http://schemas.microsoft.com/office/drawing/2010/main"/>
                      </a:ext>
                    </a:extLst>
                  </pic:spPr>
                </pic:pic>
              </a:graphicData>
            </a:graphic>
          </wp:inline>
        </w:drawing>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color w:val="2F5496" w:themeColor="accent1" w:themeShade="BF"/>
          <w:sz w:val="24"/>
        </w:rPr>
      </w:pPr>
      <w:r w:rsidRPr="00BC5755">
        <w:rPr>
          <w:rFonts w:ascii="Arial" w:hAnsi="Arial" w:cs="Arial"/>
          <w:color w:val="2F5496" w:themeColor="accent1" w:themeShade="BF"/>
          <w:sz w:val="24"/>
        </w:rPr>
        <w:t>Малые архитектурные формы</w:t>
      </w:r>
    </w:p>
    <w:p w:rsidR="00F8545C" w:rsidRDefault="00F8545C" w:rsidP="00F8545C">
      <w:pPr>
        <w:ind w:right="-664"/>
        <w:jc w:val="both"/>
        <w:rPr>
          <w:rFonts w:ascii="Arial" w:hAnsi="Arial" w:cs="Arial"/>
          <w:color w:val="2F5496" w:themeColor="accent1" w:themeShade="BF"/>
          <w:sz w:val="24"/>
        </w:rPr>
      </w:pPr>
      <w:r>
        <w:rPr>
          <w:noProof/>
          <w:lang w:eastAsia="ru-RU"/>
        </w:rPr>
        <w:lastRenderedPageBreak/>
        <w:drawing>
          <wp:inline distT="0" distB="0" distL="0" distR="0" wp14:anchorId="620CAC80" wp14:editId="1B429041">
            <wp:extent cx="5789330" cy="4520749"/>
            <wp:effectExtent l="0" t="0" r="1905" b="0"/>
            <wp:docPr id="1764" name="Рисунок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1089" t="18933" r="36886" b="8844"/>
                    <a:stretch/>
                  </pic:blipFill>
                  <pic:spPr bwMode="auto">
                    <a:xfrm>
                      <a:off x="0" y="0"/>
                      <a:ext cx="5806627" cy="4534256"/>
                    </a:xfrm>
                    <a:prstGeom prst="rect">
                      <a:avLst/>
                    </a:prstGeom>
                    <a:ln>
                      <a:noFill/>
                    </a:ln>
                    <a:extLst>
                      <a:ext uri="{53640926-AAD7-44D8-BBD7-CCE9431645EC}">
                        <a14:shadowObscured xmlns:a14="http://schemas.microsoft.com/office/drawing/2010/main"/>
                      </a:ext>
                    </a:extLst>
                  </pic:spPr>
                </pic:pic>
              </a:graphicData>
            </a:graphic>
          </wp:inline>
        </w:drawing>
      </w:r>
    </w:p>
    <w:p w:rsidR="00F8545C" w:rsidRPr="00BC5755" w:rsidRDefault="00F8545C" w:rsidP="00F8545C">
      <w:pPr>
        <w:ind w:right="-664"/>
        <w:jc w:val="both"/>
        <w:rPr>
          <w:rFonts w:ascii="Arial" w:hAnsi="Arial" w:cs="Arial"/>
          <w:color w:val="2F5496" w:themeColor="accent1" w:themeShade="BF"/>
          <w:sz w:val="24"/>
        </w:rPr>
      </w:pPr>
      <w:r w:rsidRPr="00BC5755">
        <w:rPr>
          <w:rFonts w:ascii="Arial" w:hAnsi="Arial" w:cs="Arial"/>
          <w:color w:val="2F5496" w:themeColor="accent1" w:themeShade="BF"/>
          <w:sz w:val="24"/>
        </w:rPr>
        <w:t>ТРЕБОВАНИЯ К МАТЕРИАЛАМ ИЗГОТОВЛЕНИЯ УЛИЧНОЙ МЕБЕЛИ, МАЛЫХ АРХИТЕКТУРНЫХ ФОРМ</w:t>
      </w:r>
    </w:p>
    <w:p w:rsidR="00F8545C" w:rsidRPr="00BC5755" w:rsidRDefault="00F8545C" w:rsidP="00F8545C">
      <w:pPr>
        <w:ind w:right="-664"/>
        <w:jc w:val="both"/>
        <w:rPr>
          <w:rFonts w:ascii="Arial" w:hAnsi="Arial" w:cs="Arial"/>
          <w:color w:val="2F5496" w:themeColor="accent1" w:themeShade="BF"/>
          <w:sz w:val="24"/>
        </w:rPr>
      </w:pPr>
    </w:p>
    <w:p w:rsidR="00F8545C" w:rsidRPr="00BC5755" w:rsidRDefault="00F8545C" w:rsidP="00F8545C">
      <w:pPr>
        <w:ind w:right="-664"/>
        <w:jc w:val="both"/>
        <w:rPr>
          <w:rFonts w:ascii="Arial" w:hAnsi="Arial" w:cs="Arial"/>
          <w:sz w:val="24"/>
        </w:rPr>
      </w:pPr>
      <w:r w:rsidRPr="00BC5755">
        <w:rPr>
          <w:rFonts w:ascii="Arial" w:hAnsi="Arial" w:cs="Arial"/>
          <w:sz w:val="24"/>
        </w:rPr>
        <w:t>Каркас должен выполняться из стали (горячего/холодного цинкования, возможно порошковое покрытие, нанесённое в заводских условиях) или бетона.</w:t>
      </w:r>
    </w:p>
    <w:p w:rsidR="00F8545C" w:rsidRPr="00BC5755" w:rsidRDefault="00F8545C" w:rsidP="00F8545C">
      <w:pPr>
        <w:ind w:right="-664"/>
        <w:jc w:val="both"/>
        <w:rPr>
          <w:rFonts w:ascii="Arial" w:hAnsi="Arial" w:cs="Arial"/>
          <w:sz w:val="24"/>
        </w:rPr>
      </w:pPr>
    </w:p>
    <w:p w:rsidR="00F8545C" w:rsidRPr="00BC5755" w:rsidRDefault="00F8545C" w:rsidP="00F8545C">
      <w:pPr>
        <w:ind w:right="-664"/>
        <w:jc w:val="both"/>
        <w:rPr>
          <w:rFonts w:ascii="Arial" w:hAnsi="Arial" w:cs="Arial"/>
          <w:sz w:val="24"/>
        </w:rPr>
      </w:pPr>
      <w:r w:rsidRPr="00BC5755">
        <w:rPr>
          <w:rFonts w:ascii="Arial" w:hAnsi="Arial" w:cs="Arial"/>
          <w:sz w:val="24"/>
        </w:rPr>
        <w:t>Элементы конструкций уличной мебели, МАФ, предполагающие контакт с человеком, должны выполняться из натуральной термообработанной древесины.</w:t>
      </w:r>
    </w:p>
    <w:p w:rsidR="00F8545C" w:rsidRPr="00BC5755" w:rsidRDefault="00F8545C" w:rsidP="00F8545C">
      <w:pPr>
        <w:ind w:right="-664"/>
        <w:jc w:val="both"/>
        <w:rPr>
          <w:rFonts w:ascii="Arial" w:hAnsi="Arial" w:cs="Arial"/>
          <w:sz w:val="24"/>
        </w:rPr>
      </w:pPr>
    </w:p>
    <w:p w:rsidR="00F8545C" w:rsidRPr="00BC5755" w:rsidRDefault="00F8545C" w:rsidP="00F8545C">
      <w:pPr>
        <w:ind w:right="-664"/>
        <w:jc w:val="both"/>
        <w:rPr>
          <w:rFonts w:ascii="Arial" w:hAnsi="Arial" w:cs="Arial"/>
          <w:sz w:val="24"/>
        </w:rPr>
      </w:pPr>
      <w:r w:rsidRPr="00BC5755">
        <w:rPr>
          <w:rFonts w:ascii="Arial" w:hAnsi="Arial" w:cs="Arial"/>
          <w:sz w:val="24"/>
        </w:rPr>
        <w:t>Древесина, используемая при производстве уличной мебели и малых архитектурных форм, должна быть стойкой к атмосферным воздействиям, рекомендуется применять местные породы дерева (в частности, лиственницу, сосну).</w:t>
      </w:r>
    </w:p>
    <w:p w:rsidR="00F8545C" w:rsidRPr="00BC5755" w:rsidRDefault="00F8545C" w:rsidP="00F8545C">
      <w:pPr>
        <w:ind w:right="-664"/>
        <w:jc w:val="both"/>
        <w:rPr>
          <w:rFonts w:ascii="Arial" w:hAnsi="Arial" w:cs="Arial"/>
          <w:sz w:val="24"/>
        </w:rPr>
      </w:pPr>
    </w:p>
    <w:p w:rsidR="00F8545C" w:rsidRPr="00BC5755" w:rsidRDefault="00F8545C" w:rsidP="00F8545C">
      <w:pPr>
        <w:ind w:right="-664"/>
        <w:jc w:val="both"/>
        <w:rPr>
          <w:rFonts w:ascii="Arial" w:hAnsi="Arial" w:cs="Arial"/>
          <w:sz w:val="24"/>
        </w:rPr>
      </w:pPr>
      <w:r w:rsidRPr="00BC5755">
        <w:rPr>
          <w:rFonts w:ascii="Arial" w:hAnsi="Arial" w:cs="Arial"/>
          <w:sz w:val="24"/>
        </w:rPr>
        <w:t>Материал и защитные средства древесины должны соответствовать ГОСТ 20022.0-2016 и ГОСТ 20022.2-2018, фанера по ГОСТ 3916.1-2018 и ГОСТ 3916.2-2018. Деревянные элементы должны быть выполнены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p>
    <w:p w:rsidR="00F8545C" w:rsidRPr="00BC5755"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Pr="00BC5755" w:rsidRDefault="00F8545C" w:rsidP="00F8545C">
      <w:pPr>
        <w:ind w:right="-664"/>
        <w:jc w:val="both"/>
        <w:rPr>
          <w:rFonts w:ascii="Arial" w:hAnsi="Arial" w:cs="Arial"/>
          <w:sz w:val="24"/>
        </w:rPr>
      </w:pPr>
      <w:r w:rsidRPr="00BC5755">
        <w:rPr>
          <w:rFonts w:ascii="Arial" w:hAnsi="Arial" w:cs="Arial"/>
          <w:sz w:val="24"/>
        </w:rPr>
        <w:t xml:space="preserve">Металл — металлические материалы, образующие окислы, шелушащиеся или </w:t>
      </w:r>
      <w:r w:rsidRPr="00BC5755">
        <w:rPr>
          <w:rFonts w:ascii="Arial" w:hAnsi="Arial" w:cs="Arial"/>
          <w:sz w:val="24"/>
        </w:rPr>
        <w:lastRenderedPageBreak/>
        <w:t>отслаивающиеся, должны быть защищены нетоксичным покрытием. Металл применяется преимущественно для несущих конструкций оборудования, должен иметь соответствующую обработку (влагостойкая покраска, антикоррозийное покрытие).</w:t>
      </w:r>
    </w:p>
    <w:p w:rsidR="00F8545C" w:rsidRPr="00BC5755" w:rsidRDefault="00F8545C" w:rsidP="00F8545C">
      <w:pPr>
        <w:ind w:right="-664"/>
        <w:jc w:val="both"/>
        <w:rPr>
          <w:rFonts w:ascii="Arial" w:hAnsi="Arial" w:cs="Arial"/>
          <w:sz w:val="24"/>
        </w:rPr>
      </w:pPr>
    </w:p>
    <w:p w:rsidR="00F8545C" w:rsidRPr="00BC5755" w:rsidRDefault="00F8545C" w:rsidP="00F8545C">
      <w:pPr>
        <w:ind w:right="-664"/>
        <w:jc w:val="both"/>
        <w:rPr>
          <w:rFonts w:ascii="Arial" w:hAnsi="Arial" w:cs="Arial"/>
          <w:sz w:val="24"/>
        </w:rPr>
      </w:pPr>
      <w:r w:rsidRPr="00BC5755">
        <w:rPr>
          <w:rFonts w:ascii="Arial" w:hAnsi="Arial" w:cs="Arial"/>
          <w:sz w:val="24"/>
        </w:rPr>
        <w:t>Металлические конструкции рекомендуется окрашивать порошковой краской в заводских условиях с соблюдением соответствующей технологии, с предварительным нанесением цинкосодержащего грунта порошковым методом.</w:t>
      </w:r>
    </w:p>
    <w:p w:rsidR="00F8545C" w:rsidRPr="00BC5755" w:rsidRDefault="00F8545C" w:rsidP="00F8545C">
      <w:pPr>
        <w:ind w:right="-664"/>
        <w:jc w:val="both"/>
        <w:rPr>
          <w:rFonts w:ascii="Arial" w:hAnsi="Arial" w:cs="Arial"/>
          <w:sz w:val="24"/>
        </w:rPr>
      </w:pPr>
    </w:p>
    <w:p w:rsidR="00F8545C" w:rsidRPr="00BC5755" w:rsidRDefault="00F8545C" w:rsidP="00F8545C">
      <w:pPr>
        <w:ind w:right="-664"/>
        <w:jc w:val="both"/>
        <w:rPr>
          <w:rFonts w:ascii="Arial" w:hAnsi="Arial" w:cs="Arial"/>
          <w:sz w:val="24"/>
        </w:rPr>
      </w:pPr>
      <w:r w:rsidRPr="00BC5755">
        <w:rPr>
          <w:rFonts w:ascii="Arial" w:hAnsi="Arial" w:cs="Arial"/>
          <w:sz w:val="24"/>
        </w:rPr>
        <w:t>При комбинировании горячего цинкования и последующей порошковой окраски, необходимо использовать специальную порошковую краску с хорошей адгезией к цинку.</w:t>
      </w:r>
    </w:p>
    <w:p w:rsidR="00F8545C" w:rsidRPr="00BC5755" w:rsidRDefault="00F8545C" w:rsidP="00F8545C">
      <w:pPr>
        <w:ind w:right="-664"/>
        <w:jc w:val="both"/>
        <w:rPr>
          <w:rFonts w:ascii="Arial" w:hAnsi="Arial" w:cs="Arial"/>
          <w:sz w:val="24"/>
        </w:rPr>
      </w:pPr>
    </w:p>
    <w:p w:rsidR="00F8545C" w:rsidRPr="00BC5755" w:rsidRDefault="00F8545C" w:rsidP="00F8545C">
      <w:pPr>
        <w:ind w:right="-664"/>
        <w:jc w:val="both"/>
        <w:rPr>
          <w:rFonts w:ascii="Arial" w:hAnsi="Arial" w:cs="Arial"/>
          <w:sz w:val="24"/>
        </w:rPr>
      </w:pPr>
      <w:r w:rsidRPr="00BC5755">
        <w:rPr>
          <w:rFonts w:ascii="Arial" w:hAnsi="Arial" w:cs="Arial"/>
          <w:sz w:val="24"/>
        </w:rPr>
        <w:t>Бетон: при использовании бетона в качестве материала для конструктивной основы уличной мебели, МАФ необходим качественный подбор состава бетона, применение водоредуцирующих, активных минеральных, воздухововлекающих и других добавок, улучшающих стойкость бетона в агрессивной среде и повышающих защитное действие бетона по отношению к стальной арматуре, стальным закладным деталям и соединительным элементам.</w:t>
      </w:r>
    </w:p>
    <w:p w:rsidR="00F8545C" w:rsidRPr="00BC5755" w:rsidRDefault="00F8545C" w:rsidP="00F8545C">
      <w:pPr>
        <w:ind w:right="-664"/>
        <w:jc w:val="both"/>
        <w:rPr>
          <w:rFonts w:ascii="Arial" w:hAnsi="Arial" w:cs="Arial"/>
          <w:sz w:val="24"/>
        </w:rPr>
      </w:pPr>
    </w:p>
    <w:p w:rsidR="00F8545C" w:rsidRPr="00BC5755" w:rsidRDefault="00F8545C" w:rsidP="00F8545C">
      <w:pPr>
        <w:ind w:right="-664"/>
        <w:jc w:val="both"/>
        <w:rPr>
          <w:rFonts w:ascii="Arial" w:hAnsi="Arial" w:cs="Arial"/>
          <w:sz w:val="24"/>
        </w:rPr>
      </w:pPr>
      <w:r w:rsidRPr="00BC5755">
        <w:rPr>
          <w:rFonts w:ascii="Arial" w:hAnsi="Arial" w:cs="Arial"/>
          <w:sz w:val="24"/>
        </w:rPr>
        <w:t>Требования к монтажу уличной мебели, МАФ:</w:t>
      </w:r>
    </w:p>
    <w:p w:rsidR="00F8545C" w:rsidRPr="00BC5755" w:rsidRDefault="00F8545C" w:rsidP="00F8545C">
      <w:pPr>
        <w:ind w:right="-664"/>
        <w:jc w:val="both"/>
        <w:rPr>
          <w:rFonts w:ascii="Arial" w:hAnsi="Arial" w:cs="Arial"/>
          <w:sz w:val="24"/>
        </w:rPr>
      </w:pPr>
    </w:p>
    <w:p w:rsidR="00F8545C" w:rsidRPr="00BC5755" w:rsidRDefault="00F8545C" w:rsidP="00F8545C">
      <w:pPr>
        <w:ind w:right="-664"/>
        <w:jc w:val="both"/>
        <w:rPr>
          <w:rFonts w:ascii="Arial" w:hAnsi="Arial" w:cs="Arial"/>
          <w:sz w:val="24"/>
        </w:rPr>
      </w:pPr>
      <w:r w:rsidRPr="00BC5755">
        <w:rPr>
          <w:rFonts w:ascii="Arial" w:hAnsi="Arial" w:cs="Arial"/>
          <w:sz w:val="24"/>
        </w:rPr>
        <w:t>Уличная мебель и урны, конструкция (основной каркас) которых изготовлена с использованием бетона, имеющие вес более 60 кг., в дополнительном креплении не нуждаются и устанавливаются на любые площадки с ровным твёрдым покрытием.</w:t>
      </w:r>
    </w:p>
    <w:p w:rsidR="00F8545C" w:rsidRPr="00BC5755" w:rsidRDefault="00F8545C" w:rsidP="00F8545C">
      <w:pPr>
        <w:ind w:right="-664"/>
        <w:jc w:val="both"/>
        <w:rPr>
          <w:rFonts w:ascii="Arial" w:hAnsi="Arial" w:cs="Arial"/>
          <w:sz w:val="24"/>
        </w:rPr>
      </w:pPr>
    </w:p>
    <w:p w:rsidR="00F8545C" w:rsidRPr="00BC5755" w:rsidRDefault="00F8545C" w:rsidP="00F8545C">
      <w:pPr>
        <w:ind w:right="-664"/>
        <w:jc w:val="both"/>
        <w:rPr>
          <w:rFonts w:ascii="Arial" w:hAnsi="Arial" w:cs="Arial"/>
          <w:sz w:val="24"/>
        </w:rPr>
      </w:pPr>
      <w:r w:rsidRPr="00BC5755">
        <w:rPr>
          <w:rFonts w:ascii="Arial" w:hAnsi="Arial" w:cs="Arial"/>
          <w:sz w:val="24"/>
        </w:rPr>
        <w:t>Все остальные элементы уличной мебели, малые архитектурные формы крепятся к основанию при помощи бетонирования или анкерного крепления.</w:t>
      </w:r>
    </w:p>
    <w:p w:rsidR="00F8545C" w:rsidRPr="00BC5755" w:rsidRDefault="00F8545C" w:rsidP="00F8545C">
      <w:pPr>
        <w:ind w:right="-664"/>
        <w:jc w:val="both"/>
        <w:rPr>
          <w:rFonts w:ascii="Arial" w:hAnsi="Arial" w:cs="Arial"/>
          <w:sz w:val="24"/>
        </w:rPr>
      </w:pPr>
    </w:p>
    <w:p w:rsidR="00F8545C" w:rsidRPr="00BC5755" w:rsidRDefault="00F8545C" w:rsidP="00F8545C">
      <w:pPr>
        <w:ind w:right="-664"/>
        <w:jc w:val="both"/>
        <w:rPr>
          <w:rFonts w:ascii="Arial" w:hAnsi="Arial" w:cs="Arial"/>
          <w:sz w:val="24"/>
        </w:rPr>
      </w:pPr>
      <w:r w:rsidRPr="00BC5755">
        <w:rPr>
          <w:rFonts w:ascii="Arial" w:hAnsi="Arial" w:cs="Arial"/>
          <w:sz w:val="24"/>
        </w:rPr>
        <w:t>Установку скамей рекомендуется предусматривать на твердые виды покрытия или фундамент. В зонах отдыха, на детских площадках допускается установка скамей на мягкие виды покрытия. При наличии фундамента его части следует выполнять не выступающими над поверхностью.</w:t>
      </w:r>
    </w:p>
    <w:p w:rsidR="00F8545C" w:rsidRPr="00BC5755" w:rsidRDefault="00F8545C" w:rsidP="00F8545C">
      <w:pPr>
        <w:ind w:right="-664"/>
        <w:jc w:val="both"/>
        <w:rPr>
          <w:rFonts w:ascii="Arial" w:hAnsi="Arial" w:cs="Arial"/>
          <w:sz w:val="24"/>
        </w:rPr>
      </w:pPr>
    </w:p>
    <w:p w:rsidR="00F8545C" w:rsidRPr="00BC5755" w:rsidRDefault="00F8545C" w:rsidP="00F8545C">
      <w:pPr>
        <w:ind w:right="-664"/>
        <w:jc w:val="both"/>
        <w:rPr>
          <w:rFonts w:ascii="Arial" w:hAnsi="Arial" w:cs="Arial"/>
          <w:sz w:val="24"/>
        </w:rPr>
      </w:pPr>
      <w:r w:rsidRPr="00BC5755">
        <w:rPr>
          <w:rFonts w:ascii="Arial" w:hAnsi="Arial" w:cs="Arial"/>
          <w:sz w:val="24"/>
        </w:rPr>
        <w:t>Цветовое решение скамей, диванов, стульев, беседок, пергол:</w:t>
      </w:r>
    </w:p>
    <w:p w:rsidR="00F8545C" w:rsidRPr="00BC5755"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BC5755">
        <w:rPr>
          <w:rFonts w:ascii="Arial" w:hAnsi="Arial" w:cs="Arial"/>
          <w:sz w:val="24"/>
        </w:rPr>
        <w:t>Металлические детали: RAL 7011, 7016, 7021, 7022, 7024, 7026, 7043, 8022, 9004, 9005.</w:t>
      </w:r>
    </w:p>
    <w:p w:rsidR="00F8545C" w:rsidRDefault="00F8545C" w:rsidP="00F8545C">
      <w:pPr>
        <w:ind w:right="-664"/>
        <w:jc w:val="both"/>
        <w:rPr>
          <w:noProof/>
          <w:lang w:eastAsia="ru-RU"/>
        </w:rPr>
      </w:pPr>
    </w:p>
    <w:p w:rsidR="00F8545C" w:rsidRDefault="00F8545C" w:rsidP="00F8545C">
      <w:pPr>
        <w:ind w:right="-664"/>
        <w:jc w:val="both"/>
        <w:rPr>
          <w:rFonts w:ascii="Arial" w:hAnsi="Arial" w:cs="Arial"/>
          <w:sz w:val="24"/>
        </w:rPr>
      </w:pPr>
      <w:r>
        <w:rPr>
          <w:noProof/>
          <w:lang w:eastAsia="ru-RU"/>
        </w:rPr>
        <w:drawing>
          <wp:inline distT="0" distB="0" distL="0" distR="0" wp14:anchorId="63A4DAB6" wp14:editId="466774CC">
            <wp:extent cx="5917721" cy="1066244"/>
            <wp:effectExtent l="0" t="0" r="6985" b="635"/>
            <wp:docPr id="1765" name="Рисунок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38240" t="60202" r="6737" b="22174"/>
                    <a:stretch/>
                  </pic:blipFill>
                  <pic:spPr bwMode="auto">
                    <a:xfrm>
                      <a:off x="0" y="0"/>
                      <a:ext cx="5974621" cy="1076496"/>
                    </a:xfrm>
                    <a:prstGeom prst="rect">
                      <a:avLst/>
                    </a:prstGeom>
                    <a:ln>
                      <a:noFill/>
                    </a:ln>
                    <a:extLst>
                      <a:ext uri="{53640926-AAD7-44D8-BBD7-CCE9431645EC}">
                        <a14:shadowObscured xmlns:a14="http://schemas.microsoft.com/office/drawing/2010/main"/>
                      </a:ext>
                    </a:extLst>
                  </pic:spPr>
                </pic:pic>
              </a:graphicData>
            </a:graphic>
          </wp:inline>
        </w:drawing>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Pr="00926D07" w:rsidRDefault="00F8545C" w:rsidP="00F8545C">
      <w:pPr>
        <w:ind w:right="-664"/>
        <w:jc w:val="both"/>
        <w:rPr>
          <w:rFonts w:ascii="Arial" w:hAnsi="Arial" w:cs="Arial"/>
          <w:color w:val="2F5496" w:themeColor="accent1" w:themeShade="BF"/>
          <w:sz w:val="24"/>
        </w:rPr>
      </w:pPr>
      <w:r w:rsidRPr="00926D07">
        <w:rPr>
          <w:rFonts w:ascii="Arial" w:hAnsi="Arial" w:cs="Arial"/>
          <w:color w:val="2F5496" w:themeColor="accent1" w:themeShade="BF"/>
          <w:sz w:val="24"/>
        </w:rPr>
        <w:t>ПРИМЕРЫ НЕДОПУСТИМОГО ПРИМЕНЕНИЯ МАЛЫХ АРХИТЕКТУРНЫХ ФОРМ</w:t>
      </w:r>
    </w:p>
    <w:p w:rsidR="00F8545C" w:rsidRPr="00926D07" w:rsidRDefault="00F8545C" w:rsidP="00F8545C">
      <w:pPr>
        <w:ind w:right="-664"/>
        <w:jc w:val="both"/>
        <w:rPr>
          <w:rFonts w:ascii="Arial" w:hAnsi="Arial" w:cs="Arial"/>
          <w:color w:val="2F5496" w:themeColor="accent1" w:themeShade="BF"/>
          <w:sz w:val="24"/>
        </w:rPr>
      </w:pPr>
    </w:p>
    <w:p w:rsidR="00F8545C" w:rsidRPr="00926D07" w:rsidRDefault="00F8545C" w:rsidP="00F8545C">
      <w:pPr>
        <w:ind w:right="-664"/>
        <w:jc w:val="both"/>
        <w:rPr>
          <w:rFonts w:ascii="Arial" w:hAnsi="Arial" w:cs="Arial"/>
          <w:color w:val="2F5496" w:themeColor="accent1" w:themeShade="BF"/>
          <w:sz w:val="24"/>
        </w:rPr>
      </w:pPr>
      <w:r w:rsidRPr="00926D07">
        <w:rPr>
          <w:rFonts w:ascii="Arial" w:hAnsi="Arial" w:cs="Arial"/>
          <w:color w:val="2F5496" w:themeColor="accent1" w:themeShade="BF"/>
          <w:sz w:val="24"/>
        </w:rPr>
        <w:lastRenderedPageBreak/>
        <w:t>СКАМЬИ</w:t>
      </w:r>
    </w:p>
    <w:p w:rsidR="00F8545C" w:rsidRPr="00926D07"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926D07">
        <w:rPr>
          <w:rFonts w:ascii="Arial" w:hAnsi="Arial" w:cs="Arial"/>
          <w:sz w:val="24"/>
        </w:rPr>
        <w:t>Недопустимо использовать изделия кустарного производства, неустойчивые, окрашенные масляной (или иной подобной) краской, изготовленные без учёта эргономических требований.</w: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Pr>
          <w:noProof/>
          <w:lang w:eastAsia="ru-RU"/>
        </w:rPr>
        <mc:AlternateContent>
          <mc:Choice Requires="wpg">
            <w:drawing>
              <wp:inline distT="0" distB="0" distL="0" distR="0" wp14:anchorId="09F8998B" wp14:editId="21271E66">
                <wp:extent cx="5881370" cy="1564640"/>
                <wp:effectExtent l="19050" t="0" r="5080" b="16510"/>
                <wp:docPr id="1766" name="Группа 1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1370" cy="1564640"/>
                          <a:chOff x="869" y="335"/>
                          <a:chExt cx="9262" cy="2464"/>
                        </a:xfrm>
                      </wpg:grpSpPr>
                      <pic:pic xmlns:pic="http://schemas.openxmlformats.org/drawingml/2006/picture">
                        <pic:nvPicPr>
                          <pic:cNvPr id="1767" name="Picture 8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498" y="335"/>
                            <a:ext cx="8633"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8" name="Line 823"/>
                        <wps:cNvCnPr/>
                        <wps:spPr bwMode="auto">
                          <a:xfrm>
                            <a:off x="903" y="2191"/>
                            <a:ext cx="664" cy="57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769" name="Line 824"/>
                        <wps:cNvCnPr/>
                        <wps:spPr bwMode="auto">
                          <a:xfrm>
                            <a:off x="4036" y="2201"/>
                            <a:ext cx="664" cy="57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770" name="Line 825"/>
                        <wps:cNvCnPr/>
                        <wps:spPr bwMode="auto">
                          <a:xfrm>
                            <a:off x="7423" y="2181"/>
                            <a:ext cx="665" cy="57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771" name="Line 826"/>
                        <wps:cNvCnPr/>
                        <wps:spPr bwMode="auto">
                          <a:xfrm flipV="1">
                            <a:off x="869" y="2201"/>
                            <a:ext cx="629" cy="57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772" name="Line 827"/>
                        <wps:cNvCnPr/>
                        <wps:spPr bwMode="auto">
                          <a:xfrm flipV="1">
                            <a:off x="4002" y="2201"/>
                            <a:ext cx="603" cy="58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773" name="Line 828"/>
                        <wps:cNvCnPr/>
                        <wps:spPr bwMode="auto">
                          <a:xfrm flipV="1">
                            <a:off x="7390" y="2201"/>
                            <a:ext cx="686" cy="56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284A91" id="Группа 1766" o:spid="_x0000_s1026" style="width:463.1pt;height:123.2pt;mso-position-horizontal-relative:char;mso-position-vertical-relative:line" coordorigin="869,335" coordsize="9262,2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">
                <v:shape id="Picture 822" o:spid="_x0000_s1027" type="#_x0000_t75" style="position:absolute;left:1498;top:335;width:8633;height:2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">
                  <v:imagedata r:id="rId55" o:title=""/>
                </v:shape>
                <v:line id="Line 823" o:spid="_x0000_s1028" style="position:absolute;visibility:visible;mso-wrap-style:square" from="903,2191" to="1567,2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" strokecolor="#d2232a" strokeweight="3pt"/>
                <v:line id="Line 824" o:spid="_x0000_s1029" style="position:absolute;visibility:visible;mso-wrap-style:square" from="4036,2201" to="4700,2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" strokecolor="#d2232a" strokeweight="3pt"/>
                <v:line id="Line 825" o:spid="_x0000_s1030" style="position:absolute;visibility:visible;mso-wrap-style:square" from="7423,2181" to="8088,2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" strokecolor="#d2232a" strokeweight="3pt"/>
                <v:line id="Line 826" o:spid="_x0000_s1031" style="position:absolute;flip:y;visibility:visible;mso-wrap-style:square" from="869,2201" to="1498,2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" strokecolor="#d2232a" strokeweight="3pt"/>
                <v:line id="Line 827" o:spid="_x0000_s1032" style="position:absolute;flip:y;visibility:visible;mso-wrap-style:square" from="4002,2201" to="4605,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" strokecolor="#d2232a" strokeweight="3pt"/>
                <v:line id="Line 828" o:spid="_x0000_s1033" style="position:absolute;flip:y;visibility:visible;mso-wrap-style:square" from="7390,2201" to="8076,2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" strokecolor="#d2232a" strokeweight="3pt"/>
                <w10:anchorlock/>
              </v:group>
            </w:pict>
          </mc:Fallback>
        </mc:AlternateContent>
      </w:r>
    </w:p>
    <w:p w:rsidR="00F8545C" w:rsidRDefault="00F8545C" w:rsidP="00F8545C">
      <w:pPr>
        <w:ind w:right="-664"/>
        <w:jc w:val="both"/>
        <w:rPr>
          <w:rFonts w:ascii="Arial" w:hAnsi="Arial" w:cs="Arial"/>
          <w:sz w:val="24"/>
        </w:rPr>
      </w:pPr>
    </w:p>
    <w:p w:rsidR="00F8545C" w:rsidRPr="00926D07" w:rsidRDefault="00F8545C" w:rsidP="00F8545C">
      <w:pPr>
        <w:ind w:right="-664"/>
        <w:jc w:val="both"/>
        <w:rPr>
          <w:rFonts w:ascii="Arial" w:hAnsi="Arial" w:cs="Arial"/>
          <w:color w:val="2F5496" w:themeColor="accent1" w:themeShade="BF"/>
          <w:sz w:val="24"/>
        </w:rPr>
      </w:pPr>
      <w:r w:rsidRPr="00926D07">
        <w:rPr>
          <w:rFonts w:ascii="Arial" w:hAnsi="Arial" w:cs="Arial"/>
          <w:color w:val="2F5496" w:themeColor="accent1" w:themeShade="BF"/>
          <w:sz w:val="24"/>
        </w:rPr>
        <w:t>УЛИЧНЫЕ СКАМЬИ СО СПИНКОЙ И ДИВАНЫ</w:t>
      </w:r>
    </w:p>
    <w:p w:rsidR="00F8545C" w:rsidRPr="00926D07"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926D07">
        <w:rPr>
          <w:rFonts w:ascii="Arial" w:hAnsi="Arial" w:cs="Arial"/>
          <w:sz w:val="24"/>
        </w:rPr>
        <w:t>Недопустимо использовать изделия кустарного производства, изготовленные без учёта эргономических и эстетических требований, предназначенные для использования на частных участках (дача, сад, внутренний двор), окрашенные в ярко-контрастной, вызывающе яркой цветовой гамме, не соответствующей рекомендованным колористическим решениям.</w:t>
      </w:r>
    </w:p>
    <w:p w:rsidR="00F8545C" w:rsidRDefault="00F8545C" w:rsidP="00F8545C">
      <w:pPr>
        <w:ind w:right="-664"/>
        <w:jc w:val="both"/>
        <w:rPr>
          <w:rFonts w:ascii="Arial" w:hAnsi="Arial" w:cs="Arial"/>
          <w:sz w:val="24"/>
        </w:rPr>
      </w:pPr>
      <w:r>
        <w:rPr>
          <w:noProof/>
          <w:lang w:eastAsia="ru-RU"/>
        </w:rPr>
        <mc:AlternateContent>
          <mc:Choice Requires="wpg">
            <w:drawing>
              <wp:inline distT="0" distB="0" distL="0" distR="0" wp14:anchorId="74C5EBAB" wp14:editId="67EEFD4C">
                <wp:extent cx="6109335" cy="1124585"/>
                <wp:effectExtent l="19050" t="0" r="5715" b="18415"/>
                <wp:docPr id="1774" name="Группа 1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9335" cy="1124585"/>
                          <a:chOff x="869" y="183"/>
                          <a:chExt cx="9621" cy="1771"/>
                        </a:xfrm>
                      </wpg:grpSpPr>
                      <pic:pic xmlns:pic="http://schemas.openxmlformats.org/drawingml/2006/picture">
                        <pic:nvPicPr>
                          <pic:cNvPr id="1775" name="Picture 8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63" y="183"/>
                            <a:ext cx="9527"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6" name="Line 831"/>
                        <wps:cNvCnPr/>
                        <wps:spPr bwMode="auto">
                          <a:xfrm>
                            <a:off x="903" y="1347"/>
                            <a:ext cx="664" cy="574"/>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777" name="Line 832"/>
                        <wps:cNvCnPr/>
                        <wps:spPr bwMode="auto">
                          <a:xfrm>
                            <a:off x="3080" y="1347"/>
                            <a:ext cx="665" cy="574"/>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778" name="Line 833"/>
                        <wps:cNvCnPr/>
                        <wps:spPr bwMode="auto">
                          <a:xfrm>
                            <a:off x="5802" y="1337"/>
                            <a:ext cx="664" cy="574"/>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779" name="Line 834"/>
                        <wps:cNvCnPr/>
                        <wps:spPr bwMode="auto">
                          <a:xfrm>
                            <a:off x="8161" y="1357"/>
                            <a:ext cx="664" cy="574"/>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780" name="Line 835"/>
                        <wps:cNvCnPr/>
                        <wps:spPr bwMode="auto">
                          <a:xfrm flipV="1">
                            <a:off x="869" y="1347"/>
                            <a:ext cx="687" cy="584"/>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781" name="Line 836"/>
                        <wps:cNvCnPr/>
                        <wps:spPr bwMode="auto">
                          <a:xfrm flipV="1">
                            <a:off x="3047" y="1347"/>
                            <a:ext cx="686" cy="584"/>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782" name="Line 837"/>
                        <wps:cNvCnPr/>
                        <wps:spPr bwMode="auto">
                          <a:xfrm flipV="1">
                            <a:off x="5768" y="1357"/>
                            <a:ext cx="687" cy="564"/>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783" name="Line 838"/>
                        <wps:cNvCnPr/>
                        <wps:spPr bwMode="auto">
                          <a:xfrm flipV="1">
                            <a:off x="8127" y="1357"/>
                            <a:ext cx="698" cy="584"/>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E072B8" id="Группа 1774" o:spid="_x0000_s1026" style="width:481.05pt;height:88.55pt;mso-position-horizontal-relative:char;mso-position-vertical-relative:line" coordorigin="869,183" coordsize="9621,17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">
                <v:shape id="Picture 830" o:spid="_x0000_s1027" type="#_x0000_t75" style="position:absolute;left:963;top:183;width:9527;height:1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">
                  <v:imagedata r:id="rId57" o:title=""/>
                </v:shape>
                <v:line id="Line 831" o:spid="_x0000_s1028" style="position:absolute;visibility:visible;mso-wrap-style:square" from="903,1347" to="1567,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" strokecolor="#d2232a" strokeweight="3pt"/>
                <v:line id="Line 832" o:spid="_x0000_s1029" style="position:absolute;visibility:visible;mso-wrap-style:square" from="3080,1347" to="3745,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" strokecolor="#d2232a" strokeweight="3pt"/>
                <v:line id="Line 833" o:spid="_x0000_s1030" style="position:absolute;visibility:visible;mso-wrap-style:square" from="5802,1337" to="6466,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" strokecolor="#d2232a" strokeweight="3pt"/>
                <v:line id="Line 834" o:spid="_x0000_s1031" style="position:absolute;visibility:visible;mso-wrap-style:square" from="8161,1357" to="8825,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" strokecolor="#d2232a" strokeweight="3pt"/>
                <v:line id="Line 835" o:spid="_x0000_s1032" style="position:absolute;flip:y;visibility:visible;mso-wrap-style:square" from="869,1347" to="1556,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" strokecolor="#d2232a" strokeweight="3pt"/>
                <v:line id="Line 836" o:spid="_x0000_s1033" style="position:absolute;flip:y;visibility:visible;mso-wrap-style:square" from="3047,1347" to="3733,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" strokecolor="#d2232a" strokeweight="3pt"/>
                <v:line id="Line 837" o:spid="_x0000_s1034" style="position:absolute;flip:y;visibility:visible;mso-wrap-style:square" from="5768,1357" to="6455,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" strokecolor="#d2232a" strokeweight="3pt"/>
                <v:line id="Line 838" o:spid="_x0000_s1035" style="position:absolute;flip:y;visibility:visible;mso-wrap-style:square" from="8127,1357" to="8825,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" strokecolor="#d2232a" strokeweight="3pt"/>
                <w10:anchorlock/>
              </v:group>
            </w:pict>
          </mc:Fallback>
        </mc:AlternateConten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926D07">
        <w:rPr>
          <w:rFonts w:ascii="Arial" w:hAnsi="Arial" w:cs="Arial"/>
          <w:sz w:val="24"/>
        </w:rPr>
        <w:t>КАЧЕЛИ</w:t>
      </w:r>
    </w:p>
    <w:p w:rsidR="00F8545C" w:rsidRPr="00926D07"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926D07">
        <w:rPr>
          <w:rFonts w:ascii="Arial" w:hAnsi="Arial" w:cs="Arial"/>
          <w:sz w:val="24"/>
        </w:rPr>
        <w:t>Недопустимо использовать изделия кустарного производства, предназначенные для использования на частных участках (дача, сад, внутренний двор), изготовленные с применением поликарбоната ярких цветов, окрашенные в ярко-контрастной, вызывающе яркой цветовой гамме, не соответствующей рекомендованным колористическим решениям.</w: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Pr>
          <w:noProof/>
          <w:lang w:eastAsia="ru-RU"/>
        </w:rPr>
        <mc:AlternateContent>
          <mc:Choice Requires="wpg">
            <w:drawing>
              <wp:inline distT="0" distB="0" distL="0" distR="0" wp14:anchorId="56784851" wp14:editId="5F7B20FE">
                <wp:extent cx="4159885" cy="2016125"/>
                <wp:effectExtent l="19050" t="0" r="0" b="3175"/>
                <wp:docPr id="1784" name="Группа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885" cy="2016125"/>
                          <a:chOff x="869" y="1431"/>
                          <a:chExt cx="6551" cy="3175"/>
                        </a:xfrm>
                      </wpg:grpSpPr>
                      <pic:pic xmlns:pic="http://schemas.openxmlformats.org/drawingml/2006/picture">
                        <pic:nvPicPr>
                          <pic:cNvPr id="1785" name="Picture 49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97" y="1431"/>
                            <a:ext cx="6423" cy="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6" name="Line 494"/>
                        <wps:cNvCnPr/>
                        <wps:spPr bwMode="auto">
                          <a:xfrm>
                            <a:off x="903" y="3786"/>
                            <a:ext cx="664" cy="57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787" name="Line 495"/>
                        <wps:cNvCnPr/>
                        <wps:spPr bwMode="auto">
                          <a:xfrm>
                            <a:off x="4248" y="3796"/>
                            <a:ext cx="664" cy="57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788" name="Line 496"/>
                        <wps:cNvCnPr/>
                        <wps:spPr bwMode="auto">
                          <a:xfrm flipV="1">
                            <a:off x="869" y="3796"/>
                            <a:ext cx="684" cy="57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789" name="Line 497"/>
                        <wps:cNvCnPr/>
                        <wps:spPr bwMode="auto">
                          <a:xfrm flipV="1">
                            <a:off x="4215" y="3796"/>
                            <a:ext cx="686" cy="58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FC2086" id="Группа 1784" o:spid="_x0000_s1026" style="width:327.55pt;height:158.75pt;mso-position-horizontal-relative:char;mso-position-vertical-relative:line" coordorigin="869,1431" coordsize="6551,3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">
                <v:shape id="Picture 493" o:spid="_x0000_s1027" type="#_x0000_t75" style="position:absolute;left:997;top:1431;width:6423;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">
                  <v:imagedata r:id="rId59" o:title=""/>
                </v:shape>
                <v:line id="Line 494" o:spid="_x0000_s1028" style="position:absolute;visibility:visible;mso-wrap-style:square" from="903,3786" to="1567,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" strokecolor="#d2232a" strokeweight="3pt"/>
                <v:line id="Line 495" o:spid="_x0000_s1029" style="position:absolute;visibility:visible;mso-wrap-style:square" from="4248,3796" to="4912,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" strokecolor="#d2232a" strokeweight="3pt"/>
                <v:line id="Line 496" o:spid="_x0000_s1030" style="position:absolute;flip:y;visibility:visible;mso-wrap-style:square" from="869,3796" to="1553,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" strokecolor="#d2232a" strokeweight="3pt"/>
                <v:line id="Line 497" o:spid="_x0000_s1031" style="position:absolute;flip:y;visibility:visible;mso-wrap-style:square" from="4215,3796" to="4901,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" strokecolor="#d2232a" strokeweight="3pt"/>
                <w10:anchorlock/>
              </v:group>
            </w:pict>
          </mc:Fallback>
        </mc:AlternateConten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Pr="00926D07" w:rsidRDefault="00F8545C" w:rsidP="00F8545C">
      <w:pPr>
        <w:ind w:right="-664"/>
        <w:jc w:val="both"/>
        <w:rPr>
          <w:rFonts w:ascii="Arial" w:hAnsi="Arial" w:cs="Arial"/>
          <w:color w:val="2F5496" w:themeColor="accent1" w:themeShade="BF"/>
          <w:sz w:val="24"/>
        </w:rPr>
      </w:pPr>
      <w:r w:rsidRPr="00926D07">
        <w:rPr>
          <w:rFonts w:ascii="Arial" w:hAnsi="Arial" w:cs="Arial"/>
          <w:color w:val="2F5496" w:themeColor="accent1" w:themeShade="BF"/>
          <w:sz w:val="24"/>
        </w:rPr>
        <w:t>УРНЫ</w:t>
      </w:r>
    </w:p>
    <w:p w:rsidR="00F8545C" w:rsidRPr="00926D07"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926D07">
        <w:rPr>
          <w:rFonts w:ascii="Arial" w:hAnsi="Arial" w:cs="Arial"/>
          <w:sz w:val="24"/>
        </w:rPr>
        <w:t xml:space="preserve">Недопустимо использовать изделия, неустойчивые при сильных порывах ветра </w:t>
      </w:r>
      <w:r w:rsidRPr="00926D07">
        <w:rPr>
          <w:rFonts w:ascii="Arial" w:hAnsi="Arial" w:cs="Arial"/>
          <w:sz w:val="24"/>
        </w:rPr>
        <w:lastRenderedPageBreak/>
        <w:t>или механических воздействиях, урны без элемента, предотвращающего выдувание мусора из ёмкости и защищающего от осадков, урны без внутреннего вкладыша, а также любые емкости под урну не по назначению (ящики, фрагменты бочек и т.п.) и урны, не соответствующие по стилистическому исполнению, цветовому решению, материалам изготовления уличной мебели и малым архитектурным формам, расположенным на территории ОДС. Конструкция урны должна обеспечивать лёгкость удаления мусора: недопустимо использование неудобных для обслуживания конструкций. Недопустимо использование грязных урн.</w: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Pr>
          <w:noProof/>
          <w:lang w:eastAsia="ru-RU"/>
        </w:rPr>
        <mc:AlternateContent>
          <mc:Choice Requires="wpg">
            <w:drawing>
              <wp:inline distT="0" distB="0" distL="0" distR="0" wp14:anchorId="11AD9AC0" wp14:editId="4C166F7F">
                <wp:extent cx="1886940" cy="1837427"/>
                <wp:effectExtent l="0" t="0" r="0" b="10795"/>
                <wp:docPr id="1790" name="Группа 1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6940" cy="1837427"/>
                          <a:chOff x="13322" y="357"/>
                          <a:chExt cx="3125" cy="3043"/>
                        </a:xfrm>
                      </wpg:grpSpPr>
                      <pic:pic xmlns:pic="http://schemas.openxmlformats.org/drawingml/2006/picture">
                        <pic:nvPicPr>
                          <pic:cNvPr id="1791" name="Picture 8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322" y="357"/>
                            <a:ext cx="3125" cy="3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2" name="Line 841"/>
                        <wps:cNvCnPr/>
                        <wps:spPr bwMode="auto">
                          <a:xfrm>
                            <a:off x="13376" y="2793"/>
                            <a:ext cx="664" cy="574"/>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793" name="Line 842"/>
                        <wps:cNvCnPr/>
                        <wps:spPr bwMode="auto">
                          <a:xfrm flipV="1">
                            <a:off x="13342" y="2793"/>
                            <a:ext cx="687" cy="584"/>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8BE57F" id="Группа 1790" o:spid="_x0000_s1026" style="width:148.6pt;height:144.7pt;mso-position-horizontal-relative:char;mso-position-vertical-relative:line" coordorigin="13322,357" coordsize="3125,3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">
                <v:shape id="Picture 840" o:spid="_x0000_s1027" type="#_x0000_t75" style="position:absolute;left:13322;top:357;width:3125;height:3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">
                  <v:imagedata r:id="rId61" o:title=""/>
                </v:shape>
                <v:line id="Line 841" o:spid="_x0000_s1028" style="position:absolute;visibility:visible;mso-wrap-style:square" from="13376,2793" to="14040,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" strokecolor="#d2232a" strokeweight="3pt"/>
                <v:line id="Line 842" o:spid="_x0000_s1029" style="position:absolute;flip:y;visibility:visible;mso-wrap-style:square" from="13342,2793" to="14029,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" strokecolor="#d2232a" strokeweight="3pt"/>
                <w10:anchorlock/>
              </v:group>
            </w:pict>
          </mc:Fallback>
        </mc:AlternateContent>
      </w:r>
      <w:r>
        <w:rPr>
          <w:rFonts w:ascii="Arial" w:hAnsi="Arial" w:cs="Arial"/>
          <w:sz w:val="24"/>
        </w:rPr>
        <w:t xml:space="preserve"> </w:t>
      </w:r>
      <w:r>
        <w:rPr>
          <w:noProof/>
          <w:lang w:eastAsia="ru-RU"/>
        </w:rPr>
        <mc:AlternateContent>
          <mc:Choice Requires="wpg">
            <w:drawing>
              <wp:inline distT="0" distB="0" distL="0" distR="0" wp14:anchorId="13C03A60" wp14:editId="508C232E">
                <wp:extent cx="1664898" cy="1855712"/>
                <wp:effectExtent l="0" t="0" r="0" b="11430"/>
                <wp:docPr id="1794" name="Группа 1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898" cy="1855712"/>
                          <a:chOff x="16554" y="356"/>
                          <a:chExt cx="2731" cy="3044"/>
                        </a:xfrm>
                      </wpg:grpSpPr>
                      <pic:pic xmlns:pic="http://schemas.openxmlformats.org/drawingml/2006/picture">
                        <pic:nvPicPr>
                          <pic:cNvPr id="1795" name="Picture 8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6554" y="356"/>
                            <a:ext cx="2731" cy="3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6" name="Line 845"/>
                        <wps:cNvCnPr/>
                        <wps:spPr bwMode="auto">
                          <a:xfrm>
                            <a:off x="16608" y="2803"/>
                            <a:ext cx="664" cy="574"/>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797" name="Line 846"/>
                        <wps:cNvCnPr/>
                        <wps:spPr bwMode="auto">
                          <a:xfrm flipV="1">
                            <a:off x="16574" y="2803"/>
                            <a:ext cx="687" cy="584"/>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1ECCD8" id="Группа 1794" o:spid="_x0000_s1026" style="width:131.1pt;height:146.1pt;mso-position-horizontal-relative:char;mso-position-vertical-relative:line" coordorigin="16554,356" coordsize="2731,3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">
                <v:shape id="Picture 844" o:spid="_x0000_s1027" type="#_x0000_t75" style="position:absolute;left:16554;top:356;width:2731;height: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">
                  <v:imagedata r:id="rId63" o:title=""/>
                </v:shape>
                <v:line id="Line 845" o:spid="_x0000_s1028" style="position:absolute;visibility:visible;mso-wrap-style:square" from="16608,2803" to="17272,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" strokecolor="#d2232a" strokeweight="3pt"/>
                <v:line id="Line 846" o:spid="_x0000_s1029" style="position:absolute;flip:y;visibility:visible;mso-wrap-style:square" from="16574,2803" to="17261,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" strokecolor="#d2232a" strokeweight="3pt"/>
                <w10:anchorlock/>
              </v:group>
            </w:pict>
          </mc:Fallback>
        </mc:AlternateContent>
      </w:r>
      <w:r>
        <w:rPr>
          <w:rFonts w:ascii="Arial" w:hAnsi="Arial" w:cs="Arial"/>
          <w:sz w:val="24"/>
        </w:rPr>
        <w:t xml:space="preserve"> </w:t>
      </w:r>
      <w:r>
        <w:rPr>
          <w:noProof/>
          <w:lang w:eastAsia="ru-RU"/>
        </w:rPr>
        <mc:AlternateContent>
          <mc:Choice Requires="wpg">
            <w:drawing>
              <wp:inline distT="0" distB="0" distL="0" distR="0" wp14:anchorId="2B2E7F4B" wp14:editId="31D62315">
                <wp:extent cx="2159694" cy="1846053"/>
                <wp:effectExtent l="19050" t="0" r="0" b="1905"/>
                <wp:docPr id="1798" name="Группа 1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694" cy="1846053"/>
                          <a:chOff x="19401" y="357"/>
                          <a:chExt cx="3560" cy="3043"/>
                        </a:xfrm>
                      </wpg:grpSpPr>
                      <pic:pic xmlns:pic="http://schemas.openxmlformats.org/drawingml/2006/picture">
                        <pic:nvPicPr>
                          <pic:cNvPr id="1799" name="Picture 8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9401" y="357"/>
                            <a:ext cx="3560" cy="3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0" name="Line 849"/>
                        <wps:cNvCnPr/>
                        <wps:spPr bwMode="auto">
                          <a:xfrm>
                            <a:off x="19446" y="2783"/>
                            <a:ext cx="664" cy="574"/>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801" name="Line 850"/>
                        <wps:cNvCnPr/>
                        <wps:spPr bwMode="auto">
                          <a:xfrm flipV="1">
                            <a:off x="19412" y="2787"/>
                            <a:ext cx="698" cy="580"/>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51920D" id="Группа 1798" o:spid="_x0000_s1026" style="width:170.05pt;height:145.35pt;mso-position-horizontal-relative:char;mso-position-vertical-relative:line" coordorigin="19401,357" coordsize="3560,3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">
                <v:shape id="Picture 848" o:spid="_x0000_s1027" type="#_x0000_t75" style="position:absolute;left:19401;top:357;width:3560;height:3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">
                  <v:imagedata r:id="rId65" o:title=""/>
                </v:shape>
                <v:line id="Line 849" o:spid="_x0000_s1028" style="position:absolute;visibility:visible;mso-wrap-style:square" from="19446,2783" to="20110,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" strokecolor="#d2232a" strokeweight="3pt"/>
                <v:line id="Line 850" o:spid="_x0000_s1029" style="position:absolute;flip:y;visibility:visible;mso-wrap-style:square" from="19412,2787" to="20110,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" strokecolor="#d2232a" strokeweight="3pt"/>
                <w10:anchorlock/>
              </v:group>
            </w:pict>
          </mc:Fallback>
        </mc:AlternateContent>
      </w:r>
    </w:p>
    <w:p w:rsidR="00F8545C" w:rsidRDefault="00F8545C" w:rsidP="00F8545C">
      <w:pPr>
        <w:ind w:right="-664"/>
        <w:jc w:val="both"/>
        <w:rPr>
          <w:rFonts w:ascii="Arial" w:hAnsi="Arial" w:cs="Arial"/>
          <w:sz w:val="24"/>
        </w:rPr>
      </w:pPr>
    </w:p>
    <w:p w:rsidR="00F8545C" w:rsidRPr="003A0F14" w:rsidRDefault="00F8545C" w:rsidP="00F8545C">
      <w:pPr>
        <w:ind w:right="-664"/>
        <w:jc w:val="both"/>
        <w:rPr>
          <w:rFonts w:ascii="Arial" w:hAnsi="Arial" w:cs="Arial"/>
          <w:b/>
          <w:color w:val="2F5496" w:themeColor="accent1" w:themeShade="BF"/>
          <w:sz w:val="24"/>
        </w:rPr>
      </w:pPr>
      <w:r w:rsidRPr="003A0F14">
        <w:rPr>
          <w:rFonts w:ascii="Arial" w:hAnsi="Arial" w:cs="Arial"/>
          <w:b/>
          <w:color w:val="2F5496" w:themeColor="accent1" w:themeShade="BF"/>
          <w:sz w:val="24"/>
        </w:rPr>
        <w:t>5.7</w:t>
      </w:r>
      <w:r w:rsidRPr="003A0F14">
        <w:rPr>
          <w:rFonts w:ascii="Arial" w:hAnsi="Arial" w:cs="Arial"/>
          <w:b/>
          <w:color w:val="2F5496" w:themeColor="accent1" w:themeShade="BF"/>
          <w:sz w:val="24"/>
        </w:rPr>
        <w:tab/>
        <w:t>ОГРАЖДЕНИЯ, НАПРАВЛЯЮЩИЕ УСТРОЙСТВА</w:t>
      </w:r>
    </w:p>
    <w:p w:rsidR="00F8545C" w:rsidRPr="00926D07" w:rsidRDefault="00F8545C" w:rsidP="00F8545C">
      <w:pPr>
        <w:ind w:right="-664"/>
        <w:jc w:val="both"/>
        <w:rPr>
          <w:rFonts w:ascii="Arial" w:hAnsi="Arial" w:cs="Arial"/>
          <w:sz w:val="24"/>
        </w:rPr>
      </w:pPr>
    </w:p>
    <w:p w:rsidR="00F8545C" w:rsidRPr="00926D07" w:rsidRDefault="00F8545C" w:rsidP="00F8545C">
      <w:pPr>
        <w:ind w:right="-664"/>
        <w:jc w:val="both"/>
        <w:rPr>
          <w:rFonts w:ascii="Arial" w:hAnsi="Arial" w:cs="Arial"/>
          <w:sz w:val="24"/>
        </w:rPr>
      </w:pPr>
      <w:r w:rsidRPr="00926D07">
        <w:rPr>
          <w:rFonts w:ascii="Arial" w:hAnsi="Arial" w:cs="Arial"/>
          <w:sz w:val="24"/>
        </w:rPr>
        <w:t>Пешеходные ограждения — вертикальные конструкции, предназначенные для разграничения пешеходных и транспортных потоков, для безопасного движения пешеходов. Состоят из модульных элементов или несущих стоек, соединенных перекладинами и вертикальными элементами заполнения. Высота ограждений — 0,9–1,1 м.</w:t>
      </w:r>
    </w:p>
    <w:p w:rsidR="00F8545C" w:rsidRPr="00926D07" w:rsidRDefault="00F8545C" w:rsidP="00F8545C">
      <w:pPr>
        <w:ind w:right="-664"/>
        <w:jc w:val="both"/>
        <w:rPr>
          <w:rFonts w:ascii="Arial" w:hAnsi="Arial" w:cs="Arial"/>
          <w:sz w:val="24"/>
        </w:rPr>
      </w:pPr>
    </w:p>
    <w:p w:rsidR="00F8545C" w:rsidRPr="00926D07" w:rsidRDefault="00F8545C" w:rsidP="00F8545C">
      <w:pPr>
        <w:ind w:right="-664"/>
        <w:jc w:val="both"/>
        <w:rPr>
          <w:rFonts w:ascii="Arial" w:hAnsi="Arial" w:cs="Arial"/>
          <w:sz w:val="24"/>
        </w:rPr>
      </w:pPr>
      <w:r w:rsidRPr="00926D07">
        <w:rPr>
          <w:rFonts w:ascii="Arial" w:hAnsi="Arial" w:cs="Arial"/>
          <w:sz w:val="24"/>
        </w:rPr>
        <w:t>Рекомендуется использовать альтернативные методы: заменять ограждающие конструкции плотной посадкой кустарников, деревьев, живой изгородью, подпорными стенами с местами для сидения.</w:t>
      </w:r>
    </w:p>
    <w:p w:rsidR="00F8545C" w:rsidRPr="00926D07" w:rsidRDefault="00F8545C" w:rsidP="00F8545C">
      <w:pPr>
        <w:ind w:right="-664"/>
        <w:jc w:val="both"/>
        <w:rPr>
          <w:rFonts w:ascii="Arial" w:hAnsi="Arial" w:cs="Arial"/>
          <w:sz w:val="24"/>
        </w:rPr>
      </w:pPr>
    </w:p>
    <w:p w:rsidR="00F8545C" w:rsidRPr="00926D07" w:rsidRDefault="00F8545C" w:rsidP="00F8545C">
      <w:pPr>
        <w:ind w:right="-664"/>
        <w:jc w:val="both"/>
        <w:rPr>
          <w:rFonts w:ascii="Arial" w:hAnsi="Arial" w:cs="Arial"/>
          <w:sz w:val="24"/>
        </w:rPr>
      </w:pPr>
      <w:r w:rsidRPr="00926D07">
        <w:rPr>
          <w:rFonts w:ascii="Arial" w:hAnsi="Arial" w:cs="Arial"/>
          <w:sz w:val="24"/>
        </w:rPr>
        <w:t xml:space="preserve">Высота — 0,9–1,1 м, шаг элементов заполнения секций </w:t>
      </w:r>
      <w:r w:rsidRPr="00926D07">
        <w:rPr>
          <w:rFonts w:ascii="Arial" w:hAnsi="Arial" w:cs="Arial"/>
          <w:sz w:val="24"/>
        </w:rPr>
        <w:t> 0,12 мм для предотвращения прохода детей, животных.</w:t>
      </w:r>
    </w:p>
    <w:p w:rsidR="00F8545C" w:rsidRPr="00926D07" w:rsidRDefault="00F8545C" w:rsidP="00F8545C">
      <w:pPr>
        <w:ind w:right="-664"/>
        <w:jc w:val="both"/>
        <w:rPr>
          <w:rFonts w:ascii="Arial" w:hAnsi="Arial" w:cs="Arial"/>
          <w:sz w:val="24"/>
        </w:rPr>
      </w:pPr>
    </w:p>
    <w:p w:rsidR="00F8545C" w:rsidRPr="00926D07" w:rsidRDefault="00F8545C" w:rsidP="00F8545C">
      <w:pPr>
        <w:ind w:right="-664"/>
        <w:jc w:val="both"/>
        <w:rPr>
          <w:rFonts w:ascii="Arial" w:hAnsi="Arial" w:cs="Arial"/>
          <w:sz w:val="24"/>
        </w:rPr>
      </w:pPr>
      <w:r w:rsidRPr="00926D07">
        <w:rPr>
          <w:rFonts w:ascii="Arial" w:hAnsi="Arial" w:cs="Arial"/>
          <w:sz w:val="24"/>
        </w:rPr>
        <w:t>Высота размещения нижней продольной перекладины не более 0,15 м.</w:t>
      </w:r>
    </w:p>
    <w:p w:rsidR="00F8545C" w:rsidRPr="00926D07" w:rsidRDefault="00F8545C" w:rsidP="00F8545C">
      <w:pPr>
        <w:ind w:right="-664"/>
        <w:jc w:val="both"/>
        <w:rPr>
          <w:rFonts w:ascii="Arial" w:hAnsi="Arial" w:cs="Arial"/>
          <w:sz w:val="24"/>
        </w:rPr>
      </w:pPr>
    </w:p>
    <w:p w:rsidR="00F8545C" w:rsidRPr="00926D07" w:rsidRDefault="00F8545C" w:rsidP="00F8545C">
      <w:pPr>
        <w:ind w:right="-664"/>
        <w:jc w:val="both"/>
        <w:rPr>
          <w:rFonts w:ascii="Arial" w:hAnsi="Arial" w:cs="Arial"/>
          <w:sz w:val="24"/>
        </w:rPr>
      </w:pPr>
      <w:r w:rsidRPr="00926D07">
        <w:rPr>
          <w:rFonts w:ascii="Arial" w:hAnsi="Arial" w:cs="Arial"/>
          <w:sz w:val="24"/>
        </w:rPr>
        <w:t>Металлические ограждения необходимо покрывать антикоррозионными материалами (горячее цинкование, эмали, грунтовки) и огнеупорными красками.</w:t>
      </w:r>
    </w:p>
    <w:p w:rsidR="00F8545C" w:rsidRPr="00926D07" w:rsidRDefault="00F8545C" w:rsidP="00F8545C">
      <w:pPr>
        <w:ind w:right="-664"/>
        <w:jc w:val="both"/>
        <w:rPr>
          <w:rFonts w:ascii="Arial" w:hAnsi="Arial" w:cs="Arial"/>
          <w:sz w:val="24"/>
        </w:rPr>
      </w:pPr>
    </w:p>
    <w:p w:rsidR="00F8545C" w:rsidRPr="00926D07" w:rsidRDefault="00F8545C" w:rsidP="00F8545C">
      <w:pPr>
        <w:ind w:right="-664"/>
        <w:jc w:val="both"/>
        <w:rPr>
          <w:rFonts w:ascii="Arial" w:hAnsi="Arial" w:cs="Arial"/>
          <w:sz w:val="24"/>
        </w:rPr>
      </w:pPr>
      <w:r w:rsidRPr="00926D07">
        <w:rPr>
          <w:rFonts w:ascii="Arial" w:hAnsi="Arial" w:cs="Arial"/>
          <w:sz w:val="24"/>
        </w:rPr>
        <w:t>Элементы из дерева должны обрабатываться антисептиком с сохранением рисунка структуры, естественного цвета породы. При контакте с землей — покрываться битумом.</w:t>
      </w:r>
    </w:p>
    <w:p w:rsidR="00F8545C" w:rsidRPr="00926D07"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926D07">
        <w:rPr>
          <w:rFonts w:ascii="Arial" w:hAnsi="Arial" w:cs="Arial"/>
          <w:sz w:val="24"/>
        </w:rPr>
        <w:t>На автозаправочных станциях устанавливаются металлические ограждения, имеющие внешний вид, приведённый на иллюстрации ниже:</w: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Pr>
          <w:noProof/>
          <w:sz w:val="20"/>
          <w:lang w:eastAsia="ru-RU"/>
        </w:rPr>
        <w:lastRenderedPageBreak/>
        <w:drawing>
          <wp:inline distT="0" distB="0" distL="0" distR="0" wp14:anchorId="7F0CB75D" wp14:editId="25E369B7">
            <wp:extent cx="5429250" cy="1557191"/>
            <wp:effectExtent l="0" t="0" r="0" b="5080"/>
            <wp:docPr id="384" name="image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358.png"/>
                    <pic:cNvPicPr/>
                  </pic:nvPicPr>
                  <pic:blipFill>
                    <a:blip r:embed="rId66" cstate="print"/>
                    <a:stretch>
                      <a:fillRect/>
                    </a:stretch>
                  </pic:blipFill>
                  <pic:spPr>
                    <a:xfrm>
                      <a:off x="0" y="0"/>
                      <a:ext cx="5429250" cy="1557191"/>
                    </a:xfrm>
                    <a:prstGeom prst="rect">
                      <a:avLst/>
                    </a:prstGeom>
                  </pic:spPr>
                </pic:pic>
              </a:graphicData>
            </a:graphic>
          </wp:inline>
        </w:drawing>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Pr>
          <w:noProof/>
          <w:lang w:eastAsia="ru-RU"/>
        </w:rPr>
        <w:drawing>
          <wp:inline distT="0" distB="0" distL="0" distR="0" wp14:anchorId="205B5FEF" wp14:editId="6C7C0E1E">
            <wp:extent cx="6012612" cy="1322838"/>
            <wp:effectExtent l="0" t="0" r="7620" b="0"/>
            <wp:docPr id="1802" name="Рисунок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7661" t="51723" r="58376" b="34993"/>
                    <a:stretch/>
                  </pic:blipFill>
                  <pic:spPr bwMode="auto">
                    <a:xfrm>
                      <a:off x="0" y="0"/>
                      <a:ext cx="6016749" cy="1323748"/>
                    </a:xfrm>
                    <a:prstGeom prst="rect">
                      <a:avLst/>
                    </a:prstGeom>
                    <a:ln>
                      <a:noFill/>
                    </a:ln>
                    <a:extLst>
                      <a:ext uri="{53640926-AAD7-44D8-BBD7-CCE9431645EC}">
                        <a14:shadowObscured xmlns:a14="http://schemas.microsoft.com/office/drawing/2010/main"/>
                      </a:ext>
                    </a:extLst>
                  </pic:spPr>
                </pic:pic>
              </a:graphicData>
            </a:graphic>
          </wp:inline>
        </w:drawing>
      </w:r>
    </w:p>
    <w:p w:rsidR="00F8545C" w:rsidRDefault="00F8545C" w:rsidP="00F8545C">
      <w:pPr>
        <w:ind w:right="-664"/>
        <w:jc w:val="both"/>
        <w:rPr>
          <w:rFonts w:ascii="Arial" w:hAnsi="Arial" w:cs="Arial"/>
          <w:sz w:val="24"/>
        </w:rPr>
      </w:pPr>
    </w:p>
    <w:p w:rsidR="00F8545C" w:rsidRPr="00CA2B15" w:rsidRDefault="00F8545C" w:rsidP="00F8545C">
      <w:pPr>
        <w:ind w:right="-664"/>
        <w:jc w:val="both"/>
        <w:rPr>
          <w:rFonts w:ascii="Arial" w:hAnsi="Arial" w:cs="Arial"/>
          <w:sz w:val="24"/>
        </w:rPr>
      </w:pPr>
      <w:r w:rsidRPr="00CA2B15">
        <w:rPr>
          <w:rFonts w:ascii="Arial" w:hAnsi="Arial" w:cs="Arial"/>
          <w:sz w:val="24"/>
        </w:rPr>
        <w:t>Ограждение с парапетом.</w:t>
      </w:r>
    </w:p>
    <w:p w:rsidR="00F8545C" w:rsidRPr="00CA2B15" w:rsidRDefault="00F8545C" w:rsidP="00F8545C">
      <w:pPr>
        <w:ind w:right="-664"/>
        <w:jc w:val="both"/>
        <w:rPr>
          <w:rFonts w:ascii="Arial" w:hAnsi="Arial" w:cs="Arial"/>
          <w:sz w:val="24"/>
        </w:rPr>
      </w:pPr>
    </w:p>
    <w:p w:rsidR="00F8545C" w:rsidRPr="00CA2B15" w:rsidRDefault="00F8545C" w:rsidP="00F8545C">
      <w:pPr>
        <w:ind w:right="-664"/>
        <w:jc w:val="both"/>
        <w:rPr>
          <w:rFonts w:ascii="Arial" w:hAnsi="Arial" w:cs="Arial"/>
          <w:sz w:val="24"/>
        </w:rPr>
      </w:pPr>
      <w:r w:rsidRPr="00CA2B15">
        <w:rPr>
          <w:rFonts w:ascii="Arial" w:hAnsi="Arial" w:cs="Arial"/>
          <w:sz w:val="24"/>
        </w:rPr>
        <w:t>Применяется при перепаде высот на территории ОДС.</w: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Pr>
          <w:noProof/>
          <w:lang w:eastAsia="ru-RU"/>
        </w:rPr>
        <w:drawing>
          <wp:inline distT="0" distB="0" distL="0" distR="0" wp14:anchorId="6E367AE0" wp14:editId="3B14C575">
            <wp:extent cx="4843736" cy="3161252"/>
            <wp:effectExtent l="0" t="0" r="0" b="1270"/>
            <wp:docPr id="1803" name="image3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366.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843736" cy="3161252"/>
                    </a:xfrm>
                    <a:prstGeom prst="rect">
                      <a:avLst/>
                    </a:prstGeom>
                  </pic:spPr>
                </pic:pic>
              </a:graphicData>
            </a:graphic>
          </wp:inline>
        </w:drawing>
      </w:r>
    </w:p>
    <w:p w:rsidR="00F8545C" w:rsidRDefault="00F8545C" w:rsidP="00F8545C">
      <w:pPr>
        <w:ind w:right="-664"/>
        <w:jc w:val="both"/>
        <w:rPr>
          <w:rFonts w:ascii="Arial" w:hAnsi="Arial" w:cs="Arial"/>
          <w:sz w:val="24"/>
        </w:rPr>
      </w:pPr>
    </w:p>
    <w:p w:rsidR="00F8545C" w:rsidRPr="00CA2B15" w:rsidRDefault="00F8545C" w:rsidP="00F8545C">
      <w:pPr>
        <w:ind w:right="-664"/>
        <w:jc w:val="both"/>
        <w:rPr>
          <w:rFonts w:ascii="Arial" w:hAnsi="Arial" w:cs="Arial"/>
          <w:sz w:val="24"/>
        </w:rPr>
      </w:pPr>
      <w:r w:rsidRPr="00CA2B15">
        <w:rPr>
          <w:rFonts w:ascii="Arial" w:hAnsi="Arial" w:cs="Arial"/>
          <w:sz w:val="24"/>
        </w:rPr>
        <w:t>Конструкция состоит из стоек с вертикальным заполнением из стального круглого профиля, установленных на парапет. Материалы: каркас, заполнение — сталь (горячего/холодного цинкования, порошковое покрытие), бетон (парапет).</w: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Pr="00CA2B15" w:rsidRDefault="00F8545C" w:rsidP="00F8545C">
      <w:pPr>
        <w:ind w:right="-664"/>
        <w:jc w:val="both"/>
        <w:rPr>
          <w:rFonts w:ascii="Arial" w:hAnsi="Arial" w:cs="Arial"/>
          <w:color w:val="2F5496" w:themeColor="accent1" w:themeShade="BF"/>
          <w:sz w:val="24"/>
        </w:rPr>
      </w:pPr>
      <w:r w:rsidRPr="00CA2B15">
        <w:rPr>
          <w:rFonts w:ascii="Arial" w:hAnsi="Arial" w:cs="Arial"/>
          <w:color w:val="2F5496" w:themeColor="accent1" w:themeShade="BF"/>
          <w:sz w:val="24"/>
        </w:rPr>
        <w:t>Цветовое решение ограждений с парапетом:</w:t>
      </w:r>
    </w:p>
    <w:p w:rsidR="00F8545C" w:rsidRPr="00CA2B15" w:rsidRDefault="00F8545C" w:rsidP="00F8545C">
      <w:pPr>
        <w:ind w:right="-664"/>
        <w:jc w:val="both"/>
        <w:rPr>
          <w:rFonts w:ascii="Arial" w:hAnsi="Arial" w:cs="Arial"/>
          <w:sz w:val="24"/>
        </w:rPr>
      </w:pPr>
    </w:p>
    <w:p w:rsidR="00F8545C" w:rsidRPr="00CA2B15" w:rsidRDefault="00F8545C" w:rsidP="00F8545C">
      <w:pPr>
        <w:ind w:right="-664"/>
        <w:jc w:val="both"/>
        <w:rPr>
          <w:rFonts w:ascii="Arial" w:hAnsi="Arial" w:cs="Arial"/>
          <w:sz w:val="24"/>
        </w:rPr>
      </w:pPr>
      <w:r w:rsidRPr="00CA2B15">
        <w:rPr>
          <w:rFonts w:ascii="Arial" w:hAnsi="Arial" w:cs="Arial"/>
          <w:sz w:val="24"/>
        </w:rPr>
        <w:t>Металл – RAL 7011, 7016, 7021, 7022, 7024, 7026, 7043, 8022, 9004, 9005.</w:t>
      </w:r>
    </w:p>
    <w:p w:rsidR="00F8545C" w:rsidRPr="00CA2B15" w:rsidRDefault="00F8545C" w:rsidP="00F8545C">
      <w:pPr>
        <w:ind w:right="-664"/>
        <w:jc w:val="both"/>
        <w:rPr>
          <w:rFonts w:ascii="Arial" w:hAnsi="Arial" w:cs="Arial"/>
          <w:sz w:val="24"/>
        </w:rPr>
      </w:pPr>
      <w:r w:rsidRPr="00CA2B15">
        <w:rPr>
          <w:rFonts w:ascii="Arial" w:hAnsi="Arial" w:cs="Arial"/>
          <w:sz w:val="24"/>
        </w:rPr>
        <w:lastRenderedPageBreak/>
        <w:t>Бетон – натуральный цвет бетона.</w:t>
      </w:r>
    </w:p>
    <w:p w:rsidR="00F8545C" w:rsidRDefault="00F8545C" w:rsidP="00F8545C">
      <w:pPr>
        <w:ind w:right="-664"/>
        <w:jc w:val="both"/>
        <w:rPr>
          <w:rFonts w:ascii="Arial" w:hAnsi="Arial" w:cs="Arial"/>
          <w:sz w:val="24"/>
        </w:rPr>
      </w:pPr>
      <w:r>
        <w:rPr>
          <w:noProof/>
          <w:lang w:eastAsia="ru-RU"/>
        </w:rPr>
        <w:drawing>
          <wp:inline distT="0" distB="0" distL="0" distR="0" wp14:anchorId="26E7EA81" wp14:editId="2A1C17E7">
            <wp:extent cx="5486400" cy="1072529"/>
            <wp:effectExtent l="0" t="0" r="0" b="0"/>
            <wp:docPr id="1804" name="Рисунок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42455" t="36388" r="10878" b="47393"/>
                    <a:stretch/>
                  </pic:blipFill>
                  <pic:spPr bwMode="auto">
                    <a:xfrm>
                      <a:off x="0" y="0"/>
                      <a:ext cx="5486400" cy="1072529"/>
                    </a:xfrm>
                    <a:prstGeom prst="rect">
                      <a:avLst/>
                    </a:prstGeom>
                    <a:ln>
                      <a:noFill/>
                    </a:ln>
                    <a:extLst>
                      <a:ext uri="{53640926-AAD7-44D8-BBD7-CCE9431645EC}">
                        <a14:shadowObscured xmlns:a14="http://schemas.microsoft.com/office/drawing/2010/main"/>
                      </a:ext>
                    </a:extLst>
                  </pic:spPr>
                </pic:pic>
              </a:graphicData>
            </a:graphic>
          </wp:inline>
        </w:drawing>
      </w:r>
    </w:p>
    <w:p w:rsidR="00F8545C" w:rsidRDefault="00F8545C" w:rsidP="00F8545C">
      <w:pPr>
        <w:ind w:right="-664"/>
        <w:jc w:val="both"/>
        <w:rPr>
          <w:rFonts w:ascii="Arial" w:hAnsi="Arial" w:cs="Arial"/>
          <w:sz w:val="24"/>
        </w:rPr>
      </w:pPr>
    </w:p>
    <w:p w:rsidR="00F8545C" w:rsidRPr="00CA2B15" w:rsidRDefault="00F8545C" w:rsidP="00F8545C">
      <w:pPr>
        <w:ind w:right="-664"/>
        <w:jc w:val="both"/>
        <w:rPr>
          <w:rFonts w:ascii="Arial" w:hAnsi="Arial" w:cs="Arial"/>
          <w:b/>
          <w:sz w:val="24"/>
        </w:rPr>
      </w:pPr>
      <w:r w:rsidRPr="00CA2B15">
        <w:rPr>
          <w:rFonts w:ascii="Arial" w:hAnsi="Arial" w:cs="Arial"/>
          <w:b/>
          <w:sz w:val="24"/>
        </w:rPr>
        <w:t>Ограждение из деревянных элементов.</w:t>
      </w:r>
    </w:p>
    <w:p w:rsidR="00F8545C" w:rsidRPr="00CA2B15" w:rsidRDefault="00F8545C" w:rsidP="00F8545C">
      <w:pPr>
        <w:ind w:right="-664"/>
        <w:jc w:val="both"/>
        <w:rPr>
          <w:rFonts w:ascii="Arial" w:hAnsi="Arial" w:cs="Arial"/>
          <w:sz w:val="24"/>
        </w:rPr>
      </w:pPr>
    </w:p>
    <w:p w:rsidR="00F8545C" w:rsidRPr="00CA2B15" w:rsidRDefault="00F8545C" w:rsidP="00F8545C">
      <w:pPr>
        <w:ind w:right="-664"/>
        <w:jc w:val="both"/>
        <w:rPr>
          <w:rFonts w:ascii="Arial" w:hAnsi="Arial" w:cs="Arial"/>
          <w:color w:val="2F5496" w:themeColor="accent1" w:themeShade="BF"/>
          <w:sz w:val="24"/>
        </w:rPr>
      </w:pPr>
      <w:r w:rsidRPr="00CA2B15">
        <w:rPr>
          <w:rFonts w:ascii="Arial" w:hAnsi="Arial" w:cs="Arial"/>
          <w:color w:val="2F5496" w:themeColor="accent1" w:themeShade="BF"/>
          <w:sz w:val="24"/>
        </w:rPr>
        <w:t>Применяется:</w:t>
      </w:r>
    </w:p>
    <w:p w:rsidR="00F8545C" w:rsidRPr="00CA2B15" w:rsidRDefault="00F8545C" w:rsidP="00F8545C">
      <w:pPr>
        <w:ind w:right="-664"/>
        <w:jc w:val="both"/>
        <w:rPr>
          <w:rFonts w:ascii="Arial" w:hAnsi="Arial" w:cs="Arial"/>
          <w:sz w:val="24"/>
        </w:rPr>
      </w:pPr>
    </w:p>
    <w:p w:rsidR="00F8545C" w:rsidRPr="00CA2B15" w:rsidRDefault="00F8545C" w:rsidP="00F8545C">
      <w:pPr>
        <w:ind w:right="-664"/>
        <w:jc w:val="both"/>
        <w:rPr>
          <w:rFonts w:ascii="Arial" w:hAnsi="Arial" w:cs="Arial"/>
          <w:sz w:val="24"/>
        </w:rPr>
      </w:pPr>
      <w:r w:rsidRPr="00CA2B15">
        <w:rPr>
          <w:rFonts w:ascii="Arial" w:hAnsi="Arial" w:cs="Arial"/>
          <w:sz w:val="24"/>
        </w:rPr>
        <w:t>•</w:t>
      </w:r>
      <w:r w:rsidRPr="00CA2B15">
        <w:rPr>
          <w:rFonts w:ascii="Arial" w:hAnsi="Arial" w:cs="Arial"/>
          <w:sz w:val="24"/>
        </w:rPr>
        <w:tab/>
        <w:t>вблизи озеленённых территорий (участков леса), в зонах отдыха, оборудованных элементами благоустройства из натуральной древесины (навесы, беседки и т.д.);</w:t>
      </w:r>
    </w:p>
    <w:p w:rsidR="00F8545C" w:rsidRDefault="00F8545C" w:rsidP="00F8545C">
      <w:pPr>
        <w:ind w:right="-664"/>
        <w:jc w:val="both"/>
        <w:rPr>
          <w:rFonts w:ascii="Arial" w:hAnsi="Arial" w:cs="Arial"/>
          <w:sz w:val="24"/>
        </w:rPr>
      </w:pPr>
      <w:r w:rsidRPr="00CA2B15">
        <w:rPr>
          <w:rFonts w:ascii="Arial" w:hAnsi="Arial" w:cs="Arial"/>
          <w:sz w:val="24"/>
        </w:rPr>
        <w:t>•</w:t>
      </w:r>
      <w:r w:rsidRPr="00CA2B15">
        <w:rPr>
          <w:rFonts w:ascii="Arial" w:hAnsi="Arial" w:cs="Arial"/>
          <w:sz w:val="24"/>
        </w:rPr>
        <w:tab/>
        <w:t>в качестве декоративного ограждающего экрана, устанавливаемого для визуального устранения дисгармонирующих элементов.</w: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Pr>
          <w:noProof/>
          <w:lang w:eastAsia="ru-RU"/>
        </w:rPr>
        <w:drawing>
          <wp:inline distT="0" distB="0" distL="0" distR="0" wp14:anchorId="12CDC5DF" wp14:editId="7B2CC464">
            <wp:extent cx="3453649" cy="2305050"/>
            <wp:effectExtent l="0" t="0" r="0" b="0"/>
            <wp:docPr id="1805" name="image3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374.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453649" cy="2305050"/>
                    </a:xfrm>
                    <a:prstGeom prst="rect">
                      <a:avLst/>
                    </a:prstGeom>
                  </pic:spPr>
                </pic:pic>
              </a:graphicData>
            </a:graphic>
          </wp:inline>
        </w:drawing>
      </w:r>
    </w:p>
    <w:p w:rsidR="00F8545C" w:rsidRDefault="00F8545C" w:rsidP="00F8545C">
      <w:pPr>
        <w:ind w:right="-664"/>
        <w:jc w:val="both"/>
        <w:rPr>
          <w:rFonts w:ascii="Arial" w:hAnsi="Arial" w:cs="Arial"/>
          <w:sz w:val="24"/>
        </w:rPr>
      </w:pPr>
    </w:p>
    <w:p w:rsidR="00F8545C" w:rsidRPr="00CA2B15" w:rsidRDefault="00F8545C" w:rsidP="00F8545C">
      <w:pPr>
        <w:ind w:right="-664"/>
        <w:jc w:val="both"/>
        <w:rPr>
          <w:rFonts w:ascii="Arial" w:hAnsi="Arial" w:cs="Arial"/>
          <w:sz w:val="24"/>
        </w:rPr>
      </w:pPr>
      <w:r w:rsidRPr="00CA2B15">
        <w:rPr>
          <w:rFonts w:ascii="Arial" w:hAnsi="Arial" w:cs="Arial"/>
          <w:sz w:val="24"/>
        </w:rPr>
        <w:t>Конструкция состоит из металлических вертикальных стоек с заполнением из деревянной доски (горизонтальным, вертикальным, под углом).</w:t>
      </w:r>
    </w:p>
    <w:p w:rsidR="00F8545C" w:rsidRPr="00CA2B15" w:rsidRDefault="00F8545C" w:rsidP="00F8545C">
      <w:pPr>
        <w:ind w:right="-664"/>
        <w:jc w:val="both"/>
        <w:rPr>
          <w:rFonts w:ascii="Arial" w:hAnsi="Arial" w:cs="Arial"/>
          <w:sz w:val="24"/>
        </w:rPr>
      </w:pPr>
      <w:r w:rsidRPr="00CA2B15">
        <w:rPr>
          <w:rFonts w:ascii="Arial" w:hAnsi="Arial" w:cs="Arial"/>
          <w:sz w:val="24"/>
        </w:rPr>
        <w:t>Материалы: каркас, заполнение — древесина (сосна, лиственница).</w:t>
      </w:r>
    </w:p>
    <w:p w:rsidR="00F8545C" w:rsidRPr="00CA2B15"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CA2B15">
        <w:rPr>
          <w:rFonts w:ascii="Arial" w:hAnsi="Arial" w:cs="Arial"/>
          <w:sz w:val="24"/>
        </w:rPr>
        <w:t>Цветовое решение металлических стоек деревянных ограждений: RAL 7011, 7016, 7021, 7022, 7024,</w:t>
      </w:r>
      <w:r>
        <w:rPr>
          <w:rFonts w:ascii="Arial" w:hAnsi="Arial" w:cs="Arial"/>
          <w:sz w:val="24"/>
        </w:rPr>
        <w:t xml:space="preserve"> </w:t>
      </w:r>
      <w:r w:rsidRPr="00CA2B15">
        <w:rPr>
          <w:rFonts w:ascii="Arial" w:hAnsi="Arial" w:cs="Arial"/>
          <w:sz w:val="24"/>
        </w:rPr>
        <w:t>7026, 7043, 8022, 9004, 9005.</w:t>
      </w:r>
    </w:p>
    <w:p w:rsidR="00F8545C" w:rsidRDefault="00F8545C" w:rsidP="00F8545C">
      <w:pPr>
        <w:ind w:right="-664"/>
        <w:jc w:val="both"/>
        <w:rPr>
          <w:rFonts w:ascii="Arial" w:hAnsi="Arial" w:cs="Arial"/>
          <w:sz w:val="24"/>
        </w:rPr>
      </w:pPr>
      <w:r>
        <w:rPr>
          <w:noProof/>
          <w:lang w:eastAsia="ru-RU"/>
        </w:rPr>
        <w:drawing>
          <wp:inline distT="0" distB="0" distL="0" distR="0" wp14:anchorId="7F771BFF" wp14:editId="177A0697">
            <wp:extent cx="6092959" cy="1033153"/>
            <wp:effectExtent l="0" t="0" r="3175" b="0"/>
            <wp:docPr id="1806" name="Рисунок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38302" t="72763" r="11357" b="12062"/>
                    <a:stretch/>
                  </pic:blipFill>
                  <pic:spPr bwMode="auto">
                    <a:xfrm>
                      <a:off x="0" y="0"/>
                      <a:ext cx="6096879" cy="1033818"/>
                    </a:xfrm>
                    <a:prstGeom prst="rect">
                      <a:avLst/>
                    </a:prstGeom>
                    <a:ln>
                      <a:noFill/>
                    </a:ln>
                    <a:extLst>
                      <a:ext uri="{53640926-AAD7-44D8-BBD7-CCE9431645EC}">
                        <a14:shadowObscured xmlns:a14="http://schemas.microsoft.com/office/drawing/2010/main"/>
                      </a:ext>
                    </a:extLst>
                  </pic:spPr>
                </pic:pic>
              </a:graphicData>
            </a:graphic>
          </wp:inline>
        </w:drawing>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Pr="00CA2B15" w:rsidRDefault="00F8545C" w:rsidP="00F8545C">
      <w:pPr>
        <w:ind w:right="-664"/>
        <w:jc w:val="both"/>
        <w:rPr>
          <w:rFonts w:ascii="Arial" w:hAnsi="Arial" w:cs="Arial"/>
          <w:sz w:val="24"/>
        </w:rPr>
      </w:pPr>
    </w:p>
    <w:p w:rsidR="00F8545C" w:rsidRPr="00CA2B15"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Pr="009F03CA" w:rsidRDefault="00F8545C" w:rsidP="00F8545C">
      <w:pPr>
        <w:ind w:right="-664"/>
        <w:jc w:val="both"/>
        <w:rPr>
          <w:rFonts w:ascii="Arial" w:hAnsi="Arial" w:cs="Arial"/>
          <w:sz w:val="24"/>
        </w:rPr>
      </w:pPr>
      <w:r w:rsidRPr="009F03CA">
        <w:rPr>
          <w:rFonts w:ascii="Arial" w:hAnsi="Arial" w:cs="Arial"/>
          <w:b/>
          <w:sz w:val="24"/>
        </w:rPr>
        <w:t>Сплошное ограждение</w:t>
      </w:r>
      <w:r w:rsidRPr="009F03CA">
        <w:rPr>
          <w:rFonts w:ascii="Arial" w:hAnsi="Arial" w:cs="Arial"/>
          <w:sz w:val="24"/>
        </w:rPr>
        <w:t xml:space="preserve"> из кирпича, натурального камня, габионных конструкций высотой не более 1,2 м., обеспечивающей просматриваемость территории.</w:t>
      </w:r>
    </w:p>
    <w:p w:rsidR="00F8545C" w:rsidRPr="009F03CA" w:rsidRDefault="00F8545C" w:rsidP="00F8545C">
      <w:pPr>
        <w:ind w:right="-664"/>
        <w:jc w:val="both"/>
        <w:rPr>
          <w:rFonts w:ascii="Arial" w:hAnsi="Arial" w:cs="Arial"/>
          <w:sz w:val="24"/>
        </w:rPr>
      </w:pPr>
    </w:p>
    <w:p w:rsidR="00F8545C" w:rsidRPr="009F03CA" w:rsidRDefault="00F8545C" w:rsidP="00F8545C">
      <w:pPr>
        <w:ind w:right="-664"/>
        <w:jc w:val="both"/>
        <w:rPr>
          <w:rFonts w:ascii="Arial" w:hAnsi="Arial" w:cs="Arial"/>
          <w:sz w:val="24"/>
        </w:rPr>
      </w:pPr>
      <w:r w:rsidRPr="009F03CA">
        <w:rPr>
          <w:rFonts w:ascii="Arial" w:hAnsi="Arial" w:cs="Arial"/>
          <w:sz w:val="24"/>
        </w:rPr>
        <w:lastRenderedPageBreak/>
        <w:t>Материалы: бетон, кирпич облицовочный, натуральный камень; габион — сетка проволочная двойного кручения, заполнение габиона — гравий крупной фракции 120–150 мм.</w: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Pr>
          <w:noProof/>
          <w:lang w:eastAsia="ru-RU"/>
        </w:rPr>
        <w:drawing>
          <wp:inline distT="0" distB="0" distL="0" distR="0" wp14:anchorId="3F5B998F" wp14:editId="381EE076">
            <wp:extent cx="2955961" cy="1978914"/>
            <wp:effectExtent l="0" t="0" r="0" b="2540"/>
            <wp:docPr id="1807" name="image3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382.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955961" cy="1978914"/>
                    </a:xfrm>
                    <a:prstGeom prst="rect">
                      <a:avLst/>
                    </a:prstGeom>
                  </pic:spPr>
                </pic:pic>
              </a:graphicData>
            </a:graphic>
          </wp:inline>
        </w:drawing>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9F03CA">
        <w:rPr>
          <w:rFonts w:ascii="Arial" w:hAnsi="Arial" w:cs="Arial"/>
          <w:sz w:val="24"/>
        </w:rPr>
        <w:t>Цветовое решение проволочной сетки габиона: RAL 7011, 7016, 7021, 7022, 7024, 7026, 7043, 8022, 9004, 9005. Остальные элементы – натуральных цветов материалов (кирпич, камень).</w:t>
      </w:r>
    </w:p>
    <w:p w:rsidR="00F8545C" w:rsidRDefault="00F8545C" w:rsidP="00F8545C">
      <w:pPr>
        <w:ind w:right="-664"/>
        <w:jc w:val="both"/>
        <w:rPr>
          <w:noProof/>
          <w:lang w:eastAsia="ru-RU"/>
        </w:rPr>
      </w:pPr>
    </w:p>
    <w:p w:rsidR="00F8545C" w:rsidRDefault="00F8545C" w:rsidP="00F8545C">
      <w:pPr>
        <w:ind w:right="-664"/>
        <w:jc w:val="both"/>
        <w:rPr>
          <w:rFonts w:ascii="Arial" w:hAnsi="Arial" w:cs="Arial"/>
          <w:sz w:val="24"/>
        </w:rPr>
      </w:pPr>
      <w:r>
        <w:rPr>
          <w:noProof/>
          <w:lang w:eastAsia="ru-RU"/>
        </w:rPr>
        <w:drawing>
          <wp:inline distT="0" distB="0" distL="0" distR="0" wp14:anchorId="1395DCB9" wp14:editId="77414E1D">
            <wp:extent cx="5917997" cy="1144147"/>
            <wp:effectExtent l="0" t="0" r="6985" b="0"/>
            <wp:docPr id="1808" name="Рисунок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6208" t="57794" r="53306" b="28291"/>
                    <a:stretch/>
                  </pic:blipFill>
                  <pic:spPr bwMode="auto">
                    <a:xfrm>
                      <a:off x="0" y="0"/>
                      <a:ext cx="5917997" cy="1144147"/>
                    </a:xfrm>
                    <a:prstGeom prst="rect">
                      <a:avLst/>
                    </a:prstGeom>
                    <a:ln>
                      <a:noFill/>
                    </a:ln>
                    <a:extLst>
                      <a:ext uri="{53640926-AAD7-44D8-BBD7-CCE9431645EC}">
                        <a14:shadowObscured xmlns:a14="http://schemas.microsoft.com/office/drawing/2010/main"/>
                      </a:ext>
                    </a:extLst>
                  </pic:spPr>
                </pic:pic>
              </a:graphicData>
            </a:graphic>
          </wp:inline>
        </w:drawing>
      </w:r>
    </w:p>
    <w:p w:rsidR="00F8545C" w:rsidRPr="000337A2" w:rsidRDefault="00F8545C" w:rsidP="00F8545C">
      <w:pPr>
        <w:ind w:right="-664"/>
        <w:jc w:val="both"/>
        <w:rPr>
          <w:rFonts w:ascii="Arial" w:hAnsi="Arial" w:cs="Arial"/>
          <w:sz w:val="24"/>
        </w:rPr>
      </w:pPr>
      <w:r w:rsidRPr="000337A2">
        <w:rPr>
          <w:rFonts w:ascii="Arial" w:hAnsi="Arial" w:cs="Arial"/>
          <w:sz w:val="24"/>
        </w:rPr>
        <w:t>Комбинированное ограждение, состоящее из чередующихся участков сплошного ограждения и ажурных (визуально проницаемых) секций.</w:t>
      </w:r>
    </w:p>
    <w:p w:rsidR="00F8545C" w:rsidRPr="000337A2"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0337A2">
        <w:rPr>
          <w:rFonts w:ascii="Arial" w:hAnsi="Arial" w:cs="Arial"/>
          <w:sz w:val="24"/>
        </w:rPr>
        <w:t>Используется в качестве элемента главного входа (въезда) на территорию ОДС, ограждения территории, предназначенной для кратковременного отдыха в случае её расположения у прифасадной зоны пунктов общественного питания, пунктов торговли, а также для зонирования территории ОДС.</w:t>
      </w:r>
    </w:p>
    <w:p w:rsidR="00F8545C" w:rsidRDefault="00F8545C" w:rsidP="00F8545C">
      <w:pPr>
        <w:ind w:right="-664"/>
        <w:jc w:val="both"/>
        <w:rPr>
          <w:rFonts w:ascii="Arial" w:hAnsi="Arial" w:cs="Arial"/>
          <w:sz w:val="24"/>
        </w:rPr>
      </w:pPr>
      <w:r>
        <w:rPr>
          <w:noProof/>
          <w:lang w:eastAsia="ru-RU"/>
        </w:rPr>
        <w:drawing>
          <wp:inline distT="0" distB="0" distL="0" distR="0" wp14:anchorId="1F5EB57C" wp14:editId="0F650EC5">
            <wp:extent cx="2377385" cy="1802511"/>
            <wp:effectExtent l="0" t="0" r="4445" b="7620"/>
            <wp:docPr id="1809" name="image3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390.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377385" cy="1802511"/>
                    </a:xfrm>
                    <a:prstGeom prst="rect">
                      <a:avLst/>
                    </a:prstGeom>
                  </pic:spPr>
                </pic:pic>
              </a:graphicData>
            </a:graphic>
          </wp:inline>
        </w:drawing>
      </w:r>
    </w:p>
    <w:p w:rsidR="00F8545C" w:rsidRDefault="00F8545C" w:rsidP="00F8545C">
      <w:pPr>
        <w:ind w:right="-664"/>
        <w:jc w:val="both"/>
        <w:rPr>
          <w:rFonts w:ascii="Arial" w:hAnsi="Arial" w:cs="Arial"/>
          <w:sz w:val="24"/>
        </w:rPr>
      </w:pPr>
    </w:p>
    <w:p w:rsidR="00F8545C" w:rsidRPr="00E87E9C" w:rsidRDefault="00F8545C" w:rsidP="00F8545C">
      <w:pPr>
        <w:ind w:right="-664"/>
        <w:jc w:val="both"/>
        <w:rPr>
          <w:rFonts w:ascii="Arial" w:hAnsi="Arial" w:cs="Arial"/>
          <w:sz w:val="24"/>
        </w:rPr>
      </w:pPr>
      <w:r w:rsidRPr="00E87E9C">
        <w:rPr>
          <w:rFonts w:ascii="Arial" w:hAnsi="Arial" w:cs="Arial"/>
          <w:sz w:val="24"/>
        </w:rPr>
        <w:t>Материалы: сплошные участки – кирпич, натуральный камень, древесина, габион; визуально проницаемые участки – сталь (горячего/холодного цинкования, порошковое покрытие).</w:t>
      </w:r>
    </w:p>
    <w:p w:rsidR="00F8545C" w:rsidRDefault="00F8545C" w:rsidP="00F8545C">
      <w:pPr>
        <w:ind w:right="-664"/>
        <w:jc w:val="both"/>
        <w:rPr>
          <w:rFonts w:ascii="Arial" w:hAnsi="Arial" w:cs="Arial"/>
          <w:sz w:val="24"/>
        </w:rPr>
      </w:pPr>
      <w:r w:rsidRPr="00E87E9C">
        <w:rPr>
          <w:rFonts w:ascii="Arial" w:hAnsi="Arial" w:cs="Arial"/>
          <w:sz w:val="24"/>
        </w:rPr>
        <w:t>В летний период рекомендуется визуально проницаемые участки использовать как основу для вертикального озеленения в соответствии с рекомендациями таблицы 5.</w: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E87E9C">
        <w:rPr>
          <w:rFonts w:ascii="Arial" w:hAnsi="Arial" w:cs="Arial"/>
          <w:sz w:val="24"/>
        </w:rPr>
        <w:t>Цветовое решение проволочной сетки габиона: RAL 7011, 7016, 7021, 7022, 7024, 7026, 7043, 8022, 9004, 9005. Остальные элементы – натуральных цветов материалов (древесина, кирпич, камень).</w: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Pr>
          <w:noProof/>
          <w:lang w:eastAsia="ru-RU"/>
        </w:rPr>
        <w:drawing>
          <wp:inline distT="0" distB="0" distL="0" distR="0" wp14:anchorId="32F4624D" wp14:editId="646BE96E">
            <wp:extent cx="5908431" cy="1151723"/>
            <wp:effectExtent l="0" t="0" r="0" b="0"/>
            <wp:docPr id="1810" name="Рисунок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27662" t="58881" r="13961" b="20888"/>
                    <a:stretch/>
                  </pic:blipFill>
                  <pic:spPr bwMode="auto">
                    <a:xfrm>
                      <a:off x="0" y="0"/>
                      <a:ext cx="5906921" cy="1151429"/>
                    </a:xfrm>
                    <a:prstGeom prst="rect">
                      <a:avLst/>
                    </a:prstGeom>
                    <a:ln>
                      <a:noFill/>
                    </a:ln>
                    <a:extLst>
                      <a:ext uri="{53640926-AAD7-44D8-BBD7-CCE9431645EC}">
                        <a14:shadowObscured xmlns:a14="http://schemas.microsoft.com/office/drawing/2010/main"/>
                      </a:ext>
                    </a:extLst>
                  </pic:spPr>
                </pic:pic>
              </a:graphicData>
            </a:graphic>
          </wp:inline>
        </w:drawing>
      </w:r>
    </w:p>
    <w:p w:rsidR="00F8545C" w:rsidRDefault="00F8545C" w:rsidP="00F8545C">
      <w:pPr>
        <w:ind w:right="-664"/>
        <w:jc w:val="both"/>
        <w:rPr>
          <w:rFonts w:ascii="Arial" w:hAnsi="Arial" w:cs="Arial"/>
          <w:sz w:val="24"/>
        </w:rPr>
      </w:pPr>
    </w:p>
    <w:p w:rsidR="00F8545C" w:rsidRPr="00E87E9C" w:rsidRDefault="00F8545C" w:rsidP="00F8545C">
      <w:pPr>
        <w:ind w:right="-664"/>
        <w:jc w:val="both"/>
        <w:rPr>
          <w:rFonts w:ascii="Arial" w:hAnsi="Arial" w:cs="Arial"/>
          <w:sz w:val="24"/>
        </w:rPr>
      </w:pPr>
      <w:r w:rsidRPr="00E87E9C">
        <w:rPr>
          <w:rFonts w:ascii="Arial" w:hAnsi="Arial" w:cs="Arial"/>
          <w:sz w:val="24"/>
        </w:rPr>
        <w:t>Ограждение спортивных площадок</w:t>
      </w:r>
    </w:p>
    <w:p w:rsidR="00F8545C" w:rsidRPr="00E87E9C" w:rsidRDefault="00F8545C" w:rsidP="00F8545C">
      <w:pPr>
        <w:ind w:right="-664"/>
        <w:jc w:val="both"/>
        <w:rPr>
          <w:rFonts w:ascii="Arial" w:hAnsi="Arial" w:cs="Arial"/>
          <w:sz w:val="24"/>
        </w:rPr>
      </w:pPr>
    </w:p>
    <w:p w:rsidR="00F8545C" w:rsidRPr="00E87E9C" w:rsidRDefault="00F8545C" w:rsidP="00F8545C">
      <w:pPr>
        <w:ind w:right="-664"/>
        <w:jc w:val="both"/>
        <w:rPr>
          <w:rFonts w:ascii="Arial" w:hAnsi="Arial" w:cs="Arial"/>
          <w:sz w:val="24"/>
        </w:rPr>
      </w:pPr>
      <w:r w:rsidRPr="00E87E9C">
        <w:rPr>
          <w:rFonts w:ascii="Arial" w:hAnsi="Arial" w:cs="Arial"/>
          <w:sz w:val="24"/>
        </w:rPr>
        <w:t>Конструкция состоит из вертикальных стоек с заполнением сеткой. Геометрические параметры:</w:t>
      </w:r>
    </w:p>
    <w:p w:rsidR="00F8545C" w:rsidRPr="00E87E9C" w:rsidRDefault="00F8545C" w:rsidP="00F8545C">
      <w:pPr>
        <w:ind w:right="-664"/>
        <w:jc w:val="both"/>
        <w:rPr>
          <w:rFonts w:ascii="Arial" w:hAnsi="Arial" w:cs="Arial"/>
          <w:sz w:val="24"/>
        </w:rPr>
      </w:pPr>
      <w:r w:rsidRPr="00E87E9C">
        <w:rPr>
          <w:rFonts w:ascii="Arial" w:hAnsi="Arial" w:cs="Arial"/>
          <w:sz w:val="24"/>
        </w:rPr>
        <w:t>Шаг стоек 2 000 м, высота 3 м., основное плотно – из оцинкованных стальных элементов диаметром до 5 мм в форме вертикальных ячеек, соединенных между собой при помощи точечной сварки. Материал: сталь (горячего/холодного цинкования).</w: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Pr>
          <w:noProof/>
          <w:lang w:eastAsia="ru-RU"/>
        </w:rPr>
        <w:drawing>
          <wp:inline distT="0" distB="0" distL="0" distR="0" wp14:anchorId="1AE7096A" wp14:editId="2C60E2ED">
            <wp:extent cx="3048520" cy="2252662"/>
            <wp:effectExtent l="0" t="0" r="0" b="0"/>
            <wp:docPr id="1811" name="image3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398.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048520" cy="2252662"/>
                    </a:xfrm>
                    <a:prstGeom prst="rect">
                      <a:avLst/>
                    </a:prstGeom>
                  </pic:spPr>
                </pic:pic>
              </a:graphicData>
            </a:graphic>
          </wp:inline>
        </w:drawing>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E87E9C">
        <w:rPr>
          <w:rFonts w:ascii="Arial" w:hAnsi="Arial" w:cs="Arial"/>
          <w:sz w:val="24"/>
        </w:rPr>
        <w:t>Цветовое решение ограждений должно быть максимально нейтрально к окружению, рекомендуемые цвета: RAL 6012, 7026, 7045</w: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Pr>
          <w:noProof/>
          <w:lang w:eastAsia="ru-RU"/>
        </w:rPr>
        <w:drawing>
          <wp:inline distT="0" distB="0" distL="0" distR="0" wp14:anchorId="1BEE7983" wp14:editId="26B86125">
            <wp:extent cx="3828346" cy="560717"/>
            <wp:effectExtent l="0" t="0" r="1270" b="0"/>
            <wp:docPr id="1812" name="Рисунок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51987" t="29960" r="16534" b="61843"/>
                    <a:stretch/>
                  </pic:blipFill>
                  <pic:spPr bwMode="auto">
                    <a:xfrm>
                      <a:off x="0" y="0"/>
                      <a:ext cx="3830628" cy="561051"/>
                    </a:xfrm>
                    <a:prstGeom prst="rect">
                      <a:avLst/>
                    </a:prstGeom>
                    <a:ln>
                      <a:noFill/>
                    </a:ln>
                    <a:extLst>
                      <a:ext uri="{53640926-AAD7-44D8-BBD7-CCE9431645EC}">
                        <a14:shadowObscured xmlns:a14="http://schemas.microsoft.com/office/drawing/2010/main"/>
                      </a:ext>
                    </a:extLst>
                  </pic:spPr>
                </pic:pic>
              </a:graphicData>
            </a:graphic>
          </wp:inline>
        </w:drawing>
      </w:r>
    </w:p>
    <w:p w:rsidR="00F8545C" w:rsidRDefault="00F8545C" w:rsidP="00F8545C">
      <w:pPr>
        <w:ind w:right="-664"/>
        <w:jc w:val="both"/>
        <w:rPr>
          <w:rFonts w:ascii="Arial" w:hAnsi="Arial" w:cs="Arial"/>
          <w:sz w:val="24"/>
        </w:rPr>
      </w:pPr>
    </w:p>
    <w:p w:rsidR="00F8545C" w:rsidRPr="00E87E9C" w:rsidRDefault="00F8545C" w:rsidP="00F8545C">
      <w:pPr>
        <w:ind w:right="-664"/>
        <w:jc w:val="both"/>
        <w:rPr>
          <w:rFonts w:ascii="Arial" w:hAnsi="Arial" w:cs="Arial"/>
          <w:sz w:val="24"/>
        </w:rPr>
      </w:pPr>
      <w:r w:rsidRPr="00E87E9C">
        <w:rPr>
          <w:rFonts w:ascii="Arial" w:hAnsi="Arial" w:cs="Arial"/>
          <w:sz w:val="24"/>
        </w:rPr>
        <w:t>Цветовое решение ограждений должно быть максимально нейтрально к окружению.</w:t>
      </w:r>
    </w:p>
    <w:p w:rsidR="00F8545C" w:rsidRPr="00E87E9C" w:rsidRDefault="00F8545C" w:rsidP="00F8545C">
      <w:pPr>
        <w:ind w:right="-664"/>
        <w:jc w:val="both"/>
        <w:rPr>
          <w:rFonts w:ascii="Arial" w:hAnsi="Arial" w:cs="Arial"/>
          <w:sz w:val="24"/>
        </w:rPr>
      </w:pPr>
    </w:p>
    <w:p w:rsidR="00F8545C" w:rsidRPr="00E87E9C" w:rsidRDefault="00F8545C" w:rsidP="00F8545C">
      <w:pPr>
        <w:ind w:right="-664"/>
        <w:jc w:val="both"/>
        <w:rPr>
          <w:rFonts w:ascii="Arial" w:hAnsi="Arial" w:cs="Arial"/>
          <w:sz w:val="24"/>
        </w:rPr>
      </w:pPr>
      <w:r w:rsidRPr="00E87E9C">
        <w:rPr>
          <w:rFonts w:ascii="Arial" w:hAnsi="Arial" w:cs="Arial"/>
          <w:sz w:val="24"/>
        </w:rPr>
        <w:t>Допустимы натуральные цвета материалов (камень, кирпич, металл, дерево) либо нейтральные цвета (черный, белый, серый, темные оттенки других цветов).</w:t>
      </w:r>
    </w:p>
    <w:p w:rsidR="00F8545C" w:rsidRPr="00E87E9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E87E9C">
        <w:rPr>
          <w:rFonts w:ascii="Arial" w:hAnsi="Arial" w:cs="Arial"/>
          <w:b/>
          <w:sz w:val="24"/>
        </w:rPr>
        <w:t>Дорожные ограничители</w:t>
      </w:r>
      <w:r w:rsidRPr="00E87E9C">
        <w:rPr>
          <w:rFonts w:ascii="Arial" w:hAnsi="Arial" w:cs="Arial"/>
          <w:sz w:val="24"/>
        </w:rPr>
        <w:t xml:space="preserve"> — вспомогательные элементы организации ОДС, предотвращающие въезд транспортных средств на пешеходные зоны. Применяются для организации парковочных мест, для ограничения проезда.</w: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Pr="00E87E9C" w:rsidRDefault="00F8545C" w:rsidP="00F8545C">
      <w:pPr>
        <w:ind w:right="-664"/>
        <w:jc w:val="both"/>
        <w:rPr>
          <w:rFonts w:ascii="Arial" w:hAnsi="Arial" w:cs="Arial"/>
          <w:sz w:val="24"/>
        </w:rPr>
      </w:pPr>
      <w:r w:rsidRPr="00E87E9C">
        <w:rPr>
          <w:rFonts w:ascii="Arial" w:hAnsi="Arial" w:cs="Arial"/>
          <w:sz w:val="24"/>
        </w:rPr>
        <w:t xml:space="preserve">Ограничители устанавливаются лишь при невозможности обеспечения безопасности пользователей другими мерами благоустройства. В качестве альтернативы рекомендуется плотная посадка кустарников, установка уличной </w:t>
      </w:r>
      <w:r w:rsidRPr="00E87E9C">
        <w:rPr>
          <w:rFonts w:ascii="Arial" w:hAnsi="Arial" w:cs="Arial"/>
          <w:sz w:val="24"/>
        </w:rPr>
        <w:lastRenderedPageBreak/>
        <w:t>мебели, контейнерного озеленения, использование повышенного бордюра и пр.</w:t>
      </w:r>
    </w:p>
    <w:p w:rsidR="00F8545C" w:rsidRPr="00E87E9C" w:rsidRDefault="00F8545C" w:rsidP="00F8545C">
      <w:pPr>
        <w:ind w:right="-664"/>
        <w:jc w:val="both"/>
        <w:rPr>
          <w:rFonts w:ascii="Arial" w:hAnsi="Arial" w:cs="Arial"/>
          <w:sz w:val="24"/>
        </w:rPr>
      </w:pPr>
    </w:p>
    <w:p w:rsidR="00F8545C" w:rsidRPr="00E87E9C" w:rsidRDefault="00F8545C" w:rsidP="00F8545C">
      <w:pPr>
        <w:ind w:right="-664"/>
        <w:jc w:val="both"/>
        <w:rPr>
          <w:rFonts w:ascii="Arial" w:hAnsi="Arial" w:cs="Arial"/>
          <w:sz w:val="24"/>
        </w:rPr>
      </w:pPr>
      <w:r w:rsidRPr="00E87E9C">
        <w:rPr>
          <w:rFonts w:ascii="Arial" w:hAnsi="Arial" w:cs="Arial"/>
          <w:sz w:val="24"/>
        </w:rPr>
        <w:t>Столбики (стойки) стационарные (ограничители парковки)</w:t>
      </w:r>
    </w:p>
    <w:p w:rsidR="00F8545C" w:rsidRPr="00E87E9C" w:rsidRDefault="00F8545C" w:rsidP="00F8545C">
      <w:pPr>
        <w:ind w:right="-664"/>
        <w:jc w:val="both"/>
        <w:rPr>
          <w:rFonts w:ascii="Arial" w:hAnsi="Arial" w:cs="Arial"/>
          <w:sz w:val="24"/>
        </w:rPr>
      </w:pPr>
    </w:p>
    <w:p w:rsidR="00F8545C" w:rsidRPr="00E87E9C" w:rsidRDefault="00F8545C" w:rsidP="00F8545C">
      <w:pPr>
        <w:ind w:right="-664"/>
        <w:jc w:val="both"/>
        <w:rPr>
          <w:rFonts w:ascii="Arial" w:hAnsi="Arial" w:cs="Arial"/>
          <w:sz w:val="24"/>
        </w:rPr>
      </w:pPr>
      <w:r w:rsidRPr="00E87E9C">
        <w:rPr>
          <w:rFonts w:ascii="Arial" w:hAnsi="Arial" w:cs="Arial"/>
          <w:sz w:val="24"/>
        </w:rPr>
        <w:t>Материалы: сталь горячего/холодного цинкования. Габариты ограничителя-стойки: высота 0,9 м, диаметр стойки 0,08–0,1 м. Необходимо использование светоотражающих лент.</w:t>
      </w:r>
    </w:p>
    <w:p w:rsidR="00F8545C" w:rsidRDefault="00F8545C" w:rsidP="00F8545C">
      <w:pPr>
        <w:ind w:right="-664"/>
        <w:jc w:val="both"/>
        <w:rPr>
          <w:rFonts w:ascii="Arial" w:hAnsi="Arial" w:cs="Arial"/>
          <w:sz w:val="24"/>
        </w:rPr>
      </w:pPr>
      <w:r w:rsidRPr="00E87E9C">
        <w:rPr>
          <w:rFonts w:ascii="Arial" w:hAnsi="Arial" w:cs="Arial"/>
          <w:sz w:val="24"/>
        </w:rPr>
        <w:t>Стационарные ограничители монтируются при помощи бетонирования/анкеровки к бетонному основанию.</w: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Pr>
          <w:noProof/>
          <w:lang w:eastAsia="ru-RU"/>
        </w:rPr>
        <w:drawing>
          <wp:inline distT="0" distB="0" distL="0" distR="0" wp14:anchorId="0A739805" wp14:editId="0F9BA78D">
            <wp:extent cx="3065970" cy="1789176"/>
            <wp:effectExtent l="0" t="0" r="1270" b="1905"/>
            <wp:docPr id="1813" name="image4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402.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065970" cy="1789176"/>
                    </a:xfrm>
                    <a:prstGeom prst="rect">
                      <a:avLst/>
                    </a:prstGeom>
                  </pic:spPr>
                </pic:pic>
              </a:graphicData>
            </a:graphic>
          </wp:inline>
        </w:drawing>
      </w:r>
    </w:p>
    <w:p w:rsidR="00F8545C" w:rsidRDefault="00F8545C" w:rsidP="00F8545C">
      <w:pPr>
        <w:ind w:right="-664"/>
        <w:jc w:val="both"/>
        <w:rPr>
          <w:rFonts w:ascii="Arial" w:hAnsi="Arial" w:cs="Arial"/>
          <w:sz w:val="24"/>
        </w:rPr>
      </w:pPr>
    </w:p>
    <w:p w:rsidR="00F8545C" w:rsidRPr="00E87E9C" w:rsidRDefault="00F8545C" w:rsidP="00F8545C">
      <w:pPr>
        <w:ind w:right="-664"/>
        <w:jc w:val="both"/>
        <w:rPr>
          <w:rFonts w:ascii="Arial" w:hAnsi="Arial" w:cs="Arial"/>
          <w:sz w:val="24"/>
        </w:rPr>
      </w:pPr>
      <w:r w:rsidRPr="00E87E9C">
        <w:rPr>
          <w:rFonts w:ascii="Arial" w:hAnsi="Arial" w:cs="Arial"/>
          <w:sz w:val="24"/>
        </w:rPr>
        <w:t>Цветовое решение: RAL 7021, 9004, 9005.</w:t>
      </w:r>
    </w:p>
    <w:p w:rsidR="00F8545C" w:rsidRDefault="00F8545C" w:rsidP="00F8545C">
      <w:pPr>
        <w:ind w:right="-664"/>
        <w:jc w:val="both"/>
        <w:rPr>
          <w:rFonts w:ascii="Arial" w:hAnsi="Arial" w:cs="Arial"/>
          <w:sz w:val="24"/>
        </w:rPr>
      </w:pPr>
      <w:r>
        <w:rPr>
          <w:noProof/>
          <w:lang w:eastAsia="ru-RU"/>
        </w:rPr>
        <w:drawing>
          <wp:inline distT="0" distB="0" distL="0" distR="0" wp14:anchorId="61777462" wp14:editId="3EB8BB3A">
            <wp:extent cx="3637129" cy="707677"/>
            <wp:effectExtent l="0" t="0" r="1905" b="0"/>
            <wp:docPr id="1814" name="Рисунок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2387" t="67449" r="69849" b="22947"/>
                    <a:stretch/>
                  </pic:blipFill>
                  <pic:spPr bwMode="auto">
                    <a:xfrm>
                      <a:off x="0" y="0"/>
                      <a:ext cx="3635419" cy="707344"/>
                    </a:xfrm>
                    <a:prstGeom prst="rect">
                      <a:avLst/>
                    </a:prstGeom>
                    <a:ln>
                      <a:noFill/>
                    </a:ln>
                    <a:extLst>
                      <a:ext uri="{53640926-AAD7-44D8-BBD7-CCE9431645EC}">
                        <a14:shadowObscured xmlns:a14="http://schemas.microsoft.com/office/drawing/2010/main"/>
                      </a:ext>
                    </a:extLst>
                  </pic:spPr>
                </pic:pic>
              </a:graphicData>
            </a:graphic>
          </wp:inline>
        </w:drawing>
      </w:r>
    </w:p>
    <w:p w:rsidR="00F8545C" w:rsidRDefault="00F8545C" w:rsidP="00F8545C">
      <w:pPr>
        <w:ind w:right="-664"/>
        <w:jc w:val="both"/>
        <w:rPr>
          <w:rFonts w:ascii="Arial" w:hAnsi="Arial" w:cs="Arial"/>
          <w:sz w:val="24"/>
        </w:rPr>
      </w:pPr>
    </w:p>
    <w:p w:rsidR="00F8545C" w:rsidRPr="00E87E9C" w:rsidRDefault="00F8545C" w:rsidP="00F8545C">
      <w:pPr>
        <w:ind w:right="-664"/>
        <w:jc w:val="both"/>
        <w:rPr>
          <w:rFonts w:ascii="Arial" w:hAnsi="Arial" w:cs="Arial"/>
          <w:sz w:val="24"/>
        </w:rPr>
      </w:pPr>
      <w:r w:rsidRPr="00E87E9C">
        <w:rPr>
          <w:rFonts w:ascii="Arial" w:hAnsi="Arial" w:cs="Arial"/>
          <w:sz w:val="24"/>
        </w:rPr>
        <w:t>Ограничитель въезда стационарный.</w:t>
      </w:r>
    </w:p>
    <w:p w:rsidR="00F8545C" w:rsidRPr="00E87E9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E87E9C">
        <w:rPr>
          <w:rFonts w:ascii="Arial" w:hAnsi="Arial" w:cs="Arial"/>
          <w:sz w:val="24"/>
        </w:rPr>
        <w:t>Материалы: бетон, фибробетон, цементобетон, натуральный камень. Высота 0,45 – 0,5 м. Устанавливаются на подготовленную ровную асфальтированную поверхность без дополнительного крепления.</w: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Pr>
          <w:noProof/>
          <w:lang w:eastAsia="ru-RU"/>
        </w:rPr>
        <w:drawing>
          <wp:inline distT="0" distB="0" distL="0" distR="0" wp14:anchorId="4FF381ED" wp14:editId="4BCC437A">
            <wp:extent cx="4588001" cy="2036826"/>
            <wp:effectExtent l="0" t="0" r="3175" b="1905"/>
            <wp:docPr id="1815" name="image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404.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588001" cy="2036826"/>
                    </a:xfrm>
                    <a:prstGeom prst="rect">
                      <a:avLst/>
                    </a:prstGeom>
                  </pic:spPr>
                </pic:pic>
              </a:graphicData>
            </a:graphic>
          </wp:inline>
        </w:drawing>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156D12">
        <w:rPr>
          <w:rFonts w:ascii="Arial" w:hAnsi="Arial" w:cs="Arial"/>
          <w:sz w:val="24"/>
        </w:rPr>
        <w:t>Цветовое решение: натуральные цвета используемых материалов (бетон, фибробетон, цементобетон, натуральный камень).</w: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Pr="00156D12" w:rsidRDefault="00F8545C" w:rsidP="00F8545C">
      <w:pPr>
        <w:ind w:right="-664"/>
        <w:jc w:val="both"/>
        <w:rPr>
          <w:rFonts w:ascii="Arial" w:hAnsi="Arial" w:cs="Arial"/>
          <w:sz w:val="24"/>
        </w:rPr>
      </w:pPr>
      <w:r w:rsidRPr="00156D12">
        <w:rPr>
          <w:rFonts w:ascii="Arial" w:hAnsi="Arial" w:cs="Arial"/>
          <w:sz w:val="24"/>
        </w:rPr>
        <w:t>Антипарковочный П-образный барьер.</w:t>
      </w:r>
    </w:p>
    <w:p w:rsidR="00F8545C" w:rsidRPr="00156D12" w:rsidRDefault="00F8545C" w:rsidP="00F8545C">
      <w:pPr>
        <w:ind w:right="-664"/>
        <w:jc w:val="both"/>
        <w:rPr>
          <w:rFonts w:ascii="Arial" w:hAnsi="Arial" w:cs="Arial"/>
          <w:sz w:val="24"/>
        </w:rPr>
      </w:pPr>
    </w:p>
    <w:p w:rsidR="00F8545C" w:rsidRPr="00156D12" w:rsidRDefault="00F8545C" w:rsidP="00F8545C">
      <w:pPr>
        <w:ind w:right="-664"/>
        <w:jc w:val="both"/>
        <w:rPr>
          <w:rFonts w:ascii="Arial" w:hAnsi="Arial" w:cs="Arial"/>
          <w:sz w:val="24"/>
        </w:rPr>
      </w:pPr>
      <w:r w:rsidRPr="00156D12">
        <w:rPr>
          <w:rFonts w:ascii="Arial" w:hAnsi="Arial" w:cs="Arial"/>
          <w:sz w:val="24"/>
        </w:rPr>
        <w:t xml:space="preserve">Применяется при организации парковок на ОДС. Изготовлен из гнутого профиля </w:t>
      </w:r>
      <w:r w:rsidRPr="00156D12">
        <w:rPr>
          <w:rFonts w:ascii="Arial" w:hAnsi="Arial" w:cs="Arial"/>
          <w:sz w:val="24"/>
        </w:rPr>
        <w:lastRenderedPageBreak/>
        <w:t>круглого сечения.</w:t>
      </w:r>
    </w:p>
    <w:p w:rsidR="00F8545C" w:rsidRDefault="00F8545C" w:rsidP="00F8545C">
      <w:pPr>
        <w:ind w:right="-664"/>
        <w:jc w:val="both"/>
        <w:rPr>
          <w:rFonts w:ascii="Arial" w:hAnsi="Arial" w:cs="Arial"/>
          <w:sz w:val="24"/>
        </w:rPr>
      </w:pPr>
      <w:r w:rsidRPr="00156D12">
        <w:rPr>
          <w:rFonts w:ascii="Arial" w:hAnsi="Arial" w:cs="Arial"/>
          <w:sz w:val="24"/>
        </w:rPr>
        <w:t>Геометрические параметры: диаметр О.О6 м., длина 1 м. (1,5 м., 2 м.), высота 0,3-0,5 м. Материалы: сталь горячего/холодного цинкования.</w: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Pr>
          <w:noProof/>
          <w:lang w:eastAsia="ru-RU"/>
        </w:rPr>
        <w:drawing>
          <wp:inline distT="0" distB="0" distL="0" distR="0" wp14:anchorId="76458C1D" wp14:editId="651D2AD8">
            <wp:extent cx="2863929" cy="1284160"/>
            <wp:effectExtent l="0" t="0" r="0" b="0"/>
            <wp:docPr id="1816" name="image4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405.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863929" cy="1284160"/>
                    </a:xfrm>
                    <a:prstGeom prst="rect">
                      <a:avLst/>
                    </a:prstGeom>
                  </pic:spPr>
                </pic:pic>
              </a:graphicData>
            </a:graphic>
          </wp:inline>
        </w:drawing>
      </w:r>
    </w:p>
    <w:p w:rsidR="00F8545C" w:rsidRDefault="00F8545C" w:rsidP="00F8545C">
      <w:pPr>
        <w:ind w:right="-664"/>
        <w:jc w:val="both"/>
        <w:rPr>
          <w:rFonts w:ascii="Arial" w:hAnsi="Arial" w:cs="Arial"/>
          <w:sz w:val="24"/>
        </w:rPr>
      </w:pPr>
    </w:p>
    <w:p w:rsidR="00F8545C" w:rsidRPr="00156D12" w:rsidRDefault="00F8545C" w:rsidP="00F8545C">
      <w:pPr>
        <w:ind w:right="-664"/>
        <w:jc w:val="both"/>
        <w:rPr>
          <w:rFonts w:ascii="Arial" w:hAnsi="Arial" w:cs="Arial"/>
          <w:sz w:val="24"/>
        </w:rPr>
      </w:pPr>
      <w:r w:rsidRPr="00156D12">
        <w:rPr>
          <w:rFonts w:ascii="Arial" w:hAnsi="Arial" w:cs="Arial"/>
          <w:sz w:val="24"/>
        </w:rPr>
        <w:t>Цветовое решение: RAL 7021, 9004, 9005.</w:t>
      </w:r>
    </w:p>
    <w:p w:rsidR="00F8545C" w:rsidRDefault="00F8545C" w:rsidP="00F8545C">
      <w:pPr>
        <w:ind w:right="-664"/>
        <w:jc w:val="both"/>
        <w:rPr>
          <w:rFonts w:ascii="Arial" w:hAnsi="Arial" w:cs="Arial"/>
          <w:sz w:val="24"/>
        </w:rPr>
      </w:pPr>
      <w:r>
        <w:rPr>
          <w:noProof/>
          <w:lang w:eastAsia="ru-RU"/>
        </w:rPr>
        <w:drawing>
          <wp:inline distT="0" distB="0" distL="0" distR="0" wp14:anchorId="2B01997B" wp14:editId="7769C492">
            <wp:extent cx="3554801" cy="611579"/>
            <wp:effectExtent l="0" t="0" r="7620" b="0"/>
            <wp:docPr id="1817" name="Рисунок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44430" t="47082" r="25037" b="43579"/>
                    <a:stretch/>
                  </pic:blipFill>
                  <pic:spPr bwMode="auto">
                    <a:xfrm>
                      <a:off x="0" y="0"/>
                      <a:ext cx="3557084" cy="611972"/>
                    </a:xfrm>
                    <a:prstGeom prst="rect">
                      <a:avLst/>
                    </a:prstGeom>
                    <a:ln>
                      <a:noFill/>
                    </a:ln>
                    <a:extLst>
                      <a:ext uri="{53640926-AAD7-44D8-BBD7-CCE9431645EC}">
                        <a14:shadowObscured xmlns:a14="http://schemas.microsoft.com/office/drawing/2010/main"/>
                      </a:ext>
                    </a:extLst>
                  </pic:spPr>
                </pic:pic>
              </a:graphicData>
            </a:graphic>
          </wp:inline>
        </w:drawing>
      </w:r>
    </w:p>
    <w:p w:rsidR="00F8545C" w:rsidRDefault="00F8545C" w:rsidP="00F8545C">
      <w:pPr>
        <w:ind w:right="-664"/>
        <w:jc w:val="both"/>
        <w:rPr>
          <w:rFonts w:ascii="Arial" w:hAnsi="Arial" w:cs="Arial"/>
          <w:sz w:val="24"/>
        </w:rPr>
      </w:pPr>
    </w:p>
    <w:p w:rsidR="00F8545C" w:rsidRPr="00156D12" w:rsidRDefault="00F8545C" w:rsidP="00F8545C">
      <w:pPr>
        <w:ind w:right="-664"/>
        <w:jc w:val="both"/>
        <w:rPr>
          <w:rFonts w:ascii="Arial" w:hAnsi="Arial" w:cs="Arial"/>
          <w:sz w:val="24"/>
        </w:rPr>
      </w:pPr>
      <w:r w:rsidRPr="00156D12">
        <w:rPr>
          <w:rFonts w:ascii="Arial" w:hAnsi="Arial" w:cs="Arial"/>
          <w:color w:val="2F5496" w:themeColor="accent1" w:themeShade="BF"/>
          <w:sz w:val="24"/>
        </w:rPr>
        <w:t>ПРИМЕРЫ НЕДОПУСТИМОГО ПРИМЕНЕНИЯ ОГРАЖДЕНИЯ ТЕРРИТОРИИ</w:t>
      </w:r>
    </w:p>
    <w:p w:rsidR="00F8545C" w:rsidRPr="00156D12" w:rsidRDefault="00F8545C" w:rsidP="00F8545C">
      <w:pPr>
        <w:ind w:right="-664"/>
        <w:jc w:val="both"/>
        <w:rPr>
          <w:rFonts w:ascii="Arial" w:hAnsi="Arial" w:cs="Arial"/>
          <w:sz w:val="24"/>
        </w:rPr>
      </w:pPr>
    </w:p>
    <w:p w:rsidR="00F8545C" w:rsidRPr="00156D12" w:rsidRDefault="00F8545C" w:rsidP="00F8545C">
      <w:pPr>
        <w:ind w:right="-664"/>
        <w:jc w:val="both"/>
        <w:rPr>
          <w:rFonts w:ascii="Arial" w:hAnsi="Arial" w:cs="Arial"/>
          <w:sz w:val="24"/>
        </w:rPr>
      </w:pPr>
      <w:r w:rsidRPr="00156D12">
        <w:rPr>
          <w:rFonts w:ascii="Arial" w:hAnsi="Arial" w:cs="Arial"/>
          <w:sz w:val="24"/>
        </w:rPr>
        <w:t>Недопустимо при перепаде высот рельефа более 0,45 м не предусматривать ограждение.</w:t>
      </w:r>
    </w:p>
    <w:p w:rsidR="00F8545C" w:rsidRPr="00156D12" w:rsidRDefault="00F8545C" w:rsidP="00F8545C">
      <w:pPr>
        <w:ind w:right="-664"/>
        <w:jc w:val="both"/>
        <w:rPr>
          <w:rFonts w:ascii="Arial" w:hAnsi="Arial" w:cs="Arial"/>
          <w:sz w:val="24"/>
        </w:rPr>
      </w:pPr>
    </w:p>
    <w:p w:rsidR="00F8545C" w:rsidRPr="00156D12" w:rsidRDefault="00F8545C" w:rsidP="00F8545C">
      <w:pPr>
        <w:ind w:right="-664"/>
        <w:jc w:val="both"/>
        <w:rPr>
          <w:rFonts w:ascii="Arial" w:hAnsi="Arial" w:cs="Arial"/>
          <w:sz w:val="24"/>
        </w:rPr>
      </w:pPr>
      <w:r w:rsidRPr="00156D12">
        <w:rPr>
          <w:rFonts w:ascii="Arial" w:hAnsi="Arial" w:cs="Arial"/>
          <w:sz w:val="24"/>
        </w:rPr>
        <w:t>Недопустимо использовать для ограждения территории металлосайдинг, профлист, глухие бетонные секции, сетку-рабицу, использовать яркие цвета ограждений.</w:t>
      </w:r>
    </w:p>
    <w:p w:rsidR="00F8545C" w:rsidRPr="00156D12" w:rsidRDefault="00F8545C" w:rsidP="00F8545C">
      <w:pPr>
        <w:ind w:right="-664"/>
        <w:jc w:val="both"/>
        <w:rPr>
          <w:rFonts w:ascii="Arial" w:hAnsi="Arial" w:cs="Arial"/>
          <w:sz w:val="24"/>
        </w:rPr>
      </w:pPr>
    </w:p>
    <w:p w:rsidR="00F8545C" w:rsidRPr="00156D12" w:rsidRDefault="00F8545C" w:rsidP="00F8545C">
      <w:pPr>
        <w:ind w:right="-664"/>
        <w:jc w:val="both"/>
        <w:rPr>
          <w:rFonts w:ascii="Arial" w:hAnsi="Arial" w:cs="Arial"/>
          <w:sz w:val="24"/>
        </w:rPr>
      </w:pPr>
      <w:r w:rsidRPr="00156D12">
        <w:rPr>
          <w:rFonts w:ascii="Arial" w:hAnsi="Arial" w:cs="Arial"/>
          <w:sz w:val="24"/>
        </w:rPr>
        <w:t>Недопустимо</w:t>
      </w:r>
      <w:r w:rsidRPr="00156D12">
        <w:rPr>
          <w:rFonts w:ascii="Arial" w:hAnsi="Arial" w:cs="Arial"/>
          <w:sz w:val="24"/>
        </w:rPr>
        <w:tab/>
        <w:t>вместо</w:t>
      </w:r>
      <w:r w:rsidRPr="00156D12">
        <w:rPr>
          <w:rFonts w:ascii="Arial" w:hAnsi="Arial" w:cs="Arial"/>
          <w:sz w:val="24"/>
        </w:rPr>
        <w:tab/>
        <w:t>огра</w:t>
      </w:r>
      <w:r>
        <w:rPr>
          <w:rFonts w:ascii="Arial" w:hAnsi="Arial" w:cs="Arial"/>
          <w:sz w:val="24"/>
        </w:rPr>
        <w:t>ждения</w:t>
      </w:r>
      <w:r>
        <w:rPr>
          <w:rFonts w:ascii="Arial" w:hAnsi="Arial" w:cs="Arial"/>
          <w:sz w:val="24"/>
        </w:rPr>
        <w:tab/>
        <w:t>использовать</w:t>
      </w:r>
      <w:r>
        <w:rPr>
          <w:rFonts w:ascii="Arial" w:hAnsi="Arial" w:cs="Arial"/>
          <w:sz w:val="24"/>
        </w:rPr>
        <w:tab/>
        <w:t xml:space="preserve">бетонные блоки </w:t>
      </w:r>
      <w:r w:rsidRPr="00156D12">
        <w:rPr>
          <w:rFonts w:ascii="Arial" w:hAnsi="Arial" w:cs="Arial"/>
          <w:sz w:val="24"/>
        </w:rPr>
        <w:t>и</w:t>
      </w:r>
      <w:r w:rsidRPr="00156D12">
        <w:rPr>
          <w:rFonts w:ascii="Arial" w:hAnsi="Arial" w:cs="Arial"/>
          <w:sz w:val="24"/>
        </w:rPr>
        <w:tab/>
        <w:t>бетонные</w:t>
      </w:r>
      <w:r w:rsidRPr="00156D12">
        <w:rPr>
          <w:rFonts w:ascii="Arial" w:hAnsi="Arial" w:cs="Arial"/>
          <w:sz w:val="24"/>
        </w:rPr>
        <w:tab/>
        <w:t>столбы,</w:t>
      </w:r>
      <w:r w:rsidRPr="00156D12">
        <w:rPr>
          <w:rFonts w:ascii="Arial" w:hAnsi="Arial" w:cs="Arial"/>
          <w:sz w:val="24"/>
        </w:rPr>
        <w:tab/>
        <w:t>не предназначенные для данной функции.</w:t>
      </w:r>
    </w:p>
    <w:p w:rsidR="00F8545C" w:rsidRDefault="00F8545C" w:rsidP="00F8545C">
      <w:pPr>
        <w:ind w:right="-664"/>
        <w:jc w:val="both"/>
        <w:rPr>
          <w:rFonts w:ascii="Arial" w:hAnsi="Arial" w:cs="Arial"/>
          <w:sz w:val="24"/>
        </w:rPr>
      </w:pPr>
      <w:r w:rsidRPr="00156D12">
        <w:rPr>
          <w:rFonts w:ascii="Arial" w:hAnsi="Arial" w:cs="Arial"/>
          <w:sz w:val="24"/>
        </w:rPr>
        <w:t>Ограждение площадки для мусорных контейнеров выполнено из бетонного декоративного забора. Недопустимо оставлять открытой (без ограждения) хозяйственную площадку ОДС.</w: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Pr>
          <w:noProof/>
          <w:lang w:eastAsia="ru-RU"/>
        </w:rPr>
        <mc:AlternateContent>
          <mc:Choice Requires="wpg">
            <w:drawing>
              <wp:inline distT="0" distB="0" distL="0" distR="0" wp14:anchorId="2FA6FA6B" wp14:editId="33E1AB92">
                <wp:extent cx="2099798" cy="1176486"/>
                <wp:effectExtent l="0" t="0" r="0" b="5080"/>
                <wp:docPr id="1818" name="Группа 1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9798" cy="1176486"/>
                          <a:chOff x="13308" y="281"/>
                          <a:chExt cx="3641" cy="2040"/>
                        </a:xfrm>
                      </wpg:grpSpPr>
                      <pic:pic xmlns:pic="http://schemas.openxmlformats.org/drawingml/2006/picture">
                        <pic:nvPicPr>
                          <pic:cNvPr id="1819" name="Picture 94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308" y="281"/>
                            <a:ext cx="3641"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0" name="Line 946"/>
                        <wps:cNvCnPr/>
                        <wps:spPr bwMode="auto">
                          <a:xfrm>
                            <a:off x="13362" y="1713"/>
                            <a:ext cx="664" cy="57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821" name="Line 947"/>
                        <wps:cNvCnPr/>
                        <wps:spPr bwMode="auto">
                          <a:xfrm flipV="1">
                            <a:off x="13328" y="1713"/>
                            <a:ext cx="687" cy="58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756163" id="Группа 1818" o:spid="_x0000_s1026" style="width:165.35pt;height:92.65pt;mso-position-horizontal-relative:char;mso-position-vertical-relative:line" coordorigin="13308,281" coordsize="3641,2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">
                <v:shape id="Picture 945" o:spid="_x0000_s1027" type="#_x0000_t75" style="position:absolute;left:13308;top:281;width:3641;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">
                  <v:imagedata r:id="rId84" o:title=""/>
                </v:shape>
                <v:line id="Line 946" o:spid="_x0000_s1028" style="position:absolute;visibility:visible;mso-wrap-style:square" from="13362,1713" to="14026,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" strokecolor="#d2232a" strokeweight="3pt"/>
                <v:line id="Line 947" o:spid="_x0000_s1029" style="position:absolute;flip:y;visibility:visible;mso-wrap-style:square" from="13328,1713" to="14015,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" strokecolor="#d2232a" strokeweight="3pt"/>
                <w10:anchorlock/>
              </v:group>
            </w:pict>
          </mc:Fallback>
        </mc:AlternateContent>
      </w:r>
      <w:r>
        <w:rPr>
          <w:noProof/>
          <w:lang w:eastAsia="ru-RU"/>
        </w:rPr>
        <mc:AlternateContent>
          <mc:Choice Requires="wpg">
            <w:drawing>
              <wp:inline distT="0" distB="0" distL="0" distR="0" wp14:anchorId="737FCB90" wp14:editId="08B1571D">
                <wp:extent cx="1780221" cy="1228985"/>
                <wp:effectExtent l="0" t="0" r="0" b="9525"/>
                <wp:docPr id="1822" name="Группа 1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0221" cy="1228985"/>
                          <a:chOff x="17157" y="281"/>
                          <a:chExt cx="2955" cy="2040"/>
                        </a:xfrm>
                      </wpg:grpSpPr>
                      <pic:pic xmlns:pic="http://schemas.openxmlformats.org/drawingml/2006/picture">
                        <pic:nvPicPr>
                          <pic:cNvPr id="1823" name="Picture 94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7157" y="281"/>
                            <a:ext cx="2955"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4" name="Line 950"/>
                        <wps:cNvCnPr/>
                        <wps:spPr bwMode="auto">
                          <a:xfrm>
                            <a:off x="17211" y="1713"/>
                            <a:ext cx="664" cy="57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825" name="Line 951"/>
                        <wps:cNvCnPr/>
                        <wps:spPr bwMode="auto">
                          <a:xfrm flipV="1">
                            <a:off x="17178" y="1746"/>
                            <a:ext cx="602" cy="552"/>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7C2C78" id="Группа 1822" o:spid="_x0000_s1026" style="width:140.15pt;height:96.75pt;mso-position-horizontal-relative:char;mso-position-vertical-relative:line" coordorigin="17157,281" coordsize="2955,2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">
                <v:shape id="Picture 949" o:spid="_x0000_s1027" type="#_x0000_t75" style="position:absolute;left:17157;top:281;width:2955;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">
                  <v:imagedata r:id="rId86" o:title=""/>
                </v:shape>
                <v:line id="Line 950" o:spid="_x0000_s1028" style="position:absolute;visibility:visible;mso-wrap-style:square" from="17211,1713" to="17875,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" strokecolor="#d2232a" strokeweight="3pt"/>
                <v:line id="Line 951" o:spid="_x0000_s1029" style="position:absolute;flip:y;visibility:visible;mso-wrap-style:square" from="17178,1746" to="17780,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" strokecolor="#d2232a" strokeweight="3pt"/>
                <w10:anchorlock/>
              </v:group>
            </w:pict>
          </mc:Fallback>
        </mc:AlternateContent>
      </w:r>
      <w:r>
        <w:rPr>
          <w:rFonts w:ascii="Arial" w:hAnsi="Arial" w:cs="Arial"/>
          <w:sz w:val="24"/>
        </w:rPr>
        <w:t xml:space="preserve"> </w:t>
      </w:r>
      <w:r>
        <w:rPr>
          <w:noProof/>
          <w:lang w:eastAsia="ru-RU"/>
        </w:rPr>
        <w:drawing>
          <wp:inline distT="0" distB="0" distL="0" distR="0" wp14:anchorId="1667BA7F" wp14:editId="246A4E24">
            <wp:extent cx="1562100" cy="1208451"/>
            <wp:effectExtent l="0" t="0" r="0" b="0"/>
            <wp:docPr id="1833"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 name="Picture 59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62100" cy="1208451"/>
                    </a:xfrm>
                    <a:prstGeom prst="rect">
                      <a:avLst/>
                    </a:prstGeom>
                    <a:noFill/>
                    <a:ln>
                      <a:noFill/>
                    </a:ln>
                    <a:extLst/>
                  </pic:spPr>
                </pic:pic>
              </a:graphicData>
            </a:graphic>
          </wp:inline>
        </w:drawing>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Pr>
          <w:noProof/>
          <w:lang w:eastAsia="ru-RU"/>
        </w:rPr>
        <mc:AlternateContent>
          <mc:Choice Requires="wpg">
            <w:drawing>
              <wp:inline distT="0" distB="0" distL="0" distR="0" wp14:anchorId="1D4470CE" wp14:editId="65A84B60">
                <wp:extent cx="1947724" cy="1461252"/>
                <wp:effectExtent l="0" t="0" r="0" b="5715"/>
                <wp:docPr id="1834" name="Группа 1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7724" cy="1461252"/>
                          <a:chOff x="13322" y="-2440"/>
                          <a:chExt cx="3179" cy="2385"/>
                        </a:xfrm>
                      </wpg:grpSpPr>
                      <pic:pic xmlns:pic="http://schemas.openxmlformats.org/drawingml/2006/picture">
                        <pic:nvPicPr>
                          <pic:cNvPr id="1835" name="Picture 51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13322" y="-2440"/>
                            <a:ext cx="3179" cy="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6" name="Line 519"/>
                        <wps:cNvCnPr/>
                        <wps:spPr bwMode="auto">
                          <a:xfrm>
                            <a:off x="13379" y="-653"/>
                            <a:ext cx="664" cy="57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837" name="Line 520"/>
                        <wps:cNvCnPr/>
                        <wps:spPr bwMode="auto">
                          <a:xfrm flipV="1">
                            <a:off x="13345" y="-653"/>
                            <a:ext cx="646" cy="58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0FF60C" id="Группа 1834" o:spid="_x0000_s1026" style="width:153.35pt;height:115.05pt;mso-position-horizontal-relative:char;mso-position-vertical-relative:line" coordorigin="13322,-2440" coordsize="3179,2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">
                <v:shape id="Picture 518" o:spid="_x0000_s1027" type="#_x0000_t75" style="position:absolute;left:13322;top:-2440;width:3179;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">
                  <v:imagedata r:id="rId89" o:title=""/>
                </v:shape>
                <v:line id="Line 519" o:spid="_x0000_s1028" style="position:absolute;visibility:visible;mso-wrap-style:square" from="13379,-653" to="1404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" strokecolor="#d2232a" strokeweight="3pt"/>
                <v:line id="Line 520" o:spid="_x0000_s1029" style="position:absolute;flip:y;visibility:visible;mso-wrap-style:square" from="13345,-653" to="139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" strokecolor="#d2232a" strokeweight="3pt"/>
                <w10:anchorlock/>
              </v:group>
            </w:pict>
          </mc:Fallback>
        </mc:AlternateContent>
      </w:r>
      <w:r>
        <w:rPr>
          <w:rFonts w:ascii="Arial" w:hAnsi="Arial" w:cs="Arial"/>
          <w:sz w:val="24"/>
        </w:rPr>
        <w:t xml:space="preserve"> </w:t>
      </w:r>
      <w:r>
        <w:rPr>
          <w:noProof/>
          <w:lang w:eastAsia="ru-RU"/>
        </w:rPr>
        <mc:AlternateContent>
          <mc:Choice Requires="wpg">
            <w:drawing>
              <wp:inline distT="0" distB="0" distL="0" distR="0" wp14:anchorId="04609917" wp14:editId="08DDBA76">
                <wp:extent cx="1859173" cy="1417560"/>
                <wp:effectExtent l="0" t="0" r="8255" b="0"/>
                <wp:docPr id="1838" name="Группа 1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9173" cy="1417560"/>
                          <a:chOff x="16638" y="-2440"/>
                          <a:chExt cx="3128" cy="2385"/>
                        </a:xfrm>
                      </wpg:grpSpPr>
                      <pic:pic xmlns:pic="http://schemas.openxmlformats.org/drawingml/2006/picture">
                        <pic:nvPicPr>
                          <pic:cNvPr id="1839" name="Picture 5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16638" y="-2440"/>
                            <a:ext cx="3128" cy="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0" name="Line 515"/>
                        <wps:cNvCnPr/>
                        <wps:spPr bwMode="auto">
                          <a:xfrm>
                            <a:off x="16689" y="-663"/>
                            <a:ext cx="664" cy="57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841" name="Line 516"/>
                        <wps:cNvCnPr/>
                        <wps:spPr bwMode="auto">
                          <a:xfrm flipV="1">
                            <a:off x="16656" y="-662"/>
                            <a:ext cx="686" cy="583"/>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E03389" id="Группа 1838" o:spid="_x0000_s1026" style="width:146.4pt;height:111.6pt;mso-position-horizontal-relative:char;mso-position-vertical-relative:line" coordorigin="16638,-2440" coordsize="3128,2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">
                <v:shape id="Picture 514" o:spid="_x0000_s1027" type="#_x0000_t75" style="position:absolute;left:16638;top:-2440;width:3128;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">
                  <v:imagedata r:id="rId91" o:title=""/>
                </v:shape>
                <v:line id="Line 515" o:spid="_x0000_s1028" style="position:absolute;visibility:visible;mso-wrap-style:square" from="16689,-663" to="1735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" strokecolor="#d2232a" strokeweight="3pt"/>
                <v:line id="Line 516" o:spid="_x0000_s1029" style="position:absolute;flip:y;visibility:visible;mso-wrap-style:square" from="16656,-662" to="173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" strokecolor="#d2232a" strokeweight="3pt"/>
                <w10:anchorlock/>
              </v:group>
            </w:pict>
          </mc:Fallback>
        </mc:AlternateContent>
      </w:r>
      <w:r>
        <w:rPr>
          <w:rFonts w:ascii="Arial" w:hAnsi="Arial" w:cs="Arial"/>
          <w:sz w:val="24"/>
        </w:rPr>
        <w:t xml:space="preserve"> </w:t>
      </w:r>
      <w:r>
        <w:rPr>
          <w:noProof/>
          <w:lang w:eastAsia="ru-RU"/>
        </w:rPr>
        <mc:AlternateContent>
          <mc:Choice Requires="wpg">
            <w:drawing>
              <wp:inline distT="0" distB="0" distL="0" distR="0" wp14:anchorId="3D46EFB3" wp14:editId="65666DA8">
                <wp:extent cx="1876425" cy="1463464"/>
                <wp:effectExtent l="0" t="0" r="9525" b="3810"/>
                <wp:docPr id="1826" name="Группа 1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6425" cy="1463464"/>
                          <a:chOff x="19902" y="-2440"/>
                          <a:chExt cx="3058" cy="2385"/>
                        </a:xfrm>
                      </wpg:grpSpPr>
                      <pic:pic xmlns:pic="http://schemas.openxmlformats.org/drawingml/2006/picture">
                        <pic:nvPicPr>
                          <pic:cNvPr id="1829" name="Picture 59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9902" y="-2440"/>
                            <a:ext cx="3058" cy="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0" name="Line 594"/>
                        <wps:cNvCnPr/>
                        <wps:spPr bwMode="auto">
                          <a:xfrm>
                            <a:off x="19956" y="-663"/>
                            <a:ext cx="664" cy="57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832" name="Line 596"/>
                        <wps:cNvCnPr/>
                        <wps:spPr bwMode="auto">
                          <a:xfrm flipV="1">
                            <a:off x="19922" y="-664"/>
                            <a:ext cx="687" cy="58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DE40B4" id="Группа 1826" o:spid="_x0000_s1026" style="width:147.75pt;height:115.25pt;mso-position-horizontal-relative:char;mso-position-vertical-relative:line" coordorigin="19902,-2440" coordsize="3058,2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">
                <v:shape id="Picture 593" o:spid="_x0000_s1027" type="#_x0000_t75" style="position:absolute;left:19902;top:-2440;width:3058;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">
                  <v:imagedata r:id="rId93" o:title=""/>
                </v:shape>
                <v:line id="Line 594" o:spid="_x0000_s1028" style="position:absolute;visibility:visible;mso-wrap-style:square" from="19956,-663" to="2062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" strokecolor="#d2232a" strokeweight="3pt"/>
                <v:line id="Line 596" o:spid="_x0000_s1029" style="position:absolute;flip:y;visibility:visible;mso-wrap-style:square" from="19922,-664" to="2060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" strokecolor="#d2232a" strokeweight="3pt"/>
                <w10:anchorlock/>
              </v:group>
            </w:pict>
          </mc:Fallback>
        </mc:AlternateConten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Pr="003A0F14" w:rsidRDefault="00F8545C" w:rsidP="00F8545C">
      <w:pPr>
        <w:ind w:right="-664"/>
        <w:jc w:val="both"/>
        <w:rPr>
          <w:rFonts w:ascii="Arial" w:hAnsi="Arial" w:cs="Arial"/>
          <w:b/>
          <w:color w:val="2F5496" w:themeColor="accent1" w:themeShade="BF"/>
          <w:sz w:val="24"/>
        </w:rPr>
      </w:pPr>
      <w:r w:rsidRPr="003A0F14">
        <w:rPr>
          <w:rFonts w:ascii="Arial" w:hAnsi="Arial" w:cs="Arial"/>
          <w:b/>
          <w:color w:val="2F5496" w:themeColor="accent1" w:themeShade="BF"/>
          <w:sz w:val="24"/>
        </w:rPr>
        <w:t>5.8</w:t>
      </w:r>
      <w:r w:rsidRPr="003A0F14">
        <w:rPr>
          <w:rFonts w:ascii="Arial" w:hAnsi="Arial" w:cs="Arial"/>
          <w:b/>
          <w:color w:val="2F5496" w:themeColor="accent1" w:themeShade="BF"/>
          <w:sz w:val="24"/>
        </w:rPr>
        <w:tab/>
        <w:t>ШУМОЗАЩИТНЫЕ ЭКРАНЫ</w:t>
      </w:r>
    </w:p>
    <w:p w:rsidR="00F8545C" w:rsidRPr="003A0F14" w:rsidRDefault="00F8545C" w:rsidP="00F8545C">
      <w:pPr>
        <w:ind w:right="-664"/>
        <w:jc w:val="both"/>
        <w:rPr>
          <w:rFonts w:ascii="Arial" w:hAnsi="Arial" w:cs="Arial"/>
          <w:sz w:val="24"/>
        </w:rPr>
      </w:pPr>
    </w:p>
    <w:p w:rsidR="00F8545C" w:rsidRPr="003A0F14" w:rsidRDefault="00F8545C" w:rsidP="00F8545C">
      <w:pPr>
        <w:ind w:right="-664"/>
        <w:jc w:val="both"/>
        <w:rPr>
          <w:rFonts w:ascii="Arial" w:hAnsi="Arial" w:cs="Arial"/>
          <w:sz w:val="24"/>
        </w:rPr>
      </w:pPr>
      <w:r w:rsidRPr="003A0F14">
        <w:rPr>
          <w:rFonts w:ascii="Arial" w:hAnsi="Arial" w:cs="Arial"/>
          <w:sz w:val="24"/>
        </w:rPr>
        <w:t xml:space="preserve">Элементы акустического комфорта снижают шумовое загрязнение и создают </w:t>
      </w:r>
      <w:r w:rsidRPr="003A0F14">
        <w:rPr>
          <w:rFonts w:ascii="Arial" w:hAnsi="Arial" w:cs="Arial"/>
          <w:sz w:val="24"/>
        </w:rPr>
        <w:lastRenderedPageBreak/>
        <w:t>оптимальные условия для пребывания на ОДС. К ним относятся шумозащитные экраны и элементы озеленения.</w:t>
      </w:r>
    </w:p>
    <w:p w:rsidR="00F8545C" w:rsidRPr="003A0F14" w:rsidRDefault="00F8545C" w:rsidP="00F8545C">
      <w:pPr>
        <w:ind w:right="-664"/>
        <w:jc w:val="both"/>
        <w:rPr>
          <w:rFonts w:ascii="Arial" w:hAnsi="Arial" w:cs="Arial"/>
          <w:sz w:val="24"/>
        </w:rPr>
      </w:pPr>
    </w:p>
    <w:p w:rsidR="00F8545C" w:rsidRPr="003A0F14" w:rsidRDefault="00F8545C" w:rsidP="00F8545C">
      <w:pPr>
        <w:ind w:right="-664"/>
        <w:jc w:val="both"/>
        <w:rPr>
          <w:rFonts w:ascii="Arial" w:hAnsi="Arial" w:cs="Arial"/>
          <w:sz w:val="24"/>
        </w:rPr>
      </w:pPr>
      <w:r w:rsidRPr="003A0F14">
        <w:rPr>
          <w:rFonts w:ascii="Arial" w:hAnsi="Arial" w:cs="Arial"/>
          <w:sz w:val="24"/>
        </w:rPr>
        <w:t>Повысить акустический комфорт возможно при помощи ландшафтных элементов и зеленых насаждений. При недостатке свободного пространства между автомобильной дорогой и ОДС рекомендуется обустройство экранов.</w:t>
      </w:r>
    </w:p>
    <w:p w:rsidR="00F8545C" w:rsidRPr="003A0F14" w:rsidRDefault="00F8545C" w:rsidP="00F8545C">
      <w:pPr>
        <w:ind w:right="-664"/>
        <w:jc w:val="both"/>
        <w:rPr>
          <w:rFonts w:ascii="Arial" w:hAnsi="Arial" w:cs="Arial"/>
          <w:sz w:val="24"/>
        </w:rPr>
      </w:pPr>
    </w:p>
    <w:p w:rsidR="00F8545C" w:rsidRPr="003A0F14" w:rsidRDefault="00F8545C" w:rsidP="00F8545C">
      <w:pPr>
        <w:ind w:right="-664"/>
        <w:jc w:val="both"/>
        <w:rPr>
          <w:rFonts w:ascii="Arial" w:hAnsi="Arial" w:cs="Arial"/>
          <w:sz w:val="24"/>
        </w:rPr>
      </w:pPr>
      <w:r w:rsidRPr="003A0F14">
        <w:rPr>
          <w:rFonts w:ascii="Arial" w:hAnsi="Arial" w:cs="Arial"/>
          <w:sz w:val="24"/>
        </w:rPr>
        <w:t>Эффективность экрана зависит от его плотности, высоты и расстояния между источником шума и территорией ОДС.</w:t>
      </w:r>
    </w:p>
    <w:p w:rsidR="00F8545C" w:rsidRPr="003A0F14" w:rsidRDefault="00F8545C" w:rsidP="00F8545C">
      <w:pPr>
        <w:ind w:right="-664"/>
        <w:jc w:val="both"/>
        <w:rPr>
          <w:rFonts w:ascii="Arial" w:hAnsi="Arial" w:cs="Arial"/>
          <w:sz w:val="24"/>
        </w:rPr>
      </w:pPr>
      <w:r w:rsidRPr="003A0F14">
        <w:rPr>
          <w:rFonts w:ascii="Arial" w:hAnsi="Arial" w:cs="Arial"/>
          <w:sz w:val="24"/>
        </w:rPr>
        <w:t>Шумозащитные экраны должны быть высотой 2–3 м из сплошного непористого материала плотностью</w:t>
      </w:r>
    </w:p>
    <w:p w:rsidR="00F8545C" w:rsidRPr="003A0F14" w:rsidRDefault="00F8545C" w:rsidP="00F8545C">
      <w:pPr>
        <w:ind w:right="-664"/>
        <w:jc w:val="both"/>
        <w:rPr>
          <w:rFonts w:ascii="Arial" w:hAnsi="Arial" w:cs="Arial"/>
          <w:sz w:val="24"/>
        </w:rPr>
      </w:pPr>
      <w:r w:rsidRPr="003A0F14">
        <w:rPr>
          <w:rFonts w:ascii="Arial" w:hAnsi="Arial" w:cs="Arial"/>
          <w:sz w:val="24"/>
        </w:rPr>
        <w:t>12 кг/м3</w:t>
      </w:r>
    </w:p>
    <w:p w:rsidR="00F8545C" w:rsidRPr="003A0F14" w:rsidRDefault="00F8545C" w:rsidP="00F8545C">
      <w:pPr>
        <w:ind w:right="-664"/>
        <w:jc w:val="both"/>
        <w:rPr>
          <w:rFonts w:ascii="Arial" w:hAnsi="Arial" w:cs="Arial"/>
          <w:sz w:val="24"/>
        </w:rPr>
      </w:pPr>
      <w:r w:rsidRPr="003A0F14">
        <w:rPr>
          <w:rFonts w:ascii="Arial" w:hAnsi="Arial" w:cs="Arial"/>
          <w:sz w:val="24"/>
        </w:rPr>
        <w:t>Каркасная модульная конструкция с заполнением из пористых материалов или светопроницаемых панелей.</w:t>
      </w:r>
    </w:p>
    <w:p w:rsidR="00F8545C" w:rsidRDefault="00F8545C" w:rsidP="00F8545C">
      <w:pPr>
        <w:ind w:right="-664"/>
        <w:jc w:val="both"/>
        <w:rPr>
          <w:rFonts w:ascii="Arial" w:hAnsi="Arial" w:cs="Arial"/>
          <w:sz w:val="24"/>
        </w:rPr>
      </w:pPr>
      <w:r w:rsidRPr="003A0F14">
        <w:rPr>
          <w:rFonts w:ascii="Arial" w:hAnsi="Arial" w:cs="Arial"/>
          <w:sz w:val="24"/>
        </w:rPr>
        <w:t>Материалы: каркас — оцинкованная сталь, заполнение — алюминий, поликарбонат.</w:t>
      </w:r>
    </w:p>
    <w:p w:rsidR="00F8545C" w:rsidRDefault="00F8545C" w:rsidP="00F8545C">
      <w:pPr>
        <w:ind w:right="-664"/>
        <w:jc w:val="both"/>
        <w:rPr>
          <w:rFonts w:ascii="Arial" w:hAnsi="Arial" w:cs="Arial"/>
          <w:sz w:val="24"/>
        </w:rPr>
      </w:pPr>
      <w:r>
        <w:rPr>
          <w:noProof/>
          <w:lang w:eastAsia="ru-RU"/>
        </w:rPr>
        <w:drawing>
          <wp:inline distT="0" distB="0" distL="0" distR="0" wp14:anchorId="2589B8C0" wp14:editId="2F8154C0">
            <wp:extent cx="2897701" cy="2093214"/>
            <wp:effectExtent l="0" t="0" r="0" b="2540"/>
            <wp:docPr id="1842" name="image4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412.jpe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897701" cy="2093214"/>
                    </a:xfrm>
                    <a:prstGeom prst="rect">
                      <a:avLst/>
                    </a:prstGeom>
                  </pic:spPr>
                </pic:pic>
              </a:graphicData>
            </a:graphic>
          </wp:inline>
        </w:drawing>
      </w:r>
    </w:p>
    <w:p w:rsidR="00F8545C" w:rsidRDefault="00F8545C" w:rsidP="00F8545C">
      <w:pPr>
        <w:ind w:right="-664"/>
        <w:jc w:val="both"/>
        <w:rPr>
          <w:rFonts w:ascii="Arial" w:hAnsi="Arial" w:cs="Arial"/>
          <w:sz w:val="24"/>
        </w:rPr>
      </w:pPr>
      <w:r w:rsidRPr="003A0F14">
        <w:rPr>
          <w:rFonts w:ascii="Arial" w:hAnsi="Arial" w:cs="Arial"/>
          <w:sz w:val="24"/>
        </w:rPr>
        <w:t>Цветовое решение: RAL 7023, 7030, 7037, 7006.</w:t>
      </w:r>
    </w:p>
    <w:p w:rsidR="00F8545C" w:rsidRPr="003A0F14" w:rsidRDefault="00F8545C" w:rsidP="00F8545C">
      <w:pPr>
        <w:ind w:right="-664"/>
        <w:jc w:val="both"/>
        <w:rPr>
          <w:rFonts w:ascii="Arial" w:hAnsi="Arial" w:cs="Arial"/>
          <w:sz w:val="24"/>
        </w:rPr>
      </w:pPr>
      <w:r>
        <w:rPr>
          <w:noProof/>
          <w:lang w:eastAsia="ru-RU"/>
        </w:rPr>
        <w:drawing>
          <wp:inline distT="0" distB="0" distL="0" distR="0" wp14:anchorId="0F9D09AB" wp14:editId="16889647">
            <wp:extent cx="4556531" cy="655093"/>
            <wp:effectExtent l="0" t="0" r="0" b="0"/>
            <wp:docPr id="1843" name="Рисунок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srcRect l="2651" t="68343" r="57819" b="21554"/>
                    <a:stretch/>
                  </pic:blipFill>
                  <pic:spPr bwMode="auto">
                    <a:xfrm>
                      <a:off x="0" y="0"/>
                      <a:ext cx="4578433" cy="658242"/>
                    </a:xfrm>
                    <a:prstGeom prst="rect">
                      <a:avLst/>
                    </a:prstGeom>
                    <a:ln>
                      <a:noFill/>
                    </a:ln>
                    <a:extLst>
                      <a:ext uri="{53640926-AAD7-44D8-BBD7-CCE9431645EC}">
                        <a14:shadowObscured xmlns:a14="http://schemas.microsoft.com/office/drawing/2010/main"/>
                      </a:ext>
                    </a:extLst>
                  </pic:spPr>
                </pic:pic>
              </a:graphicData>
            </a:graphic>
          </wp:inline>
        </w:drawing>
      </w:r>
    </w:p>
    <w:p w:rsidR="00F8545C" w:rsidRPr="003A0F14" w:rsidRDefault="00F8545C" w:rsidP="00F8545C">
      <w:pPr>
        <w:ind w:right="-664"/>
        <w:jc w:val="both"/>
        <w:rPr>
          <w:rFonts w:ascii="Arial" w:hAnsi="Arial" w:cs="Arial"/>
          <w:sz w:val="24"/>
        </w:rPr>
      </w:pPr>
      <w:r w:rsidRPr="003A0F14">
        <w:rPr>
          <w:rFonts w:ascii="Arial" w:hAnsi="Arial" w:cs="Arial"/>
          <w:sz w:val="24"/>
        </w:rPr>
        <w:t>Модульный каркас с живой изгородью из элементов озеленения.</w:t>
      </w:r>
    </w:p>
    <w:p w:rsidR="00F8545C" w:rsidRPr="003A0F14"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3A0F14">
        <w:rPr>
          <w:rFonts w:ascii="Arial" w:hAnsi="Arial" w:cs="Arial"/>
          <w:sz w:val="24"/>
        </w:rPr>
        <w:t>Материалы: сталь (горячего/холодного цинкования, порошковая окраска), каменная вата, сетка (горячего цинкования), элементы озеленения.</w:t>
      </w:r>
    </w:p>
    <w:p w:rsidR="00F8545C" w:rsidRDefault="00F8545C" w:rsidP="00F8545C">
      <w:pPr>
        <w:ind w:right="-664"/>
        <w:jc w:val="both"/>
        <w:rPr>
          <w:rFonts w:ascii="Arial" w:hAnsi="Arial" w:cs="Arial"/>
          <w:sz w:val="24"/>
        </w:rPr>
      </w:pPr>
      <w:r>
        <w:rPr>
          <w:noProof/>
          <w:lang w:eastAsia="ru-RU"/>
        </w:rPr>
        <w:drawing>
          <wp:inline distT="0" distB="0" distL="0" distR="0" wp14:anchorId="10F9DB44" wp14:editId="5C5D7F64">
            <wp:extent cx="2975212" cy="2306983"/>
            <wp:effectExtent l="0" t="0" r="0" b="0"/>
            <wp:docPr id="1844" name="image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415.jpe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977350" cy="2308641"/>
                    </a:xfrm>
                    <a:prstGeom prst="rect">
                      <a:avLst/>
                    </a:prstGeom>
                  </pic:spPr>
                </pic:pic>
              </a:graphicData>
            </a:graphic>
          </wp:inline>
        </w:drawing>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3A0F14">
        <w:rPr>
          <w:rFonts w:ascii="Arial" w:hAnsi="Arial" w:cs="Arial"/>
          <w:sz w:val="24"/>
        </w:rPr>
        <w:t xml:space="preserve">В случае, если пространство позволяет, с целью обеспечения акустического комфорта рекомендуется выполнение </w:t>
      </w:r>
      <w:r w:rsidRPr="003A0F14">
        <w:rPr>
          <w:rFonts w:ascii="Arial" w:hAnsi="Arial" w:cs="Arial"/>
          <w:b/>
          <w:sz w:val="24"/>
        </w:rPr>
        <w:t>многорядных посадок деревьев и кустарников</w:t>
      </w:r>
      <w:r w:rsidRPr="003A0F14">
        <w:rPr>
          <w:rFonts w:ascii="Arial" w:hAnsi="Arial" w:cs="Arial"/>
          <w:sz w:val="24"/>
        </w:rPr>
        <w:t>.</w:t>
      </w:r>
    </w:p>
    <w:p w:rsidR="00F8545C" w:rsidRPr="003A0F14"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Pr>
          <w:noProof/>
          <w:lang w:eastAsia="ru-RU"/>
        </w:rPr>
        <w:drawing>
          <wp:inline distT="0" distB="0" distL="0" distR="0" wp14:anchorId="09ED084E" wp14:editId="65645E2B">
            <wp:extent cx="4502568" cy="3909155"/>
            <wp:effectExtent l="0" t="0" r="0" b="0"/>
            <wp:docPr id="1845" name="image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416.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502568" cy="3909155"/>
                    </a:xfrm>
                    <a:prstGeom prst="rect">
                      <a:avLst/>
                    </a:prstGeom>
                  </pic:spPr>
                </pic:pic>
              </a:graphicData>
            </a:graphic>
          </wp:inline>
        </w:drawing>
      </w:r>
    </w:p>
    <w:p w:rsidR="00F8545C" w:rsidRDefault="00F8545C" w:rsidP="00F8545C">
      <w:pPr>
        <w:ind w:right="-664"/>
        <w:jc w:val="both"/>
        <w:rPr>
          <w:rFonts w:ascii="Arial" w:hAnsi="Arial" w:cs="Arial"/>
          <w:sz w:val="24"/>
        </w:rPr>
      </w:pPr>
      <w:r w:rsidRPr="003A0F14">
        <w:rPr>
          <w:rFonts w:ascii="Arial" w:hAnsi="Arial" w:cs="Arial"/>
          <w:sz w:val="24"/>
        </w:rPr>
        <w:t>При формировании акустического и ветрозащитного барьера следует высаживать элементы озеленения в несколько рядов: высота первого ряда (цветущие и нецветущие кустарники) высотой от 1 до 5 м., второго ряда (вечнозеленые растения) высотой от 5 до 10 м., третьего ряда — 10-15 м.</w:t>
      </w:r>
    </w:p>
    <w:p w:rsidR="00F8545C" w:rsidRPr="003A0F14"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Pr>
          <w:noProof/>
          <w:lang w:eastAsia="ru-RU"/>
        </w:rPr>
        <w:drawing>
          <wp:inline distT="0" distB="0" distL="0" distR="0" wp14:anchorId="567D7C8C" wp14:editId="271FFA67">
            <wp:extent cx="2658139" cy="2645400"/>
            <wp:effectExtent l="0" t="0" r="8890" b="3175"/>
            <wp:docPr id="1846" name="image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417.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658573" cy="2645832"/>
                    </a:xfrm>
                    <a:prstGeom prst="rect">
                      <a:avLst/>
                    </a:prstGeom>
                  </pic:spPr>
                </pic:pic>
              </a:graphicData>
            </a:graphic>
          </wp:inline>
        </w:drawing>
      </w:r>
      <w:r>
        <w:rPr>
          <w:rFonts w:ascii="Arial" w:hAnsi="Arial" w:cs="Arial"/>
          <w:sz w:val="24"/>
        </w:rPr>
        <w:t xml:space="preserve"> </w:t>
      </w:r>
      <w:r>
        <w:rPr>
          <w:noProof/>
          <w:lang w:eastAsia="ru-RU"/>
        </w:rPr>
        <w:drawing>
          <wp:inline distT="0" distB="0" distL="0" distR="0" wp14:anchorId="10D5F858" wp14:editId="7BA500E9">
            <wp:extent cx="2796363" cy="2590320"/>
            <wp:effectExtent l="0" t="0" r="4445" b="635"/>
            <wp:docPr id="1847" name="image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418.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796212" cy="2590180"/>
                    </a:xfrm>
                    <a:prstGeom prst="rect">
                      <a:avLst/>
                    </a:prstGeom>
                  </pic:spPr>
                </pic:pic>
              </a:graphicData>
            </a:graphic>
          </wp:inline>
        </w:drawing>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3A0F14">
        <w:rPr>
          <w:rFonts w:ascii="Arial" w:hAnsi="Arial" w:cs="Arial"/>
          <w:sz w:val="24"/>
        </w:rPr>
        <w:t>Для формирования ветрозащитного барьера допускается высадка смешанной высокоствольной растительности высотой 10–15 м, лиственных деревьев высотой 15-20 м.</w:t>
      </w:r>
    </w:p>
    <w:p w:rsidR="00F8545C" w:rsidRPr="003A0F14"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Pr>
          <w:rFonts w:ascii="Arial" w:hAnsi="Arial" w:cs="Arial"/>
          <w:sz w:val="24"/>
        </w:rPr>
        <w:t xml:space="preserve"> </w: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Pr="003A0F14" w:rsidRDefault="00F8545C" w:rsidP="00F8545C">
      <w:pPr>
        <w:ind w:right="-664"/>
        <w:jc w:val="both"/>
        <w:rPr>
          <w:rFonts w:ascii="Arial" w:hAnsi="Arial" w:cs="Arial"/>
          <w:b/>
          <w:sz w:val="24"/>
        </w:rPr>
      </w:pPr>
      <w:r w:rsidRPr="003A0F14">
        <w:rPr>
          <w:rFonts w:ascii="Arial" w:hAnsi="Arial" w:cs="Arial"/>
          <w:b/>
          <w:color w:val="2F5496" w:themeColor="accent1" w:themeShade="BF"/>
          <w:sz w:val="24"/>
        </w:rPr>
        <w:t>5.9</w:t>
      </w:r>
      <w:r w:rsidRPr="003A0F14">
        <w:rPr>
          <w:rFonts w:ascii="Arial" w:hAnsi="Arial" w:cs="Arial"/>
          <w:b/>
          <w:color w:val="2F5496" w:themeColor="accent1" w:themeShade="BF"/>
          <w:sz w:val="24"/>
        </w:rPr>
        <w:tab/>
        <w:t>ДЕТСКИЕ ИГРОВЫЕ ПЛОЩАДКИ</w:t>
      </w:r>
    </w:p>
    <w:p w:rsidR="00F8545C" w:rsidRPr="003A0F14" w:rsidRDefault="00F8545C" w:rsidP="00F8545C">
      <w:pPr>
        <w:ind w:right="-664"/>
        <w:jc w:val="both"/>
        <w:rPr>
          <w:rFonts w:ascii="Arial" w:hAnsi="Arial" w:cs="Arial"/>
          <w:sz w:val="24"/>
        </w:rPr>
      </w:pPr>
    </w:p>
    <w:p w:rsidR="00F8545C" w:rsidRPr="003A0F14" w:rsidRDefault="00F8545C" w:rsidP="00F8545C">
      <w:pPr>
        <w:ind w:right="-664"/>
        <w:jc w:val="both"/>
        <w:rPr>
          <w:rFonts w:ascii="Arial" w:hAnsi="Arial" w:cs="Arial"/>
          <w:sz w:val="24"/>
        </w:rPr>
      </w:pPr>
      <w:r w:rsidRPr="003A0F14">
        <w:rPr>
          <w:rFonts w:ascii="Arial" w:hAnsi="Arial" w:cs="Arial"/>
          <w:sz w:val="24"/>
        </w:rPr>
        <w:t xml:space="preserve">Детская игровая площадка - специально оборудованная территория, </w:t>
      </w:r>
      <w:r w:rsidRPr="003A0F14">
        <w:rPr>
          <w:rFonts w:ascii="Arial" w:hAnsi="Arial" w:cs="Arial"/>
          <w:sz w:val="24"/>
        </w:rPr>
        <w:lastRenderedPageBreak/>
        <w:t>предназначенная для отдыха и игры детей, включающая в себя оборудование и покрытие детской игровой площадки и оборудование для благоустройства детской игровой площадки.</w:t>
      </w:r>
    </w:p>
    <w:p w:rsidR="00F8545C" w:rsidRPr="003A0F14" w:rsidRDefault="00F8545C" w:rsidP="00F8545C">
      <w:pPr>
        <w:ind w:right="-664"/>
        <w:jc w:val="both"/>
        <w:rPr>
          <w:rFonts w:ascii="Arial" w:hAnsi="Arial" w:cs="Arial"/>
          <w:sz w:val="24"/>
        </w:rPr>
      </w:pPr>
      <w:r w:rsidRPr="003A0F14">
        <w:rPr>
          <w:rFonts w:ascii="Arial" w:hAnsi="Arial" w:cs="Arial"/>
          <w:sz w:val="24"/>
        </w:rPr>
        <w:t>Оборудование для благоустройства детской игровой площадки: оборудование, обеспечивающее благоустройство детской игровой площадки и комфортность детей и взрослых (беседки, скамейки, столы, ограды, навесы, урны и т.п.).</w:t>
      </w:r>
    </w:p>
    <w:p w:rsidR="00F8545C" w:rsidRPr="003A0F14" w:rsidRDefault="00F8545C" w:rsidP="00F8545C">
      <w:pPr>
        <w:ind w:right="-664"/>
        <w:jc w:val="both"/>
        <w:rPr>
          <w:rFonts w:ascii="Arial" w:hAnsi="Arial" w:cs="Arial"/>
          <w:sz w:val="24"/>
        </w:rPr>
      </w:pPr>
    </w:p>
    <w:p w:rsidR="00F8545C" w:rsidRPr="003A0F14" w:rsidRDefault="00F8545C" w:rsidP="00F8545C">
      <w:pPr>
        <w:ind w:right="-664"/>
        <w:jc w:val="both"/>
        <w:rPr>
          <w:rFonts w:ascii="Arial" w:hAnsi="Arial" w:cs="Arial"/>
          <w:color w:val="2F5496" w:themeColor="accent1" w:themeShade="BF"/>
          <w:sz w:val="24"/>
        </w:rPr>
      </w:pPr>
      <w:r w:rsidRPr="003A0F14">
        <w:rPr>
          <w:rFonts w:ascii="Arial" w:hAnsi="Arial" w:cs="Arial"/>
          <w:color w:val="2F5496" w:themeColor="accent1" w:themeShade="BF"/>
          <w:sz w:val="24"/>
        </w:rPr>
        <w:t>Общие принципы организации детских игровых площадок:</w:t>
      </w:r>
    </w:p>
    <w:p w:rsidR="00F8545C" w:rsidRPr="003A0F14" w:rsidRDefault="00F8545C" w:rsidP="00F8545C">
      <w:pPr>
        <w:ind w:right="-664"/>
        <w:jc w:val="both"/>
        <w:rPr>
          <w:rFonts w:ascii="Arial" w:hAnsi="Arial" w:cs="Arial"/>
          <w:sz w:val="24"/>
        </w:rPr>
      </w:pPr>
    </w:p>
    <w:p w:rsidR="00F8545C" w:rsidRPr="003A0F14" w:rsidRDefault="00F8545C" w:rsidP="00F8545C">
      <w:pPr>
        <w:ind w:right="-664"/>
        <w:jc w:val="both"/>
        <w:rPr>
          <w:rFonts w:ascii="Arial" w:hAnsi="Arial" w:cs="Arial"/>
          <w:sz w:val="24"/>
        </w:rPr>
      </w:pPr>
      <w:r w:rsidRPr="003A0F14">
        <w:rPr>
          <w:rFonts w:ascii="Arial" w:hAnsi="Arial" w:cs="Arial"/>
          <w:sz w:val="24"/>
        </w:rPr>
        <w:t>Детское игровое оборудование должно соответствовать требованиям санитарно-гигиенических норм, охраны жизни и здоровья человека, быть удобным в технической эксплуатации, эстетически привлекательным.</w:t>
      </w:r>
    </w:p>
    <w:p w:rsidR="00F8545C" w:rsidRPr="003A0F14" w:rsidRDefault="00F8545C" w:rsidP="00F8545C">
      <w:pPr>
        <w:ind w:right="-664"/>
        <w:jc w:val="both"/>
        <w:rPr>
          <w:rFonts w:ascii="Arial" w:hAnsi="Arial" w:cs="Arial"/>
          <w:sz w:val="24"/>
        </w:rPr>
      </w:pPr>
    </w:p>
    <w:p w:rsidR="00F8545C" w:rsidRPr="003A0F14" w:rsidRDefault="00F8545C" w:rsidP="00F8545C">
      <w:pPr>
        <w:ind w:right="-664"/>
        <w:jc w:val="both"/>
        <w:rPr>
          <w:rFonts w:ascii="Arial" w:hAnsi="Arial" w:cs="Arial"/>
          <w:sz w:val="24"/>
        </w:rPr>
      </w:pPr>
      <w:r w:rsidRPr="003A0F14">
        <w:rPr>
          <w:rFonts w:ascii="Arial" w:hAnsi="Arial" w:cs="Arial"/>
          <w:sz w:val="24"/>
        </w:rPr>
        <w:t>В соответствии с требованиями ТР ЕАЭС 042/2017 «О безопасности оборудования для детских игровых площадок» с 01.12.2021 к установке и эксплуатации допускается исключительно сертифицированное детское игровое оборудование.</w:t>
      </w:r>
    </w:p>
    <w:p w:rsidR="00F8545C" w:rsidRPr="003A0F14" w:rsidRDefault="00F8545C" w:rsidP="00F8545C">
      <w:pPr>
        <w:ind w:right="-664"/>
        <w:jc w:val="both"/>
        <w:rPr>
          <w:rFonts w:ascii="Arial" w:hAnsi="Arial" w:cs="Arial"/>
          <w:sz w:val="24"/>
        </w:rPr>
      </w:pPr>
    </w:p>
    <w:p w:rsidR="00F8545C" w:rsidRPr="003A0F14" w:rsidRDefault="00F8545C" w:rsidP="00F8545C">
      <w:pPr>
        <w:ind w:right="-664"/>
        <w:jc w:val="both"/>
        <w:rPr>
          <w:rFonts w:ascii="Arial" w:hAnsi="Arial" w:cs="Arial"/>
          <w:sz w:val="24"/>
        </w:rPr>
      </w:pPr>
      <w:r w:rsidRPr="003A0F14">
        <w:rPr>
          <w:rFonts w:ascii="Arial" w:hAnsi="Arial" w:cs="Arial"/>
          <w:sz w:val="24"/>
        </w:rPr>
        <w:t>Рекомендуется применение оборудования отечественного заводского производства, конструкция которого позволяет осуществлять быструю замену пришедшего в негодность элемента.</w:t>
      </w:r>
    </w:p>
    <w:p w:rsidR="00F8545C" w:rsidRPr="003A0F14" w:rsidRDefault="00F8545C" w:rsidP="00F8545C">
      <w:pPr>
        <w:ind w:right="-664"/>
        <w:jc w:val="both"/>
        <w:rPr>
          <w:rFonts w:ascii="Arial" w:hAnsi="Arial" w:cs="Arial"/>
          <w:sz w:val="24"/>
        </w:rPr>
      </w:pPr>
    </w:p>
    <w:p w:rsidR="00F8545C" w:rsidRPr="003A0F14" w:rsidRDefault="00F8545C" w:rsidP="00F8545C">
      <w:pPr>
        <w:ind w:right="-664"/>
        <w:jc w:val="both"/>
        <w:rPr>
          <w:rFonts w:ascii="Arial" w:hAnsi="Arial" w:cs="Arial"/>
          <w:sz w:val="24"/>
        </w:rPr>
      </w:pPr>
      <w:r w:rsidRPr="003A0F14">
        <w:rPr>
          <w:rFonts w:ascii="Arial" w:hAnsi="Arial" w:cs="Arial"/>
          <w:sz w:val="24"/>
        </w:rPr>
        <w:t>Игровое оборудование должно иметь сертификат соответствия требованиям, действующим Национальным стандартам Российской Федерации по оборудованию и покрытию детских игровых площадок (ГОСТ Р 52169-2012, ГОСТ Р 52167-2012, ГОСТ Р 52299-2013; ГОСТ Р 52168-2012; ГОСТ Р 52300–2013 и др.).</w:t>
      </w:r>
    </w:p>
    <w:p w:rsidR="00F8545C" w:rsidRPr="003A0F14" w:rsidRDefault="00F8545C" w:rsidP="00F8545C">
      <w:pPr>
        <w:ind w:right="-664"/>
        <w:jc w:val="both"/>
        <w:rPr>
          <w:rFonts w:ascii="Arial" w:hAnsi="Arial" w:cs="Arial"/>
          <w:sz w:val="24"/>
        </w:rPr>
      </w:pPr>
    </w:p>
    <w:p w:rsidR="00F8545C" w:rsidRPr="003A0F14" w:rsidRDefault="00F8545C" w:rsidP="00F8545C">
      <w:pPr>
        <w:ind w:right="-664"/>
        <w:jc w:val="both"/>
        <w:rPr>
          <w:rFonts w:ascii="Arial" w:hAnsi="Arial" w:cs="Arial"/>
          <w:color w:val="2F5496" w:themeColor="accent1" w:themeShade="BF"/>
          <w:sz w:val="24"/>
        </w:rPr>
      </w:pPr>
      <w:r w:rsidRPr="003A0F14">
        <w:rPr>
          <w:rFonts w:ascii="Arial" w:hAnsi="Arial" w:cs="Arial"/>
          <w:color w:val="2F5496" w:themeColor="accent1" w:themeShade="BF"/>
          <w:sz w:val="24"/>
        </w:rPr>
        <w:t>ТРЕБОВАНИЯ К МАТЕРИАЛАМ ИЗГОТОВЛЕНИЯ ИГРОВЫХ ЭЛЕМЕНТОВ ДЕТСКИХ ПЛОЩАДОК ПРИВЕДЕНЫ В ПУНКТЕ 5.10 НАСТОЯЩЕГО РАЗДЕЛА СТАНДАРТА.</w:t>
      </w:r>
    </w:p>
    <w:p w:rsidR="00F8545C" w:rsidRPr="003A0F14" w:rsidRDefault="00F8545C" w:rsidP="00F8545C">
      <w:pPr>
        <w:ind w:right="-664"/>
        <w:jc w:val="both"/>
        <w:rPr>
          <w:rFonts w:ascii="Arial" w:hAnsi="Arial" w:cs="Arial"/>
          <w:sz w:val="24"/>
        </w:rPr>
      </w:pPr>
    </w:p>
    <w:p w:rsidR="00F8545C" w:rsidRPr="003A0F14" w:rsidRDefault="00F8545C" w:rsidP="00F8545C">
      <w:pPr>
        <w:ind w:right="-664"/>
        <w:jc w:val="both"/>
        <w:rPr>
          <w:rFonts w:ascii="Arial" w:hAnsi="Arial" w:cs="Arial"/>
          <w:color w:val="2F5496" w:themeColor="accent1" w:themeShade="BF"/>
          <w:sz w:val="24"/>
        </w:rPr>
      </w:pPr>
      <w:r w:rsidRPr="003A0F14">
        <w:rPr>
          <w:rFonts w:ascii="Arial" w:hAnsi="Arial" w:cs="Arial"/>
          <w:color w:val="2F5496" w:themeColor="accent1" w:themeShade="BF"/>
          <w:sz w:val="24"/>
        </w:rPr>
        <w:t>Требования к размещению игровых зон:</w:t>
      </w:r>
    </w:p>
    <w:p w:rsidR="00F8545C" w:rsidRPr="003A0F14" w:rsidRDefault="00F8545C" w:rsidP="00F8545C">
      <w:pPr>
        <w:ind w:right="-664"/>
        <w:jc w:val="both"/>
        <w:rPr>
          <w:rFonts w:ascii="Arial" w:hAnsi="Arial" w:cs="Arial"/>
          <w:sz w:val="24"/>
        </w:rPr>
      </w:pPr>
    </w:p>
    <w:p w:rsidR="00F8545C" w:rsidRPr="003A0F14" w:rsidRDefault="00F8545C" w:rsidP="00F8545C">
      <w:pPr>
        <w:ind w:right="-664"/>
        <w:jc w:val="both"/>
        <w:rPr>
          <w:rFonts w:ascii="Arial" w:hAnsi="Arial" w:cs="Arial"/>
          <w:sz w:val="24"/>
        </w:rPr>
      </w:pPr>
      <w:r w:rsidRPr="003A0F14">
        <w:rPr>
          <w:rFonts w:ascii="Arial" w:hAnsi="Arial" w:cs="Arial"/>
          <w:sz w:val="24"/>
        </w:rPr>
        <w:t>• расстановка элементов должна обеспечивать соблюдение правил их функциональной сочетаемости и безопасных разрывов: недопустимо пересечение зон безопасности детского оборудования; элементы на площадках должны размещаться так, чтобы не было совпадения главных путей перемещения на площадке, игровых зон оборудования, а также возникновения препятствий в зоне раскачивания качелей;</w:t>
      </w:r>
    </w:p>
    <w:p w:rsidR="00F8545C" w:rsidRPr="003A0F14" w:rsidRDefault="00F8545C" w:rsidP="00F8545C">
      <w:pPr>
        <w:ind w:right="-664"/>
        <w:jc w:val="both"/>
        <w:rPr>
          <w:rFonts w:ascii="Arial" w:hAnsi="Arial" w:cs="Arial"/>
          <w:sz w:val="24"/>
        </w:rPr>
      </w:pPr>
      <w:r w:rsidRPr="003A0F14">
        <w:rPr>
          <w:rFonts w:ascii="Arial" w:hAnsi="Arial" w:cs="Arial"/>
          <w:sz w:val="24"/>
        </w:rPr>
        <w:t>• на игровых площадках для детей разных возрастов необходимо предусматривать навесы для защиты от ветра, осадков и прямых солнечных лучей;</w:t>
      </w:r>
    </w:p>
    <w:p w:rsidR="00F8545C" w:rsidRPr="003A0F14" w:rsidRDefault="00F8545C" w:rsidP="00F8545C">
      <w:pPr>
        <w:ind w:right="-664"/>
        <w:jc w:val="both"/>
        <w:rPr>
          <w:rFonts w:ascii="Arial" w:hAnsi="Arial" w:cs="Arial"/>
          <w:sz w:val="24"/>
        </w:rPr>
      </w:pPr>
      <w:r w:rsidRPr="003A0F14">
        <w:rPr>
          <w:rFonts w:ascii="Arial" w:hAnsi="Arial" w:cs="Arial"/>
          <w:sz w:val="24"/>
        </w:rPr>
        <w:t>• на игровых площадках для детей до 7 лет следует предусматривать места для отдыха взрослых с возможностью обзора площадки.</w:t>
      </w:r>
    </w:p>
    <w:p w:rsidR="00F8545C" w:rsidRPr="003A0F14" w:rsidRDefault="00F8545C" w:rsidP="00F8545C">
      <w:pPr>
        <w:ind w:right="-664"/>
        <w:jc w:val="both"/>
        <w:rPr>
          <w:rFonts w:ascii="Arial" w:hAnsi="Arial" w:cs="Arial"/>
          <w:sz w:val="24"/>
        </w:rPr>
      </w:pPr>
    </w:p>
    <w:p w:rsidR="00F8545C" w:rsidRPr="003A0F14" w:rsidRDefault="00F8545C" w:rsidP="00F8545C">
      <w:pPr>
        <w:ind w:right="-664"/>
        <w:jc w:val="both"/>
        <w:rPr>
          <w:rFonts w:ascii="Arial" w:hAnsi="Arial" w:cs="Arial"/>
          <w:sz w:val="24"/>
        </w:rPr>
      </w:pPr>
      <w:r w:rsidRPr="003A0F14">
        <w:rPr>
          <w:rFonts w:ascii="Arial" w:hAnsi="Arial" w:cs="Arial"/>
          <w:sz w:val="24"/>
        </w:rPr>
        <w:t>На детских площадках целесообразно:</w:t>
      </w:r>
    </w:p>
    <w:p w:rsidR="00F8545C" w:rsidRPr="003A0F14" w:rsidRDefault="00F8545C" w:rsidP="00F8545C">
      <w:pPr>
        <w:ind w:right="-664"/>
        <w:jc w:val="both"/>
        <w:rPr>
          <w:rFonts w:ascii="Arial" w:hAnsi="Arial" w:cs="Arial"/>
          <w:sz w:val="24"/>
        </w:rPr>
      </w:pPr>
      <w:r w:rsidRPr="003A0F14">
        <w:rPr>
          <w:rFonts w:ascii="Arial" w:hAnsi="Arial" w:cs="Arial"/>
          <w:sz w:val="24"/>
        </w:rPr>
        <w:t>•</w:t>
      </w:r>
      <w:r w:rsidRPr="003A0F14">
        <w:rPr>
          <w:rFonts w:ascii="Arial" w:hAnsi="Arial" w:cs="Arial"/>
          <w:sz w:val="24"/>
        </w:rPr>
        <w:tab/>
        <w:t>устройство навесов, стен для защиты от ветра, осадков, прямых солнечных лучей;</w:t>
      </w:r>
    </w:p>
    <w:p w:rsidR="00F8545C" w:rsidRPr="003A0F14" w:rsidRDefault="00F8545C" w:rsidP="00F8545C">
      <w:pPr>
        <w:ind w:right="-664"/>
        <w:jc w:val="both"/>
        <w:rPr>
          <w:rFonts w:ascii="Arial" w:hAnsi="Arial" w:cs="Arial"/>
          <w:sz w:val="24"/>
        </w:rPr>
      </w:pPr>
      <w:r w:rsidRPr="003A0F14">
        <w:rPr>
          <w:rFonts w:ascii="Arial" w:hAnsi="Arial" w:cs="Arial"/>
          <w:sz w:val="24"/>
        </w:rPr>
        <w:t>•</w:t>
      </w:r>
      <w:r w:rsidRPr="003A0F14">
        <w:rPr>
          <w:rFonts w:ascii="Arial" w:hAnsi="Arial" w:cs="Arial"/>
          <w:sz w:val="24"/>
        </w:rPr>
        <w:tab/>
        <w:t>озеленение;</w:t>
      </w:r>
    </w:p>
    <w:p w:rsidR="00F8545C" w:rsidRDefault="00F8545C" w:rsidP="00F8545C">
      <w:pPr>
        <w:ind w:right="-664"/>
        <w:jc w:val="both"/>
        <w:rPr>
          <w:rFonts w:ascii="Arial" w:hAnsi="Arial" w:cs="Arial"/>
          <w:sz w:val="24"/>
        </w:rPr>
      </w:pPr>
      <w:r w:rsidRPr="003A0F14">
        <w:rPr>
          <w:rFonts w:ascii="Arial" w:hAnsi="Arial" w:cs="Arial"/>
          <w:sz w:val="24"/>
        </w:rPr>
        <w:t>•</w:t>
      </w:r>
      <w:r w:rsidRPr="003A0F14">
        <w:rPr>
          <w:rFonts w:ascii="Arial" w:hAnsi="Arial" w:cs="Arial"/>
          <w:sz w:val="24"/>
        </w:rPr>
        <w:tab/>
        <w:t>организация мест кратковременного отдыха.</w: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Pr="003A0F14" w:rsidRDefault="00F8545C" w:rsidP="00F8545C">
      <w:pPr>
        <w:ind w:right="-664"/>
        <w:jc w:val="both"/>
        <w:rPr>
          <w:rFonts w:ascii="Arial" w:hAnsi="Arial" w:cs="Arial"/>
          <w:sz w:val="24"/>
        </w:rPr>
      </w:pPr>
      <w:r w:rsidRPr="003A0F14">
        <w:rPr>
          <w:rFonts w:ascii="Arial" w:hAnsi="Arial" w:cs="Arial"/>
          <w:sz w:val="24"/>
        </w:rPr>
        <w:t xml:space="preserve">На территориях таких ОДС, как мотель, кемпинг, кафе, МКС рекомендуется предусматривать детские игровые площадки - специально оборудованные территории, предназначенные для игры детей, включающие в себя </w:t>
      </w:r>
      <w:r w:rsidRPr="003A0F14">
        <w:rPr>
          <w:rFonts w:ascii="Arial" w:hAnsi="Arial" w:cs="Arial"/>
          <w:sz w:val="24"/>
        </w:rPr>
        <w:lastRenderedPageBreak/>
        <w:t>соответствующие оборудование и покрытие.</w:t>
      </w:r>
    </w:p>
    <w:p w:rsidR="00F8545C" w:rsidRPr="003A0F14" w:rsidRDefault="00F8545C" w:rsidP="00F8545C">
      <w:pPr>
        <w:ind w:right="-664"/>
        <w:jc w:val="both"/>
        <w:rPr>
          <w:rFonts w:ascii="Arial" w:hAnsi="Arial" w:cs="Arial"/>
          <w:sz w:val="24"/>
        </w:rPr>
      </w:pPr>
    </w:p>
    <w:p w:rsidR="00F8545C" w:rsidRPr="003A0F14" w:rsidRDefault="00F8545C" w:rsidP="00F8545C">
      <w:pPr>
        <w:ind w:right="-664"/>
        <w:jc w:val="both"/>
        <w:rPr>
          <w:rFonts w:ascii="Arial" w:hAnsi="Arial" w:cs="Arial"/>
          <w:sz w:val="24"/>
        </w:rPr>
      </w:pPr>
      <w:r w:rsidRPr="003A0F14">
        <w:rPr>
          <w:rFonts w:ascii="Arial" w:hAnsi="Arial" w:cs="Arial"/>
          <w:sz w:val="24"/>
        </w:rPr>
        <w:t>Специально оборудованная территория, предназначенная для отдыха и игры детей, включает соответствующее оборудование и покрытия для организации игровой зоны. Схема монтажа игрового оборудования приведена в разделе 7 Стандарта (узел 3.32).</w:t>
      </w:r>
    </w:p>
    <w:p w:rsidR="00F8545C" w:rsidRPr="003A0F14" w:rsidRDefault="00F8545C" w:rsidP="00F8545C">
      <w:pPr>
        <w:ind w:right="-664"/>
        <w:jc w:val="both"/>
        <w:rPr>
          <w:rFonts w:ascii="Arial" w:hAnsi="Arial" w:cs="Arial"/>
          <w:sz w:val="24"/>
        </w:rPr>
      </w:pPr>
    </w:p>
    <w:p w:rsidR="00F8545C" w:rsidRPr="003A0F14" w:rsidRDefault="00F8545C" w:rsidP="00F8545C">
      <w:pPr>
        <w:ind w:right="-664"/>
        <w:jc w:val="both"/>
        <w:rPr>
          <w:rFonts w:ascii="Arial" w:hAnsi="Arial" w:cs="Arial"/>
          <w:sz w:val="24"/>
        </w:rPr>
      </w:pPr>
      <w:r w:rsidRPr="003A0F14">
        <w:rPr>
          <w:rFonts w:ascii="Arial" w:hAnsi="Arial" w:cs="Arial"/>
          <w:sz w:val="24"/>
        </w:rPr>
        <w:t>По всей зоне приземления с оборудования должны быть установлены ударопоглощающие покрытия.</w:t>
      </w:r>
    </w:p>
    <w:p w:rsidR="00F8545C" w:rsidRPr="003A0F14" w:rsidRDefault="00F8545C" w:rsidP="00F8545C">
      <w:pPr>
        <w:ind w:right="-664"/>
        <w:jc w:val="both"/>
        <w:rPr>
          <w:rFonts w:ascii="Arial" w:hAnsi="Arial" w:cs="Arial"/>
          <w:sz w:val="24"/>
        </w:rPr>
      </w:pPr>
    </w:p>
    <w:p w:rsidR="00F8545C" w:rsidRPr="003A0F14" w:rsidRDefault="00F8545C" w:rsidP="00F8545C">
      <w:pPr>
        <w:ind w:right="-664"/>
        <w:jc w:val="both"/>
        <w:rPr>
          <w:rFonts w:ascii="Arial" w:hAnsi="Arial" w:cs="Arial"/>
          <w:sz w:val="24"/>
        </w:rPr>
      </w:pPr>
      <w:r w:rsidRPr="003A0F14">
        <w:rPr>
          <w:rFonts w:ascii="Arial" w:hAnsi="Arial" w:cs="Arial"/>
          <w:sz w:val="24"/>
        </w:rPr>
        <w:t>Ударопоглощающее покрытие не должно иметь опасных выступов и должно сохранять свои свойства вне зависимости от климатических условий.</w:t>
      </w:r>
    </w:p>
    <w:p w:rsidR="00F8545C" w:rsidRPr="003A0F14" w:rsidRDefault="00F8545C" w:rsidP="00F8545C">
      <w:pPr>
        <w:ind w:right="-664"/>
        <w:jc w:val="both"/>
        <w:rPr>
          <w:rFonts w:ascii="Arial" w:hAnsi="Arial" w:cs="Arial"/>
          <w:sz w:val="24"/>
        </w:rPr>
      </w:pPr>
    </w:p>
    <w:p w:rsidR="00F8545C" w:rsidRPr="003A0F14" w:rsidRDefault="00F8545C" w:rsidP="00F8545C">
      <w:pPr>
        <w:ind w:right="-664"/>
        <w:jc w:val="both"/>
        <w:rPr>
          <w:rFonts w:ascii="Arial" w:hAnsi="Arial" w:cs="Arial"/>
          <w:sz w:val="24"/>
        </w:rPr>
      </w:pPr>
      <w:r w:rsidRPr="003A0F14">
        <w:rPr>
          <w:rFonts w:ascii="Arial" w:hAnsi="Arial" w:cs="Arial"/>
          <w:sz w:val="24"/>
        </w:rPr>
        <w:t>В соответствии с действующими требованиями, к ударопоглощающим покрытиям для детской игровой площадки относятся покрытия резиновые, синтетические, песчаные, гравийные, дерновые, покрытия из дроблёной древесины.</w:t>
      </w:r>
    </w:p>
    <w:p w:rsidR="00F8545C" w:rsidRPr="003A0F14"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3A0F14">
        <w:rPr>
          <w:rFonts w:ascii="Arial" w:hAnsi="Arial" w:cs="Arial"/>
          <w:sz w:val="24"/>
        </w:rPr>
        <w:t>ПРИМЕРЫ РЕКОМЕНДУЕМОГО ВНЕШНЕГО ВИДА ИГРОВЫХ ЭЛЕМЕНТОВ, ОБОРУДОВАНИЯ</w:t>
      </w:r>
    </w:p>
    <w:p w:rsidR="00F8545C" w:rsidRDefault="00F8545C" w:rsidP="00F8545C">
      <w:pPr>
        <w:ind w:right="-664"/>
        <w:jc w:val="both"/>
        <w:rPr>
          <w:rFonts w:ascii="Arial" w:hAnsi="Arial" w:cs="Arial"/>
          <w:sz w:val="24"/>
        </w:rPr>
      </w:pPr>
      <w:r>
        <w:rPr>
          <w:noProof/>
          <w:lang w:eastAsia="ru-RU"/>
        </w:rPr>
        <w:drawing>
          <wp:inline distT="0" distB="0" distL="0" distR="0" wp14:anchorId="0420ECA6" wp14:editId="7E235579">
            <wp:extent cx="5813947" cy="4635008"/>
            <wp:effectExtent l="0" t="0" r="0" b="0"/>
            <wp:docPr id="1848" name="Рисунок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l="47865" t="20548" r="6909" b="15353"/>
                    <a:stretch/>
                  </pic:blipFill>
                  <pic:spPr bwMode="auto">
                    <a:xfrm>
                      <a:off x="0" y="0"/>
                      <a:ext cx="5811207" cy="4632824"/>
                    </a:xfrm>
                    <a:prstGeom prst="rect">
                      <a:avLst/>
                    </a:prstGeom>
                    <a:ln>
                      <a:noFill/>
                    </a:ln>
                    <a:extLst>
                      <a:ext uri="{53640926-AAD7-44D8-BBD7-CCE9431645EC}">
                        <a14:shadowObscured xmlns:a14="http://schemas.microsoft.com/office/drawing/2010/main"/>
                      </a:ext>
                    </a:extLst>
                  </pic:spPr>
                </pic:pic>
              </a:graphicData>
            </a:graphic>
          </wp:inline>
        </w:drawing>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Pr="003A0F14" w:rsidRDefault="00F8545C" w:rsidP="00F8545C">
      <w:pPr>
        <w:ind w:right="-664"/>
        <w:jc w:val="both"/>
        <w:rPr>
          <w:rFonts w:ascii="Arial" w:hAnsi="Arial" w:cs="Arial"/>
          <w:color w:val="2F5496" w:themeColor="accent1" w:themeShade="BF"/>
          <w:sz w:val="24"/>
        </w:rPr>
      </w:pPr>
      <w:r w:rsidRPr="003A0F14">
        <w:rPr>
          <w:rFonts w:ascii="Arial" w:hAnsi="Arial" w:cs="Arial"/>
          <w:color w:val="2F5496" w:themeColor="accent1" w:themeShade="BF"/>
          <w:sz w:val="24"/>
        </w:rPr>
        <w:t>ПРИМЕРЫ НЕДОПУСТИМОГО ПРИМЕНЕНИЯ ДЕТСКИХ ИГРОВЫХ ЭЛЕМЕНТОВ</w:t>
      </w:r>
    </w:p>
    <w:p w:rsidR="00F8545C" w:rsidRPr="003A0F14" w:rsidRDefault="00F8545C" w:rsidP="00F8545C">
      <w:pPr>
        <w:ind w:right="-664"/>
        <w:jc w:val="both"/>
        <w:rPr>
          <w:rFonts w:ascii="Arial" w:hAnsi="Arial" w:cs="Arial"/>
          <w:sz w:val="24"/>
        </w:rPr>
      </w:pPr>
    </w:p>
    <w:p w:rsidR="00F8545C" w:rsidRPr="003A0F14" w:rsidRDefault="00F8545C" w:rsidP="00F8545C">
      <w:pPr>
        <w:ind w:right="-664"/>
        <w:jc w:val="both"/>
        <w:rPr>
          <w:rFonts w:ascii="Arial" w:hAnsi="Arial" w:cs="Arial"/>
          <w:sz w:val="24"/>
        </w:rPr>
      </w:pPr>
      <w:r w:rsidRPr="003A0F14">
        <w:rPr>
          <w:rFonts w:ascii="Arial" w:hAnsi="Arial" w:cs="Arial"/>
          <w:sz w:val="24"/>
        </w:rPr>
        <w:t xml:space="preserve">Недопустимо использовать игровые элементы без соответствующих сертификатов, элементы, изготовленные кустарным способом, а также изделия, </w:t>
      </w:r>
      <w:r w:rsidRPr="003A0F14">
        <w:rPr>
          <w:rFonts w:ascii="Arial" w:hAnsi="Arial" w:cs="Arial"/>
          <w:sz w:val="24"/>
        </w:rPr>
        <w:lastRenderedPageBreak/>
        <w:t>неустойчивые при механических воздействиях, сильных порывах ветра.</w:t>
      </w:r>
    </w:p>
    <w:p w:rsidR="00F8545C" w:rsidRPr="003A0F14" w:rsidRDefault="00F8545C" w:rsidP="00F8545C">
      <w:pPr>
        <w:ind w:right="-664"/>
        <w:jc w:val="both"/>
        <w:rPr>
          <w:rFonts w:ascii="Arial" w:hAnsi="Arial" w:cs="Arial"/>
          <w:sz w:val="24"/>
        </w:rPr>
      </w:pPr>
      <w:r w:rsidRPr="003A0F14">
        <w:rPr>
          <w:rFonts w:ascii="Arial" w:hAnsi="Arial" w:cs="Arial"/>
          <w:sz w:val="24"/>
        </w:rPr>
        <w:t>При подборе цветового решения недопустимо использовать более 2-х основных цветов (без учёта их оттенков).</w: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Pr>
          <w:noProof/>
          <w:lang w:eastAsia="ru-RU"/>
        </w:rPr>
        <mc:AlternateContent>
          <mc:Choice Requires="wpg">
            <w:drawing>
              <wp:inline distT="0" distB="0" distL="0" distR="0" wp14:anchorId="2C92F380" wp14:editId="1C9448BF">
                <wp:extent cx="6127115" cy="1380490"/>
                <wp:effectExtent l="0" t="0" r="6985" b="0"/>
                <wp:docPr id="1849" name="Группа 1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115" cy="1380490"/>
                          <a:chOff x="840" y="-2396"/>
                          <a:chExt cx="9649" cy="2174"/>
                        </a:xfrm>
                      </wpg:grpSpPr>
                      <pic:pic xmlns:pic="http://schemas.openxmlformats.org/drawingml/2006/picture">
                        <pic:nvPicPr>
                          <pic:cNvPr id="1850" name="Picture 5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839" y="-2397"/>
                            <a:ext cx="9649" cy="2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1" name="Line 525"/>
                        <wps:cNvCnPr/>
                        <wps:spPr bwMode="auto">
                          <a:xfrm>
                            <a:off x="904" y="-838"/>
                            <a:ext cx="664" cy="57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852" name="Line 526"/>
                        <wps:cNvCnPr/>
                        <wps:spPr bwMode="auto">
                          <a:xfrm>
                            <a:off x="4305" y="-848"/>
                            <a:ext cx="664" cy="57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853" name="Line 527"/>
                        <wps:cNvCnPr/>
                        <wps:spPr bwMode="auto">
                          <a:xfrm>
                            <a:off x="7608" y="-858"/>
                            <a:ext cx="664" cy="575"/>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854" name="Line 528"/>
                        <wps:cNvCnPr/>
                        <wps:spPr bwMode="auto">
                          <a:xfrm>
                            <a:off x="870" y="-253"/>
                            <a:ext cx="687" cy="0"/>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855" name="Line 529"/>
                        <wps:cNvCnPr/>
                        <wps:spPr bwMode="auto">
                          <a:xfrm>
                            <a:off x="4272" y="-263"/>
                            <a:ext cx="686" cy="0"/>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1856" name="Line 530"/>
                        <wps:cNvCnPr/>
                        <wps:spPr bwMode="auto">
                          <a:xfrm>
                            <a:off x="7574" y="-273"/>
                            <a:ext cx="687" cy="0"/>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E259EC" id="Группа 1849" o:spid="_x0000_s1026" style="width:482.45pt;height:108.7pt;mso-position-horizontal-relative:char;mso-position-vertical-relative:line" coordorigin="840,-2396" coordsize="9649,21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">
                <v:shape id="Picture 524" o:spid="_x0000_s1027" type="#_x0000_t75" style="position:absolute;left:839;top:-2397;width:9649;height: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">
                  <v:imagedata r:id="rId102" o:title=""/>
                </v:shape>
                <v:line id="Line 525" o:spid="_x0000_s1028" style="position:absolute;visibility:visible;mso-wrap-style:square" from="904,-838" to="156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" strokecolor="#d2232a" strokeweight="3pt"/>
                <v:line id="Line 526" o:spid="_x0000_s1029" style="position:absolute;visibility:visible;mso-wrap-style:square" from="4305,-848" to="496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" strokecolor="#d2232a" strokeweight="3pt"/>
                <v:line id="Line 527" o:spid="_x0000_s1030" style="position:absolute;visibility:visible;mso-wrap-style:square" from="7608,-858" to="827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" strokecolor="#d2232a" strokeweight="3pt"/>
                <v:line id="Line 528" o:spid="_x0000_s1031" style="position:absolute;visibility:visible;mso-wrap-style:square" from="870,-253" to="1557,-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" strokecolor="#d2232a" strokeweight="3pt"/>
                <v:line id="Line 529" o:spid="_x0000_s1032" style="position:absolute;visibility:visible;mso-wrap-style:square" from="4272,-263" to="495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" strokecolor="#d2232a" strokeweight="3pt"/>
                <v:line id="Line 530" o:spid="_x0000_s1033" style="position:absolute;visibility:visible;mso-wrap-style:square" from="7574,-273" to="826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" strokecolor="#d2232a" strokeweight="3pt"/>
                <w10:anchorlock/>
              </v:group>
            </w:pict>
          </mc:Fallback>
        </mc:AlternateContent>
      </w:r>
    </w:p>
    <w:p w:rsidR="00F8545C" w:rsidRDefault="00F8545C" w:rsidP="00F8545C">
      <w:pPr>
        <w:ind w:right="-664"/>
        <w:jc w:val="both"/>
        <w:rPr>
          <w:rFonts w:ascii="Arial" w:hAnsi="Arial" w:cs="Arial"/>
          <w:sz w:val="24"/>
        </w:rPr>
      </w:pPr>
    </w:p>
    <w:p w:rsidR="00F8545C" w:rsidRPr="00711497" w:rsidRDefault="00F8545C" w:rsidP="00F8545C">
      <w:pPr>
        <w:ind w:right="-664"/>
        <w:jc w:val="both"/>
        <w:rPr>
          <w:rFonts w:ascii="Arial" w:hAnsi="Arial" w:cs="Arial"/>
          <w:b/>
          <w:sz w:val="24"/>
        </w:rPr>
      </w:pPr>
      <w:r w:rsidRPr="00711497">
        <w:rPr>
          <w:rFonts w:ascii="Arial" w:hAnsi="Arial" w:cs="Arial"/>
          <w:b/>
          <w:color w:val="2F5496" w:themeColor="accent1" w:themeShade="BF"/>
          <w:sz w:val="24"/>
        </w:rPr>
        <w:t>5.10</w:t>
      </w:r>
      <w:r w:rsidRPr="00711497">
        <w:rPr>
          <w:rFonts w:ascii="Arial" w:hAnsi="Arial" w:cs="Arial"/>
          <w:b/>
          <w:color w:val="2F5496" w:themeColor="accent1" w:themeShade="BF"/>
          <w:sz w:val="24"/>
        </w:rPr>
        <w:tab/>
        <w:t>СПОРТИВНЫЕ ПЛОЩАДКИ</w:t>
      </w:r>
    </w:p>
    <w:p w:rsidR="00F8545C" w:rsidRPr="003A0F14" w:rsidRDefault="00F8545C" w:rsidP="00F8545C">
      <w:pPr>
        <w:ind w:right="-664"/>
        <w:jc w:val="both"/>
        <w:rPr>
          <w:rFonts w:ascii="Arial" w:hAnsi="Arial" w:cs="Arial"/>
          <w:sz w:val="24"/>
        </w:rPr>
      </w:pPr>
    </w:p>
    <w:p w:rsidR="00F8545C" w:rsidRPr="00711497" w:rsidRDefault="00F8545C" w:rsidP="00F8545C">
      <w:pPr>
        <w:ind w:right="-664"/>
        <w:jc w:val="both"/>
        <w:rPr>
          <w:rFonts w:ascii="Arial" w:hAnsi="Arial" w:cs="Arial"/>
          <w:color w:val="2F5496" w:themeColor="accent1" w:themeShade="BF"/>
          <w:sz w:val="24"/>
        </w:rPr>
      </w:pPr>
      <w:r w:rsidRPr="00711497">
        <w:rPr>
          <w:rFonts w:ascii="Arial" w:hAnsi="Arial" w:cs="Arial"/>
          <w:color w:val="2F5496" w:themeColor="accent1" w:themeShade="BF"/>
          <w:sz w:val="24"/>
        </w:rPr>
        <w:t>Требования к размещению спортивных зон:</w:t>
      </w:r>
    </w:p>
    <w:p w:rsidR="00F8545C" w:rsidRPr="003A0F14" w:rsidRDefault="00F8545C" w:rsidP="00F8545C">
      <w:pPr>
        <w:ind w:right="-664"/>
        <w:jc w:val="both"/>
        <w:rPr>
          <w:rFonts w:ascii="Arial" w:hAnsi="Arial" w:cs="Arial"/>
          <w:sz w:val="24"/>
        </w:rPr>
      </w:pPr>
    </w:p>
    <w:p w:rsidR="00F8545C" w:rsidRPr="003A0F14" w:rsidRDefault="00F8545C" w:rsidP="00F8545C">
      <w:pPr>
        <w:ind w:right="-664"/>
        <w:jc w:val="both"/>
        <w:rPr>
          <w:rFonts w:ascii="Arial" w:hAnsi="Arial" w:cs="Arial"/>
          <w:sz w:val="24"/>
        </w:rPr>
      </w:pPr>
      <w:r w:rsidRPr="003A0F14">
        <w:rPr>
          <w:rFonts w:ascii="Arial" w:hAnsi="Arial" w:cs="Arial"/>
          <w:sz w:val="24"/>
        </w:rPr>
        <w:t>• в местах расположения спортивного оборудования, связанных с возможностью падения, рекомендуется использование «мягких» видов покрытия (песчаное, уплотненное песчаное на грунтовом основании или гравийной крошке, резиновое);</w:t>
      </w:r>
    </w:p>
    <w:p w:rsidR="00F8545C" w:rsidRPr="003A0F14" w:rsidRDefault="00F8545C" w:rsidP="00F8545C">
      <w:pPr>
        <w:ind w:right="-664"/>
        <w:jc w:val="both"/>
        <w:rPr>
          <w:rFonts w:ascii="Arial" w:hAnsi="Arial" w:cs="Arial"/>
          <w:sz w:val="24"/>
        </w:rPr>
      </w:pPr>
      <w:r w:rsidRPr="003A0F14">
        <w:rPr>
          <w:rFonts w:ascii="Arial" w:hAnsi="Arial" w:cs="Arial"/>
          <w:sz w:val="24"/>
        </w:rPr>
        <w:t>•  для обеспечения возможности круглогодичной эксплуатации, покрытия должны быть устойчивыми к изменению температуры и сохранять свои свойства в любых погодных условиях;</w:t>
      </w:r>
    </w:p>
    <w:p w:rsidR="00F8545C" w:rsidRPr="003A0F14" w:rsidRDefault="00F8545C" w:rsidP="00F8545C">
      <w:pPr>
        <w:ind w:right="-664"/>
        <w:jc w:val="both"/>
        <w:rPr>
          <w:rFonts w:ascii="Arial" w:hAnsi="Arial" w:cs="Arial"/>
          <w:sz w:val="24"/>
        </w:rPr>
      </w:pPr>
      <w:r w:rsidRPr="003A0F14">
        <w:rPr>
          <w:rFonts w:ascii="Arial" w:hAnsi="Arial" w:cs="Arial"/>
          <w:sz w:val="24"/>
        </w:rPr>
        <w:t>• деревья должны размещаться на расстоянии не менее 0,7 м. от групп элементов, сформированных в спортивные площадки;</w:t>
      </w:r>
    </w:p>
    <w:p w:rsidR="00F8545C" w:rsidRPr="003A0F14" w:rsidRDefault="00F8545C" w:rsidP="00F8545C">
      <w:pPr>
        <w:ind w:right="-664"/>
        <w:jc w:val="both"/>
        <w:rPr>
          <w:rFonts w:ascii="Arial" w:hAnsi="Arial" w:cs="Arial"/>
          <w:sz w:val="24"/>
        </w:rPr>
      </w:pPr>
      <w:r w:rsidRPr="003A0F14">
        <w:rPr>
          <w:rFonts w:ascii="Arial" w:hAnsi="Arial" w:cs="Arial"/>
          <w:sz w:val="24"/>
        </w:rPr>
        <w:t>• рекомендуется размещать спортивные площадки на расстоянии не менее 20 м. от жилых помещений (мотель, кемпинг).</w:t>
      </w:r>
    </w:p>
    <w:p w:rsidR="00F8545C" w:rsidRPr="003A0F14" w:rsidRDefault="00F8545C" w:rsidP="00F8545C">
      <w:pPr>
        <w:ind w:right="-664"/>
        <w:jc w:val="both"/>
        <w:rPr>
          <w:rFonts w:ascii="Arial" w:hAnsi="Arial" w:cs="Arial"/>
          <w:sz w:val="24"/>
        </w:rPr>
      </w:pPr>
    </w:p>
    <w:p w:rsidR="00F8545C" w:rsidRPr="003A0F14" w:rsidRDefault="00F8545C" w:rsidP="00F8545C">
      <w:pPr>
        <w:ind w:right="-664"/>
        <w:jc w:val="both"/>
        <w:rPr>
          <w:rFonts w:ascii="Arial" w:hAnsi="Arial" w:cs="Arial"/>
          <w:sz w:val="24"/>
        </w:rPr>
      </w:pPr>
      <w:r w:rsidRPr="003A0F14">
        <w:rPr>
          <w:rFonts w:ascii="Arial" w:hAnsi="Arial" w:cs="Arial"/>
          <w:sz w:val="24"/>
        </w:rPr>
        <w:t>На территориях таких ОДС, как мотель, кемпинг, пункт питания, МКС рекомендуется предусматривать универсальные спортивные площадки.</w:t>
      </w:r>
    </w:p>
    <w:p w:rsidR="00F8545C" w:rsidRPr="003A0F14" w:rsidRDefault="00F8545C" w:rsidP="00F8545C">
      <w:pPr>
        <w:ind w:right="-664"/>
        <w:jc w:val="both"/>
        <w:rPr>
          <w:rFonts w:ascii="Arial" w:hAnsi="Arial" w:cs="Arial"/>
          <w:sz w:val="24"/>
        </w:rPr>
      </w:pPr>
    </w:p>
    <w:p w:rsidR="00F8545C" w:rsidRDefault="00F8545C" w:rsidP="00F8545C">
      <w:pPr>
        <w:ind w:right="-664"/>
        <w:jc w:val="both"/>
        <w:rPr>
          <w:rFonts w:ascii="Arial" w:hAnsi="Arial" w:cs="Arial"/>
          <w:color w:val="2F5496" w:themeColor="accent1" w:themeShade="BF"/>
          <w:sz w:val="24"/>
        </w:rPr>
      </w:pPr>
      <w:r w:rsidRPr="00711497">
        <w:rPr>
          <w:rFonts w:ascii="Arial" w:hAnsi="Arial" w:cs="Arial"/>
          <w:color w:val="2F5496" w:themeColor="accent1" w:themeShade="BF"/>
          <w:sz w:val="24"/>
        </w:rPr>
        <w:t>Примеры рекомендуемого внешнего вида оборудования спортивных площадок</w:t>
      </w: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r>
        <w:rPr>
          <w:noProof/>
          <w:lang w:eastAsia="ru-RU"/>
        </w:rPr>
        <w:drawing>
          <wp:inline distT="0" distB="0" distL="0" distR="0" wp14:anchorId="7FB799A8" wp14:editId="418EACCE">
            <wp:extent cx="5785103" cy="2100072"/>
            <wp:effectExtent l="0" t="0" r="6350" b="0"/>
            <wp:docPr id="1857" name="image4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426.jpe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785103" cy="2100072"/>
                    </a:xfrm>
                    <a:prstGeom prst="rect">
                      <a:avLst/>
                    </a:prstGeom>
                  </pic:spPr>
                </pic:pic>
              </a:graphicData>
            </a:graphic>
          </wp:inline>
        </w:drawing>
      </w: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r>
        <w:rPr>
          <w:noProof/>
          <w:lang w:eastAsia="ru-RU"/>
        </w:rPr>
        <w:lastRenderedPageBreak/>
        <w:drawing>
          <wp:inline distT="0" distB="0" distL="0" distR="0" wp14:anchorId="19882E89" wp14:editId="186DED21">
            <wp:extent cx="3457004" cy="2243257"/>
            <wp:effectExtent l="0" t="0" r="0" b="5080"/>
            <wp:docPr id="1858" name="image4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423.jpe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457004" cy="2243257"/>
                    </a:xfrm>
                    <a:prstGeom prst="rect">
                      <a:avLst/>
                    </a:prstGeom>
                  </pic:spPr>
                </pic:pic>
              </a:graphicData>
            </a:graphic>
          </wp:inline>
        </w:drawing>
      </w:r>
      <w:r>
        <w:rPr>
          <w:rFonts w:ascii="Arial" w:hAnsi="Arial" w:cs="Arial"/>
          <w:color w:val="2F5496" w:themeColor="accent1" w:themeShade="BF"/>
          <w:sz w:val="24"/>
        </w:rPr>
        <w:t xml:space="preserve"> </w:t>
      </w:r>
      <w:r>
        <w:rPr>
          <w:noProof/>
          <w:lang w:eastAsia="ru-RU"/>
        </w:rPr>
        <w:drawing>
          <wp:inline distT="0" distB="0" distL="0" distR="0" wp14:anchorId="4C2EB6AC" wp14:editId="3722BA5A">
            <wp:extent cx="2036343" cy="2346209"/>
            <wp:effectExtent l="0" t="0" r="2540" b="0"/>
            <wp:docPr id="1859" name="image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424.jpe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036343" cy="2346209"/>
                    </a:xfrm>
                    <a:prstGeom prst="rect">
                      <a:avLst/>
                    </a:prstGeom>
                  </pic:spPr>
                </pic:pic>
              </a:graphicData>
            </a:graphic>
          </wp:inline>
        </w:drawing>
      </w:r>
    </w:p>
    <w:p w:rsidR="00F8545C" w:rsidRPr="00711497" w:rsidRDefault="00F8545C" w:rsidP="00F8545C">
      <w:pPr>
        <w:ind w:right="-664"/>
        <w:jc w:val="both"/>
        <w:rPr>
          <w:rFonts w:ascii="Arial" w:hAnsi="Arial" w:cs="Arial"/>
          <w:color w:val="2F5496" w:themeColor="accent1" w:themeShade="BF"/>
          <w:sz w:val="24"/>
        </w:rPr>
      </w:pPr>
    </w:p>
    <w:p w:rsidR="00F8545C" w:rsidRPr="00711497" w:rsidRDefault="00F8545C" w:rsidP="00F8545C">
      <w:pPr>
        <w:ind w:right="-664"/>
        <w:jc w:val="both"/>
        <w:rPr>
          <w:rFonts w:ascii="Arial" w:hAnsi="Arial" w:cs="Arial"/>
          <w:color w:val="2F5496" w:themeColor="accent1" w:themeShade="BF"/>
          <w:sz w:val="24"/>
        </w:rPr>
      </w:pPr>
      <w:r w:rsidRPr="00711497">
        <w:rPr>
          <w:rFonts w:ascii="Arial" w:hAnsi="Arial" w:cs="Arial"/>
          <w:color w:val="2F5496" w:themeColor="accent1" w:themeShade="BF"/>
          <w:sz w:val="24"/>
        </w:rPr>
        <w:t>Требования к материалам изготовления, цветовому решению элементов детских игровых площадок, спортивных площадок:</w:t>
      </w:r>
    </w:p>
    <w:p w:rsidR="00F8545C" w:rsidRPr="00711497" w:rsidRDefault="00F8545C" w:rsidP="00F8545C">
      <w:pPr>
        <w:ind w:right="-664"/>
        <w:jc w:val="both"/>
        <w:rPr>
          <w:rFonts w:ascii="Arial" w:hAnsi="Arial" w:cs="Arial"/>
          <w:color w:val="2F5496" w:themeColor="accent1" w:themeShade="BF"/>
          <w:sz w:val="24"/>
        </w:rPr>
      </w:pPr>
    </w:p>
    <w:p w:rsidR="00F8545C" w:rsidRPr="00711497" w:rsidRDefault="00F8545C" w:rsidP="00F8545C">
      <w:pPr>
        <w:ind w:right="-664"/>
        <w:jc w:val="both"/>
        <w:rPr>
          <w:rFonts w:ascii="Arial" w:hAnsi="Arial" w:cs="Arial"/>
          <w:color w:val="2F5496" w:themeColor="accent1" w:themeShade="BF"/>
          <w:sz w:val="24"/>
        </w:rPr>
      </w:pPr>
      <w:r w:rsidRPr="00711497">
        <w:rPr>
          <w:rFonts w:ascii="Arial" w:hAnsi="Arial" w:cs="Arial"/>
          <w:color w:val="2F5496" w:themeColor="accent1" w:themeShade="BF"/>
          <w:sz w:val="24"/>
        </w:rPr>
        <w:t>Применяемые материалы не должны:</w:t>
      </w:r>
    </w:p>
    <w:p w:rsidR="00F8545C" w:rsidRPr="00711497" w:rsidRDefault="00F8545C" w:rsidP="00F8545C">
      <w:pPr>
        <w:ind w:right="-664"/>
        <w:jc w:val="both"/>
        <w:rPr>
          <w:rFonts w:ascii="Arial" w:hAnsi="Arial" w:cs="Arial"/>
          <w:sz w:val="24"/>
        </w:rPr>
      </w:pPr>
    </w:p>
    <w:p w:rsidR="00F8545C" w:rsidRPr="00711497" w:rsidRDefault="00F8545C" w:rsidP="00F8545C">
      <w:pPr>
        <w:ind w:right="-664"/>
        <w:jc w:val="both"/>
        <w:rPr>
          <w:rFonts w:ascii="Arial" w:hAnsi="Arial" w:cs="Arial"/>
          <w:sz w:val="24"/>
        </w:rPr>
      </w:pPr>
      <w:r w:rsidRPr="00711497">
        <w:rPr>
          <w:rFonts w:ascii="Arial" w:hAnsi="Arial" w:cs="Arial"/>
          <w:sz w:val="24"/>
        </w:rPr>
        <w:t>•</w:t>
      </w:r>
      <w:r w:rsidRPr="00711497">
        <w:rPr>
          <w:rFonts w:ascii="Arial" w:hAnsi="Arial" w:cs="Arial"/>
          <w:sz w:val="24"/>
        </w:rPr>
        <w:tab/>
        <w:t>оказывать вредное воздействие на здоровье ребенка и окружающую среду в процессе эксплуатации;</w:t>
      </w:r>
    </w:p>
    <w:p w:rsidR="00F8545C" w:rsidRPr="00711497" w:rsidRDefault="00F8545C" w:rsidP="00F8545C">
      <w:pPr>
        <w:ind w:right="-664"/>
        <w:jc w:val="both"/>
        <w:rPr>
          <w:rFonts w:ascii="Arial" w:hAnsi="Arial" w:cs="Arial"/>
          <w:sz w:val="24"/>
        </w:rPr>
      </w:pPr>
      <w:r w:rsidRPr="00711497">
        <w:rPr>
          <w:rFonts w:ascii="Arial" w:hAnsi="Arial" w:cs="Arial"/>
          <w:sz w:val="24"/>
        </w:rPr>
        <w:t>•</w:t>
      </w:r>
      <w:r w:rsidRPr="00711497">
        <w:rPr>
          <w:rFonts w:ascii="Arial" w:hAnsi="Arial" w:cs="Arial"/>
          <w:sz w:val="24"/>
        </w:rPr>
        <w:tab/>
        <w:t>вызывать термический ожог при контакте с кожей ребенка в климатических зонах с очень высокими или очень низкими температурами.</w:t>
      </w:r>
    </w:p>
    <w:p w:rsidR="00F8545C" w:rsidRPr="00711497" w:rsidRDefault="00F8545C" w:rsidP="00F8545C">
      <w:pPr>
        <w:ind w:right="-664"/>
        <w:jc w:val="both"/>
        <w:rPr>
          <w:rFonts w:ascii="Arial" w:hAnsi="Arial" w:cs="Arial"/>
          <w:sz w:val="24"/>
        </w:rPr>
      </w:pPr>
    </w:p>
    <w:p w:rsidR="00F8545C" w:rsidRPr="00711497" w:rsidRDefault="00F8545C" w:rsidP="00F8545C">
      <w:pPr>
        <w:ind w:right="-664"/>
        <w:jc w:val="both"/>
        <w:rPr>
          <w:rFonts w:ascii="Arial" w:hAnsi="Arial" w:cs="Arial"/>
          <w:sz w:val="24"/>
        </w:rPr>
      </w:pPr>
      <w:r w:rsidRPr="00711497">
        <w:rPr>
          <w:rFonts w:ascii="Arial" w:hAnsi="Arial" w:cs="Arial"/>
          <w:sz w:val="24"/>
        </w:rPr>
        <w:t>Особое внимание должно уделяться выбору материалов для оборудования, которое будет эксплуатироваться в экстремальных климатических условиях.</w:t>
      </w:r>
    </w:p>
    <w:p w:rsidR="00F8545C" w:rsidRPr="00711497" w:rsidRDefault="00F8545C" w:rsidP="00F8545C">
      <w:pPr>
        <w:ind w:right="-664"/>
        <w:jc w:val="both"/>
        <w:rPr>
          <w:rFonts w:ascii="Arial" w:hAnsi="Arial" w:cs="Arial"/>
          <w:sz w:val="24"/>
        </w:rPr>
      </w:pPr>
    </w:p>
    <w:p w:rsidR="00F8545C" w:rsidRPr="00711497" w:rsidRDefault="00F8545C" w:rsidP="00F8545C">
      <w:pPr>
        <w:ind w:right="-664"/>
        <w:jc w:val="both"/>
        <w:rPr>
          <w:rFonts w:ascii="Arial" w:hAnsi="Arial" w:cs="Arial"/>
          <w:sz w:val="24"/>
        </w:rPr>
      </w:pPr>
      <w:r w:rsidRPr="00711497">
        <w:rPr>
          <w:rFonts w:ascii="Arial" w:hAnsi="Arial" w:cs="Arial"/>
          <w:b/>
          <w:sz w:val="24"/>
        </w:rPr>
        <w:t>Не допускается</w:t>
      </w:r>
      <w:r w:rsidRPr="00711497">
        <w:rPr>
          <w:rFonts w:ascii="Arial" w:hAnsi="Arial" w:cs="Arial"/>
          <w:sz w:val="24"/>
        </w:rPr>
        <w:t xml:space="preserve"> применение полимерных легковоспламеняющихся материалов; чрезвычайно опасных по токсичности продуктов горения материалов не допускается (ГОСТ 12.1.044-89).</w:t>
      </w:r>
    </w:p>
    <w:p w:rsidR="00F8545C" w:rsidRPr="00711497" w:rsidRDefault="00F8545C" w:rsidP="00F8545C">
      <w:pPr>
        <w:ind w:right="-664"/>
        <w:jc w:val="both"/>
        <w:rPr>
          <w:rFonts w:ascii="Arial" w:hAnsi="Arial" w:cs="Arial"/>
          <w:sz w:val="24"/>
        </w:rPr>
      </w:pPr>
    </w:p>
    <w:p w:rsidR="00F8545C" w:rsidRPr="00711497" w:rsidRDefault="00F8545C" w:rsidP="00F8545C">
      <w:pPr>
        <w:ind w:right="-664"/>
        <w:jc w:val="both"/>
        <w:rPr>
          <w:rFonts w:ascii="Arial" w:hAnsi="Arial" w:cs="Arial"/>
          <w:sz w:val="24"/>
        </w:rPr>
      </w:pPr>
      <w:r w:rsidRPr="00711497">
        <w:rPr>
          <w:rFonts w:ascii="Arial" w:hAnsi="Arial" w:cs="Arial"/>
          <w:sz w:val="24"/>
        </w:rPr>
        <w:t>Древесина: должна быть стойкой к атмосферным воздействиям, рекомендуется применять местные породы дерева, древесина и защитные средства древесины должны соответствовать ГОСТ 20022.0- 2016 и ГОСТ 20022.2-2018., фанера по ГОСТ 3916.1-2018 и ГОСТ 3916.2-2018.</w:t>
      </w:r>
    </w:p>
    <w:p w:rsidR="00F8545C" w:rsidRPr="00711497" w:rsidRDefault="00F8545C" w:rsidP="00F8545C">
      <w:pPr>
        <w:ind w:right="-664"/>
        <w:jc w:val="both"/>
        <w:rPr>
          <w:rFonts w:ascii="Arial" w:hAnsi="Arial" w:cs="Arial"/>
          <w:sz w:val="24"/>
        </w:rPr>
      </w:pPr>
    </w:p>
    <w:p w:rsidR="00F8545C" w:rsidRPr="00711497" w:rsidRDefault="00F8545C" w:rsidP="00F8545C">
      <w:pPr>
        <w:ind w:right="-664"/>
        <w:jc w:val="both"/>
        <w:rPr>
          <w:rFonts w:ascii="Arial" w:hAnsi="Arial" w:cs="Arial"/>
          <w:sz w:val="24"/>
        </w:rPr>
      </w:pPr>
      <w:r w:rsidRPr="00711497">
        <w:rPr>
          <w:rFonts w:ascii="Arial" w:hAnsi="Arial" w:cs="Arial"/>
          <w:sz w:val="24"/>
        </w:rPr>
        <w:t>Металл: металлические материалы, образующие окислы, шелушащиеся или отслаивающиеся, должны быть защищены нетоксичным покрытием. Стальные закладные детали и соединительные элементы должны соответствовать требованиям СП 28.13330.2017.</w:t>
      </w:r>
    </w:p>
    <w:p w:rsidR="00F8545C" w:rsidRPr="00711497" w:rsidRDefault="00F8545C" w:rsidP="00F8545C">
      <w:pPr>
        <w:ind w:right="-664"/>
        <w:jc w:val="both"/>
        <w:rPr>
          <w:rFonts w:ascii="Arial" w:hAnsi="Arial" w:cs="Arial"/>
          <w:sz w:val="24"/>
        </w:rPr>
      </w:pPr>
    </w:p>
    <w:p w:rsidR="00F8545C" w:rsidRPr="00711497" w:rsidRDefault="00F8545C" w:rsidP="00F8545C">
      <w:pPr>
        <w:ind w:right="-664"/>
        <w:jc w:val="both"/>
        <w:rPr>
          <w:rFonts w:ascii="Arial" w:hAnsi="Arial" w:cs="Arial"/>
          <w:sz w:val="24"/>
        </w:rPr>
      </w:pPr>
      <w:r w:rsidRPr="00711497">
        <w:rPr>
          <w:rFonts w:ascii="Arial" w:hAnsi="Arial" w:cs="Arial"/>
          <w:sz w:val="24"/>
        </w:rPr>
        <w:t>Пластик: износостойкость и твердость поверхностей полимерных и композиционных материалов, включая стеклоармированные полимерные материалы, должны обеспечивать безопасность детей в течение всего установленного периода эксплуатации в соответствии с требованиями ГОСТ Р 52169- 2012, ГОСТ Р 54415–2011.</w:t>
      </w: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p>
    <w:p w:rsidR="00F8545C" w:rsidRPr="00605869" w:rsidRDefault="00F8545C" w:rsidP="00F8545C">
      <w:pPr>
        <w:ind w:right="-664"/>
        <w:jc w:val="both"/>
        <w:rPr>
          <w:rFonts w:ascii="Arial" w:hAnsi="Arial" w:cs="Arial"/>
          <w:sz w:val="24"/>
        </w:rPr>
      </w:pPr>
      <w:r w:rsidRPr="00605869">
        <w:rPr>
          <w:rFonts w:ascii="Arial" w:hAnsi="Arial" w:cs="Arial"/>
          <w:sz w:val="24"/>
        </w:rPr>
        <w:t xml:space="preserve">Бетон: для обеспечения стойкости к воздействию агрессивной среды и </w:t>
      </w:r>
      <w:r w:rsidRPr="00605869">
        <w:rPr>
          <w:rFonts w:ascii="Arial" w:hAnsi="Arial" w:cs="Arial"/>
          <w:sz w:val="24"/>
        </w:rPr>
        <w:lastRenderedPageBreak/>
        <w:t>отрицательным температурам при применении бетонов необходим правильный выбор цемента и заполнителей, подбор состава бетона, снижение проницаемости бетона, применение водоредуцирующих, активных минеральных, воздухововлекающих и других добавок, повышающих стойкость бетона в агрессивной среде и защитное действие бетона по отношению к стальной арматуре, стальным закладным деталям и соединительным элементам; герметизация швов бетонирования гидроактивными профильными жгутами и гидрошпонками в процессе укладки бетонной смеси (в соответствии с требованиями СП 28.13330.2017).</w:t>
      </w:r>
    </w:p>
    <w:p w:rsidR="00F8545C" w:rsidRPr="00605869" w:rsidRDefault="00F8545C" w:rsidP="00F8545C">
      <w:pPr>
        <w:ind w:right="-664"/>
        <w:jc w:val="both"/>
        <w:rPr>
          <w:rFonts w:ascii="Arial" w:hAnsi="Arial" w:cs="Arial"/>
          <w:sz w:val="24"/>
        </w:rPr>
      </w:pPr>
    </w:p>
    <w:p w:rsidR="00F8545C" w:rsidRPr="00605869" w:rsidRDefault="00F8545C" w:rsidP="00F8545C">
      <w:pPr>
        <w:ind w:right="-664"/>
        <w:jc w:val="both"/>
        <w:rPr>
          <w:rFonts w:ascii="Arial" w:hAnsi="Arial" w:cs="Arial"/>
          <w:sz w:val="24"/>
        </w:rPr>
      </w:pPr>
      <w:r w:rsidRPr="00605869">
        <w:rPr>
          <w:rFonts w:ascii="Arial" w:hAnsi="Arial" w:cs="Arial"/>
          <w:sz w:val="24"/>
        </w:rPr>
        <w:t>При выборе цветового решения элементов детских игровых площадок, в том числе - детских городков (многофункционального оборудования для детской игровой площадки, состоящего из нескольких конструкций) - рекомендуется отдавать предпочтение натуральным цветам древесины, демонстрирующим экологичность подхода к решению игровой площадки.</w:t>
      </w:r>
    </w:p>
    <w:p w:rsidR="00F8545C" w:rsidRPr="00605869" w:rsidRDefault="00F8545C" w:rsidP="00F8545C">
      <w:pPr>
        <w:ind w:right="-664"/>
        <w:jc w:val="both"/>
        <w:rPr>
          <w:rFonts w:ascii="Arial" w:hAnsi="Arial" w:cs="Arial"/>
          <w:sz w:val="24"/>
        </w:rPr>
      </w:pPr>
    </w:p>
    <w:p w:rsidR="00F8545C" w:rsidRPr="00605869" w:rsidRDefault="00F8545C" w:rsidP="00F8545C">
      <w:pPr>
        <w:ind w:right="-664"/>
        <w:jc w:val="both"/>
        <w:rPr>
          <w:rFonts w:ascii="Arial" w:hAnsi="Arial" w:cs="Arial"/>
          <w:sz w:val="24"/>
        </w:rPr>
      </w:pPr>
      <w:r w:rsidRPr="00605869">
        <w:rPr>
          <w:rFonts w:ascii="Arial" w:hAnsi="Arial" w:cs="Arial"/>
          <w:sz w:val="24"/>
        </w:rPr>
        <w:t>В случае применения цвета рекомендуется использовать родственные сочетания оттенков цветов либо использовать не более двух цветов:</w:t>
      </w:r>
    </w:p>
    <w:p w:rsidR="00F8545C" w:rsidRPr="00605869" w:rsidRDefault="00F8545C" w:rsidP="00F8545C">
      <w:pPr>
        <w:ind w:right="-664"/>
        <w:jc w:val="both"/>
        <w:rPr>
          <w:rFonts w:ascii="Arial" w:hAnsi="Arial" w:cs="Arial"/>
          <w:sz w:val="24"/>
        </w:rPr>
      </w:pPr>
    </w:p>
    <w:p w:rsidR="00F8545C" w:rsidRPr="00605869" w:rsidRDefault="00F8545C" w:rsidP="00F8545C">
      <w:pPr>
        <w:ind w:right="-664"/>
        <w:jc w:val="both"/>
        <w:rPr>
          <w:rFonts w:ascii="Arial" w:hAnsi="Arial" w:cs="Arial"/>
          <w:sz w:val="24"/>
        </w:rPr>
      </w:pPr>
      <w:r w:rsidRPr="00605869">
        <w:rPr>
          <w:rFonts w:ascii="Arial" w:hAnsi="Arial" w:cs="Arial"/>
          <w:sz w:val="24"/>
        </w:rPr>
        <w:t>Вариант 1 рекомедуемого сочетания цветов, используемых в пределах одной площадки:</w:t>
      </w:r>
    </w:p>
    <w:p w:rsidR="00F8545C" w:rsidRPr="00605869" w:rsidRDefault="00F8545C" w:rsidP="00F8545C">
      <w:pPr>
        <w:ind w:right="-664"/>
        <w:jc w:val="both"/>
        <w:rPr>
          <w:rFonts w:ascii="Arial" w:hAnsi="Arial" w:cs="Arial"/>
          <w:sz w:val="24"/>
        </w:rPr>
      </w:pPr>
      <w:r w:rsidRPr="00605869">
        <w:rPr>
          <w:rFonts w:ascii="Arial" w:hAnsi="Arial" w:cs="Arial"/>
          <w:noProof/>
          <w:sz w:val="24"/>
          <w:lang w:eastAsia="ru-RU"/>
        </w:rPr>
        <w:drawing>
          <wp:inline distT="0" distB="0" distL="0" distR="0" wp14:anchorId="4A53EEAE" wp14:editId="10F856D7">
            <wp:extent cx="5875362" cy="634621"/>
            <wp:effectExtent l="0" t="0" r="0" b="0"/>
            <wp:docPr id="1861" name="Рисунок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l="6156" t="25907" r="45980" b="64902"/>
                    <a:stretch/>
                  </pic:blipFill>
                  <pic:spPr bwMode="auto">
                    <a:xfrm>
                      <a:off x="0" y="0"/>
                      <a:ext cx="5874440" cy="634521"/>
                    </a:xfrm>
                    <a:prstGeom prst="rect">
                      <a:avLst/>
                    </a:prstGeom>
                    <a:ln>
                      <a:noFill/>
                    </a:ln>
                    <a:extLst>
                      <a:ext uri="{53640926-AAD7-44D8-BBD7-CCE9431645EC}">
                        <a14:shadowObscured xmlns:a14="http://schemas.microsoft.com/office/drawing/2010/main"/>
                      </a:ext>
                    </a:extLst>
                  </pic:spPr>
                </pic:pic>
              </a:graphicData>
            </a:graphic>
          </wp:inline>
        </w:drawing>
      </w:r>
    </w:p>
    <w:p w:rsidR="00F8545C" w:rsidRPr="00605869" w:rsidRDefault="00F8545C" w:rsidP="00F8545C">
      <w:pPr>
        <w:ind w:right="-664"/>
        <w:jc w:val="both"/>
        <w:rPr>
          <w:rFonts w:ascii="Arial" w:hAnsi="Arial" w:cs="Arial"/>
          <w:sz w:val="24"/>
        </w:rPr>
      </w:pPr>
      <w:r w:rsidRPr="00605869">
        <w:rPr>
          <w:rFonts w:ascii="Arial" w:hAnsi="Arial" w:cs="Arial"/>
          <w:sz w:val="24"/>
        </w:rPr>
        <w:t>Вариант 2 рекомедуемого сочетания цветов, используемых в пределах одной площадки:</w:t>
      </w:r>
    </w:p>
    <w:p w:rsidR="00F8545C" w:rsidRDefault="00F8545C" w:rsidP="00F8545C">
      <w:pPr>
        <w:ind w:right="-664"/>
        <w:jc w:val="both"/>
        <w:rPr>
          <w:rFonts w:ascii="Arial" w:hAnsi="Arial" w:cs="Arial"/>
          <w:color w:val="2F5496" w:themeColor="accent1" w:themeShade="BF"/>
          <w:sz w:val="24"/>
        </w:rPr>
      </w:pPr>
      <w:r>
        <w:rPr>
          <w:noProof/>
          <w:lang w:eastAsia="ru-RU"/>
        </w:rPr>
        <w:drawing>
          <wp:inline distT="0" distB="0" distL="0" distR="0" wp14:anchorId="2228307A" wp14:editId="7AD87EE6">
            <wp:extent cx="5895833" cy="620973"/>
            <wp:effectExtent l="0" t="0" r="0" b="8255"/>
            <wp:docPr id="1860" name="Рисунок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l="6156" t="40567" r="45980" b="50471"/>
                    <a:stretch/>
                  </pic:blipFill>
                  <pic:spPr bwMode="auto">
                    <a:xfrm>
                      <a:off x="0" y="0"/>
                      <a:ext cx="5899874" cy="621399"/>
                    </a:xfrm>
                    <a:prstGeom prst="rect">
                      <a:avLst/>
                    </a:prstGeom>
                    <a:ln>
                      <a:noFill/>
                    </a:ln>
                    <a:extLst>
                      <a:ext uri="{53640926-AAD7-44D8-BBD7-CCE9431645EC}">
                        <a14:shadowObscured xmlns:a14="http://schemas.microsoft.com/office/drawing/2010/main"/>
                      </a:ext>
                    </a:extLst>
                  </pic:spPr>
                </pic:pic>
              </a:graphicData>
            </a:graphic>
          </wp:inline>
        </w:drawing>
      </w:r>
    </w:p>
    <w:p w:rsidR="00F8545C" w:rsidRDefault="00F8545C" w:rsidP="00F8545C">
      <w:pPr>
        <w:ind w:right="-664"/>
        <w:jc w:val="both"/>
        <w:rPr>
          <w:rFonts w:ascii="Arial" w:hAnsi="Arial" w:cs="Arial"/>
          <w:color w:val="2F5496" w:themeColor="accent1" w:themeShade="BF"/>
          <w:sz w:val="24"/>
        </w:rPr>
      </w:pPr>
      <w:r w:rsidRPr="00605869">
        <w:rPr>
          <w:rFonts w:ascii="Arial" w:hAnsi="Arial" w:cs="Arial"/>
          <w:sz w:val="24"/>
        </w:rPr>
        <w:t>Вариант 3 рекомедуемого сочетания цветов, используемых в пределах одной площадки:</w:t>
      </w:r>
    </w:p>
    <w:p w:rsidR="00F8545C" w:rsidRDefault="00F8545C" w:rsidP="00F8545C">
      <w:pPr>
        <w:ind w:right="-664"/>
        <w:jc w:val="both"/>
        <w:rPr>
          <w:rFonts w:ascii="Arial" w:hAnsi="Arial" w:cs="Arial"/>
          <w:color w:val="2F5496" w:themeColor="accent1" w:themeShade="BF"/>
          <w:sz w:val="24"/>
        </w:rPr>
      </w:pPr>
      <w:r>
        <w:rPr>
          <w:noProof/>
          <w:lang w:eastAsia="ru-RU"/>
        </w:rPr>
        <w:drawing>
          <wp:inline distT="0" distB="0" distL="0" distR="0" wp14:anchorId="5E8941CD" wp14:editId="52AE463D">
            <wp:extent cx="5884416" cy="620974"/>
            <wp:effectExtent l="0" t="0" r="2540" b="8255"/>
            <wp:docPr id="1862" name="Рисунок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l="6156" t="55320" r="45980" b="35700"/>
                    <a:stretch/>
                  </pic:blipFill>
                  <pic:spPr bwMode="auto">
                    <a:xfrm>
                      <a:off x="0" y="0"/>
                      <a:ext cx="5881696" cy="620687"/>
                    </a:xfrm>
                    <a:prstGeom prst="rect">
                      <a:avLst/>
                    </a:prstGeom>
                    <a:ln>
                      <a:noFill/>
                    </a:ln>
                    <a:extLst>
                      <a:ext uri="{53640926-AAD7-44D8-BBD7-CCE9431645EC}">
                        <a14:shadowObscured xmlns:a14="http://schemas.microsoft.com/office/drawing/2010/main"/>
                      </a:ext>
                    </a:extLst>
                  </pic:spPr>
                </pic:pic>
              </a:graphicData>
            </a:graphic>
          </wp:inline>
        </w:drawing>
      </w:r>
    </w:p>
    <w:p w:rsidR="00F8545C" w:rsidRPr="00605869" w:rsidRDefault="00F8545C" w:rsidP="00F8545C">
      <w:pPr>
        <w:ind w:right="-664"/>
        <w:jc w:val="both"/>
        <w:rPr>
          <w:rFonts w:ascii="Arial" w:hAnsi="Arial" w:cs="Arial"/>
          <w:sz w:val="24"/>
        </w:rPr>
      </w:pPr>
      <w:r w:rsidRPr="00605869">
        <w:rPr>
          <w:rFonts w:ascii="Arial" w:hAnsi="Arial" w:cs="Arial"/>
          <w:sz w:val="24"/>
        </w:rPr>
        <w:t>Вариант 4 рекомедуемого сочетания цветов, используемых в пределах одной площадки:</w:t>
      </w:r>
    </w:p>
    <w:p w:rsidR="00F8545C" w:rsidRDefault="00F8545C" w:rsidP="00F8545C">
      <w:pPr>
        <w:ind w:right="-664"/>
        <w:jc w:val="both"/>
        <w:rPr>
          <w:rFonts w:ascii="Arial" w:hAnsi="Arial" w:cs="Arial"/>
          <w:color w:val="2F5496" w:themeColor="accent1" w:themeShade="BF"/>
          <w:sz w:val="24"/>
        </w:rPr>
      </w:pPr>
      <w:r>
        <w:rPr>
          <w:noProof/>
          <w:lang w:eastAsia="ru-RU"/>
        </w:rPr>
        <w:drawing>
          <wp:inline distT="0" distB="0" distL="0" distR="0" wp14:anchorId="02C97A2A" wp14:editId="0660553C">
            <wp:extent cx="5875362" cy="605277"/>
            <wp:effectExtent l="0" t="0" r="0" b="4445"/>
            <wp:docPr id="1863" name="Рисунок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l="6156" t="70074" r="45980" b="21160"/>
                    <a:stretch/>
                  </pic:blipFill>
                  <pic:spPr bwMode="auto">
                    <a:xfrm>
                      <a:off x="0" y="0"/>
                      <a:ext cx="5874268" cy="605164"/>
                    </a:xfrm>
                    <a:prstGeom prst="rect">
                      <a:avLst/>
                    </a:prstGeom>
                    <a:ln>
                      <a:noFill/>
                    </a:ln>
                    <a:extLst>
                      <a:ext uri="{53640926-AAD7-44D8-BBD7-CCE9431645EC}">
                        <a14:shadowObscured xmlns:a14="http://schemas.microsoft.com/office/drawing/2010/main"/>
                      </a:ext>
                    </a:extLst>
                  </pic:spPr>
                </pic:pic>
              </a:graphicData>
            </a:graphic>
          </wp:inline>
        </w:drawing>
      </w: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p>
    <w:p w:rsidR="00F8545C" w:rsidRDefault="00F8545C" w:rsidP="00F8545C">
      <w:pPr>
        <w:ind w:right="-664"/>
        <w:jc w:val="both"/>
        <w:rPr>
          <w:rFonts w:ascii="Arial" w:hAnsi="Arial" w:cs="Arial"/>
          <w:color w:val="2F5496" w:themeColor="accent1" w:themeShade="BF"/>
          <w:sz w:val="24"/>
        </w:rPr>
      </w:pPr>
    </w:p>
    <w:p w:rsidR="00F8545C" w:rsidRPr="00106D66" w:rsidRDefault="00F8545C" w:rsidP="00F8545C">
      <w:pPr>
        <w:ind w:right="-664"/>
        <w:jc w:val="both"/>
        <w:rPr>
          <w:rFonts w:ascii="Arial" w:hAnsi="Arial" w:cs="Arial"/>
          <w:sz w:val="24"/>
        </w:rPr>
      </w:pPr>
      <w:r w:rsidRPr="00106D66">
        <w:rPr>
          <w:rFonts w:ascii="Arial" w:hAnsi="Arial" w:cs="Arial"/>
          <w:sz w:val="24"/>
        </w:rPr>
        <w:lastRenderedPageBreak/>
        <w:t>В цветовом решении спортивных элементов необходимо использовать один основной цвет (оттенок серого цвета RAL 7023, 7030, 7037) и один дополнительный (RAL 1007, 1017, 1033, 2001, 2011,</w:t>
      </w:r>
    </w:p>
    <w:p w:rsidR="00F8545C" w:rsidRPr="00106D66" w:rsidRDefault="00F8545C" w:rsidP="00F8545C">
      <w:pPr>
        <w:ind w:right="-664"/>
        <w:jc w:val="both"/>
        <w:rPr>
          <w:rFonts w:ascii="Arial" w:hAnsi="Arial" w:cs="Arial"/>
          <w:sz w:val="24"/>
        </w:rPr>
      </w:pPr>
      <w:r w:rsidRPr="00106D66">
        <w:rPr>
          <w:rFonts w:ascii="Arial" w:hAnsi="Arial" w:cs="Arial"/>
          <w:sz w:val="24"/>
        </w:rPr>
        <w:t>3028, 5001, 5025, 6026) .</w:t>
      </w:r>
    </w:p>
    <w:p w:rsidR="00F8545C" w:rsidRPr="00106D66" w:rsidRDefault="00F8545C" w:rsidP="00F8545C">
      <w:pPr>
        <w:ind w:right="-664"/>
        <w:jc w:val="both"/>
        <w:rPr>
          <w:rFonts w:ascii="Arial" w:hAnsi="Arial" w:cs="Arial"/>
          <w:sz w:val="24"/>
        </w:rPr>
      </w:pPr>
      <w:r w:rsidRPr="00106D66">
        <w:rPr>
          <w:rFonts w:ascii="Arial" w:hAnsi="Arial" w:cs="Arial"/>
          <w:sz w:val="24"/>
        </w:rPr>
        <w:t>Дополнительный цвет подбирается с учётом общего цветового решения ОДС либо с учётом цвета логотипа собственника, устанавливающего данное спортивное оборудование.</w:t>
      </w:r>
    </w:p>
    <w:p w:rsidR="00F8545C" w:rsidRPr="00106D66"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106D66">
        <w:rPr>
          <w:rFonts w:ascii="Arial" w:hAnsi="Arial" w:cs="Arial"/>
          <w:sz w:val="24"/>
        </w:rPr>
        <w:t>Варианты основного цвета</w:t>
      </w:r>
    </w:p>
    <w:p w:rsidR="00F8545C" w:rsidRDefault="00F8545C" w:rsidP="00F8545C">
      <w:pPr>
        <w:ind w:right="-664"/>
        <w:jc w:val="both"/>
        <w:rPr>
          <w:noProof/>
          <w:lang w:eastAsia="ru-RU"/>
        </w:rPr>
      </w:pPr>
      <w:r>
        <w:rPr>
          <w:noProof/>
          <w:lang w:eastAsia="ru-RU"/>
        </w:rPr>
        <w:drawing>
          <wp:inline distT="0" distB="0" distL="0" distR="0" wp14:anchorId="38B28636" wp14:editId="33D3A4EB">
            <wp:extent cx="3791652" cy="693336"/>
            <wp:effectExtent l="0" t="0" r="0" b="0"/>
            <wp:docPr id="1865" name="Рисунок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l="30160" t="47533" r="30151" b="39565"/>
                    <a:stretch/>
                  </pic:blipFill>
                  <pic:spPr bwMode="auto">
                    <a:xfrm>
                      <a:off x="0" y="0"/>
                      <a:ext cx="3792285" cy="693452"/>
                    </a:xfrm>
                    <a:prstGeom prst="rect">
                      <a:avLst/>
                    </a:prstGeom>
                    <a:ln>
                      <a:noFill/>
                    </a:ln>
                    <a:extLst>
                      <a:ext uri="{53640926-AAD7-44D8-BBD7-CCE9431645EC}">
                        <a14:shadowObscured xmlns:a14="http://schemas.microsoft.com/office/drawing/2010/main"/>
                      </a:ext>
                    </a:extLst>
                  </pic:spPr>
                </pic:pic>
              </a:graphicData>
            </a:graphic>
          </wp:inline>
        </w:drawing>
      </w:r>
    </w:p>
    <w:p w:rsidR="00F8545C" w:rsidRDefault="00F8545C" w:rsidP="00F8545C">
      <w:pPr>
        <w:ind w:right="-664"/>
        <w:jc w:val="both"/>
        <w:rPr>
          <w:noProof/>
          <w:lang w:eastAsia="ru-RU"/>
        </w:rPr>
      </w:pPr>
      <w:r w:rsidRPr="00106D66">
        <w:rPr>
          <w:noProof/>
          <w:lang w:eastAsia="ru-RU"/>
        </w:rPr>
        <w:t>Варианты дополнительного цвета</w:t>
      </w:r>
    </w:p>
    <w:p w:rsidR="00F8545C" w:rsidRDefault="00F8545C" w:rsidP="00F8545C">
      <w:pPr>
        <w:ind w:right="-664"/>
        <w:jc w:val="both"/>
        <w:rPr>
          <w:rFonts w:ascii="Arial" w:hAnsi="Arial" w:cs="Arial"/>
          <w:sz w:val="24"/>
        </w:rPr>
      </w:pPr>
      <w:r>
        <w:rPr>
          <w:noProof/>
          <w:lang w:eastAsia="ru-RU"/>
        </w:rPr>
        <w:drawing>
          <wp:inline distT="0" distB="0" distL="0" distR="0" wp14:anchorId="596A97B9" wp14:editId="694B7191">
            <wp:extent cx="3791652" cy="723481"/>
            <wp:effectExtent l="0" t="0" r="0" b="635"/>
            <wp:docPr id="1864" name="Рисунок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l="30160" t="65484" r="30151" b="21053"/>
                    <a:stretch/>
                  </pic:blipFill>
                  <pic:spPr bwMode="auto">
                    <a:xfrm>
                      <a:off x="0" y="0"/>
                      <a:ext cx="3792285" cy="723602"/>
                    </a:xfrm>
                    <a:prstGeom prst="rect">
                      <a:avLst/>
                    </a:prstGeom>
                    <a:ln>
                      <a:noFill/>
                    </a:ln>
                    <a:extLst>
                      <a:ext uri="{53640926-AAD7-44D8-BBD7-CCE9431645EC}">
                        <a14:shadowObscured xmlns:a14="http://schemas.microsoft.com/office/drawing/2010/main"/>
                      </a:ext>
                    </a:extLst>
                  </pic:spPr>
                </pic:pic>
              </a:graphicData>
            </a:graphic>
          </wp:inline>
        </w:drawing>
      </w:r>
    </w:p>
    <w:p w:rsidR="00F8545C" w:rsidRDefault="00F8545C" w:rsidP="00F8545C">
      <w:pPr>
        <w:ind w:right="-664"/>
        <w:jc w:val="both"/>
        <w:rPr>
          <w:rFonts w:ascii="Arial" w:hAnsi="Arial" w:cs="Arial"/>
          <w:b/>
          <w:color w:val="2F5496" w:themeColor="accent1" w:themeShade="BF"/>
          <w:sz w:val="24"/>
        </w:rPr>
      </w:pPr>
    </w:p>
    <w:p w:rsidR="00F8545C" w:rsidRPr="00413CCA" w:rsidRDefault="00F8545C" w:rsidP="00F8545C">
      <w:pPr>
        <w:ind w:right="-664"/>
        <w:jc w:val="both"/>
        <w:rPr>
          <w:rFonts w:ascii="Arial" w:hAnsi="Arial" w:cs="Arial"/>
          <w:b/>
          <w:color w:val="2F5496" w:themeColor="accent1" w:themeShade="BF"/>
          <w:sz w:val="24"/>
        </w:rPr>
      </w:pPr>
      <w:r w:rsidRPr="00413CCA">
        <w:rPr>
          <w:rFonts w:ascii="Arial" w:hAnsi="Arial" w:cs="Arial"/>
          <w:b/>
          <w:color w:val="2F5496" w:themeColor="accent1" w:themeShade="BF"/>
          <w:sz w:val="24"/>
        </w:rPr>
        <w:t>5.11</w:t>
      </w:r>
      <w:r w:rsidRPr="00413CCA">
        <w:rPr>
          <w:rFonts w:ascii="Arial" w:hAnsi="Arial" w:cs="Arial"/>
          <w:b/>
          <w:color w:val="2F5496" w:themeColor="accent1" w:themeShade="BF"/>
          <w:sz w:val="24"/>
        </w:rPr>
        <w:tab/>
        <w:t>МЕСТА ДЛЯ ВЫГУЛА ЖИВОТНЫХ</w:t>
      </w:r>
    </w:p>
    <w:p w:rsidR="00F8545C" w:rsidRPr="00413CCA" w:rsidRDefault="00F8545C" w:rsidP="00F8545C">
      <w:pPr>
        <w:ind w:right="-664"/>
        <w:jc w:val="both"/>
        <w:rPr>
          <w:rFonts w:ascii="Arial" w:hAnsi="Arial" w:cs="Arial"/>
          <w:sz w:val="24"/>
        </w:rPr>
      </w:pPr>
    </w:p>
    <w:p w:rsidR="00F8545C" w:rsidRPr="00413CCA" w:rsidRDefault="00F8545C" w:rsidP="00F8545C">
      <w:pPr>
        <w:ind w:right="-664"/>
        <w:jc w:val="both"/>
        <w:rPr>
          <w:rFonts w:ascii="Arial" w:hAnsi="Arial" w:cs="Arial"/>
          <w:sz w:val="24"/>
        </w:rPr>
      </w:pPr>
      <w:r w:rsidRPr="00413CCA">
        <w:rPr>
          <w:rFonts w:ascii="Arial" w:hAnsi="Arial" w:cs="Arial"/>
          <w:sz w:val="24"/>
        </w:rPr>
        <w:t>Места для выгула животных рекомендуется предусматривать в составе МКС.</w:t>
      </w:r>
    </w:p>
    <w:p w:rsidR="00F8545C" w:rsidRPr="00413CCA" w:rsidRDefault="00F8545C" w:rsidP="00F8545C">
      <w:pPr>
        <w:ind w:right="-664"/>
        <w:jc w:val="both"/>
        <w:rPr>
          <w:rFonts w:ascii="Arial" w:hAnsi="Arial" w:cs="Arial"/>
          <w:sz w:val="24"/>
        </w:rPr>
      </w:pPr>
    </w:p>
    <w:p w:rsidR="00F8545C" w:rsidRPr="00413CCA" w:rsidRDefault="00F8545C" w:rsidP="00F8545C">
      <w:pPr>
        <w:ind w:right="-664"/>
        <w:jc w:val="both"/>
        <w:rPr>
          <w:rFonts w:ascii="Arial" w:hAnsi="Arial" w:cs="Arial"/>
          <w:sz w:val="24"/>
        </w:rPr>
      </w:pPr>
      <w:r w:rsidRPr="00413CCA">
        <w:rPr>
          <w:rFonts w:ascii="Arial" w:hAnsi="Arial" w:cs="Arial"/>
          <w:sz w:val="24"/>
        </w:rPr>
        <w:t>Огороженные места выгула домашних животных представляют собой площадки размером не менее 400 кв.м., в стесненных условиях допустимо сокращать размер площадки до 250 кв.м.</w:t>
      </w:r>
    </w:p>
    <w:p w:rsidR="00F8545C" w:rsidRPr="00413CCA" w:rsidRDefault="00F8545C" w:rsidP="00F8545C">
      <w:pPr>
        <w:ind w:right="-664"/>
        <w:jc w:val="both"/>
        <w:rPr>
          <w:rFonts w:ascii="Arial" w:hAnsi="Arial" w:cs="Arial"/>
          <w:sz w:val="24"/>
        </w:rPr>
      </w:pPr>
      <w:r w:rsidRPr="00413CCA">
        <w:rPr>
          <w:rFonts w:ascii="Arial" w:hAnsi="Arial" w:cs="Arial"/>
          <w:sz w:val="24"/>
        </w:rPr>
        <w:t>По периметру такой площадки следует предусматривать ограждение высотой не менее 1,2 м., оборудованное открывающейся внутрь калиткой с доводчиком.</w:t>
      </w:r>
    </w:p>
    <w:p w:rsidR="00F8545C" w:rsidRPr="00413CCA" w:rsidRDefault="00F8545C" w:rsidP="00F8545C">
      <w:pPr>
        <w:ind w:right="-664"/>
        <w:jc w:val="both"/>
        <w:rPr>
          <w:rFonts w:ascii="Arial" w:hAnsi="Arial" w:cs="Arial"/>
          <w:sz w:val="24"/>
        </w:rPr>
      </w:pPr>
    </w:p>
    <w:p w:rsidR="00F8545C" w:rsidRPr="00413CCA" w:rsidRDefault="00F8545C" w:rsidP="00F8545C">
      <w:pPr>
        <w:ind w:right="-664"/>
        <w:jc w:val="both"/>
        <w:rPr>
          <w:rFonts w:ascii="Arial" w:hAnsi="Arial" w:cs="Arial"/>
          <w:sz w:val="24"/>
        </w:rPr>
      </w:pPr>
      <w:r w:rsidRPr="00413CCA">
        <w:rPr>
          <w:rFonts w:ascii="Arial" w:hAnsi="Arial" w:cs="Arial"/>
          <w:sz w:val="24"/>
        </w:rPr>
        <w:t>Одновременно с ограждением целесообразно устройство живой изгороди, при формировании которой необходимо использовать растения без шипов и ядовитых плодов.</w:t>
      </w:r>
    </w:p>
    <w:p w:rsidR="00F8545C" w:rsidRPr="00413CCA" w:rsidRDefault="00F8545C" w:rsidP="00F8545C">
      <w:pPr>
        <w:ind w:right="-664"/>
        <w:jc w:val="both"/>
        <w:rPr>
          <w:rFonts w:ascii="Arial" w:hAnsi="Arial" w:cs="Arial"/>
          <w:sz w:val="24"/>
        </w:rPr>
      </w:pPr>
    </w:p>
    <w:p w:rsidR="00F8545C" w:rsidRPr="00413CCA" w:rsidRDefault="00F8545C" w:rsidP="00F8545C">
      <w:pPr>
        <w:ind w:right="-664"/>
        <w:jc w:val="both"/>
        <w:rPr>
          <w:rFonts w:ascii="Arial" w:hAnsi="Arial" w:cs="Arial"/>
          <w:sz w:val="24"/>
        </w:rPr>
      </w:pPr>
      <w:r w:rsidRPr="00413CCA">
        <w:rPr>
          <w:rFonts w:ascii="Arial" w:hAnsi="Arial" w:cs="Arial"/>
          <w:sz w:val="24"/>
        </w:rPr>
        <w:t>Покрытию площадки должно быть в виде ровной поверхности, имеющей хороший дренаж, не травмирующей конечности животных – газонное, песчаное или песчано-земляное покрытие, обеспечивающее удобство регулярной уборки и возможность обновления.</w:t>
      </w:r>
    </w:p>
    <w:p w:rsidR="00F8545C" w:rsidRPr="00413CCA" w:rsidRDefault="00F8545C" w:rsidP="00F8545C">
      <w:pPr>
        <w:ind w:right="-664"/>
        <w:jc w:val="both"/>
        <w:rPr>
          <w:rFonts w:ascii="Arial" w:hAnsi="Arial" w:cs="Arial"/>
          <w:sz w:val="24"/>
        </w:rPr>
      </w:pPr>
    </w:p>
    <w:p w:rsidR="00F8545C" w:rsidRPr="00413CCA" w:rsidRDefault="00F8545C" w:rsidP="00F8545C">
      <w:pPr>
        <w:ind w:right="-664"/>
        <w:jc w:val="both"/>
        <w:rPr>
          <w:rFonts w:ascii="Arial" w:hAnsi="Arial" w:cs="Arial"/>
          <w:sz w:val="24"/>
        </w:rPr>
      </w:pPr>
      <w:r w:rsidRPr="00413CCA">
        <w:rPr>
          <w:rFonts w:ascii="Arial" w:hAnsi="Arial" w:cs="Arial"/>
          <w:sz w:val="24"/>
        </w:rPr>
        <w:t>Площадку необходимо оборудовать урнами для сбора мусора, специализированными урнами для сбора отходов жизнедеятельности животных, информационными конструкциями в виде стендов с правилами выгула животных.</w:t>
      </w:r>
    </w:p>
    <w:p w:rsidR="00F8545C" w:rsidRPr="00413CCA" w:rsidRDefault="00F8545C" w:rsidP="00F8545C">
      <w:pPr>
        <w:ind w:right="-664"/>
        <w:jc w:val="both"/>
        <w:rPr>
          <w:rFonts w:ascii="Arial" w:hAnsi="Arial" w:cs="Arial"/>
          <w:sz w:val="24"/>
        </w:rPr>
      </w:pPr>
    </w:p>
    <w:p w:rsidR="00F8545C" w:rsidRPr="00413CCA" w:rsidRDefault="00F8545C" w:rsidP="00F8545C">
      <w:pPr>
        <w:ind w:right="-664"/>
        <w:jc w:val="both"/>
        <w:rPr>
          <w:rFonts w:ascii="Arial" w:hAnsi="Arial" w:cs="Arial"/>
          <w:sz w:val="24"/>
        </w:rPr>
      </w:pPr>
      <w:r w:rsidRPr="00413CCA">
        <w:rPr>
          <w:rFonts w:ascii="Arial" w:hAnsi="Arial" w:cs="Arial"/>
          <w:sz w:val="24"/>
        </w:rPr>
        <w:t>Следует также предусматривать места отдыха для владельцев животных (скамьи с навесами, защищающими от прямых солнечных лучей и осадков).</w:t>
      </w:r>
    </w:p>
    <w:p w:rsidR="00F8545C" w:rsidRPr="00413CCA"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413CCA">
        <w:rPr>
          <w:rFonts w:ascii="Arial" w:hAnsi="Arial" w:cs="Arial"/>
          <w:sz w:val="24"/>
        </w:rPr>
        <w:t>Цветовое решение оборудования – натуральные цвета древесины, цветовое решение металлических стоек RAL 7043, 8022, 9004, 9005.</w: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Pr>
          <w:noProof/>
          <w:lang w:eastAsia="ru-RU"/>
        </w:rPr>
        <w:drawing>
          <wp:inline distT="0" distB="0" distL="0" distR="0" wp14:anchorId="0E50ADF5" wp14:editId="482E4128">
            <wp:extent cx="5881475" cy="639519"/>
            <wp:effectExtent l="0" t="0" r="5080" b="8255"/>
            <wp:docPr id="1866" name="Рисунок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34746" t="61949" r="7239" b="26836"/>
                    <a:stretch/>
                  </pic:blipFill>
                  <pic:spPr bwMode="auto">
                    <a:xfrm>
                      <a:off x="0" y="0"/>
                      <a:ext cx="5886426" cy="640057"/>
                    </a:xfrm>
                    <a:prstGeom prst="rect">
                      <a:avLst/>
                    </a:prstGeom>
                    <a:ln>
                      <a:noFill/>
                    </a:ln>
                    <a:extLst>
                      <a:ext uri="{53640926-AAD7-44D8-BBD7-CCE9431645EC}">
                        <a14:shadowObscured xmlns:a14="http://schemas.microsoft.com/office/drawing/2010/main"/>
                      </a:ext>
                    </a:extLst>
                  </pic:spPr>
                </pic:pic>
              </a:graphicData>
            </a:graphic>
          </wp:inline>
        </w:drawing>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p>
    <w:p w:rsidR="00F8545C" w:rsidRPr="00B76784" w:rsidRDefault="00F8545C" w:rsidP="00F8545C">
      <w:pPr>
        <w:ind w:right="-664"/>
        <w:jc w:val="both"/>
        <w:rPr>
          <w:rFonts w:ascii="Arial" w:hAnsi="Arial" w:cs="Arial"/>
          <w:b/>
          <w:color w:val="2F5496" w:themeColor="accent1" w:themeShade="BF"/>
          <w:sz w:val="24"/>
        </w:rPr>
      </w:pPr>
      <w:r w:rsidRPr="00B76784">
        <w:rPr>
          <w:rFonts w:ascii="Arial" w:hAnsi="Arial" w:cs="Arial"/>
          <w:b/>
          <w:color w:val="2F5496" w:themeColor="accent1" w:themeShade="BF"/>
          <w:sz w:val="24"/>
        </w:rPr>
        <w:lastRenderedPageBreak/>
        <w:t>5.1</w:t>
      </w:r>
      <w:r>
        <w:rPr>
          <w:rFonts w:ascii="Arial" w:hAnsi="Arial" w:cs="Arial"/>
          <w:b/>
          <w:color w:val="2F5496" w:themeColor="accent1" w:themeShade="BF"/>
          <w:sz w:val="24"/>
        </w:rPr>
        <w:t>2</w:t>
      </w:r>
      <w:r w:rsidRPr="00B76784">
        <w:rPr>
          <w:rFonts w:ascii="Arial" w:hAnsi="Arial" w:cs="Arial"/>
          <w:b/>
          <w:color w:val="2F5496" w:themeColor="accent1" w:themeShade="BF"/>
          <w:sz w:val="24"/>
        </w:rPr>
        <w:tab/>
        <w:t>ТУРИСТИЧЕСКАЯ НАВИГАЦИЯ.</w:t>
      </w:r>
    </w:p>
    <w:p w:rsidR="00F8545C" w:rsidRPr="00B76784" w:rsidRDefault="00F8545C" w:rsidP="00F8545C">
      <w:pPr>
        <w:ind w:right="-664"/>
        <w:jc w:val="both"/>
        <w:rPr>
          <w:rFonts w:ascii="Arial" w:hAnsi="Arial" w:cs="Arial"/>
          <w:sz w:val="24"/>
        </w:rPr>
      </w:pPr>
    </w:p>
    <w:p w:rsidR="00F8545C" w:rsidRPr="00B76784" w:rsidRDefault="00F8545C" w:rsidP="00F8545C">
      <w:pPr>
        <w:ind w:right="-664"/>
        <w:jc w:val="both"/>
        <w:rPr>
          <w:rFonts w:ascii="Arial" w:hAnsi="Arial" w:cs="Arial"/>
          <w:sz w:val="24"/>
        </w:rPr>
      </w:pPr>
      <w:r w:rsidRPr="00B76784">
        <w:rPr>
          <w:rFonts w:ascii="Arial" w:hAnsi="Arial" w:cs="Arial"/>
          <w:sz w:val="24"/>
        </w:rPr>
        <w:t xml:space="preserve">Для туристической навигации предлагается использовать специально разработанный логотип, который поможет создать узнаваемый стиль, объединяющий все ОДС, расположенные на автомобильных дорогах </w:t>
      </w:r>
      <w:r w:rsidRPr="009E2BD1">
        <w:rPr>
          <w:rFonts w:ascii="Arial" w:hAnsi="Arial" w:cs="Arial"/>
          <w:sz w:val="24"/>
          <w:highlight w:val="yellow"/>
        </w:rPr>
        <w:t>Красноярского края</w:t>
      </w:r>
      <w:r w:rsidRPr="00B76784">
        <w:rPr>
          <w:rFonts w:ascii="Arial" w:hAnsi="Arial" w:cs="Arial"/>
          <w:sz w:val="24"/>
        </w:rPr>
        <w:t>.</w:t>
      </w:r>
    </w:p>
    <w:p w:rsidR="00F8545C" w:rsidRPr="00B76784" w:rsidRDefault="00F8545C" w:rsidP="00F8545C">
      <w:pPr>
        <w:ind w:right="-664"/>
        <w:jc w:val="both"/>
        <w:rPr>
          <w:rFonts w:ascii="Arial" w:hAnsi="Arial" w:cs="Arial"/>
          <w:sz w:val="24"/>
        </w:rPr>
      </w:pPr>
    </w:p>
    <w:p w:rsidR="00F8545C" w:rsidRPr="00B76784" w:rsidRDefault="00F8545C" w:rsidP="00F8545C">
      <w:pPr>
        <w:ind w:right="-664"/>
        <w:jc w:val="both"/>
        <w:rPr>
          <w:rFonts w:ascii="Arial" w:hAnsi="Arial" w:cs="Arial"/>
          <w:sz w:val="24"/>
        </w:rPr>
      </w:pPr>
      <w:r w:rsidRPr="00B76784">
        <w:rPr>
          <w:rFonts w:ascii="Arial" w:hAnsi="Arial" w:cs="Arial"/>
          <w:sz w:val="24"/>
        </w:rPr>
        <w:t>Элементы логотипа дают отсылку к природным особенностям края – образу могучего Енисея, горным рельефам, полям, а использование красного цвета – к символике Красного Яра.</w:t>
      </w:r>
    </w:p>
    <w:p w:rsidR="00F8545C" w:rsidRPr="00B76784"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B76784">
        <w:rPr>
          <w:rFonts w:ascii="Arial" w:hAnsi="Arial" w:cs="Arial"/>
          <w:sz w:val="24"/>
        </w:rPr>
        <w:t>Круг, с одной стороны, символизирует объединение более ста пятидесяти национальностей, проживающих в Красноярском крае, с другой – это символ остановки в пути. Линии, создающие ощущение скоростного движения по трассе, делают логотип динамичным и привлекательным для всех групп клиентов.</w:t>
      </w:r>
    </w:p>
    <w:p w:rsidR="00F8545C" w:rsidRDefault="00F8545C" w:rsidP="00F8545C">
      <w:pPr>
        <w:ind w:right="-664"/>
        <w:jc w:val="both"/>
        <w:rPr>
          <w:rFonts w:ascii="Arial" w:hAnsi="Arial" w:cs="Arial"/>
          <w:sz w:val="24"/>
        </w:rPr>
      </w:pPr>
    </w:p>
    <w:p w:rsidR="00F8545C" w:rsidRDefault="00F8545C" w:rsidP="00F8545C">
      <w:pPr>
        <w:ind w:right="-664"/>
        <w:jc w:val="center"/>
        <w:rPr>
          <w:rFonts w:ascii="Arial" w:hAnsi="Arial" w:cs="Arial"/>
          <w:sz w:val="24"/>
        </w:rPr>
      </w:pPr>
      <w:r>
        <w:rPr>
          <w:rFonts w:ascii="Arial"/>
          <w:noProof/>
          <w:sz w:val="20"/>
          <w:lang w:eastAsia="ru-RU"/>
        </w:rPr>
        <w:drawing>
          <wp:inline distT="0" distB="0" distL="0" distR="0" wp14:anchorId="31867B5E" wp14:editId="0F3784D7">
            <wp:extent cx="3401564" cy="2362200"/>
            <wp:effectExtent l="0" t="0" r="8890" b="0"/>
            <wp:docPr id="1867" name="image4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453.jpeg"/>
                    <pic:cNvPicPr/>
                  </pic:nvPicPr>
                  <pic:blipFill>
                    <a:blip r:embed="rId109" cstate="print"/>
                    <a:stretch>
                      <a:fillRect/>
                    </a:stretch>
                  </pic:blipFill>
                  <pic:spPr>
                    <a:xfrm>
                      <a:off x="0" y="0"/>
                      <a:ext cx="3401564" cy="2362200"/>
                    </a:xfrm>
                    <a:prstGeom prst="rect">
                      <a:avLst/>
                    </a:prstGeom>
                  </pic:spPr>
                </pic:pic>
              </a:graphicData>
            </a:graphic>
          </wp:inline>
        </w:drawing>
      </w: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r>
        <w:rPr>
          <w:noProof/>
          <w:lang w:eastAsia="ru-RU"/>
        </w:rPr>
        <w:drawing>
          <wp:inline distT="0" distB="0" distL="0" distR="0" wp14:anchorId="5FEFEEB7" wp14:editId="12A5CEAE">
            <wp:extent cx="5915025" cy="3281714"/>
            <wp:effectExtent l="0" t="0" r="0" b="0"/>
            <wp:docPr id="1868" name="image4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454.jpe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918300" cy="3283531"/>
                    </a:xfrm>
                    <a:prstGeom prst="rect">
                      <a:avLst/>
                    </a:prstGeom>
                  </pic:spPr>
                </pic:pic>
              </a:graphicData>
            </a:graphic>
          </wp:inline>
        </w:drawing>
      </w: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p>
    <w:p w:rsidR="00F8545C" w:rsidRDefault="00F8545C" w:rsidP="00F8545C">
      <w:pPr>
        <w:pStyle w:val="a3"/>
        <w:ind w:right="-948"/>
        <w:jc w:val="both"/>
        <w:rPr>
          <w:rFonts w:ascii="Arial" w:hAnsi="Arial" w:cs="Arial"/>
          <w:b/>
          <w:sz w:val="28"/>
          <w:szCs w:val="24"/>
        </w:rPr>
      </w:pPr>
      <w:r w:rsidRPr="00D258F8">
        <w:rPr>
          <w:rFonts w:ascii="Arial" w:hAnsi="Arial" w:cs="Arial"/>
          <w:b/>
          <w:sz w:val="28"/>
          <w:szCs w:val="24"/>
        </w:rPr>
        <w:t>РАЗДЕЛ 6</w:t>
      </w:r>
    </w:p>
    <w:p w:rsidR="00F8545C" w:rsidRPr="00D258F8" w:rsidRDefault="00F8545C" w:rsidP="00F8545C">
      <w:pPr>
        <w:pStyle w:val="a3"/>
        <w:ind w:right="-948"/>
        <w:jc w:val="both"/>
        <w:rPr>
          <w:rFonts w:ascii="Arial" w:hAnsi="Arial" w:cs="Arial"/>
          <w:b/>
          <w:sz w:val="28"/>
          <w:szCs w:val="24"/>
        </w:rPr>
      </w:pPr>
    </w:p>
    <w:p w:rsidR="00F8545C" w:rsidRPr="00D258F8" w:rsidRDefault="00F8545C" w:rsidP="00F8545C">
      <w:pPr>
        <w:pStyle w:val="a3"/>
        <w:ind w:right="-948"/>
        <w:jc w:val="both"/>
        <w:rPr>
          <w:rFonts w:ascii="Arial" w:hAnsi="Arial" w:cs="Arial"/>
          <w:b/>
          <w:sz w:val="28"/>
          <w:szCs w:val="24"/>
        </w:rPr>
      </w:pPr>
      <w:r w:rsidRPr="00D258F8">
        <w:rPr>
          <w:rFonts w:ascii="Arial" w:hAnsi="Arial" w:cs="Arial"/>
          <w:b/>
          <w:sz w:val="28"/>
          <w:szCs w:val="24"/>
        </w:rPr>
        <w:t>ОБЕСПЕЧЕНИЕ ДОСТУПНОСТИ ОДС ДЛЯ МАЛОМОБИЛЬНЫХ ГРУПП НАСЕЛЕНИЯ</w:t>
      </w: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Pr="00D258F8" w:rsidRDefault="00F8545C" w:rsidP="00F8545C">
      <w:pPr>
        <w:ind w:right="-664"/>
        <w:jc w:val="both"/>
        <w:rPr>
          <w:rFonts w:ascii="Arial" w:hAnsi="Arial" w:cs="Arial"/>
          <w:b/>
          <w:color w:val="2F5496" w:themeColor="accent1" w:themeShade="BF"/>
          <w:sz w:val="24"/>
        </w:rPr>
      </w:pPr>
      <w:r w:rsidRPr="00D258F8">
        <w:rPr>
          <w:rFonts w:ascii="Arial" w:hAnsi="Arial" w:cs="Arial"/>
          <w:b/>
          <w:color w:val="2F5496" w:themeColor="accent1" w:themeShade="BF"/>
          <w:sz w:val="24"/>
        </w:rPr>
        <w:t xml:space="preserve">6. ОБЕСПЕЧЕНИЕ ДОСТУПНОСТИ ОДС ДЛЯ МАЛОМОБИЛЬНЫХ ГРУПП </w:t>
      </w:r>
      <w:r w:rsidRPr="00D258F8">
        <w:rPr>
          <w:rFonts w:ascii="Arial" w:hAnsi="Arial" w:cs="Arial"/>
          <w:b/>
          <w:color w:val="2F5496" w:themeColor="accent1" w:themeShade="BF"/>
          <w:sz w:val="24"/>
        </w:rPr>
        <w:lastRenderedPageBreak/>
        <w:t>НАСЕЛЕНИЯ</w:t>
      </w:r>
    </w:p>
    <w:p w:rsidR="00F8545C" w:rsidRPr="00D258F8" w:rsidRDefault="00F8545C" w:rsidP="00F8545C">
      <w:pPr>
        <w:ind w:right="-664"/>
        <w:jc w:val="both"/>
        <w:rPr>
          <w:rFonts w:ascii="Arial" w:hAnsi="Arial" w:cs="Arial"/>
          <w:sz w:val="24"/>
        </w:rPr>
      </w:pPr>
    </w:p>
    <w:p w:rsidR="00F8545C" w:rsidRPr="00D258F8" w:rsidRDefault="00F8545C" w:rsidP="00F8545C">
      <w:pPr>
        <w:ind w:right="-664"/>
        <w:jc w:val="both"/>
        <w:rPr>
          <w:rFonts w:ascii="Arial" w:hAnsi="Arial" w:cs="Arial"/>
          <w:sz w:val="24"/>
        </w:rPr>
      </w:pPr>
      <w:r w:rsidRPr="00D258F8">
        <w:rPr>
          <w:rFonts w:ascii="Arial" w:hAnsi="Arial" w:cs="Arial"/>
          <w:sz w:val="24"/>
        </w:rPr>
        <w:t>Все типы ОДС должны соответствовать требованиям нормативных актов по обеспечению безбарьерной среды для маломобильных групп населения.</w:t>
      </w:r>
    </w:p>
    <w:p w:rsidR="00F8545C" w:rsidRPr="00D258F8" w:rsidRDefault="00F8545C" w:rsidP="00F8545C">
      <w:pPr>
        <w:ind w:right="-664"/>
        <w:jc w:val="both"/>
        <w:rPr>
          <w:rFonts w:ascii="Arial" w:hAnsi="Arial" w:cs="Arial"/>
          <w:sz w:val="24"/>
        </w:rPr>
      </w:pPr>
    </w:p>
    <w:p w:rsidR="00F8545C" w:rsidRPr="00D258F8" w:rsidRDefault="00F8545C" w:rsidP="00F8545C">
      <w:pPr>
        <w:ind w:right="-664"/>
        <w:jc w:val="both"/>
        <w:rPr>
          <w:rFonts w:ascii="Arial" w:hAnsi="Arial" w:cs="Arial"/>
          <w:sz w:val="24"/>
        </w:rPr>
      </w:pPr>
      <w:r w:rsidRPr="00D258F8">
        <w:rPr>
          <w:rFonts w:ascii="Arial" w:hAnsi="Arial" w:cs="Arial"/>
          <w:sz w:val="24"/>
        </w:rPr>
        <w:t>Маломобильные группы населения (МГН) — люди, испытывающие затруднения при самостоятельном передвижении, получении услуги, необходимой информации или при ориентировании в пространстве.</w:t>
      </w:r>
    </w:p>
    <w:p w:rsidR="00F8545C" w:rsidRPr="00D258F8" w:rsidRDefault="00F8545C" w:rsidP="00F8545C">
      <w:pPr>
        <w:ind w:right="-664"/>
        <w:jc w:val="both"/>
        <w:rPr>
          <w:rFonts w:ascii="Arial" w:hAnsi="Arial" w:cs="Arial"/>
          <w:sz w:val="24"/>
        </w:rPr>
      </w:pPr>
    </w:p>
    <w:p w:rsidR="00F8545C" w:rsidRPr="00D258F8" w:rsidRDefault="00F8545C" w:rsidP="00F8545C">
      <w:pPr>
        <w:ind w:right="-664"/>
        <w:jc w:val="both"/>
        <w:rPr>
          <w:rFonts w:ascii="Arial" w:hAnsi="Arial" w:cs="Arial"/>
          <w:sz w:val="24"/>
        </w:rPr>
      </w:pPr>
      <w:r w:rsidRPr="00D258F8">
        <w:rPr>
          <w:rFonts w:ascii="Arial" w:hAnsi="Arial" w:cs="Arial"/>
          <w:sz w:val="24"/>
        </w:rPr>
        <w:t>К маломобильным группам населения относятся инвалиды, люди с ограниченными (временно или постоянно) возможностями здоровья, люди с детскими колясками и т.п.</w:t>
      </w:r>
    </w:p>
    <w:p w:rsidR="00F8545C" w:rsidRPr="00D258F8" w:rsidRDefault="00F8545C" w:rsidP="00F8545C">
      <w:pPr>
        <w:ind w:right="-664"/>
        <w:jc w:val="both"/>
        <w:rPr>
          <w:rFonts w:ascii="Arial" w:hAnsi="Arial" w:cs="Arial"/>
          <w:sz w:val="24"/>
        </w:rPr>
      </w:pPr>
    </w:p>
    <w:p w:rsidR="00F8545C" w:rsidRPr="00D258F8" w:rsidRDefault="00F8545C" w:rsidP="00F8545C">
      <w:pPr>
        <w:ind w:right="-664"/>
        <w:jc w:val="both"/>
        <w:rPr>
          <w:rFonts w:ascii="Arial" w:hAnsi="Arial" w:cs="Arial"/>
          <w:color w:val="2F5496" w:themeColor="accent1" w:themeShade="BF"/>
          <w:sz w:val="24"/>
        </w:rPr>
      </w:pPr>
      <w:r w:rsidRPr="00D258F8">
        <w:rPr>
          <w:rFonts w:ascii="Arial" w:hAnsi="Arial" w:cs="Arial"/>
          <w:color w:val="2F5496" w:themeColor="accent1" w:themeShade="BF"/>
          <w:sz w:val="24"/>
        </w:rPr>
        <w:t>При устройстве тротуаров и пешеходных дорожек следует соблюдать следующие рекомендации:</w:t>
      </w:r>
    </w:p>
    <w:p w:rsidR="00F8545C" w:rsidRPr="00D258F8" w:rsidRDefault="00F8545C" w:rsidP="00F8545C">
      <w:pPr>
        <w:ind w:right="-664"/>
        <w:jc w:val="both"/>
        <w:rPr>
          <w:rFonts w:ascii="Arial" w:hAnsi="Arial" w:cs="Arial"/>
          <w:sz w:val="24"/>
        </w:rPr>
      </w:pPr>
    </w:p>
    <w:p w:rsidR="00F8545C" w:rsidRPr="00D258F8" w:rsidRDefault="00F8545C" w:rsidP="00F8545C">
      <w:pPr>
        <w:ind w:right="-664"/>
        <w:jc w:val="both"/>
        <w:rPr>
          <w:rFonts w:ascii="Arial" w:hAnsi="Arial" w:cs="Arial"/>
          <w:sz w:val="24"/>
        </w:rPr>
      </w:pPr>
      <w:r w:rsidRPr="00D258F8">
        <w:rPr>
          <w:rFonts w:ascii="Arial" w:hAnsi="Arial" w:cs="Arial"/>
          <w:sz w:val="24"/>
        </w:rPr>
        <w:t>•</w:t>
      </w:r>
      <w:r w:rsidRPr="00D258F8">
        <w:rPr>
          <w:rFonts w:ascii="Arial" w:hAnsi="Arial" w:cs="Arial"/>
          <w:sz w:val="24"/>
        </w:rPr>
        <w:tab/>
        <w:t>тротуары и пешеходные дорожки необходимо обустраивать в целях обеспечения непрерывности пешеходной инфраструктуры ОДС, а также свободного доступа для всех людей, в том числе инвалидов и других маломобильных групп населения, к объектам, входящим в состав ОДС;</w:t>
      </w:r>
    </w:p>
    <w:p w:rsidR="00F8545C" w:rsidRPr="00D258F8" w:rsidRDefault="00F8545C" w:rsidP="00F8545C">
      <w:pPr>
        <w:ind w:right="-664"/>
        <w:jc w:val="both"/>
        <w:rPr>
          <w:rFonts w:ascii="Arial" w:hAnsi="Arial" w:cs="Arial"/>
          <w:sz w:val="24"/>
        </w:rPr>
      </w:pPr>
    </w:p>
    <w:p w:rsidR="00F8545C" w:rsidRPr="00D258F8" w:rsidRDefault="00F8545C" w:rsidP="00F8545C">
      <w:pPr>
        <w:ind w:right="-664"/>
        <w:jc w:val="both"/>
        <w:rPr>
          <w:rFonts w:ascii="Arial" w:hAnsi="Arial" w:cs="Arial"/>
          <w:sz w:val="24"/>
        </w:rPr>
      </w:pPr>
      <w:r w:rsidRPr="00D258F8">
        <w:rPr>
          <w:rFonts w:ascii="Arial" w:hAnsi="Arial" w:cs="Arial"/>
          <w:sz w:val="24"/>
        </w:rPr>
        <w:t>•</w:t>
      </w:r>
      <w:r w:rsidRPr="00D258F8">
        <w:rPr>
          <w:rFonts w:ascii="Arial" w:hAnsi="Arial" w:cs="Arial"/>
          <w:sz w:val="24"/>
        </w:rPr>
        <w:tab/>
        <w:t>тротуары и пешеходные дорожки следует прокладывать по кратчайшим (наиболее удобным) путям движения инвалидов и других маломобильных групп населения, с учетом обеспечения беспрепятственности и безопасности движения по ним указанных групп пешеходов;</w:t>
      </w:r>
    </w:p>
    <w:p w:rsidR="00F8545C" w:rsidRPr="00D258F8" w:rsidRDefault="00F8545C" w:rsidP="00F8545C">
      <w:pPr>
        <w:ind w:right="-664"/>
        <w:jc w:val="both"/>
        <w:rPr>
          <w:rFonts w:ascii="Arial" w:hAnsi="Arial" w:cs="Arial"/>
          <w:sz w:val="24"/>
        </w:rPr>
      </w:pPr>
    </w:p>
    <w:p w:rsidR="00F8545C" w:rsidRPr="00D258F8" w:rsidRDefault="00F8545C" w:rsidP="00F8545C">
      <w:pPr>
        <w:ind w:right="-664"/>
        <w:jc w:val="both"/>
        <w:rPr>
          <w:rFonts w:ascii="Arial" w:hAnsi="Arial" w:cs="Arial"/>
          <w:sz w:val="24"/>
        </w:rPr>
      </w:pPr>
      <w:r w:rsidRPr="00D258F8">
        <w:rPr>
          <w:rFonts w:ascii="Arial" w:hAnsi="Arial" w:cs="Arial"/>
          <w:sz w:val="24"/>
        </w:rPr>
        <w:t>•</w:t>
      </w:r>
      <w:r w:rsidRPr="00D258F8">
        <w:rPr>
          <w:rFonts w:ascii="Arial" w:hAnsi="Arial" w:cs="Arial"/>
          <w:sz w:val="24"/>
        </w:rPr>
        <w:tab/>
        <w:t>тротуары и пешеходные дорожки следует, по возможности, выполнять без изменения уровня продольного профиля, с минимальным числом пересечений с проезжей частью территории ОДС;</w:t>
      </w:r>
    </w:p>
    <w:p w:rsidR="00F8545C" w:rsidRPr="00D258F8" w:rsidRDefault="00F8545C" w:rsidP="00F8545C">
      <w:pPr>
        <w:ind w:right="-664"/>
        <w:jc w:val="both"/>
        <w:rPr>
          <w:rFonts w:ascii="Arial" w:hAnsi="Arial" w:cs="Arial"/>
          <w:sz w:val="24"/>
        </w:rPr>
      </w:pPr>
    </w:p>
    <w:p w:rsidR="00F8545C" w:rsidRPr="00D258F8" w:rsidRDefault="00F8545C" w:rsidP="00F8545C">
      <w:pPr>
        <w:ind w:right="-664"/>
        <w:jc w:val="both"/>
        <w:rPr>
          <w:rFonts w:ascii="Arial" w:hAnsi="Arial" w:cs="Arial"/>
          <w:sz w:val="24"/>
        </w:rPr>
      </w:pPr>
      <w:r w:rsidRPr="00D258F8">
        <w:rPr>
          <w:rFonts w:ascii="Arial" w:hAnsi="Arial" w:cs="Arial"/>
          <w:sz w:val="24"/>
        </w:rPr>
        <w:t>•</w:t>
      </w:r>
      <w:r w:rsidRPr="00D258F8">
        <w:rPr>
          <w:rFonts w:ascii="Arial" w:hAnsi="Arial" w:cs="Arial"/>
          <w:sz w:val="24"/>
        </w:rPr>
        <w:tab/>
        <w:t>по возможности рекомендуется в пределах тротуаров или пешеходных дорожек выделять специальные полосы, предназначенных для движения инвалидов и других маломобильных групп населения.</w:t>
      </w:r>
    </w:p>
    <w:p w:rsidR="00F8545C" w:rsidRPr="00D258F8" w:rsidRDefault="00F8545C" w:rsidP="00F8545C">
      <w:pPr>
        <w:ind w:right="-664"/>
        <w:jc w:val="both"/>
        <w:rPr>
          <w:rFonts w:ascii="Arial" w:hAnsi="Arial" w:cs="Arial"/>
          <w:sz w:val="24"/>
        </w:rPr>
      </w:pPr>
    </w:p>
    <w:p w:rsidR="00F8545C" w:rsidRPr="00D258F8" w:rsidRDefault="00F8545C" w:rsidP="00F8545C">
      <w:pPr>
        <w:ind w:right="-664"/>
        <w:jc w:val="both"/>
        <w:rPr>
          <w:rFonts w:ascii="Arial" w:hAnsi="Arial" w:cs="Arial"/>
          <w:sz w:val="24"/>
        </w:rPr>
      </w:pPr>
      <w:r w:rsidRPr="00D258F8">
        <w:rPr>
          <w:rFonts w:ascii="Arial" w:hAnsi="Arial" w:cs="Arial"/>
          <w:sz w:val="24"/>
        </w:rPr>
        <w:t>Продольные уклоны тротуаров и пешеходных дорожек, по которым предполагается передвижение инвалидов и других маломобильных групп населения, устанавливаются с учетом следующих пространственно-территориальных ограничений:</w:t>
      </w:r>
    </w:p>
    <w:p w:rsidR="00F8545C" w:rsidRPr="00D258F8" w:rsidRDefault="00F8545C" w:rsidP="00F8545C">
      <w:pPr>
        <w:ind w:right="-664"/>
        <w:jc w:val="both"/>
        <w:rPr>
          <w:rFonts w:ascii="Arial" w:hAnsi="Arial" w:cs="Arial"/>
          <w:sz w:val="24"/>
        </w:rPr>
      </w:pPr>
    </w:p>
    <w:p w:rsidR="00F8545C" w:rsidRPr="00D258F8" w:rsidRDefault="00F8545C" w:rsidP="00F8545C">
      <w:pPr>
        <w:ind w:right="-664"/>
        <w:jc w:val="both"/>
        <w:rPr>
          <w:rFonts w:ascii="Arial" w:hAnsi="Arial" w:cs="Arial"/>
          <w:sz w:val="24"/>
        </w:rPr>
      </w:pPr>
      <w:r w:rsidRPr="00D258F8">
        <w:rPr>
          <w:rFonts w:ascii="Arial" w:hAnsi="Arial" w:cs="Arial"/>
          <w:sz w:val="24"/>
        </w:rPr>
        <w:t>а) Для обеспечения комфортных условий движения продольный уклон в проектных решениях следует принимать не более 25‰. При наличии уклонов 20…25‰ через каждые 100 м. наклонной поверхности необходимо предусматривать устройство промежуточных горизонтальных площадок длиной не менее 5,0 м.</w:t>
      </w:r>
    </w:p>
    <w:p w:rsidR="00F8545C" w:rsidRPr="00D258F8" w:rsidRDefault="00F8545C" w:rsidP="00F8545C">
      <w:pPr>
        <w:ind w:right="-664"/>
        <w:jc w:val="both"/>
        <w:rPr>
          <w:rFonts w:ascii="Arial" w:hAnsi="Arial" w:cs="Arial"/>
          <w:sz w:val="24"/>
        </w:rPr>
      </w:pPr>
    </w:p>
    <w:p w:rsidR="00F8545C" w:rsidRPr="00D258F8" w:rsidRDefault="00F8545C" w:rsidP="00F8545C">
      <w:pPr>
        <w:ind w:right="-664"/>
        <w:jc w:val="both"/>
        <w:rPr>
          <w:rFonts w:ascii="Arial" w:hAnsi="Arial" w:cs="Arial"/>
          <w:sz w:val="24"/>
        </w:rPr>
      </w:pPr>
      <w:r w:rsidRPr="00D258F8">
        <w:rPr>
          <w:rFonts w:ascii="Arial" w:hAnsi="Arial" w:cs="Arial"/>
          <w:sz w:val="24"/>
        </w:rPr>
        <w:t>б) Для нормальных условий движения продольный уклон следует принимать не более 40 ‰. При наличии уклонов более 25‰ необходимо предусматривать устройство промежуточных горизонтальных площадок, расстояние между которыми и их длина устанавливаются по таблице 10.</w:t>
      </w:r>
    </w:p>
    <w:p w:rsidR="00F8545C" w:rsidRDefault="00F8545C" w:rsidP="00F8545C">
      <w:pPr>
        <w:ind w:right="-664"/>
        <w:jc w:val="both"/>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center"/>
        <w:rPr>
          <w:rFonts w:ascii="Arial" w:hAnsi="Arial" w:cs="Arial"/>
          <w:sz w:val="24"/>
        </w:rPr>
      </w:pPr>
    </w:p>
    <w:p w:rsidR="00F8545C" w:rsidRDefault="00F8545C" w:rsidP="00F8545C">
      <w:pPr>
        <w:ind w:right="-664"/>
        <w:jc w:val="both"/>
        <w:rPr>
          <w:rFonts w:ascii="Arial" w:hAnsi="Arial" w:cs="Arial"/>
          <w:color w:val="2F5496" w:themeColor="accent1" w:themeShade="BF"/>
          <w:sz w:val="24"/>
        </w:rPr>
      </w:pPr>
      <w:r w:rsidRPr="007407F2">
        <w:rPr>
          <w:rFonts w:ascii="Arial" w:hAnsi="Arial" w:cs="Arial"/>
          <w:color w:val="2F5496" w:themeColor="accent1" w:themeShade="BF"/>
          <w:sz w:val="24"/>
        </w:rPr>
        <w:t>Таблица 10</w:t>
      </w:r>
    </w:p>
    <w:tbl>
      <w:tblPr>
        <w:tblStyle w:val="TableNormal"/>
        <w:tblW w:w="964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426"/>
        <w:gridCol w:w="4122"/>
        <w:gridCol w:w="4096"/>
      </w:tblGrid>
      <w:tr w:rsidR="00F8545C" w:rsidTr="008510A2">
        <w:trPr>
          <w:trHeight w:val="343"/>
        </w:trPr>
        <w:tc>
          <w:tcPr>
            <w:tcW w:w="1426" w:type="dxa"/>
            <w:vMerge w:val="restart"/>
            <w:tcBorders>
              <w:left w:val="nil"/>
            </w:tcBorders>
          </w:tcPr>
          <w:p w:rsidR="00F8545C" w:rsidRDefault="00F8545C" w:rsidP="008510A2">
            <w:pPr>
              <w:pStyle w:val="TableParagraph"/>
              <w:spacing w:before="172"/>
              <w:ind w:left="353"/>
              <w:rPr>
                <w:sz w:val="20"/>
              </w:rPr>
            </w:pPr>
            <w:r>
              <w:rPr>
                <w:color w:val="231F20"/>
                <w:w w:val="75"/>
                <w:sz w:val="20"/>
              </w:rPr>
              <w:lastRenderedPageBreak/>
              <w:t>Уклон,</w:t>
            </w:r>
            <w:r>
              <w:rPr>
                <w:color w:val="231F20"/>
                <w:spacing w:val="7"/>
                <w:w w:val="75"/>
                <w:sz w:val="20"/>
              </w:rPr>
              <w:t xml:space="preserve"> </w:t>
            </w:r>
            <w:r>
              <w:rPr>
                <w:color w:val="231F20"/>
                <w:w w:val="75"/>
                <w:sz w:val="20"/>
              </w:rPr>
              <w:t>‰</w:t>
            </w:r>
          </w:p>
        </w:tc>
        <w:tc>
          <w:tcPr>
            <w:tcW w:w="8218" w:type="dxa"/>
            <w:gridSpan w:val="2"/>
            <w:tcBorders>
              <w:right w:val="nil"/>
            </w:tcBorders>
          </w:tcPr>
          <w:p w:rsidR="00F8545C" w:rsidRPr="00EF0BF2" w:rsidRDefault="00F8545C" w:rsidP="008510A2">
            <w:pPr>
              <w:pStyle w:val="TableParagraph"/>
              <w:spacing w:before="16"/>
              <w:ind w:left="1778" w:right="1718"/>
              <w:jc w:val="center"/>
              <w:rPr>
                <w:sz w:val="20"/>
                <w:lang w:val="ru-RU"/>
              </w:rPr>
            </w:pPr>
            <w:r w:rsidRPr="00EF0BF2">
              <w:rPr>
                <w:color w:val="231F20"/>
                <w:spacing w:val="-1"/>
                <w:w w:val="80"/>
                <w:sz w:val="20"/>
                <w:lang w:val="ru-RU"/>
              </w:rPr>
              <w:t>Расстояния между горизонтальными</w:t>
            </w:r>
            <w:r w:rsidRPr="00EF0BF2">
              <w:rPr>
                <w:color w:val="231F20"/>
                <w:w w:val="80"/>
                <w:sz w:val="20"/>
                <w:lang w:val="ru-RU"/>
              </w:rPr>
              <w:t xml:space="preserve"> площадками</w:t>
            </w:r>
            <w:r w:rsidRPr="00EF0BF2">
              <w:rPr>
                <w:color w:val="231F20"/>
                <w:spacing w:val="-1"/>
                <w:w w:val="80"/>
                <w:sz w:val="20"/>
                <w:lang w:val="ru-RU"/>
              </w:rPr>
              <w:t xml:space="preserve"> </w:t>
            </w:r>
            <w:r w:rsidRPr="00EF0BF2">
              <w:rPr>
                <w:color w:val="231F20"/>
                <w:w w:val="80"/>
                <w:sz w:val="20"/>
                <w:lang w:val="ru-RU"/>
              </w:rPr>
              <w:t>(не более),</w:t>
            </w:r>
            <w:r w:rsidRPr="00EF0BF2">
              <w:rPr>
                <w:color w:val="231F20"/>
                <w:spacing w:val="-1"/>
                <w:w w:val="80"/>
                <w:sz w:val="20"/>
                <w:lang w:val="ru-RU"/>
              </w:rPr>
              <w:t xml:space="preserve"> </w:t>
            </w:r>
            <w:r w:rsidRPr="00EF0BF2">
              <w:rPr>
                <w:color w:val="231F20"/>
                <w:w w:val="80"/>
                <w:sz w:val="20"/>
                <w:lang w:val="ru-RU"/>
              </w:rPr>
              <w:t>м</w:t>
            </w:r>
          </w:p>
        </w:tc>
      </w:tr>
      <w:tr w:rsidR="00F8545C" w:rsidTr="008510A2">
        <w:trPr>
          <w:trHeight w:val="343"/>
        </w:trPr>
        <w:tc>
          <w:tcPr>
            <w:tcW w:w="1426" w:type="dxa"/>
            <w:vMerge/>
            <w:tcBorders>
              <w:top w:val="nil"/>
              <w:left w:val="nil"/>
            </w:tcBorders>
          </w:tcPr>
          <w:p w:rsidR="00F8545C" w:rsidRPr="00EF0BF2" w:rsidRDefault="00F8545C" w:rsidP="008510A2">
            <w:pPr>
              <w:rPr>
                <w:sz w:val="2"/>
                <w:szCs w:val="2"/>
                <w:lang w:val="ru-RU"/>
              </w:rPr>
            </w:pPr>
          </w:p>
        </w:tc>
        <w:tc>
          <w:tcPr>
            <w:tcW w:w="4122" w:type="dxa"/>
          </w:tcPr>
          <w:p w:rsidR="00F8545C" w:rsidRPr="00EF0BF2" w:rsidRDefault="00F8545C" w:rsidP="008510A2">
            <w:pPr>
              <w:pStyle w:val="TableParagraph"/>
              <w:spacing w:before="31"/>
              <w:ind w:left="860" w:right="831"/>
              <w:jc w:val="center"/>
              <w:rPr>
                <w:sz w:val="20"/>
                <w:lang w:val="ru-RU"/>
              </w:rPr>
            </w:pPr>
            <w:r w:rsidRPr="00EF0BF2">
              <w:rPr>
                <w:color w:val="231F20"/>
                <w:w w:val="80"/>
                <w:sz w:val="20"/>
                <w:lang w:val="ru-RU"/>
              </w:rPr>
              <w:t>длина площадки</w:t>
            </w:r>
            <w:r w:rsidRPr="00EF0BF2">
              <w:rPr>
                <w:color w:val="231F20"/>
                <w:spacing w:val="1"/>
                <w:w w:val="80"/>
                <w:sz w:val="20"/>
                <w:lang w:val="ru-RU"/>
              </w:rPr>
              <w:t xml:space="preserve"> </w:t>
            </w:r>
            <w:r w:rsidRPr="00EF0BF2">
              <w:rPr>
                <w:color w:val="231F20"/>
                <w:w w:val="80"/>
                <w:sz w:val="20"/>
                <w:lang w:val="ru-RU"/>
              </w:rPr>
              <w:t>не менее</w:t>
            </w:r>
            <w:r w:rsidRPr="00EF0BF2">
              <w:rPr>
                <w:color w:val="231F20"/>
                <w:spacing w:val="1"/>
                <w:w w:val="80"/>
                <w:sz w:val="20"/>
                <w:lang w:val="ru-RU"/>
              </w:rPr>
              <w:t xml:space="preserve"> </w:t>
            </w:r>
            <w:r w:rsidRPr="00EF0BF2">
              <w:rPr>
                <w:color w:val="231F20"/>
                <w:w w:val="80"/>
                <w:sz w:val="20"/>
                <w:lang w:val="ru-RU"/>
              </w:rPr>
              <w:t>1,8</w:t>
            </w:r>
            <w:r w:rsidRPr="00EF0BF2">
              <w:rPr>
                <w:color w:val="231F20"/>
                <w:spacing w:val="1"/>
                <w:w w:val="80"/>
                <w:sz w:val="20"/>
                <w:lang w:val="ru-RU"/>
              </w:rPr>
              <w:t xml:space="preserve"> </w:t>
            </w:r>
            <w:r w:rsidRPr="00EF0BF2">
              <w:rPr>
                <w:color w:val="231F20"/>
                <w:w w:val="80"/>
                <w:sz w:val="20"/>
                <w:lang w:val="ru-RU"/>
              </w:rPr>
              <w:t>м</w:t>
            </w:r>
          </w:p>
        </w:tc>
        <w:tc>
          <w:tcPr>
            <w:tcW w:w="4096" w:type="dxa"/>
            <w:tcBorders>
              <w:right w:val="nil"/>
            </w:tcBorders>
          </w:tcPr>
          <w:p w:rsidR="00F8545C" w:rsidRPr="00EF0BF2" w:rsidRDefault="00F8545C" w:rsidP="008510A2">
            <w:pPr>
              <w:pStyle w:val="TableParagraph"/>
              <w:spacing w:before="31"/>
              <w:ind w:left="867"/>
              <w:rPr>
                <w:sz w:val="20"/>
                <w:lang w:val="ru-RU"/>
              </w:rPr>
            </w:pPr>
            <w:r w:rsidRPr="00EF0BF2">
              <w:rPr>
                <w:color w:val="231F20"/>
                <w:w w:val="80"/>
                <w:sz w:val="20"/>
                <w:lang w:val="ru-RU"/>
              </w:rPr>
              <w:t>длина площадки</w:t>
            </w:r>
            <w:r w:rsidRPr="00EF0BF2">
              <w:rPr>
                <w:color w:val="231F20"/>
                <w:spacing w:val="1"/>
                <w:w w:val="80"/>
                <w:sz w:val="20"/>
                <w:lang w:val="ru-RU"/>
              </w:rPr>
              <w:t xml:space="preserve"> </w:t>
            </w:r>
            <w:r w:rsidRPr="00EF0BF2">
              <w:rPr>
                <w:color w:val="231F20"/>
                <w:w w:val="80"/>
                <w:sz w:val="20"/>
                <w:lang w:val="ru-RU"/>
              </w:rPr>
              <w:t>не менее</w:t>
            </w:r>
            <w:r w:rsidRPr="00EF0BF2">
              <w:rPr>
                <w:color w:val="231F20"/>
                <w:spacing w:val="1"/>
                <w:w w:val="80"/>
                <w:sz w:val="20"/>
                <w:lang w:val="ru-RU"/>
              </w:rPr>
              <w:t xml:space="preserve"> </w:t>
            </w:r>
            <w:r w:rsidRPr="00EF0BF2">
              <w:rPr>
                <w:color w:val="231F20"/>
                <w:w w:val="80"/>
                <w:sz w:val="20"/>
                <w:lang w:val="ru-RU"/>
              </w:rPr>
              <w:t>5,0</w:t>
            </w:r>
            <w:r w:rsidRPr="00EF0BF2">
              <w:rPr>
                <w:color w:val="231F20"/>
                <w:spacing w:val="1"/>
                <w:w w:val="80"/>
                <w:sz w:val="20"/>
                <w:lang w:val="ru-RU"/>
              </w:rPr>
              <w:t xml:space="preserve"> </w:t>
            </w:r>
            <w:r w:rsidRPr="00EF0BF2">
              <w:rPr>
                <w:color w:val="231F20"/>
                <w:w w:val="80"/>
                <w:sz w:val="20"/>
                <w:lang w:val="ru-RU"/>
              </w:rPr>
              <w:t>м</w:t>
            </w:r>
          </w:p>
        </w:tc>
      </w:tr>
      <w:tr w:rsidR="00F8545C" w:rsidTr="008510A2">
        <w:trPr>
          <w:trHeight w:val="343"/>
        </w:trPr>
        <w:tc>
          <w:tcPr>
            <w:tcW w:w="1426" w:type="dxa"/>
            <w:tcBorders>
              <w:left w:val="nil"/>
            </w:tcBorders>
          </w:tcPr>
          <w:p w:rsidR="00F8545C" w:rsidRDefault="00F8545C" w:rsidP="008510A2">
            <w:pPr>
              <w:pStyle w:val="TableParagraph"/>
              <w:spacing w:before="7"/>
              <w:ind w:left="472"/>
              <w:rPr>
                <w:sz w:val="20"/>
              </w:rPr>
            </w:pPr>
            <w:r>
              <w:rPr>
                <w:color w:val="231F20"/>
                <w:w w:val="90"/>
                <w:sz w:val="20"/>
              </w:rPr>
              <w:t>26...28</w:t>
            </w:r>
          </w:p>
        </w:tc>
        <w:tc>
          <w:tcPr>
            <w:tcW w:w="4122" w:type="dxa"/>
          </w:tcPr>
          <w:p w:rsidR="00F8545C" w:rsidRDefault="00F8545C" w:rsidP="008510A2">
            <w:pPr>
              <w:pStyle w:val="TableParagraph"/>
              <w:spacing w:before="7"/>
              <w:ind w:left="843" w:right="831"/>
              <w:jc w:val="center"/>
              <w:rPr>
                <w:sz w:val="20"/>
              </w:rPr>
            </w:pPr>
            <w:r>
              <w:rPr>
                <w:color w:val="231F20"/>
                <w:w w:val="90"/>
                <w:sz w:val="20"/>
              </w:rPr>
              <w:t>50,0</w:t>
            </w:r>
          </w:p>
        </w:tc>
        <w:tc>
          <w:tcPr>
            <w:tcW w:w="4096" w:type="dxa"/>
            <w:vMerge w:val="restart"/>
            <w:tcBorders>
              <w:right w:val="nil"/>
            </w:tcBorders>
          </w:tcPr>
          <w:p w:rsidR="00F8545C" w:rsidRDefault="00F8545C" w:rsidP="008510A2">
            <w:pPr>
              <w:pStyle w:val="TableParagraph"/>
              <w:spacing w:before="212"/>
              <w:ind w:left="1848" w:right="1809"/>
              <w:jc w:val="center"/>
              <w:rPr>
                <w:sz w:val="20"/>
              </w:rPr>
            </w:pPr>
            <w:r>
              <w:rPr>
                <w:color w:val="231F20"/>
                <w:w w:val="90"/>
                <w:sz w:val="20"/>
              </w:rPr>
              <w:t>90,0</w:t>
            </w:r>
          </w:p>
        </w:tc>
      </w:tr>
      <w:tr w:rsidR="00F8545C" w:rsidTr="008510A2">
        <w:trPr>
          <w:trHeight w:val="342"/>
        </w:trPr>
        <w:tc>
          <w:tcPr>
            <w:tcW w:w="1426" w:type="dxa"/>
            <w:tcBorders>
              <w:left w:val="nil"/>
            </w:tcBorders>
          </w:tcPr>
          <w:p w:rsidR="00F8545C" w:rsidRDefault="00F8545C" w:rsidP="008510A2">
            <w:pPr>
              <w:pStyle w:val="TableParagraph"/>
              <w:spacing w:before="7"/>
              <w:ind w:left="475"/>
              <w:rPr>
                <w:sz w:val="20"/>
              </w:rPr>
            </w:pPr>
            <w:r>
              <w:rPr>
                <w:color w:val="231F20"/>
                <w:w w:val="90"/>
                <w:sz w:val="20"/>
              </w:rPr>
              <w:t>28...31</w:t>
            </w:r>
          </w:p>
        </w:tc>
        <w:tc>
          <w:tcPr>
            <w:tcW w:w="4122" w:type="dxa"/>
          </w:tcPr>
          <w:p w:rsidR="00F8545C" w:rsidRDefault="00F8545C" w:rsidP="008510A2">
            <w:pPr>
              <w:pStyle w:val="TableParagraph"/>
              <w:spacing w:before="7"/>
              <w:ind w:left="843" w:right="831"/>
              <w:jc w:val="center"/>
              <w:rPr>
                <w:sz w:val="20"/>
              </w:rPr>
            </w:pPr>
            <w:r>
              <w:rPr>
                <w:color w:val="231F20"/>
                <w:w w:val="90"/>
                <w:sz w:val="20"/>
              </w:rPr>
              <w:t>45,0</w:t>
            </w:r>
          </w:p>
        </w:tc>
        <w:tc>
          <w:tcPr>
            <w:tcW w:w="4096" w:type="dxa"/>
            <w:vMerge/>
            <w:tcBorders>
              <w:top w:val="nil"/>
              <w:right w:val="nil"/>
            </w:tcBorders>
          </w:tcPr>
          <w:p w:rsidR="00F8545C" w:rsidRDefault="00F8545C" w:rsidP="008510A2">
            <w:pPr>
              <w:rPr>
                <w:sz w:val="2"/>
                <w:szCs w:val="2"/>
              </w:rPr>
            </w:pPr>
          </w:p>
        </w:tc>
      </w:tr>
      <w:tr w:rsidR="00F8545C" w:rsidTr="008510A2">
        <w:trPr>
          <w:trHeight w:val="340"/>
        </w:trPr>
        <w:tc>
          <w:tcPr>
            <w:tcW w:w="1426" w:type="dxa"/>
            <w:tcBorders>
              <w:left w:val="nil"/>
            </w:tcBorders>
          </w:tcPr>
          <w:p w:rsidR="00F8545C" w:rsidRDefault="00F8545C" w:rsidP="008510A2">
            <w:pPr>
              <w:pStyle w:val="TableParagraph"/>
              <w:spacing w:before="12"/>
              <w:ind w:left="475"/>
              <w:rPr>
                <w:sz w:val="20"/>
              </w:rPr>
            </w:pPr>
            <w:r>
              <w:rPr>
                <w:color w:val="231F20"/>
                <w:w w:val="90"/>
                <w:sz w:val="20"/>
              </w:rPr>
              <w:t>32...34</w:t>
            </w:r>
          </w:p>
        </w:tc>
        <w:tc>
          <w:tcPr>
            <w:tcW w:w="4122" w:type="dxa"/>
          </w:tcPr>
          <w:p w:rsidR="00F8545C" w:rsidRDefault="00F8545C" w:rsidP="008510A2">
            <w:pPr>
              <w:pStyle w:val="TableParagraph"/>
              <w:spacing w:before="12"/>
              <w:ind w:left="860" w:right="831"/>
              <w:jc w:val="center"/>
              <w:rPr>
                <w:sz w:val="20"/>
              </w:rPr>
            </w:pPr>
            <w:r>
              <w:rPr>
                <w:color w:val="231F20"/>
                <w:w w:val="90"/>
                <w:sz w:val="20"/>
              </w:rPr>
              <w:t>40,0</w:t>
            </w:r>
          </w:p>
        </w:tc>
        <w:tc>
          <w:tcPr>
            <w:tcW w:w="4096" w:type="dxa"/>
            <w:vMerge w:val="restart"/>
            <w:tcBorders>
              <w:right w:val="nil"/>
            </w:tcBorders>
          </w:tcPr>
          <w:p w:rsidR="00F8545C" w:rsidRDefault="00F8545C" w:rsidP="008510A2">
            <w:pPr>
              <w:pStyle w:val="TableParagraph"/>
              <w:spacing w:before="184"/>
              <w:ind w:left="1823" w:right="1825"/>
              <w:jc w:val="center"/>
              <w:rPr>
                <w:sz w:val="20"/>
              </w:rPr>
            </w:pPr>
            <w:r>
              <w:rPr>
                <w:color w:val="231F20"/>
                <w:w w:val="90"/>
                <w:sz w:val="20"/>
              </w:rPr>
              <w:t>85,0</w:t>
            </w:r>
          </w:p>
        </w:tc>
      </w:tr>
      <w:tr w:rsidR="00F8545C" w:rsidTr="008510A2">
        <w:trPr>
          <w:trHeight w:val="342"/>
        </w:trPr>
        <w:tc>
          <w:tcPr>
            <w:tcW w:w="1426" w:type="dxa"/>
            <w:tcBorders>
              <w:left w:val="nil"/>
            </w:tcBorders>
          </w:tcPr>
          <w:p w:rsidR="00F8545C" w:rsidRDefault="00F8545C" w:rsidP="008510A2">
            <w:pPr>
              <w:pStyle w:val="TableParagraph"/>
              <w:spacing w:before="15"/>
              <w:ind w:left="477"/>
              <w:rPr>
                <w:sz w:val="20"/>
              </w:rPr>
            </w:pPr>
            <w:r>
              <w:rPr>
                <w:color w:val="231F20"/>
                <w:w w:val="90"/>
                <w:sz w:val="20"/>
              </w:rPr>
              <w:t>35...37</w:t>
            </w:r>
          </w:p>
        </w:tc>
        <w:tc>
          <w:tcPr>
            <w:tcW w:w="4122" w:type="dxa"/>
          </w:tcPr>
          <w:p w:rsidR="00F8545C" w:rsidRDefault="00F8545C" w:rsidP="008510A2">
            <w:pPr>
              <w:pStyle w:val="TableParagraph"/>
              <w:spacing w:before="15"/>
              <w:ind w:left="860" w:right="831"/>
              <w:jc w:val="center"/>
              <w:rPr>
                <w:sz w:val="20"/>
              </w:rPr>
            </w:pPr>
            <w:r>
              <w:rPr>
                <w:color w:val="231F20"/>
                <w:w w:val="90"/>
                <w:sz w:val="20"/>
              </w:rPr>
              <w:t>30,0</w:t>
            </w:r>
          </w:p>
        </w:tc>
        <w:tc>
          <w:tcPr>
            <w:tcW w:w="4096" w:type="dxa"/>
            <w:vMerge/>
            <w:tcBorders>
              <w:top w:val="nil"/>
              <w:right w:val="nil"/>
            </w:tcBorders>
          </w:tcPr>
          <w:p w:rsidR="00F8545C" w:rsidRDefault="00F8545C" w:rsidP="008510A2">
            <w:pPr>
              <w:rPr>
                <w:sz w:val="2"/>
                <w:szCs w:val="2"/>
              </w:rPr>
            </w:pPr>
          </w:p>
        </w:tc>
      </w:tr>
      <w:tr w:rsidR="00F8545C" w:rsidTr="008510A2">
        <w:trPr>
          <w:trHeight w:val="342"/>
        </w:trPr>
        <w:tc>
          <w:tcPr>
            <w:tcW w:w="1426" w:type="dxa"/>
            <w:tcBorders>
              <w:left w:val="nil"/>
            </w:tcBorders>
          </w:tcPr>
          <w:p w:rsidR="00F8545C" w:rsidRDefault="00F8545C" w:rsidP="008510A2">
            <w:pPr>
              <w:pStyle w:val="TableParagraph"/>
              <w:spacing w:before="10"/>
              <w:ind w:left="477"/>
              <w:rPr>
                <w:sz w:val="20"/>
              </w:rPr>
            </w:pPr>
            <w:r>
              <w:rPr>
                <w:color w:val="231F20"/>
                <w:w w:val="90"/>
                <w:sz w:val="20"/>
              </w:rPr>
              <w:t>38...40</w:t>
            </w:r>
          </w:p>
        </w:tc>
        <w:tc>
          <w:tcPr>
            <w:tcW w:w="4122" w:type="dxa"/>
          </w:tcPr>
          <w:p w:rsidR="00F8545C" w:rsidRDefault="00F8545C" w:rsidP="008510A2">
            <w:pPr>
              <w:pStyle w:val="TableParagraph"/>
              <w:spacing w:before="10"/>
              <w:ind w:left="853" w:right="831"/>
              <w:jc w:val="center"/>
              <w:rPr>
                <w:sz w:val="20"/>
              </w:rPr>
            </w:pPr>
            <w:r>
              <w:rPr>
                <w:color w:val="231F20"/>
                <w:w w:val="90"/>
                <w:sz w:val="20"/>
              </w:rPr>
              <w:t>25,0</w:t>
            </w:r>
          </w:p>
        </w:tc>
        <w:tc>
          <w:tcPr>
            <w:tcW w:w="4096" w:type="dxa"/>
            <w:vMerge w:val="restart"/>
            <w:tcBorders>
              <w:right w:val="nil"/>
            </w:tcBorders>
          </w:tcPr>
          <w:p w:rsidR="00F8545C" w:rsidRDefault="00F8545C" w:rsidP="008510A2">
            <w:pPr>
              <w:pStyle w:val="TableParagraph"/>
              <w:spacing w:before="215"/>
              <w:ind w:left="1848" w:right="1799"/>
              <w:jc w:val="center"/>
              <w:rPr>
                <w:sz w:val="20"/>
              </w:rPr>
            </w:pPr>
            <w:r>
              <w:rPr>
                <w:color w:val="231F20"/>
                <w:w w:val="90"/>
                <w:sz w:val="20"/>
              </w:rPr>
              <w:t>80,0</w:t>
            </w:r>
          </w:p>
        </w:tc>
      </w:tr>
      <w:tr w:rsidR="00F8545C" w:rsidTr="008510A2">
        <w:trPr>
          <w:trHeight w:val="342"/>
        </w:trPr>
        <w:tc>
          <w:tcPr>
            <w:tcW w:w="1426" w:type="dxa"/>
            <w:tcBorders>
              <w:left w:val="nil"/>
            </w:tcBorders>
          </w:tcPr>
          <w:p w:rsidR="00F8545C" w:rsidRDefault="00F8545C" w:rsidP="008510A2">
            <w:pPr>
              <w:pStyle w:val="TableParagraph"/>
              <w:spacing w:before="11"/>
              <w:ind w:left="473"/>
              <w:rPr>
                <w:sz w:val="20"/>
              </w:rPr>
            </w:pPr>
            <w:r>
              <w:rPr>
                <w:color w:val="231F20"/>
                <w:w w:val="90"/>
                <w:sz w:val="20"/>
              </w:rPr>
              <w:t>41...42</w:t>
            </w:r>
          </w:p>
        </w:tc>
        <w:tc>
          <w:tcPr>
            <w:tcW w:w="4122" w:type="dxa"/>
          </w:tcPr>
          <w:p w:rsidR="00F8545C" w:rsidRDefault="00F8545C" w:rsidP="008510A2">
            <w:pPr>
              <w:pStyle w:val="TableParagraph"/>
              <w:spacing w:before="11"/>
              <w:ind w:left="853" w:right="831"/>
              <w:jc w:val="center"/>
              <w:rPr>
                <w:sz w:val="20"/>
              </w:rPr>
            </w:pPr>
            <w:r>
              <w:rPr>
                <w:color w:val="231F20"/>
                <w:w w:val="90"/>
                <w:sz w:val="20"/>
              </w:rPr>
              <w:t>24,0</w:t>
            </w:r>
          </w:p>
        </w:tc>
        <w:tc>
          <w:tcPr>
            <w:tcW w:w="4096" w:type="dxa"/>
            <w:vMerge/>
            <w:tcBorders>
              <w:top w:val="nil"/>
              <w:right w:val="nil"/>
            </w:tcBorders>
          </w:tcPr>
          <w:p w:rsidR="00F8545C" w:rsidRDefault="00F8545C" w:rsidP="008510A2">
            <w:pPr>
              <w:rPr>
                <w:sz w:val="2"/>
                <w:szCs w:val="2"/>
              </w:rPr>
            </w:pPr>
          </w:p>
        </w:tc>
      </w:tr>
      <w:tr w:rsidR="00F8545C" w:rsidTr="008510A2">
        <w:trPr>
          <w:trHeight w:val="340"/>
        </w:trPr>
        <w:tc>
          <w:tcPr>
            <w:tcW w:w="1426" w:type="dxa"/>
            <w:tcBorders>
              <w:left w:val="nil"/>
            </w:tcBorders>
          </w:tcPr>
          <w:p w:rsidR="00F8545C" w:rsidRDefault="00F8545C" w:rsidP="008510A2">
            <w:pPr>
              <w:pStyle w:val="TableParagraph"/>
              <w:spacing w:before="16"/>
              <w:ind w:left="477"/>
              <w:rPr>
                <w:sz w:val="20"/>
              </w:rPr>
            </w:pPr>
            <w:r>
              <w:rPr>
                <w:color w:val="231F20"/>
                <w:w w:val="90"/>
                <w:sz w:val="20"/>
              </w:rPr>
              <w:t>43...44</w:t>
            </w:r>
          </w:p>
        </w:tc>
        <w:tc>
          <w:tcPr>
            <w:tcW w:w="4122" w:type="dxa"/>
          </w:tcPr>
          <w:p w:rsidR="00F8545C" w:rsidRDefault="00F8545C" w:rsidP="008510A2">
            <w:pPr>
              <w:pStyle w:val="TableParagraph"/>
              <w:spacing w:before="16"/>
              <w:ind w:left="860" w:right="821"/>
              <w:jc w:val="center"/>
              <w:rPr>
                <w:sz w:val="20"/>
              </w:rPr>
            </w:pPr>
            <w:r>
              <w:rPr>
                <w:color w:val="231F20"/>
                <w:w w:val="90"/>
                <w:sz w:val="20"/>
              </w:rPr>
              <w:t>23,0</w:t>
            </w:r>
          </w:p>
        </w:tc>
        <w:tc>
          <w:tcPr>
            <w:tcW w:w="4096" w:type="dxa"/>
            <w:vMerge w:val="restart"/>
            <w:tcBorders>
              <w:right w:val="nil"/>
            </w:tcBorders>
          </w:tcPr>
          <w:p w:rsidR="00F8545C" w:rsidRDefault="00F8545C" w:rsidP="008510A2">
            <w:pPr>
              <w:pStyle w:val="TableParagraph"/>
              <w:spacing w:before="188"/>
              <w:ind w:left="1830" w:right="1825"/>
              <w:jc w:val="center"/>
              <w:rPr>
                <w:sz w:val="20"/>
              </w:rPr>
            </w:pPr>
            <w:r>
              <w:rPr>
                <w:color w:val="231F20"/>
                <w:w w:val="90"/>
                <w:sz w:val="20"/>
              </w:rPr>
              <w:t>75,0</w:t>
            </w:r>
          </w:p>
        </w:tc>
      </w:tr>
      <w:tr w:rsidR="00F8545C" w:rsidTr="008510A2">
        <w:trPr>
          <w:trHeight w:val="342"/>
        </w:trPr>
        <w:tc>
          <w:tcPr>
            <w:tcW w:w="1426" w:type="dxa"/>
            <w:tcBorders>
              <w:left w:val="nil"/>
            </w:tcBorders>
          </w:tcPr>
          <w:p w:rsidR="00F8545C" w:rsidRDefault="00F8545C" w:rsidP="008510A2">
            <w:pPr>
              <w:pStyle w:val="TableParagraph"/>
              <w:spacing w:before="18"/>
              <w:ind w:left="468"/>
              <w:rPr>
                <w:sz w:val="20"/>
              </w:rPr>
            </w:pPr>
            <w:r>
              <w:rPr>
                <w:color w:val="231F20"/>
                <w:w w:val="90"/>
                <w:sz w:val="20"/>
              </w:rPr>
              <w:t>45...46</w:t>
            </w:r>
          </w:p>
        </w:tc>
        <w:tc>
          <w:tcPr>
            <w:tcW w:w="4122" w:type="dxa"/>
          </w:tcPr>
          <w:p w:rsidR="00F8545C" w:rsidRDefault="00F8545C" w:rsidP="008510A2">
            <w:pPr>
              <w:pStyle w:val="TableParagraph"/>
              <w:spacing w:before="18"/>
              <w:ind w:left="860" w:right="821"/>
              <w:jc w:val="center"/>
              <w:rPr>
                <w:sz w:val="20"/>
              </w:rPr>
            </w:pPr>
            <w:r>
              <w:rPr>
                <w:color w:val="231F20"/>
                <w:w w:val="90"/>
                <w:sz w:val="20"/>
              </w:rPr>
              <w:t>22,0</w:t>
            </w:r>
          </w:p>
        </w:tc>
        <w:tc>
          <w:tcPr>
            <w:tcW w:w="4096" w:type="dxa"/>
            <w:vMerge/>
            <w:tcBorders>
              <w:top w:val="nil"/>
              <w:right w:val="nil"/>
            </w:tcBorders>
          </w:tcPr>
          <w:p w:rsidR="00F8545C" w:rsidRDefault="00F8545C" w:rsidP="008510A2">
            <w:pPr>
              <w:rPr>
                <w:sz w:val="2"/>
                <w:szCs w:val="2"/>
              </w:rPr>
            </w:pPr>
          </w:p>
        </w:tc>
      </w:tr>
      <w:tr w:rsidR="00F8545C" w:rsidTr="008510A2">
        <w:trPr>
          <w:trHeight w:val="319"/>
        </w:trPr>
        <w:tc>
          <w:tcPr>
            <w:tcW w:w="1426" w:type="dxa"/>
            <w:tcBorders>
              <w:left w:val="nil"/>
            </w:tcBorders>
          </w:tcPr>
          <w:p w:rsidR="00F8545C" w:rsidRDefault="00F8545C" w:rsidP="008510A2">
            <w:pPr>
              <w:pStyle w:val="TableParagraph"/>
              <w:spacing w:line="237" w:lineRule="exact"/>
              <w:ind w:left="475"/>
              <w:rPr>
                <w:sz w:val="20"/>
              </w:rPr>
            </w:pPr>
            <w:r>
              <w:rPr>
                <w:color w:val="231F20"/>
                <w:w w:val="90"/>
                <w:sz w:val="20"/>
              </w:rPr>
              <w:t>47...48</w:t>
            </w:r>
          </w:p>
        </w:tc>
        <w:tc>
          <w:tcPr>
            <w:tcW w:w="4122" w:type="dxa"/>
          </w:tcPr>
          <w:p w:rsidR="00F8545C" w:rsidRDefault="00F8545C" w:rsidP="008510A2">
            <w:pPr>
              <w:pStyle w:val="TableParagraph"/>
              <w:spacing w:line="237" w:lineRule="exact"/>
              <w:ind w:left="860" w:right="826"/>
              <w:jc w:val="center"/>
              <w:rPr>
                <w:sz w:val="20"/>
              </w:rPr>
            </w:pPr>
            <w:r>
              <w:rPr>
                <w:color w:val="231F20"/>
                <w:w w:val="90"/>
                <w:sz w:val="20"/>
              </w:rPr>
              <w:t>21,0</w:t>
            </w:r>
          </w:p>
        </w:tc>
        <w:tc>
          <w:tcPr>
            <w:tcW w:w="4096" w:type="dxa"/>
            <w:vMerge w:val="restart"/>
            <w:tcBorders>
              <w:right w:val="nil"/>
            </w:tcBorders>
          </w:tcPr>
          <w:p w:rsidR="00F8545C" w:rsidRDefault="00F8545C" w:rsidP="008510A2">
            <w:pPr>
              <w:pStyle w:val="TableParagraph"/>
              <w:spacing w:before="167"/>
              <w:ind w:left="1825" w:right="1825"/>
              <w:jc w:val="center"/>
              <w:rPr>
                <w:sz w:val="20"/>
              </w:rPr>
            </w:pPr>
            <w:r>
              <w:rPr>
                <w:color w:val="231F20"/>
                <w:w w:val="90"/>
                <w:sz w:val="20"/>
              </w:rPr>
              <w:t>70,0</w:t>
            </w:r>
          </w:p>
        </w:tc>
      </w:tr>
      <w:tr w:rsidR="00F8545C" w:rsidTr="008510A2">
        <w:trPr>
          <w:trHeight w:val="342"/>
        </w:trPr>
        <w:tc>
          <w:tcPr>
            <w:tcW w:w="1426" w:type="dxa"/>
            <w:tcBorders>
              <w:left w:val="nil"/>
            </w:tcBorders>
          </w:tcPr>
          <w:p w:rsidR="00F8545C" w:rsidRDefault="00F8545C" w:rsidP="008510A2">
            <w:pPr>
              <w:pStyle w:val="TableParagraph"/>
              <w:spacing w:before="19"/>
              <w:ind w:left="466"/>
              <w:rPr>
                <w:sz w:val="20"/>
              </w:rPr>
            </w:pPr>
            <w:r>
              <w:rPr>
                <w:color w:val="231F20"/>
                <w:w w:val="90"/>
                <w:sz w:val="20"/>
              </w:rPr>
              <w:t>49...50</w:t>
            </w:r>
          </w:p>
        </w:tc>
        <w:tc>
          <w:tcPr>
            <w:tcW w:w="4122" w:type="dxa"/>
          </w:tcPr>
          <w:p w:rsidR="00F8545C" w:rsidRDefault="00F8545C" w:rsidP="008510A2">
            <w:pPr>
              <w:pStyle w:val="TableParagraph"/>
              <w:spacing w:before="19"/>
              <w:ind w:left="860" w:right="826"/>
              <w:jc w:val="center"/>
              <w:rPr>
                <w:sz w:val="20"/>
              </w:rPr>
            </w:pPr>
            <w:r>
              <w:rPr>
                <w:color w:val="231F20"/>
                <w:w w:val="90"/>
                <w:sz w:val="20"/>
              </w:rPr>
              <w:t>20,0</w:t>
            </w:r>
          </w:p>
        </w:tc>
        <w:tc>
          <w:tcPr>
            <w:tcW w:w="4096" w:type="dxa"/>
            <w:vMerge/>
            <w:tcBorders>
              <w:top w:val="nil"/>
              <w:right w:val="nil"/>
            </w:tcBorders>
          </w:tcPr>
          <w:p w:rsidR="00F8545C" w:rsidRDefault="00F8545C" w:rsidP="008510A2">
            <w:pPr>
              <w:rPr>
                <w:sz w:val="2"/>
                <w:szCs w:val="2"/>
              </w:rPr>
            </w:pPr>
          </w:p>
        </w:tc>
      </w:tr>
    </w:tbl>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7407F2">
        <w:rPr>
          <w:rFonts w:ascii="Arial" w:hAnsi="Arial" w:cs="Arial"/>
          <w:sz w:val="24"/>
        </w:rPr>
        <w:t>Пример планировки тротуара (пешеходной дорожки) с продольным уклоном, соответствующим нормальным условиям движения инвалидов:</w: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Pr>
          <w:noProof/>
          <w:lang w:eastAsia="ru-RU"/>
        </w:rPr>
        <mc:AlternateContent>
          <mc:Choice Requires="wpg">
            <w:drawing>
              <wp:inline distT="0" distB="0" distL="0" distR="0" wp14:anchorId="7DF6A7C6" wp14:editId="7A8F4A77">
                <wp:extent cx="6132830" cy="960120"/>
                <wp:effectExtent l="0" t="0" r="20320" b="11430"/>
                <wp:docPr id="1869" name="Группа 1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830" cy="960120"/>
                          <a:chOff x="849" y="208"/>
                          <a:chExt cx="9658" cy="1512"/>
                        </a:xfrm>
                      </wpg:grpSpPr>
                      <wps:wsp>
                        <wps:cNvPr id="1870" name="Line 1025"/>
                        <wps:cNvCnPr/>
                        <wps:spPr bwMode="auto">
                          <a:xfrm>
                            <a:off x="852" y="339"/>
                            <a:ext cx="9648"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71" name="Line 1026"/>
                        <wps:cNvCnPr/>
                        <wps:spPr bwMode="auto">
                          <a:xfrm>
                            <a:off x="849" y="1198"/>
                            <a:ext cx="9651"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72" name="Line 1027"/>
                        <wps:cNvCnPr/>
                        <wps:spPr bwMode="auto">
                          <a:xfrm>
                            <a:off x="4590" y="339"/>
                            <a:ext cx="0" cy="1101"/>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73" name="Line 1028"/>
                        <wps:cNvCnPr/>
                        <wps:spPr bwMode="auto">
                          <a:xfrm>
                            <a:off x="852" y="208"/>
                            <a:ext cx="0" cy="1503"/>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74" name="Line 1029"/>
                        <wps:cNvCnPr/>
                        <wps:spPr bwMode="auto">
                          <a:xfrm>
                            <a:off x="10504" y="208"/>
                            <a:ext cx="0" cy="138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75" name="Line 1030"/>
                        <wps:cNvCnPr/>
                        <wps:spPr bwMode="auto">
                          <a:xfrm>
                            <a:off x="5529" y="346"/>
                            <a:ext cx="0" cy="1094"/>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76" name="Line 1031"/>
                        <wps:cNvCnPr/>
                        <wps:spPr bwMode="auto">
                          <a:xfrm>
                            <a:off x="8672" y="332"/>
                            <a:ext cx="0" cy="1388"/>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77" name="Line 1032"/>
                        <wps:cNvCnPr/>
                        <wps:spPr bwMode="auto">
                          <a:xfrm>
                            <a:off x="10196" y="332"/>
                            <a:ext cx="0" cy="1168"/>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78" name="Line 1033"/>
                        <wps:cNvCnPr/>
                        <wps:spPr bwMode="auto">
                          <a:xfrm>
                            <a:off x="850" y="1365"/>
                            <a:ext cx="934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79" name="Line 1034"/>
                        <wps:cNvCnPr/>
                        <wps:spPr bwMode="auto">
                          <a:xfrm>
                            <a:off x="852" y="272"/>
                            <a:ext cx="9652" cy="0"/>
                          </a:xfrm>
                          <a:prstGeom prst="line">
                            <a:avLst/>
                          </a:prstGeom>
                          <a:noFill/>
                          <a:ln w="254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80" name="Line 1035"/>
                        <wps:cNvCnPr/>
                        <wps:spPr bwMode="auto">
                          <a:xfrm>
                            <a:off x="854" y="1611"/>
                            <a:ext cx="781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81" name="Line 1036"/>
                        <wps:cNvCnPr/>
                        <wps:spPr bwMode="auto">
                          <a:xfrm>
                            <a:off x="3144" y="76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82" name="Line 1037"/>
                        <wps:cNvCnPr/>
                        <wps:spPr bwMode="auto">
                          <a:xfrm>
                            <a:off x="4590" y="1367"/>
                            <a:ext cx="104" cy="3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83" name="Line 1038"/>
                        <wps:cNvCnPr/>
                        <wps:spPr bwMode="auto">
                          <a:xfrm>
                            <a:off x="5532" y="1367"/>
                            <a:ext cx="104" cy="3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84" name="Line 1039"/>
                        <wps:cNvCnPr/>
                        <wps:spPr bwMode="auto">
                          <a:xfrm>
                            <a:off x="8672" y="1367"/>
                            <a:ext cx="104" cy="3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85" name="Line 1040"/>
                        <wps:cNvCnPr/>
                        <wps:spPr bwMode="auto">
                          <a:xfrm>
                            <a:off x="7552" y="75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86" name="Line 1041"/>
                        <wps:cNvCnPr/>
                        <wps:spPr bwMode="auto">
                          <a:xfrm>
                            <a:off x="10196" y="136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87" name="Line 1042"/>
                        <wps:cNvCnPr/>
                        <wps:spPr bwMode="auto">
                          <a:xfrm>
                            <a:off x="8669" y="136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88" name="Line 1043"/>
                        <wps:cNvCnPr/>
                        <wps:spPr bwMode="auto">
                          <a:xfrm>
                            <a:off x="8669" y="161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89" name="Line 1044"/>
                        <wps:cNvCnPr/>
                        <wps:spPr bwMode="auto">
                          <a:xfrm>
                            <a:off x="5527" y="136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90" name="Line 1045"/>
                        <wps:cNvCnPr/>
                        <wps:spPr bwMode="auto">
                          <a:xfrm>
                            <a:off x="4587" y="136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91" name="Line 1046"/>
                        <wps:cNvCnPr/>
                        <wps:spPr bwMode="auto">
                          <a:xfrm>
                            <a:off x="3145" y="764"/>
                            <a:ext cx="0" cy="36"/>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92" name="Line 1047"/>
                        <wps:cNvCnPr/>
                        <wps:spPr bwMode="auto">
                          <a:xfrm>
                            <a:off x="4589" y="1365"/>
                            <a:ext cx="10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93" name="Line 1048"/>
                        <wps:cNvCnPr/>
                        <wps:spPr bwMode="auto">
                          <a:xfrm>
                            <a:off x="5531" y="1365"/>
                            <a:ext cx="10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94" name="Line 1049"/>
                        <wps:cNvCnPr/>
                        <wps:spPr bwMode="auto">
                          <a:xfrm>
                            <a:off x="8671" y="1365"/>
                            <a:ext cx="10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95" name="Line 1050"/>
                        <wps:cNvCnPr/>
                        <wps:spPr bwMode="auto">
                          <a:xfrm>
                            <a:off x="7553" y="760"/>
                            <a:ext cx="0" cy="37"/>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96" name="Line 1051"/>
                        <wps:cNvCnPr/>
                        <wps:spPr bwMode="auto">
                          <a:xfrm>
                            <a:off x="10197" y="1366"/>
                            <a:ext cx="0" cy="37"/>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97" name="Line 1052"/>
                        <wps:cNvCnPr/>
                        <wps:spPr bwMode="auto">
                          <a:xfrm>
                            <a:off x="8670" y="1365"/>
                            <a:ext cx="0" cy="36"/>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98" name="Line 1053"/>
                        <wps:cNvCnPr/>
                        <wps:spPr bwMode="auto">
                          <a:xfrm>
                            <a:off x="8670" y="1611"/>
                            <a:ext cx="0" cy="37"/>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99" name="Line 1054"/>
                        <wps:cNvCnPr/>
                        <wps:spPr bwMode="auto">
                          <a:xfrm>
                            <a:off x="5527" y="1365"/>
                            <a:ext cx="0" cy="36"/>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00" name="Line 1055"/>
                        <wps:cNvCnPr/>
                        <wps:spPr bwMode="auto">
                          <a:xfrm>
                            <a:off x="4588" y="1365"/>
                            <a:ext cx="0" cy="36"/>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01" name="Line 1056"/>
                        <wps:cNvCnPr/>
                        <wps:spPr bwMode="auto">
                          <a:xfrm>
                            <a:off x="1154" y="270"/>
                            <a:ext cx="0" cy="62"/>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02" name="Line 1057"/>
                        <wps:cNvCnPr/>
                        <wps:spPr bwMode="auto">
                          <a:xfrm>
                            <a:off x="1456" y="272"/>
                            <a:ext cx="0" cy="62"/>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03" name="Line 1058"/>
                        <wps:cNvCnPr/>
                        <wps:spPr bwMode="auto">
                          <a:xfrm>
                            <a:off x="1758" y="277"/>
                            <a:ext cx="0" cy="62"/>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04" name="Line 1059"/>
                        <wps:cNvCnPr/>
                        <wps:spPr bwMode="auto">
                          <a:xfrm>
                            <a:off x="2060" y="270"/>
                            <a:ext cx="0" cy="62"/>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05" name="Line 1060"/>
                        <wps:cNvCnPr/>
                        <wps:spPr bwMode="auto">
                          <a:xfrm>
                            <a:off x="2362" y="270"/>
                            <a:ext cx="0" cy="62"/>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06" name="Line 1061"/>
                        <wps:cNvCnPr/>
                        <wps:spPr bwMode="auto">
                          <a:xfrm>
                            <a:off x="2664" y="272"/>
                            <a:ext cx="0" cy="62"/>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07" name="Line 1062"/>
                        <wps:cNvCnPr/>
                        <wps:spPr bwMode="auto">
                          <a:xfrm>
                            <a:off x="2966" y="270"/>
                            <a:ext cx="0" cy="62"/>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08" name="Line 1063"/>
                        <wps:cNvCnPr/>
                        <wps:spPr bwMode="auto">
                          <a:xfrm>
                            <a:off x="3268" y="270"/>
                            <a:ext cx="0" cy="62"/>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09" name="Line 1064"/>
                        <wps:cNvCnPr/>
                        <wps:spPr bwMode="auto">
                          <a:xfrm>
                            <a:off x="3570" y="270"/>
                            <a:ext cx="0" cy="62"/>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10" name="Line 1065"/>
                        <wps:cNvCnPr/>
                        <wps:spPr bwMode="auto">
                          <a:xfrm>
                            <a:off x="3872" y="270"/>
                            <a:ext cx="0" cy="62"/>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11" name="Line 1066"/>
                        <wps:cNvCnPr/>
                        <wps:spPr bwMode="auto">
                          <a:xfrm>
                            <a:off x="4174" y="270"/>
                            <a:ext cx="0" cy="62"/>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12" name="Line 1067"/>
                        <wps:cNvCnPr/>
                        <wps:spPr bwMode="auto">
                          <a:xfrm>
                            <a:off x="4476" y="270"/>
                            <a:ext cx="0" cy="62"/>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13" name="Line 1068"/>
                        <wps:cNvCnPr/>
                        <wps:spPr bwMode="auto">
                          <a:xfrm>
                            <a:off x="4778" y="272"/>
                            <a:ext cx="0" cy="62"/>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14" name="Line 1069"/>
                        <wps:cNvCnPr/>
                        <wps:spPr bwMode="auto">
                          <a:xfrm>
                            <a:off x="5080" y="270"/>
                            <a:ext cx="0" cy="62"/>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15" name="Line 1070"/>
                        <wps:cNvCnPr/>
                        <wps:spPr bwMode="auto">
                          <a:xfrm>
                            <a:off x="5382" y="274"/>
                            <a:ext cx="0" cy="62"/>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16" name="Line 1071"/>
                        <wps:cNvCnPr/>
                        <wps:spPr bwMode="auto">
                          <a:xfrm>
                            <a:off x="5684" y="270"/>
                            <a:ext cx="0" cy="62"/>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17" name="Line 1072"/>
                        <wps:cNvCnPr/>
                        <wps:spPr bwMode="auto">
                          <a:xfrm>
                            <a:off x="5986" y="274"/>
                            <a:ext cx="0" cy="62"/>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18" name="Line 1073"/>
                        <wps:cNvCnPr/>
                        <wps:spPr bwMode="auto">
                          <a:xfrm>
                            <a:off x="6288" y="270"/>
                            <a:ext cx="0" cy="62"/>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19" name="Line 1074"/>
                        <wps:cNvCnPr/>
                        <wps:spPr bwMode="auto">
                          <a:xfrm>
                            <a:off x="6590" y="272"/>
                            <a:ext cx="0" cy="62"/>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20" name="Line 1075"/>
                        <wps:cNvCnPr/>
                        <wps:spPr bwMode="auto">
                          <a:xfrm>
                            <a:off x="6892" y="274"/>
                            <a:ext cx="0" cy="62"/>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21" name="Line 1076"/>
                        <wps:cNvCnPr/>
                        <wps:spPr bwMode="auto">
                          <a:xfrm>
                            <a:off x="7194" y="274"/>
                            <a:ext cx="0" cy="62"/>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22" name="Line 1077"/>
                        <wps:cNvCnPr/>
                        <wps:spPr bwMode="auto">
                          <a:xfrm>
                            <a:off x="7500" y="272"/>
                            <a:ext cx="0" cy="62"/>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23" name="Line 1078"/>
                        <wps:cNvCnPr/>
                        <wps:spPr bwMode="auto">
                          <a:xfrm>
                            <a:off x="7798" y="272"/>
                            <a:ext cx="0" cy="62"/>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24" name="Line 1079"/>
                        <wps:cNvCnPr/>
                        <wps:spPr bwMode="auto">
                          <a:xfrm>
                            <a:off x="8095" y="270"/>
                            <a:ext cx="0" cy="62"/>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25" name="Line 1080"/>
                        <wps:cNvCnPr/>
                        <wps:spPr bwMode="auto">
                          <a:xfrm>
                            <a:off x="8383" y="270"/>
                            <a:ext cx="0" cy="62"/>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26" name="Line 1081"/>
                        <wps:cNvCnPr/>
                        <wps:spPr bwMode="auto">
                          <a:xfrm>
                            <a:off x="8672" y="270"/>
                            <a:ext cx="0" cy="62"/>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27" name="Line 1082"/>
                        <wps:cNvCnPr/>
                        <wps:spPr bwMode="auto">
                          <a:xfrm>
                            <a:off x="8960" y="272"/>
                            <a:ext cx="0" cy="62"/>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28" name="Line 1083"/>
                        <wps:cNvCnPr/>
                        <wps:spPr bwMode="auto">
                          <a:xfrm>
                            <a:off x="9248" y="272"/>
                            <a:ext cx="0" cy="62"/>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29" name="Line 1084"/>
                        <wps:cNvCnPr/>
                        <wps:spPr bwMode="auto">
                          <a:xfrm>
                            <a:off x="9536" y="274"/>
                            <a:ext cx="0" cy="62"/>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30" name="Line 1085"/>
                        <wps:cNvCnPr/>
                        <wps:spPr bwMode="auto">
                          <a:xfrm>
                            <a:off x="9824" y="270"/>
                            <a:ext cx="0" cy="62"/>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31" name="Line 1086"/>
                        <wps:cNvCnPr/>
                        <wps:spPr bwMode="auto">
                          <a:xfrm>
                            <a:off x="10112" y="270"/>
                            <a:ext cx="0" cy="62"/>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32" name="Line 1087"/>
                        <wps:cNvCnPr/>
                        <wps:spPr bwMode="auto">
                          <a:xfrm>
                            <a:off x="10350" y="272"/>
                            <a:ext cx="0" cy="62"/>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33" name="Text Box 1088"/>
                        <wps:cNvSpPr txBox="1">
                          <a:spLocks noChangeArrowheads="1"/>
                        </wps:cNvSpPr>
                        <wps:spPr bwMode="auto">
                          <a:xfrm>
                            <a:off x="2228" y="565"/>
                            <a:ext cx="93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45C" w:rsidRDefault="00F8545C" w:rsidP="00F8545C">
                              <w:pPr>
                                <w:spacing w:line="190" w:lineRule="exact"/>
                                <w:rPr>
                                  <w:sz w:val="16"/>
                                </w:rPr>
                              </w:pPr>
                              <w:r>
                                <w:rPr>
                                  <w:rFonts w:ascii="Times New Roman" w:hAnsi="Times New Roman"/>
                                  <w:color w:val="231F20"/>
                                  <w:sz w:val="16"/>
                                  <w:u w:val="single" w:color="231F20"/>
                                </w:rPr>
                                <w:t xml:space="preserve">   </w:t>
                              </w:r>
                              <w:r>
                                <w:rPr>
                                  <w:rFonts w:ascii="Times New Roman" w:hAnsi="Times New Roman"/>
                                  <w:color w:val="231F20"/>
                                  <w:spacing w:val="8"/>
                                  <w:sz w:val="16"/>
                                  <w:u w:val="single" w:color="231F20"/>
                                </w:rPr>
                                <w:t xml:space="preserve"> </w:t>
                              </w:r>
                              <w:r>
                                <w:rPr>
                                  <w:color w:val="231F20"/>
                                  <w:w w:val="75"/>
                                  <w:sz w:val="16"/>
                                  <w:u w:val="single" w:color="231F20"/>
                                </w:rPr>
                                <w:t>26...40</w:t>
                              </w:r>
                              <w:r>
                                <w:rPr>
                                  <w:color w:val="231F20"/>
                                  <w:spacing w:val="8"/>
                                  <w:w w:val="75"/>
                                  <w:sz w:val="16"/>
                                  <w:u w:val="single" w:color="231F20"/>
                                </w:rPr>
                                <w:t xml:space="preserve"> </w:t>
                              </w:r>
                              <w:r>
                                <w:rPr>
                                  <w:color w:val="231F20"/>
                                  <w:w w:val="75"/>
                                  <w:sz w:val="16"/>
                                  <w:u w:val="single" w:color="231F20"/>
                                </w:rPr>
                                <w:t>‰</w:t>
                              </w:r>
                              <w:r>
                                <w:rPr>
                                  <w:color w:val="231F20"/>
                                  <w:spacing w:val="7"/>
                                  <w:sz w:val="16"/>
                                  <w:u w:val="single" w:color="231F20"/>
                                </w:rPr>
                                <w:t xml:space="preserve"> </w:t>
                              </w:r>
                            </w:p>
                          </w:txbxContent>
                        </wps:txbx>
                        <wps:bodyPr rot="0" vert="horz" wrap="square" lIns="0" tIns="0" rIns="0" bIns="0" anchor="t" anchorCtr="0" upright="1">
                          <a:noAutofit/>
                        </wps:bodyPr>
                      </wps:wsp>
                      <wps:wsp>
                        <wps:cNvPr id="1934" name="Text Box 1089"/>
                        <wps:cNvSpPr txBox="1">
                          <a:spLocks noChangeArrowheads="1"/>
                        </wps:cNvSpPr>
                        <wps:spPr bwMode="auto">
                          <a:xfrm>
                            <a:off x="6636" y="560"/>
                            <a:ext cx="93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45C" w:rsidRDefault="00F8545C" w:rsidP="00F8545C">
                              <w:pPr>
                                <w:spacing w:line="190" w:lineRule="exact"/>
                                <w:rPr>
                                  <w:sz w:val="16"/>
                                </w:rPr>
                              </w:pPr>
                              <w:r>
                                <w:rPr>
                                  <w:rFonts w:ascii="Times New Roman" w:hAnsi="Times New Roman"/>
                                  <w:color w:val="231F20"/>
                                  <w:sz w:val="16"/>
                                  <w:u w:val="single" w:color="231F20"/>
                                </w:rPr>
                                <w:t xml:space="preserve">   </w:t>
                              </w:r>
                              <w:r>
                                <w:rPr>
                                  <w:rFonts w:ascii="Times New Roman" w:hAnsi="Times New Roman"/>
                                  <w:color w:val="231F20"/>
                                  <w:spacing w:val="8"/>
                                  <w:sz w:val="16"/>
                                  <w:u w:val="single" w:color="231F20"/>
                                </w:rPr>
                                <w:t xml:space="preserve"> </w:t>
                              </w:r>
                              <w:r>
                                <w:rPr>
                                  <w:color w:val="231F20"/>
                                  <w:w w:val="75"/>
                                  <w:sz w:val="16"/>
                                  <w:u w:val="single" w:color="231F20"/>
                                </w:rPr>
                                <w:t>41...50</w:t>
                              </w:r>
                              <w:r>
                                <w:rPr>
                                  <w:color w:val="231F20"/>
                                  <w:spacing w:val="8"/>
                                  <w:w w:val="75"/>
                                  <w:sz w:val="16"/>
                                  <w:u w:val="single" w:color="231F20"/>
                                </w:rPr>
                                <w:t xml:space="preserve"> </w:t>
                              </w:r>
                              <w:r>
                                <w:rPr>
                                  <w:color w:val="231F20"/>
                                  <w:w w:val="75"/>
                                  <w:sz w:val="16"/>
                                  <w:u w:val="single" w:color="231F20"/>
                                </w:rPr>
                                <w:t>‰</w:t>
                              </w:r>
                              <w:r>
                                <w:rPr>
                                  <w:color w:val="231F20"/>
                                  <w:spacing w:val="7"/>
                                  <w:sz w:val="16"/>
                                  <w:u w:val="single" w:color="231F20"/>
                                </w:rPr>
                                <w:t xml:space="preserve"> </w:t>
                              </w:r>
                            </w:p>
                          </w:txbxContent>
                        </wps:txbx>
                        <wps:bodyPr rot="0" vert="horz" wrap="square" lIns="0" tIns="0" rIns="0" bIns="0" anchor="t" anchorCtr="0" upright="1">
                          <a:noAutofit/>
                        </wps:bodyPr>
                      </wps:wsp>
                      <wps:wsp>
                        <wps:cNvPr id="1935" name="Text Box 1090"/>
                        <wps:cNvSpPr txBox="1">
                          <a:spLocks noChangeArrowheads="1"/>
                        </wps:cNvSpPr>
                        <wps:spPr bwMode="auto">
                          <a:xfrm>
                            <a:off x="2409" y="1207"/>
                            <a:ext cx="47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45C" w:rsidRDefault="00F8545C" w:rsidP="00F8545C">
                              <w:pPr>
                                <w:spacing w:line="143" w:lineRule="exact"/>
                                <w:rPr>
                                  <w:sz w:val="12"/>
                                </w:rPr>
                              </w:pPr>
                              <w:r>
                                <w:rPr>
                                  <w:color w:val="231F20"/>
                                  <w:w w:val="80"/>
                                  <w:sz w:val="12"/>
                                </w:rPr>
                                <w:t>25,0...50,0</w:t>
                              </w:r>
                            </w:p>
                          </w:txbxContent>
                        </wps:txbx>
                        <wps:bodyPr rot="0" vert="horz" wrap="square" lIns="0" tIns="0" rIns="0" bIns="0" anchor="t" anchorCtr="0" upright="1">
                          <a:noAutofit/>
                        </wps:bodyPr>
                      </wps:wsp>
                      <wps:wsp>
                        <wps:cNvPr id="1936" name="Text Box 1091"/>
                        <wps:cNvSpPr txBox="1">
                          <a:spLocks noChangeArrowheads="1"/>
                        </wps:cNvSpPr>
                        <wps:spPr bwMode="auto">
                          <a:xfrm>
                            <a:off x="4922" y="1192"/>
                            <a:ext cx="238"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45C" w:rsidRDefault="00F8545C" w:rsidP="00F8545C">
                              <w:pPr>
                                <w:spacing w:line="143" w:lineRule="exact"/>
                                <w:rPr>
                                  <w:sz w:val="12"/>
                                </w:rPr>
                              </w:pPr>
                              <w:r>
                                <w:rPr>
                                  <w:color w:val="231F20"/>
                                  <w:w w:val="70"/>
                                  <w:sz w:val="12"/>
                                </w:rPr>
                                <w:t>&gt;</w:t>
                              </w:r>
                              <w:r>
                                <w:rPr>
                                  <w:color w:val="231F20"/>
                                  <w:spacing w:val="8"/>
                                  <w:w w:val="70"/>
                                  <w:sz w:val="12"/>
                                </w:rPr>
                                <w:t xml:space="preserve"> </w:t>
                              </w:r>
                              <w:r>
                                <w:rPr>
                                  <w:color w:val="231F20"/>
                                  <w:w w:val="70"/>
                                  <w:sz w:val="12"/>
                                </w:rPr>
                                <w:t>1,8</w:t>
                              </w:r>
                            </w:p>
                          </w:txbxContent>
                        </wps:txbx>
                        <wps:bodyPr rot="0" vert="horz" wrap="square" lIns="0" tIns="0" rIns="0" bIns="0" anchor="t" anchorCtr="0" upright="1">
                          <a:noAutofit/>
                        </wps:bodyPr>
                      </wps:wsp>
                      <wps:wsp>
                        <wps:cNvPr id="1937" name="Text Box 1092"/>
                        <wps:cNvSpPr txBox="1">
                          <a:spLocks noChangeArrowheads="1"/>
                        </wps:cNvSpPr>
                        <wps:spPr bwMode="auto">
                          <a:xfrm>
                            <a:off x="6859" y="1207"/>
                            <a:ext cx="47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45C" w:rsidRDefault="00F8545C" w:rsidP="00F8545C">
                              <w:pPr>
                                <w:spacing w:line="143" w:lineRule="exact"/>
                                <w:rPr>
                                  <w:sz w:val="12"/>
                                </w:rPr>
                              </w:pPr>
                              <w:r>
                                <w:rPr>
                                  <w:color w:val="231F20"/>
                                  <w:w w:val="80"/>
                                  <w:sz w:val="12"/>
                                </w:rPr>
                                <w:t>20,0...24,0</w:t>
                              </w:r>
                            </w:p>
                          </w:txbxContent>
                        </wps:txbx>
                        <wps:bodyPr rot="0" vert="horz" wrap="square" lIns="0" tIns="0" rIns="0" bIns="0" anchor="t" anchorCtr="0" upright="1">
                          <a:noAutofit/>
                        </wps:bodyPr>
                      </wps:wsp>
                      <wps:wsp>
                        <wps:cNvPr id="1938" name="Text Box 1093"/>
                        <wps:cNvSpPr txBox="1">
                          <a:spLocks noChangeArrowheads="1"/>
                        </wps:cNvSpPr>
                        <wps:spPr bwMode="auto">
                          <a:xfrm>
                            <a:off x="9323" y="1194"/>
                            <a:ext cx="238"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45C" w:rsidRDefault="00F8545C" w:rsidP="00F8545C">
                              <w:pPr>
                                <w:spacing w:line="143" w:lineRule="exact"/>
                                <w:rPr>
                                  <w:sz w:val="12"/>
                                </w:rPr>
                              </w:pPr>
                              <w:r>
                                <w:rPr>
                                  <w:color w:val="231F20"/>
                                  <w:w w:val="70"/>
                                  <w:sz w:val="12"/>
                                </w:rPr>
                                <w:t>&gt;</w:t>
                              </w:r>
                              <w:r>
                                <w:rPr>
                                  <w:color w:val="231F20"/>
                                  <w:spacing w:val="8"/>
                                  <w:w w:val="70"/>
                                  <w:sz w:val="12"/>
                                </w:rPr>
                                <w:t xml:space="preserve"> </w:t>
                              </w:r>
                              <w:r>
                                <w:rPr>
                                  <w:color w:val="231F20"/>
                                  <w:w w:val="70"/>
                                  <w:sz w:val="12"/>
                                </w:rPr>
                                <w:t>5,0</w:t>
                              </w:r>
                            </w:p>
                          </w:txbxContent>
                        </wps:txbx>
                        <wps:bodyPr rot="0" vert="horz" wrap="square" lIns="0" tIns="0" rIns="0" bIns="0" anchor="t" anchorCtr="0" upright="1">
                          <a:noAutofit/>
                        </wps:bodyPr>
                      </wps:wsp>
                      <wps:wsp>
                        <wps:cNvPr id="1939" name="Text Box 1094"/>
                        <wps:cNvSpPr txBox="1">
                          <a:spLocks noChangeArrowheads="1"/>
                        </wps:cNvSpPr>
                        <wps:spPr bwMode="auto">
                          <a:xfrm>
                            <a:off x="5308" y="1468"/>
                            <a:ext cx="47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45C" w:rsidRDefault="00F8545C" w:rsidP="00F8545C">
                              <w:pPr>
                                <w:spacing w:line="143" w:lineRule="exact"/>
                                <w:rPr>
                                  <w:sz w:val="12"/>
                                </w:rPr>
                              </w:pPr>
                              <w:r>
                                <w:rPr>
                                  <w:color w:val="231F20"/>
                                  <w:w w:val="80"/>
                                  <w:sz w:val="12"/>
                                </w:rPr>
                                <w:t>70,0...90,0</w:t>
                              </w:r>
                            </w:p>
                          </w:txbxContent>
                        </wps:txbx>
                        <wps:bodyPr rot="0" vert="horz" wrap="square" lIns="0" tIns="0" rIns="0" bIns="0" anchor="t" anchorCtr="0" upright="1">
                          <a:noAutofit/>
                        </wps:bodyPr>
                      </wps:wsp>
                    </wpg:wgp>
                  </a:graphicData>
                </a:graphic>
              </wp:inline>
            </w:drawing>
          </mc:Choice>
          <mc:Fallback>
            <w:pict>
              <v:group w14:anchorId="7DF6A7C6" id="Группа 1869" o:spid="_x0000_s1026" style="width:482.9pt;height:75.6pt;mso-position-horizontal-relative:char;mso-position-vertical-relative:line" coordorigin="849,208" coordsize="9658,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">
                <v:line id="Line 1025" o:spid="_x0000_s1027" style="position:absolute;visibility:visible;mso-wrap-style:square" from="852,339" to="10500,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" strokecolor="#231f20"/>
                <v:line id="Line 1026" o:spid="_x0000_s1028" style="position:absolute;visibility:visible;mso-wrap-style:square" from="849,1198" to="10500,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" strokecolor="#231f20"/>
                <v:line id="Line 1027" o:spid="_x0000_s1029" style="position:absolute;visibility:visible;mso-wrap-style:square" from="4590,339" to="459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" strokecolor="#231f20" strokeweight=".25pt"/>
                <v:line id="Line 1028" o:spid="_x0000_s1030" style="position:absolute;visibility:visible;mso-wrap-style:square" from="852,208" to="85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" strokecolor="#231f20" strokeweight=".25pt"/>
                <v:line id="Line 1029" o:spid="_x0000_s1031" style="position:absolute;visibility:visible;mso-wrap-style:square" from="10504,208" to="10504,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" strokecolor="#231f20" strokeweight=".25pt"/>
                <v:line id="Line 1030" o:spid="_x0000_s1032" style="position:absolute;visibility:visible;mso-wrap-style:square" from="5529,346" to="5529,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" strokecolor="#231f20" strokeweight=".25pt"/>
                <v:line id="Line 1031" o:spid="_x0000_s1033" style="position:absolute;visibility:visible;mso-wrap-style:square" from="8672,332" to="8672,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" strokecolor="#231f20" strokeweight=".25pt"/>
                <v:line id="Line 1032" o:spid="_x0000_s1034" style="position:absolute;visibility:visible;mso-wrap-style:square" from="10196,332" to="10196,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" strokecolor="#231f20" strokeweight=".25pt"/>
                <v:line id="Line 1033" o:spid="_x0000_s1035" style="position:absolute;visibility:visible;mso-wrap-style:square" from="850,1365" to="10198,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" strokecolor="#231f20" strokeweight=".5pt"/>
                <v:line id="Line 1034" o:spid="_x0000_s1036" style="position:absolute;visibility:visible;mso-wrap-style:square" from="852,272" to="10504,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" strokecolor="#231f20" strokeweight=".2pt"/>
                <v:line id="Line 1035" o:spid="_x0000_s1037" style="position:absolute;visibility:visible;mso-wrap-style:square" from="854,1611" to="8669,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" strokecolor="#231f20" strokeweight=".5pt"/>
                <v:line id="Line 1036" o:spid="_x0000_s1038" style="position:absolute;visibility:visible;mso-wrap-style:square" from="3144,762" to="31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" strokecolor="#231f20" strokeweight=".5pt"/>
                <v:line id="Line 1037" o:spid="_x0000_s1039" style="position:absolute;visibility:visible;mso-wrap-style:square" from="4590,1367" to="4694,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" strokecolor="#231f20" strokeweight=".5pt"/>
                <v:line id="Line 1038" o:spid="_x0000_s1040" style="position:absolute;visibility:visible;mso-wrap-style:square" from="5532,1367" to="5636,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" strokecolor="#231f20" strokeweight=".5pt"/>
                <v:line id="Line 1039" o:spid="_x0000_s1041" style="position:absolute;visibility:visible;mso-wrap-style:square" from="8672,1367" to="8776,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" strokecolor="#231f20" strokeweight=".5pt"/>
                <v:line id="Line 1040" o:spid="_x0000_s1042" style="position:absolute;visibility:visible;mso-wrap-style:square" from="7552,759" to="755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" strokecolor="#231f20" strokeweight=".5pt"/>
                <v:line id="Line 1041" o:spid="_x0000_s1043" style="position:absolute;visibility:visible;mso-wrap-style:square" from="10196,1365" to="10196,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" strokecolor="#231f20" strokeweight=".5pt"/>
                <v:line id="Line 1042" o:spid="_x0000_s1044" style="position:absolute;visibility:visible;mso-wrap-style:square" from="8669,1363" to="8669,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" strokecolor="#231f20" strokeweight=".5pt"/>
                <v:line id="Line 1043" o:spid="_x0000_s1045" style="position:absolute;visibility:visible;mso-wrap-style:square" from="8669,1610" to="8669,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" strokecolor="#231f20" strokeweight=".5pt"/>
                <v:line id="Line 1044" o:spid="_x0000_s1046" style="position:absolute;visibility:visible;mso-wrap-style:square" from="5527,1363" to="5527,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" strokecolor="#231f20" strokeweight=".5pt"/>
                <v:line id="Line 1045" o:spid="_x0000_s1047" style="position:absolute;visibility:visible;mso-wrap-style:square" from="4587,1363" to="4587,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" strokecolor="#231f20" strokeweight=".5pt"/>
                <v:line id="Line 1046" o:spid="_x0000_s1048" style="position:absolute;visibility:visible;mso-wrap-style:square" from="3145,764" to="314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" strokecolor="#231f20" strokeweight=".5pt"/>
                <v:line id="Line 1047" o:spid="_x0000_s1049" style="position:absolute;visibility:visible;mso-wrap-style:square" from="4589,1365" to="4692,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" strokecolor="#231f20" strokeweight=".5pt"/>
                <v:line id="Line 1048" o:spid="_x0000_s1050" style="position:absolute;visibility:visible;mso-wrap-style:square" from="5531,1365" to="5634,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" strokecolor="#231f20" strokeweight=".5pt"/>
                <v:line id="Line 1049" o:spid="_x0000_s1051" style="position:absolute;visibility:visible;mso-wrap-style:square" from="8671,1365" to="8774,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" strokecolor="#231f20" strokeweight=".5pt"/>
                <v:line id="Line 1050" o:spid="_x0000_s1052" style="position:absolute;visibility:visible;mso-wrap-style:square" from="7553,760" to="755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" strokecolor="#231f20" strokeweight=".5pt"/>
                <v:line id="Line 1051" o:spid="_x0000_s1053" style="position:absolute;visibility:visible;mso-wrap-style:square" from="10197,1366" to="10197,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" strokecolor="#231f20" strokeweight=".5pt"/>
                <v:line id="Line 1052" o:spid="_x0000_s1054" style="position:absolute;visibility:visible;mso-wrap-style:square" from="8670,1365" to="8670,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" strokecolor="#231f20" strokeweight=".5pt"/>
                <v:line id="Line 1053" o:spid="_x0000_s1055" style="position:absolute;visibility:visible;mso-wrap-style:square" from="8670,1611" to="8670,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" strokecolor="#231f20" strokeweight=".5pt"/>
                <v:line id="Line 1054" o:spid="_x0000_s1056" style="position:absolute;visibility:visible;mso-wrap-style:square" from="5527,1365" to="5527,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" strokecolor="#231f20" strokeweight=".5pt"/>
                <v:line id="Line 1055" o:spid="_x0000_s1057" style="position:absolute;visibility:visible;mso-wrap-style:square" from="4588,1365" to="4588,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" strokecolor="#231f20" strokeweight=".5pt"/>
                <v:line id="Line 1056" o:spid="_x0000_s1058" style="position:absolute;visibility:visible;mso-wrap-style:square" from="1154,270" to="115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" strokecolor="#231f20" strokeweight=".25pt"/>
                <v:line id="Line 1057" o:spid="_x0000_s1059" style="position:absolute;visibility:visible;mso-wrap-style:square" from="1456,272" to="1456,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" strokecolor="#231f20" strokeweight=".25pt"/>
                <v:line id="Line 1058" o:spid="_x0000_s1060" style="position:absolute;visibility:visible;mso-wrap-style:square" from="1758,277" to="175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" strokecolor="#231f20" strokeweight=".25pt"/>
                <v:line id="Line 1059" o:spid="_x0000_s1061" style="position:absolute;visibility:visible;mso-wrap-style:square" from="2060,270" to="2060,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" strokecolor="#231f20" strokeweight=".25pt"/>
                <v:line id="Line 1060" o:spid="_x0000_s1062" style="position:absolute;visibility:visible;mso-wrap-style:square" from="2362,270" to="2362,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" strokecolor="#231f20" strokeweight=".25pt"/>
                <v:line id="Line 1061" o:spid="_x0000_s1063" style="position:absolute;visibility:visible;mso-wrap-style:square" from="2664,272" to="2664,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" strokecolor="#231f20" strokeweight=".25pt"/>
                <v:line id="Line 1062" o:spid="_x0000_s1064" style="position:absolute;visibility:visible;mso-wrap-style:square" from="2966,270" to="2966,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" strokecolor="#231f20" strokeweight=".25pt"/>
                <v:line id="Line 1063" o:spid="_x0000_s1065" style="position:absolute;visibility:visible;mso-wrap-style:square" from="3268,270" to="326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" strokecolor="#231f20" strokeweight=".25pt"/>
                <v:line id="Line 1064" o:spid="_x0000_s1066" style="position:absolute;visibility:visible;mso-wrap-style:square" from="3570,270" to="3570,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" strokecolor="#231f20" strokeweight=".25pt"/>
                <v:line id="Line 1065" o:spid="_x0000_s1067" style="position:absolute;visibility:visible;mso-wrap-style:square" from="3872,270" to="3872,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" strokecolor="#231f20" strokeweight=".25pt"/>
                <v:line id="Line 1066" o:spid="_x0000_s1068" style="position:absolute;visibility:visible;mso-wrap-style:square" from="4174,270" to="417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" strokecolor="#231f20" strokeweight=".25pt"/>
                <v:line id="Line 1067" o:spid="_x0000_s1069" style="position:absolute;visibility:visible;mso-wrap-style:square" from="4476,270" to="4476,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" strokecolor="#231f20" strokeweight=".25pt"/>
                <v:line id="Line 1068" o:spid="_x0000_s1070" style="position:absolute;visibility:visible;mso-wrap-style:square" from="4778,272" to="477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" strokecolor="#231f20" strokeweight=".25pt"/>
                <v:line id="Line 1069" o:spid="_x0000_s1071" style="position:absolute;visibility:visible;mso-wrap-style:square" from="5080,270" to="5080,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" strokecolor="#231f20" strokeweight=".25pt"/>
                <v:line id="Line 1070" o:spid="_x0000_s1072" style="position:absolute;visibility:visible;mso-wrap-style:square" from="5382,274" to="538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" strokecolor="#231f20" strokeweight=".25pt"/>
                <v:line id="Line 1071" o:spid="_x0000_s1073" style="position:absolute;visibility:visible;mso-wrap-style:square" from="5684,270" to="568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" strokecolor="#231f20" strokeweight=".25pt"/>
                <v:line id="Line 1072" o:spid="_x0000_s1074" style="position:absolute;visibility:visible;mso-wrap-style:square" from="5986,274" to="598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" strokecolor="#231f20" strokeweight=".25pt"/>
                <v:line id="Line 1073" o:spid="_x0000_s1075" style="position:absolute;visibility:visible;mso-wrap-style:square" from="6288,270" to="628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" strokecolor="#231f20" strokeweight=".25pt"/>
                <v:line id="Line 1074" o:spid="_x0000_s1076" style="position:absolute;visibility:visible;mso-wrap-style:square" from="6590,272" to="659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" strokecolor="#231f20" strokeweight=".25pt"/>
                <v:line id="Line 1075" o:spid="_x0000_s1077" style="position:absolute;visibility:visible;mso-wrap-style:square" from="6892,274" to="689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" strokecolor="#231f20" strokeweight=".25pt"/>
                <v:line id="Line 1076" o:spid="_x0000_s1078" style="position:absolute;visibility:visible;mso-wrap-style:square" from="7194,274" to="7194,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" strokecolor="#231f20" strokeweight=".25pt"/>
                <v:line id="Line 1077" o:spid="_x0000_s1079" style="position:absolute;visibility:visible;mso-wrap-style:square" from="7500,272" to="750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" strokecolor="#231f20" strokeweight=".25pt"/>
                <v:line id="Line 1078" o:spid="_x0000_s1080" style="position:absolute;visibility:visible;mso-wrap-style:square" from="7798,272" to="779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" strokecolor="#231f20" strokeweight=".25pt"/>
                <v:line id="Line 1079" o:spid="_x0000_s1081" style="position:absolute;visibility:visible;mso-wrap-style:square" from="8095,270" to="8095,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" strokecolor="#231f20" strokeweight=".25pt"/>
                <v:line id="Line 1080" o:spid="_x0000_s1082" style="position:absolute;visibility:visible;mso-wrap-style:square" from="8383,270" to="838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" strokecolor="#231f20" strokeweight=".25pt"/>
                <v:line id="Line 1081" o:spid="_x0000_s1083" style="position:absolute;visibility:visible;mso-wrap-style:square" from="8672,270" to="8672,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" strokecolor="#231f20" strokeweight=".25pt"/>
                <v:line id="Line 1082" o:spid="_x0000_s1084" style="position:absolute;visibility:visible;mso-wrap-style:square" from="8960,272" to="896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" strokecolor="#231f20" strokeweight=".25pt"/>
                <v:line id="Line 1083" o:spid="_x0000_s1085" style="position:absolute;visibility:visible;mso-wrap-style:square" from="9248,272" to="924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" strokecolor="#231f20" strokeweight=".25pt"/>
                <v:line id="Line 1084" o:spid="_x0000_s1086" style="position:absolute;visibility:visible;mso-wrap-style:square" from="9536,274" to="953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" strokecolor="#231f20" strokeweight=".25pt"/>
                <v:line id="Line 1085" o:spid="_x0000_s1087" style="position:absolute;visibility:visible;mso-wrap-style:square" from="9824,270" to="982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" strokecolor="#231f20" strokeweight=".25pt"/>
                <v:line id="Line 1086" o:spid="_x0000_s1088" style="position:absolute;visibility:visible;mso-wrap-style:square" from="10112,270" to="10112,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" strokecolor="#231f20" strokeweight=".25pt"/>
                <v:line id="Line 1087" o:spid="_x0000_s1089" style="position:absolute;visibility:visible;mso-wrap-style:square" from="10350,272" to="1035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" strokecolor="#231f20" strokeweight=".25pt"/>
                <v:shapetype id="_x0000_t202" coordsize="21600,21600" o:spt="202" path="m,l,21600r21600,l21600,xe">
                  <v:stroke joinstyle="miter"/>
                  <v:path gradientshapeok="t" o:connecttype="rect"/>
                </v:shapetype>
                <v:shape id="Text Box 1088" o:spid="_x0000_s1090" type="#_x0000_t202" style="position:absolute;left:2228;top:565;width:939;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" filled="f" stroked="f">
                  <v:textbox inset="0,0,0,0">
                    <w:txbxContent>
                      <w:p w:rsidR="00F8545C" w:rsidRDefault="00F8545C" w:rsidP="00F8545C">
                        <w:pPr>
                          <w:spacing w:line="190" w:lineRule="exact"/>
                          <w:rPr>
                            <w:sz w:val="16"/>
                          </w:rPr>
                        </w:pPr>
                        <w:r>
                          <w:rPr>
                            <w:rFonts w:ascii="Times New Roman" w:hAnsi="Times New Roman"/>
                            <w:color w:val="231F20"/>
                            <w:sz w:val="16"/>
                            <w:u w:val="single" w:color="231F20"/>
                          </w:rPr>
                          <w:t xml:space="preserve">   </w:t>
                        </w:r>
                        <w:r>
                          <w:rPr>
                            <w:rFonts w:ascii="Times New Roman" w:hAnsi="Times New Roman"/>
                            <w:color w:val="231F20"/>
                            <w:spacing w:val="8"/>
                            <w:sz w:val="16"/>
                            <w:u w:val="single" w:color="231F20"/>
                          </w:rPr>
                          <w:t xml:space="preserve"> </w:t>
                        </w:r>
                        <w:r>
                          <w:rPr>
                            <w:color w:val="231F20"/>
                            <w:w w:val="75"/>
                            <w:sz w:val="16"/>
                            <w:u w:val="single" w:color="231F20"/>
                          </w:rPr>
                          <w:t>26...40</w:t>
                        </w:r>
                        <w:r>
                          <w:rPr>
                            <w:color w:val="231F20"/>
                            <w:spacing w:val="8"/>
                            <w:w w:val="75"/>
                            <w:sz w:val="16"/>
                            <w:u w:val="single" w:color="231F20"/>
                          </w:rPr>
                          <w:t xml:space="preserve"> </w:t>
                        </w:r>
                        <w:r>
                          <w:rPr>
                            <w:color w:val="231F20"/>
                            <w:w w:val="75"/>
                            <w:sz w:val="16"/>
                            <w:u w:val="single" w:color="231F20"/>
                          </w:rPr>
                          <w:t>‰</w:t>
                        </w:r>
                        <w:r>
                          <w:rPr>
                            <w:color w:val="231F20"/>
                            <w:spacing w:val="7"/>
                            <w:sz w:val="16"/>
                            <w:u w:val="single" w:color="231F20"/>
                          </w:rPr>
                          <w:t xml:space="preserve"> </w:t>
                        </w:r>
                      </w:p>
                    </w:txbxContent>
                  </v:textbox>
                </v:shape>
                <v:shape id="Text Box 1089" o:spid="_x0000_s1091" type="#_x0000_t202" style="position:absolute;left:6636;top:560;width:939;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" filled="f" stroked="f">
                  <v:textbox inset="0,0,0,0">
                    <w:txbxContent>
                      <w:p w:rsidR="00F8545C" w:rsidRDefault="00F8545C" w:rsidP="00F8545C">
                        <w:pPr>
                          <w:spacing w:line="190" w:lineRule="exact"/>
                          <w:rPr>
                            <w:sz w:val="16"/>
                          </w:rPr>
                        </w:pPr>
                        <w:r>
                          <w:rPr>
                            <w:rFonts w:ascii="Times New Roman" w:hAnsi="Times New Roman"/>
                            <w:color w:val="231F20"/>
                            <w:sz w:val="16"/>
                            <w:u w:val="single" w:color="231F20"/>
                          </w:rPr>
                          <w:t xml:space="preserve">   </w:t>
                        </w:r>
                        <w:r>
                          <w:rPr>
                            <w:rFonts w:ascii="Times New Roman" w:hAnsi="Times New Roman"/>
                            <w:color w:val="231F20"/>
                            <w:spacing w:val="8"/>
                            <w:sz w:val="16"/>
                            <w:u w:val="single" w:color="231F20"/>
                          </w:rPr>
                          <w:t xml:space="preserve"> </w:t>
                        </w:r>
                        <w:r>
                          <w:rPr>
                            <w:color w:val="231F20"/>
                            <w:w w:val="75"/>
                            <w:sz w:val="16"/>
                            <w:u w:val="single" w:color="231F20"/>
                          </w:rPr>
                          <w:t>41...50</w:t>
                        </w:r>
                        <w:r>
                          <w:rPr>
                            <w:color w:val="231F20"/>
                            <w:spacing w:val="8"/>
                            <w:w w:val="75"/>
                            <w:sz w:val="16"/>
                            <w:u w:val="single" w:color="231F20"/>
                          </w:rPr>
                          <w:t xml:space="preserve"> </w:t>
                        </w:r>
                        <w:r>
                          <w:rPr>
                            <w:color w:val="231F20"/>
                            <w:w w:val="75"/>
                            <w:sz w:val="16"/>
                            <w:u w:val="single" w:color="231F20"/>
                          </w:rPr>
                          <w:t>‰</w:t>
                        </w:r>
                        <w:r>
                          <w:rPr>
                            <w:color w:val="231F20"/>
                            <w:spacing w:val="7"/>
                            <w:sz w:val="16"/>
                            <w:u w:val="single" w:color="231F20"/>
                          </w:rPr>
                          <w:t xml:space="preserve"> </w:t>
                        </w:r>
                      </w:p>
                    </w:txbxContent>
                  </v:textbox>
                </v:shape>
                <v:shape id="Text Box 1090" o:spid="_x0000_s1092" type="#_x0000_t202" style="position:absolute;left:2409;top:1207;width:474;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" filled="f" stroked="f">
                  <v:textbox inset="0,0,0,0">
                    <w:txbxContent>
                      <w:p w:rsidR="00F8545C" w:rsidRDefault="00F8545C" w:rsidP="00F8545C">
                        <w:pPr>
                          <w:spacing w:line="143" w:lineRule="exact"/>
                          <w:rPr>
                            <w:sz w:val="12"/>
                          </w:rPr>
                        </w:pPr>
                        <w:r>
                          <w:rPr>
                            <w:color w:val="231F20"/>
                            <w:w w:val="80"/>
                            <w:sz w:val="12"/>
                          </w:rPr>
                          <w:t>25,0...50,0</w:t>
                        </w:r>
                      </w:p>
                    </w:txbxContent>
                  </v:textbox>
                </v:shape>
                <v:shape id="Text Box 1091" o:spid="_x0000_s1093" type="#_x0000_t202" style="position:absolute;left:4922;top:1192;width:238;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" filled="f" stroked="f">
                  <v:textbox inset="0,0,0,0">
                    <w:txbxContent>
                      <w:p w:rsidR="00F8545C" w:rsidRDefault="00F8545C" w:rsidP="00F8545C">
                        <w:pPr>
                          <w:spacing w:line="143" w:lineRule="exact"/>
                          <w:rPr>
                            <w:sz w:val="12"/>
                          </w:rPr>
                        </w:pPr>
                        <w:r>
                          <w:rPr>
                            <w:color w:val="231F20"/>
                            <w:w w:val="70"/>
                            <w:sz w:val="12"/>
                          </w:rPr>
                          <w:t>&gt;</w:t>
                        </w:r>
                        <w:r>
                          <w:rPr>
                            <w:color w:val="231F20"/>
                            <w:spacing w:val="8"/>
                            <w:w w:val="70"/>
                            <w:sz w:val="12"/>
                          </w:rPr>
                          <w:t xml:space="preserve"> </w:t>
                        </w:r>
                        <w:r>
                          <w:rPr>
                            <w:color w:val="231F20"/>
                            <w:w w:val="70"/>
                            <w:sz w:val="12"/>
                          </w:rPr>
                          <w:t>1,8</w:t>
                        </w:r>
                      </w:p>
                    </w:txbxContent>
                  </v:textbox>
                </v:shape>
                <v:shape id="Text Box 1092" o:spid="_x0000_s1094" type="#_x0000_t202" style="position:absolute;left:6859;top:1207;width:475;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" filled="f" stroked="f">
                  <v:textbox inset="0,0,0,0">
                    <w:txbxContent>
                      <w:p w:rsidR="00F8545C" w:rsidRDefault="00F8545C" w:rsidP="00F8545C">
                        <w:pPr>
                          <w:spacing w:line="143" w:lineRule="exact"/>
                          <w:rPr>
                            <w:sz w:val="12"/>
                          </w:rPr>
                        </w:pPr>
                        <w:r>
                          <w:rPr>
                            <w:color w:val="231F20"/>
                            <w:w w:val="80"/>
                            <w:sz w:val="12"/>
                          </w:rPr>
                          <w:t>20,0...24,0</w:t>
                        </w:r>
                      </w:p>
                    </w:txbxContent>
                  </v:textbox>
                </v:shape>
                <v:shape id="Text Box 1093" o:spid="_x0000_s1095" type="#_x0000_t202" style="position:absolute;left:9323;top:1194;width:238;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" filled="f" stroked="f">
                  <v:textbox inset="0,0,0,0">
                    <w:txbxContent>
                      <w:p w:rsidR="00F8545C" w:rsidRDefault="00F8545C" w:rsidP="00F8545C">
                        <w:pPr>
                          <w:spacing w:line="143" w:lineRule="exact"/>
                          <w:rPr>
                            <w:sz w:val="12"/>
                          </w:rPr>
                        </w:pPr>
                        <w:r>
                          <w:rPr>
                            <w:color w:val="231F20"/>
                            <w:w w:val="70"/>
                            <w:sz w:val="12"/>
                          </w:rPr>
                          <w:t>&gt;</w:t>
                        </w:r>
                        <w:r>
                          <w:rPr>
                            <w:color w:val="231F20"/>
                            <w:spacing w:val="8"/>
                            <w:w w:val="70"/>
                            <w:sz w:val="12"/>
                          </w:rPr>
                          <w:t xml:space="preserve"> </w:t>
                        </w:r>
                        <w:r>
                          <w:rPr>
                            <w:color w:val="231F20"/>
                            <w:w w:val="70"/>
                            <w:sz w:val="12"/>
                          </w:rPr>
                          <w:t>5,0</w:t>
                        </w:r>
                      </w:p>
                    </w:txbxContent>
                  </v:textbox>
                </v:shape>
                <v:shape id="Text Box 1094" o:spid="_x0000_s1096" type="#_x0000_t202" style="position:absolute;left:5308;top:1468;width:474;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" filled="f" stroked="f">
                  <v:textbox inset="0,0,0,0">
                    <w:txbxContent>
                      <w:p w:rsidR="00F8545C" w:rsidRDefault="00F8545C" w:rsidP="00F8545C">
                        <w:pPr>
                          <w:spacing w:line="143" w:lineRule="exact"/>
                          <w:rPr>
                            <w:sz w:val="12"/>
                          </w:rPr>
                        </w:pPr>
                        <w:r>
                          <w:rPr>
                            <w:color w:val="231F20"/>
                            <w:w w:val="80"/>
                            <w:sz w:val="12"/>
                          </w:rPr>
                          <w:t>70,0...90,0</w:t>
                        </w:r>
                      </w:p>
                    </w:txbxContent>
                  </v:textbox>
                </v:shape>
                <w10:anchorlock/>
              </v:group>
            </w:pict>
          </mc:Fallback>
        </mc:AlternateConten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AA1C9A">
        <w:rPr>
          <w:rFonts w:ascii="Arial" w:hAnsi="Arial" w:cs="Arial"/>
          <w:sz w:val="24"/>
        </w:rPr>
        <w:t>Поперечный уклон тротуара или пешеходной дорожки не рекомендуется устанавливать более (рисунок: максимально допустимые значения поперечного уклона):</w:t>
      </w:r>
    </w:p>
    <w:p w:rsidR="00F8545C" w:rsidRDefault="00F8545C" w:rsidP="00F8545C">
      <w:pPr>
        <w:ind w:right="-664"/>
        <w:rPr>
          <w:rFonts w:ascii="Arial" w:hAnsi="Arial" w:cs="Arial"/>
          <w:sz w:val="24"/>
        </w:rPr>
      </w:pPr>
      <w:r>
        <w:rPr>
          <w:noProof/>
          <w:lang w:eastAsia="ru-RU"/>
        </w:rPr>
        <w:drawing>
          <wp:inline distT="0" distB="0" distL="0" distR="0" wp14:anchorId="6628BB07" wp14:editId="439BE8DD">
            <wp:extent cx="1649900" cy="1836039"/>
            <wp:effectExtent l="0" t="0" r="7620" b="0"/>
            <wp:docPr id="1940" name="image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455.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49900" cy="1836039"/>
                    </a:xfrm>
                    <a:prstGeom prst="rect">
                      <a:avLst/>
                    </a:prstGeom>
                  </pic:spPr>
                </pic:pic>
              </a:graphicData>
            </a:graphic>
          </wp:inline>
        </w:drawing>
      </w:r>
    </w:p>
    <w:p w:rsidR="00F8545C" w:rsidRDefault="00F8545C" w:rsidP="00F8545C">
      <w:pPr>
        <w:ind w:right="-664"/>
        <w:rPr>
          <w:rFonts w:ascii="Arial" w:hAnsi="Arial" w:cs="Arial"/>
          <w:sz w:val="24"/>
        </w:rPr>
      </w:pPr>
    </w:p>
    <w:p w:rsidR="00F8545C" w:rsidRPr="00AA1C9A" w:rsidRDefault="00F8545C" w:rsidP="00F8545C">
      <w:pPr>
        <w:ind w:right="-664"/>
        <w:rPr>
          <w:rFonts w:ascii="Arial" w:hAnsi="Arial" w:cs="Arial"/>
          <w:sz w:val="24"/>
        </w:rPr>
      </w:pPr>
      <w:r w:rsidRPr="00AA1C9A">
        <w:rPr>
          <w:rFonts w:ascii="Arial" w:hAnsi="Arial" w:cs="Arial"/>
          <w:sz w:val="24"/>
        </w:rPr>
        <w:t>Для комфортных и нормальных условий – 10‰; - для стесненных условий – 20‰. Ступени и лестницы следует оборудовать с учетом требований СП 59.13330.2020.</w:t>
      </w:r>
    </w:p>
    <w:p w:rsidR="00F8545C" w:rsidRPr="00AA1C9A" w:rsidRDefault="00F8545C" w:rsidP="00F8545C">
      <w:pPr>
        <w:ind w:right="-664"/>
        <w:rPr>
          <w:rFonts w:ascii="Arial" w:hAnsi="Arial" w:cs="Arial"/>
          <w:sz w:val="24"/>
        </w:rPr>
      </w:pPr>
    </w:p>
    <w:p w:rsidR="00F8545C" w:rsidRPr="00AA1C9A" w:rsidRDefault="00F8545C" w:rsidP="00F8545C">
      <w:pPr>
        <w:ind w:right="-664"/>
        <w:rPr>
          <w:rFonts w:ascii="Arial" w:hAnsi="Arial" w:cs="Arial"/>
          <w:sz w:val="24"/>
        </w:rPr>
      </w:pPr>
      <w:r w:rsidRPr="00AA1C9A">
        <w:rPr>
          <w:rFonts w:ascii="Arial" w:hAnsi="Arial" w:cs="Arial"/>
          <w:sz w:val="24"/>
        </w:rPr>
        <w:t>Отдельные ступени (в том числе бортовые камни) и лестницы целесообразно применять на маршрутах движения слепых и слабовидящих людей, людей, использующих индивидуальные опоры (кроме опор на колесах), а также людей, не имеющих физических ограничений.</w:t>
      </w:r>
    </w:p>
    <w:p w:rsidR="00F8545C" w:rsidRPr="00AA1C9A" w:rsidRDefault="00F8545C" w:rsidP="00F8545C">
      <w:pPr>
        <w:ind w:right="-664"/>
        <w:rPr>
          <w:rFonts w:ascii="Arial" w:hAnsi="Arial" w:cs="Arial"/>
          <w:sz w:val="24"/>
        </w:rPr>
      </w:pPr>
    </w:p>
    <w:p w:rsidR="00F8545C" w:rsidRDefault="00F8545C" w:rsidP="00F8545C">
      <w:pPr>
        <w:ind w:right="-664"/>
        <w:rPr>
          <w:rFonts w:ascii="Arial" w:hAnsi="Arial" w:cs="Arial"/>
          <w:sz w:val="24"/>
        </w:rPr>
      </w:pPr>
      <w:r w:rsidRPr="00AA1C9A">
        <w:rPr>
          <w:rFonts w:ascii="Arial" w:hAnsi="Arial" w:cs="Arial"/>
          <w:sz w:val="24"/>
        </w:rPr>
        <w:t>Резкие перепады высот пешеходных путей, в том числе высота отдельных ступеней и ступеней лестниц, принимаются не более 0,12 м. – для комфортных условий движения и 0,13…0,15 м. – для прочих условий движения. В местах применения бортового камня его верхняя поверхность выполняется в одном уровне с поверхностью пешеходного пути.</w:t>
      </w:r>
    </w:p>
    <w:p w:rsidR="00F8545C" w:rsidRPr="00AA1C9A" w:rsidRDefault="00F8545C" w:rsidP="00F8545C">
      <w:pPr>
        <w:ind w:right="-664"/>
        <w:jc w:val="both"/>
        <w:rPr>
          <w:rFonts w:ascii="Arial" w:hAnsi="Arial" w:cs="Arial"/>
          <w:sz w:val="24"/>
        </w:rPr>
      </w:pPr>
      <w:r w:rsidRPr="00AA1C9A">
        <w:rPr>
          <w:rFonts w:ascii="Arial" w:hAnsi="Arial" w:cs="Arial"/>
          <w:sz w:val="24"/>
        </w:rPr>
        <w:t xml:space="preserve">Для обеспечения безопасности и удобства передвижения МГН, в соответствии с </w:t>
      </w:r>
      <w:r w:rsidRPr="00AA1C9A">
        <w:rPr>
          <w:rFonts w:ascii="Arial" w:hAnsi="Arial" w:cs="Arial"/>
          <w:sz w:val="24"/>
        </w:rPr>
        <w:lastRenderedPageBreak/>
        <w:t>ГОСТ Р 52875-2018, пешеходные пути оборудуются тактильно-контрастными наземными указателями – средствами информирования и предупреждения, представляющими собой рельефные (тактильные) контрастные полосы определенного рисунка, позволяющие инвалидам по зрению ориентироваться в пространстве путем осязания тростью, стопами ног или используя остаточное зрение.</w:t>
      </w:r>
    </w:p>
    <w:p w:rsidR="00F8545C" w:rsidRPr="00AA1C9A" w:rsidRDefault="00F8545C" w:rsidP="00F8545C">
      <w:pPr>
        <w:ind w:right="-664"/>
        <w:jc w:val="both"/>
        <w:rPr>
          <w:rFonts w:ascii="Arial" w:hAnsi="Arial" w:cs="Arial"/>
          <w:sz w:val="24"/>
        </w:rPr>
      </w:pPr>
    </w:p>
    <w:p w:rsidR="00F8545C" w:rsidRPr="00AA1C9A" w:rsidRDefault="00F8545C" w:rsidP="00F8545C">
      <w:pPr>
        <w:ind w:right="-664"/>
        <w:jc w:val="both"/>
        <w:rPr>
          <w:rFonts w:ascii="Arial" w:hAnsi="Arial" w:cs="Arial"/>
          <w:sz w:val="24"/>
        </w:rPr>
      </w:pPr>
      <w:r w:rsidRPr="00AA1C9A">
        <w:rPr>
          <w:rFonts w:ascii="Arial" w:hAnsi="Arial" w:cs="Arial"/>
          <w:sz w:val="24"/>
        </w:rPr>
        <w:t>Входы в здания, сооружения в составе ОДС для посетителей должны иметь ширину проема в свету не менее 1 м. Рекомендуется устраивать вход с отметки уровня земли для обеспечения доступа маломобильных групп населения. При невозможности организации входа с уровня земли следует устраивать пандусы с уклоном не более 5% (1/20) в соответствии с требованиями СП 59.13330.2020 Доступность зданий и сооружений для маломобильных групп населения.</w:t>
      </w:r>
    </w:p>
    <w:p w:rsidR="00F8545C" w:rsidRPr="00AA1C9A" w:rsidRDefault="00F8545C" w:rsidP="00F8545C">
      <w:pPr>
        <w:ind w:right="-664"/>
        <w:jc w:val="both"/>
        <w:rPr>
          <w:rFonts w:ascii="Arial" w:hAnsi="Arial" w:cs="Arial"/>
          <w:sz w:val="24"/>
        </w:rPr>
      </w:pPr>
    </w:p>
    <w:p w:rsidR="00F8545C" w:rsidRPr="00AA1C9A" w:rsidRDefault="00F8545C" w:rsidP="00F8545C">
      <w:pPr>
        <w:ind w:right="-664"/>
        <w:jc w:val="both"/>
        <w:rPr>
          <w:rFonts w:ascii="Arial" w:hAnsi="Arial" w:cs="Arial"/>
          <w:sz w:val="24"/>
        </w:rPr>
      </w:pPr>
      <w:r w:rsidRPr="00AA1C9A">
        <w:rPr>
          <w:rFonts w:ascii="Arial" w:hAnsi="Arial" w:cs="Arial"/>
          <w:sz w:val="24"/>
        </w:rPr>
        <w:t>Бордюрный пандус (съезд) — уклон пешеходного пути, необорудованный поручнями, предназначенный для сопряжения двух разноуровневых поверхностей для безбарьерного передвижения людей с детскими колясками или использующих кресла-коляски.</w:t>
      </w:r>
    </w:p>
    <w:p w:rsidR="00F8545C" w:rsidRPr="00AA1C9A"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AA1C9A">
        <w:rPr>
          <w:rFonts w:ascii="Arial" w:hAnsi="Arial" w:cs="Arial"/>
          <w:sz w:val="24"/>
        </w:rPr>
        <w:t>Выполнение коротких пандусов по всей ширине тротуаров или пешеходных дорожек, кроме стесненных условий, не допускается. В случае примыкания края тротуара или пешеходной дорожки к проезжей части дороги, пандус выполняют на стороне, противоположной краю проезжей части (рисунок).</w:t>
      </w:r>
    </w:p>
    <w:p w:rsidR="00F8545C" w:rsidRDefault="00F8545C" w:rsidP="00F8545C">
      <w:pPr>
        <w:ind w:right="-664"/>
        <w:rPr>
          <w:rFonts w:ascii="Arial" w:hAnsi="Arial" w:cs="Arial"/>
          <w:sz w:val="24"/>
        </w:rPr>
      </w:pPr>
    </w:p>
    <w:p w:rsidR="00F8545C" w:rsidRDefault="00F8545C" w:rsidP="00F8545C">
      <w:pPr>
        <w:ind w:right="-664"/>
        <w:rPr>
          <w:rFonts w:ascii="Arial" w:hAnsi="Arial" w:cs="Arial"/>
          <w:sz w:val="24"/>
        </w:rPr>
      </w:pPr>
      <w:r>
        <w:rPr>
          <w:noProof/>
          <w:lang w:eastAsia="ru-RU"/>
        </w:rPr>
        <w:drawing>
          <wp:inline distT="0" distB="0" distL="0" distR="0" wp14:anchorId="4F4140A6" wp14:editId="1559FC65">
            <wp:extent cx="2713139" cy="1611629"/>
            <wp:effectExtent l="0" t="0" r="0" b="8255"/>
            <wp:docPr id="1941" name="image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456.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713139" cy="1611629"/>
                    </a:xfrm>
                    <a:prstGeom prst="rect">
                      <a:avLst/>
                    </a:prstGeom>
                  </pic:spPr>
                </pic:pic>
              </a:graphicData>
            </a:graphic>
          </wp:inline>
        </w:drawing>
      </w:r>
      <w:r>
        <w:rPr>
          <w:rFonts w:ascii="Arial" w:hAnsi="Arial" w:cs="Arial"/>
          <w:sz w:val="24"/>
        </w:rPr>
        <w:t xml:space="preserve">  </w:t>
      </w:r>
      <w:r>
        <w:rPr>
          <w:noProof/>
          <w:lang w:eastAsia="ru-RU"/>
        </w:rPr>
        <w:drawing>
          <wp:inline distT="0" distB="0" distL="0" distR="0" wp14:anchorId="38346B3C" wp14:editId="4E02ADA5">
            <wp:extent cx="2880857" cy="1626870"/>
            <wp:effectExtent l="0" t="0" r="0" b="0"/>
            <wp:docPr id="1942" name="image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457.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880857" cy="1626870"/>
                    </a:xfrm>
                    <a:prstGeom prst="rect">
                      <a:avLst/>
                    </a:prstGeom>
                  </pic:spPr>
                </pic:pic>
              </a:graphicData>
            </a:graphic>
          </wp:inline>
        </w:drawing>
      </w:r>
    </w:p>
    <w:p w:rsidR="00F8545C" w:rsidRDefault="00F8545C" w:rsidP="00F8545C">
      <w:pPr>
        <w:ind w:right="-664"/>
        <w:rPr>
          <w:rFonts w:ascii="Arial" w:hAnsi="Arial" w:cs="Arial"/>
          <w:sz w:val="24"/>
        </w:rPr>
      </w:pPr>
    </w:p>
    <w:p w:rsidR="00F8545C" w:rsidRPr="00AA1C9A" w:rsidRDefault="00F8545C" w:rsidP="00F8545C">
      <w:pPr>
        <w:ind w:right="-664"/>
        <w:jc w:val="both"/>
        <w:rPr>
          <w:rFonts w:ascii="Arial" w:hAnsi="Arial" w:cs="Arial"/>
          <w:sz w:val="24"/>
        </w:rPr>
      </w:pPr>
      <w:r w:rsidRPr="00AA1C9A">
        <w:rPr>
          <w:rFonts w:ascii="Arial" w:hAnsi="Arial" w:cs="Arial"/>
          <w:sz w:val="24"/>
        </w:rPr>
        <w:t>Размещение стоянок (парковок), оборудованных местами для транспортных средств, управляемых водителем-инвалидом или используемых для перевозки инвалидов (далее – транспортных средств инвалидов), а также планировка этих мест осуществляется согласно СП 59.13330.2020, СП 35-105- 2002.</w:t>
      </w:r>
    </w:p>
    <w:p w:rsidR="00F8545C" w:rsidRPr="00AA1C9A" w:rsidRDefault="00F8545C" w:rsidP="00F8545C">
      <w:pPr>
        <w:ind w:right="-664"/>
        <w:jc w:val="both"/>
        <w:rPr>
          <w:rFonts w:ascii="Arial" w:hAnsi="Arial" w:cs="Arial"/>
          <w:sz w:val="24"/>
        </w:rPr>
      </w:pPr>
    </w:p>
    <w:p w:rsidR="00F8545C" w:rsidRPr="00AA1C9A" w:rsidRDefault="00F8545C" w:rsidP="00F8545C">
      <w:pPr>
        <w:ind w:right="-664"/>
        <w:jc w:val="both"/>
        <w:rPr>
          <w:rFonts w:ascii="Arial" w:hAnsi="Arial" w:cs="Arial"/>
          <w:sz w:val="24"/>
        </w:rPr>
      </w:pPr>
      <w:r w:rsidRPr="00AA1C9A">
        <w:rPr>
          <w:rFonts w:ascii="Arial" w:hAnsi="Arial" w:cs="Arial"/>
          <w:sz w:val="24"/>
        </w:rPr>
        <w:t>Места для стоянки (парковки) транспортных средств инвалидов, располагаемые вдоль транспортных коммуникаций, разрешается предусматривать при уклоне дороги: - не более 25‰ для комфортных условий; - от 26‰ до 50‰ для нормальных условий; - от 51‰ до 100‰ для стесненных условий.</w:t>
      </w:r>
    </w:p>
    <w:p w:rsidR="00F8545C" w:rsidRPr="00AA1C9A" w:rsidRDefault="00F8545C" w:rsidP="00F8545C">
      <w:pPr>
        <w:ind w:right="-664"/>
        <w:jc w:val="both"/>
        <w:rPr>
          <w:rFonts w:ascii="Arial" w:hAnsi="Arial" w:cs="Arial"/>
          <w:sz w:val="24"/>
        </w:rPr>
      </w:pPr>
    </w:p>
    <w:p w:rsidR="00F8545C" w:rsidRPr="00AA1C9A" w:rsidRDefault="00F8545C" w:rsidP="00F8545C">
      <w:pPr>
        <w:ind w:right="-664"/>
        <w:jc w:val="both"/>
        <w:rPr>
          <w:rFonts w:ascii="Arial" w:hAnsi="Arial" w:cs="Arial"/>
          <w:sz w:val="24"/>
        </w:rPr>
      </w:pPr>
      <w:r w:rsidRPr="00AA1C9A">
        <w:rPr>
          <w:rFonts w:ascii="Arial" w:hAnsi="Arial" w:cs="Arial"/>
          <w:sz w:val="24"/>
        </w:rPr>
        <w:t>На стоянках (парковках) ОДС, в составе которых имеется здание, следует предусматривать не менее 10% мест (но не менее одного места) для транспортных средств инвалидов.</w:t>
      </w:r>
    </w:p>
    <w:p w:rsidR="00F8545C" w:rsidRDefault="00F8545C" w:rsidP="00F8545C">
      <w:pPr>
        <w:ind w:right="-664"/>
        <w:jc w:val="both"/>
        <w:rPr>
          <w:rFonts w:ascii="Arial" w:hAnsi="Arial" w:cs="Arial"/>
          <w:sz w:val="24"/>
        </w:rPr>
      </w:pPr>
      <w:r w:rsidRPr="00AA1C9A">
        <w:rPr>
          <w:rFonts w:ascii="Arial" w:hAnsi="Arial" w:cs="Arial"/>
          <w:sz w:val="24"/>
        </w:rPr>
        <w:t>Общая ширина зоны стоянки (парковки) транспортного средства инвалида, включающей машино- место и пешеходную полосу, принимается не менее 3,6 м., включая ширину машино-места – 2,5 м. При совмещении двух машино-мест стоянки (парковки) транспортных средств инвалидов между ними допускается предусматривать одну пешеходную полосу шириной 1,10…1,25 м., независимо от способа постановки транспортных средств.</w:t>
      </w:r>
    </w:p>
    <w:p w:rsidR="00F8545C"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AA1C9A">
        <w:rPr>
          <w:rFonts w:ascii="Arial" w:hAnsi="Arial" w:cs="Arial"/>
          <w:sz w:val="24"/>
        </w:rPr>
        <w:t xml:space="preserve">Длина машино-места стоянки (парковки) транспортного средства инвалида </w:t>
      </w:r>
      <w:r w:rsidRPr="00AA1C9A">
        <w:rPr>
          <w:rFonts w:ascii="Arial" w:hAnsi="Arial" w:cs="Arial"/>
          <w:sz w:val="24"/>
        </w:rPr>
        <w:lastRenderedPageBreak/>
        <w:t>принимается равной 6,0 м. В случаях, когда стоянка (парковка) осуществляется параллельно краю тротуара или пешеходной дорожки, длину машино-места рекомендуется увеличивать до 6,5…7,0 м., с целью обеспечения беспрепятственного доступа водителя и/или пассажиров к багажнику, в котором располагается кресло-коляска (рисунок Схема и планировочные характеристики машино-мест стоянки (парковки) транспортных средств инвалидов).</w:t>
      </w:r>
    </w:p>
    <w:p w:rsidR="00F8545C" w:rsidRDefault="00F8545C" w:rsidP="00F8545C">
      <w:pPr>
        <w:ind w:right="-664"/>
        <w:rPr>
          <w:rFonts w:ascii="Arial" w:hAnsi="Arial" w:cs="Arial"/>
          <w:sz w:val="24"/>
        </w:rPr>
      </w:pPr>
      <w:r>
        <w:rPr>
          <w:noProof/>
          <w:lang w:eastAsia="ru-RU"/>
        </w:rPr>
        <w:drawing>
          <wp:inline distT="0" distB="0" distL="0" distR="0" wp14:anchorId="57CC6C68" wp14:editId="5867A6F9">
            <wp:extent cx="3615070" cy="3364022"/>
            <wp:effectExtent l="0" t="0" r="4445" b="8255"/>
            <wp:docPr id="1943" name="image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458.png"/>
                    <pic:cNvPicPr/>
                  </pic:nvPicPr>
                  <pic:blipFill rotWithShape="1">
                    <a:blip r:embed="rId114" cstate="print">
                      <a:extLst>
                        <a:ext uri="{28A0092B-C50C-407E-A947-70E740481C1C}">
                          <a14:useLocalDpi xmlns:a14="http://schemas.microsoft.com/office/drawing/2010/main" val="0"/>
                        </a:ext>
                      </a:extLst>
                    </a:blip>
                    <a:srcRect t="6746" b="7163"/>
                    <a:stretch/>
                  </pic:blipFill>
                  <pic:spPr bwMode="auto">
                    <a:xfrm>
                      <a:off x="0" y="0"/>
                      <a:ext cx="3620314" cy="3368902"/>
                    </a:xfrm>
                    <a:prstGeom prst="rect">
                      <a:avLst/>
                    </a:prstGeom>
                    <a:ln>
                      <a:noFill/>
                    </a:ln>
                    <a:extLst>
                      <a:ext uri="{53640926-AAD7-44D8-BBD7-CCE9431645EC}">
                        <a14:shadowObscured xmlns:a14="http://schemas.microsoft.com/office/drawing/2010/main"/>
                      </a:ext>
                    </a:extLst>
                  </pic:spPr>
                </pic:pic>
              </a:graphicData>
            </a:graphic>
          </wp:inline>
        </w:drawing>
      </w:r>
    </w:p>
    <w:p w:rsidR="00F8545C" w:rsidRPr="00AA1C9A" w:rsidRDefault="00F8545C" w:rsidP="00F8545C">
      <w:pPr>
        <w:ind w:right="-664"/>
        <w:jc w:val="both"/>
        <w:rPr>
          <w:rFonts w:ascii="Arial" w:hAnsi="Arial" w:cs="Arial"/>
          <w:sz w:val="24"/>
        </w:rPr>
      </w:pPr>
      <w:r w:rsidRPr="00AA1C9A">
        <w:rPr>
          <w:rFonts w:ascii="Arial" w:hAnsi="Arial" w:cs="Arial"/>
          <w:sz w:val="24"/>
        </w:rPr>
        <w:t>На стоянках (парковках) машино-место для транспортного средства инвалида следует обозначать дорожным знаком 6.4 «Место стоянки» совместно со знаком дополнительной информации 8.17</w:t>
      </w:r>
    </w:p>
    <w:p w:rsidR="00F8545C" w:rsidRPr="00AA1C9A" w:rsidRDefault="00F8545C" w:rsidP="00F8545C">
      <w:pPr>
        <w:ind w:right="-664"/>
        <w:jc w:val="both"/>
        <w:rPr>
          <w:rFonts w:ascii="Arial" w:hAnsi="Arial" w:cs="Arial"/>
          <w:sz w:val="24"/>
        </w:rPr>
      </w:pPr>
      <w:r w:rsidRPr="00AA1C9A">
        <w:rPr>
          <w:rFonts w:ascii="Arial" w:hAnsi="Arial" w:cs="Arial"/>
          <w:sz w:val="24"/>
        </w:rPr>
        <w:t>«Инвалиды» (рисунок Пример обозначения машино-места для стоянки (парковки) транспортного средства инвалидов с использованием дорожных знаков).</w:t>
      </w:r>
    </w:p>
    <w:p w:rsidR="00F8545C" w:rsidRPr="00AA1C9A" w:rsidRDefault="00F8545C" w:rsidP="00F8545C">
      <w:pPr>
        <w:ind w:right="-664"/>
        <w:jc w:val="both"/>
        <w:rPr>
          <w:rFonts w:ascii="Arial" w:hAnsi="Arial" w:cs="Arial"/>
          <w:sz w:val="24"/>
        </w:rPr>
      </w:pPr>
    </w:p>
    <w:p w:rsidR="00F8545C" w:rsidRDefault="00F8545C" w:rsidP="00F8545C">
      <w:pPr>
        <w:ind w:right="-664"/>
        <w:jc w:val="both"/>
        <w:rPr>
          <w:rFonts w:ascii="Arial" w:hAnsi="Arial" w:cs="Arial"/>
          <w:sz w:val="24"/>
        </w:rPr>
      </w:pPr>
      <w:r w:rsidRPr="00AA1C9A">
        <w:rPr>
          <w:rFonts w:ascii="Arial" w:hAnsi="Arial" w:cs="Arial"/>
          <w:sz w:val="24"/>
        </w:rPr>
        <w:t>При наличии нескольких машино-мест дополнительно применяют табличку 8.2.2 – 8.2.6, указывающую зону действия знаков 6.4 и 8.17. Каждое машино-место для стоянки (парковки) транспортного средства инвалида рекомендуется дублировать дорожной разметкой 1.24.3 (рисунок Пример обозначения машино-места для стоянки (парковки) транспортного средства инвалидов с использованием дорожной разметки). Машиноместа для транспортных средств инвалидов целесообразно выделять контрастным цветом (например, голубым) и освещать в темное время суток.</w:t>
      </w:r>
    </w:p>
    <w:p w:rsidR="00F8545C" w:rsidRDefault="00F8545C" w:rsidP="00F8545C">
      <w:pPr>
        <w:ind w:right="-664"/>
        <w:rPr>
          <w:rFonts w:ascii="Arial" w:hAnsi="Arial" w:cs="Arial"/>
          <w:sz w:val="24"/>
        </w:rPr>
      </w:pPr>
      <w:r>
        <w:rPr>
          <w:noProof/>
          <w:lang w:eastAsia="ru-RU"/>
        </w:rPr>
        <w:drawing>
          <wp:inline distT="0" distB="0" distL="0" distR="0" wp14:anchorId="1B7D8C74" wp14:editId="3A820A7E">
            <wp:extent cx="1567194" cy="2346960"/>
            <wp:effectExtent l="0" t="0" r="0" b="0"/>
            <wp:docPr id="1944" name="image4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459.jpe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567194" cy="2346960"/>
                    </a:xfrm>
                    <a:prstGeom prst="rect">
                      <a:avLst/>
                    </a:prstGeom>
                  </pic:spPr>
                </pic:pic>
              </a:graphicData>
            </a:graphic>
          </wp:inline>
        </w:drawing>
      </w:r>
      <w:r>
        <w:rPr>
          <w:noProof/>
          <w:lang w:eastAsia="ru-RU"/>
        </w:rPr>
        <w:drawing>
          <wp:inline distT="0" distB="0" distL="0" distR="0" wp14:anchorId="29D96123" wp14:editId="13703BA2">
            <wp:extent cx="3621817" cy="2113121"/>
            <wp:effectExtent l="0" t="0" r="0" b="1905"/>
            <wp:docPr id="1945" name="image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460.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621817" cy="2113121"/>
                    </a:xfrm>
                    <a:prstGeom prst="rect">
                      <a:avLst/>
                    </a:prstGeom>
                  </pic:spPr>
                </pic:pic>
              </a:graphicData>
            </a:graphic>
          </wp:inline>
        </w:drawing>
      </w:r>
    </w:p>
    <w:p w:rsidR="00F8545C" w:rsidRDefault="00F8545C" w:rsidP="00F8545C">
      <w:pPr>
        <w:ind w:right="-664"/>
        <w:rPr>
          <w:rFonts w:ascii="Arial" w:hAnsi="Arial" w:cs="Arial"/>
          <w:sz w:val="24"/>
        </w:rPr>
      </w:pPr>
    </w:p>
    <w:p w:rsidR="00F8545C" w:rsidRPr="00AA1C9A"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Pr="00AA1C9A" w:rsidRDefault="00F8545C" w:rsidP="00F8545C">
      <w:pPr>
        <w:pStyle w:val="a3"/>
        <w:ind w:right="-948"/>
        <w:rPr>
          <w:rFonts w:ascii="Arial" w:hAnsi="Arial" w:cs="Arial"/>
          <w:b/>
          <w:sz w:val="28"/>
          <w:szCs w:val="24"/>
        </w:rPr>
      </w:pPr>
      <w:r w:rsidRPr="00AA1C9A">
        <w:rPr>
          <w:rFonts w:ascii="Arial" w:hAnsi="Arial" w:cs="Arial"/>
          <w:b/>
          <w:sz w:val="28"/>
          <w:szCs w:val="24"/>
        </w:rPr>
        <w:t>РАЗДЕЛ 7</w:t>
      </w:r>
    </w:p>
    <w:p w:rsidR="00F8545C" w:rsidRPr="00AA1C9A"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r w:rsidRPr="00AA1C9A">
        <w:rPr>
          <w:rFonts w:ascii="Arial" w:hAnsi="Arial" w:cs="Arial"/>
          <w:b/>
          <w:sz w:val="28"/>
          <w:szCs w:val="24"/>
        </w:rPr>
        <w:t>ДЕТАЛИ И УЗЛЫ</w:t>
      </w: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Pr="00C63C60" w:rsidRDefault="00F8545C" w:rsidP="00F8545C">
      <w:pPr>
        <w:pStyle w:val="a3"/>
        <w:ind w:right="-948"/>
        <w:rPr>
          <w:rFonts w:ascii="Arial" w:hAnsi="Arial" w:cs="Arial"/>
          <w:b/>
          <w:color w:val="2F5496" w:themeColor="accent1" w:themeShade="BF"/>
          <w:sz w:val="28"/>
          <w:szCs w:val="24"/>
        </w:rPr>
      </w:pPr>
      <w:r w:rsidRPr="00C63C60">
        <w:rPr>
          <w:rFonts w:ascii="Arial" w:hAnsi="Arial" w:cs="Arial"/>
          <w:b/>
          <w:color w:val="2F5496" w:themeColor="accent1" w:themeShade="BF"/>
          <w:sz w:val="28"/>
          <w:szCs w:val="24"/>
        </w:rPr>
        <w:t>7. ДЕТАЛИ И УЗЛЫ</w:t>
      </w:r>
    </w:p>
    <w:p w:rsidR="00F8545C" w:rsidRDefault="00F8545C" w:rsidP="00F8545C">
      <w:pPr>
        <w:pStyle w:val="a3"/>
        <w:ind w:right="-948"/>
        <w:rPr>
          <w:rFonts w:ascii="Arial" w:hAnsi="Arial" w:cs="Arial"/>
          <w:b/>
          <w:sz w:val="28"/>
          <w:szCs w:val="24"/>
        </w:rPr>
      </w:pPr>
    </w:p>
    <w:tbl>
      <w:tblPr>
        <w:tblStyle w:val="aa"/>
        <w:tblW w:w="1034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222"/>
        <w:gridCol w:w="5164"/>
      </w:tblGrid>
      <w:tr w:rsidR="00F8545C" w:rsidTr="008510A2">
        <w:tc>
          <w:tcPr>
            <w:tcW w:w="4962" w:type="dxa"/>
          </w:tcPr>
          <w:p w:rsidR="00F8545C" w:rsidRPr="00EF0BF2" w:rsidRDefault="00F8545C" w:rsidP="008510A2">
            <w:pPr>
              <w:pStyle w:val="a3"/>
              <w:ind w:right="-86"/>
              <w:rPr>
                <w:rFonts w:ascii="Arial" w:hAnsi="Arial" w:cs="Arial"/>
                <w:sz w:val="28"/>
                <w:szCs w:val="24"/>
                <w:lang w:val="ru-RU"/>
              </w:rPr>
            </w:pPr>
            <w:r w:rsidRPr="00EF0BF2">
              <w:rPr>
                <w:rFonts w:ascii="Arial" w:hAnsi="Arial" w:cs="Arial"/>
                <w:sz w:val="28"/>
                <w:szCs w:val="24"/>
                <w:lang w:val="ru-RU"/>
              </w:rPr>
              <w:t>3.1</w:t>
            </w:r>
            <w:r w:rsidRPr="00EF0BF2">
              <w:rPr>
                <w:rFonts w:ascii="Arial" w:hAnsi="Arial" w:cs="Arial"/>
                <w:sz w:val="28"/>
                <w:szCs w:val="24"/>
                <w:lang w:val="ru-RU"/>
              </w:rPr>
              <w:tab/>
              <w:t>Схема устройства основания под асфальтобетон (ЩМА)</w:t>
            </w:r>
          </w:p>
        </w:tc>
        <w:tc>
          <w:tcPr>
            <w:tcW w:w="222" w:type="dxa"/>
          </w:tcPr>
          <w:p w:rsidR="00F8545C" w:rsidRPr="00EF0BF2" w:rsidRDefault="00F8545C" w:rsidP="008510A2">
            <w:pPr>
              <w:pStyle w:val="a3"/>
              <w:ind w:right="-86"/>
              <w:rPr>
                <w:rFonts w:ascii="Arial" w:hAnsi="Arial" w:cs="Arial"/>
                <w:sz w:val="28"/>
                <w:szCs w:val="24"/>
                <w:lang w:val="ru-RU"/>
              </w:rPr>
            </w:pPr>
          </w:p>
        </w:tc>
        <w:tc>
          <w:tcPr>
            <w:tcW w:w="5164" w:type="dxa"/>
          </w:tcPr>
          <w:p w:rsidR="00F8545C" w:rsidRDefault="00F8545C" w:rsidP="008510A2">
            <w:pPr>
              <w:pStyle w:val="a3"/>
              <w:ind w:right="-86"/>
              <w:rPr>
                <w:rFonts w:ascii="Arial" w:hAnsi="Arial" w:cs="Arial"/>
                <w:sz w:val="28"/>
                <w:szCs w:val="24"/>
              </w:rPr>
            </w:pPr>
            <w:r w:rsidRPr="00C63C60">
              <w:rPr>
                <w:rFonts w:ascii="Arial" w:hAnsi="Arial" w:cs="Arial"/>
                <w:sz w:val="28"/>
                <w:szCs w:val="24"/>
              </w:rPr>
              <w:t>3.2</w:t>
            </w:r>
            <w:r w:rsidRPr="00C63C60">
              <w:rPr>
                <w:rFonts w:ascii="Arial" w:hAnsi="Arial" w:cs="Arial"/>
                <w:sz w:val="28"/>
                <w:szCs w:val="24"/>
              </w:rPr>
              <w:tab/>
              <w:t>Схема устройства основания под бетон</w:t>
            </w:r>
          </w:p>
          <w:p w:rsidR="00F8545C" w:rsidRPr="00C63C60" w:rsidRDefault="00F8545C" w:rsidP="008510A2">
            <w:pPr>
              <w:pStyle w:val="a3"/>
              <w:ind w:right="-86"/>
              <w:rPr>
                <w:rFonts w:ascii="Arial" w:hAnsi="Arial" w:cs="Arial"/>
                <w:sz w:val="28"/>
                <w:szCs w:val="24"/>
              </w:rPr>
            </w:pPr>
          </w:p>
        </w:tc>
      </w:tr>
      <w:tr w:rsidR="00F8545C" w:rsidTr="008510A2">
        <w:tc>
          <w:tcPr>
            <w:tcW w:w="4962" w:type="dxa"/>
          </w:tcPr>
          <w:p w:rsidR="00F8545C" w:rsidRPr="00C63C60" w:rsidRDefault="00F8545C" w:rsidP="008510A2">
            <w:pPr>
              <w:pStyle w:val="a3"/>
              <w:ind w:right="-86"/>
              <w:rPr>
                <w:rFonts w:ascii="Arial" w:hAnsi="Arial" w:cs="Arial"/>
                <w:sz w:val="28"/>
                <w:szCs w:val="24"/>
              </w:rPr>
            </w:pPr>
            <w:r>
              <w:rPr>
                <w:noProof/>
                <w:lang w:eastAsia="ru-RU"/>
              </w:rPr>
              <w:drawing>
                <wp:inline distT="0" distB="0" distL="0" distR="0" wp14:anchorId="53AC6701" wp14:editId="17F87133">
                  <wp:extent cx="2884842" cy="2571845"/>
                  <wp:effectExtent l="0" t="0" r="0" b="0"/>
                  <wp:docPr id="1946" name="image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461.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884842" cy="2571845"/>
                          </a:xfrm>
                          <a:prstGeom prst="rect">
                            <a:avLst/>
                          </a:prstGeom>
                        </pic:spPr>
                      </pic:pic>
                    </a:graphicData>
                  </a:graphic>
                </wp:inline>
              </w:drawing>
            </w:r>
          </w:p>
        </w:tc>
        <w:tc>
          <w:tcPr>
            <w:tcW w:w="222" w:type="dxa"/>
          </w:tcPr>
          <w:p w:rsidR="00F8545C" w:rsidRPr="00C63C60" w:rsidRDefault="00F8545C" w:rsidP="008510A2">
            <w:pPr>
              <w:pStyle w:val="a3"/>
              <w:ind w:right="-86"/>
              <w:rPr>
                <w:rFonts w:ascii="Arial" w:hAnsi="Arial" w:cs="Arial"/>
                <w:sz w:val="28"/>
                <w:szCs w:val="24"/>
              </w:rPr>
            </w:pPr>
          </w:p>
        </w:tc>
        <w:tc>
          <w:tcPr>
            <w:tcW w:w="5164" w:type="dxa"/>
          </w:tcPr>
          <w:p w:rsidR="00F8545C" w:rsidRPr="00C63C60" w:rsidRDefault="00F8545C" w:rsidP="008510A2">
            <w:pPr>
              <w:pStyle w:val="a3"/>
              <w:ind w:right="-86"/>
              <w:rPr>
                <w:rFonts w:ascii="Arial" w:hAnsi="Arial" w:cs="Arial"/>
                <w:sz w:val="28"/>
                <w:szCs w:val="24"/>
              </w:rPr>
            </w:pPr>
            <w:r>
              <w:rPr>
                <w:noProof/>
                <w:lang w:eastAsia="ru-RU"/>
              </w:rPr>
              <w:drawing>
                <wp:inline distT="0" distB="0" distL="0" distR="0" wp14:anchorId="311B7138" wp14:editId="04D333F5">
                  <wp:extent cx="2990327" cy="2580322"/>
                  <wp:effectExtent l="0" t="0" r="635" b="0"/>
                  <wp:docPr id="1947" name="image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462.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990327" cy="2580322"/>
                          </a:xfrm>
                          <a:prstGeom prst="rect">
                            <a:avLst/>
                          </a:prstGeom>
                        </pic:spPr>
                      </pic:pic>
                    </a:graphicData>
                  </a:graphic>
                </wp:inline>
              </w:drawing>
            </w:r>
          </w:p>
        </w:tc>
      </w:tr>
      <w:tr w:rsidR="00F8545C" w:rsidTr="008510A2">
        <w:tc>
          <w:tcPr>
            <w:tcW w:w="4962" w:type="dxa"/>
          </w:tcPr>
          <w:p w:rsidR="00F8545C" w:rsidRDefault="00F8545C" w:rsidP="008510A2">
            <w:pPr>
              <w:pStyle w:val="a3"/>
              <w:ind w:right="-86"/>
              <w:rPr>
                <w:noProof/>
                <w:lang w:eastAsia="ru-RU"/>
              </w:rPr>
            </w:pPr>
          </w:p>
        </w:tc>
        <w:tc>
          <w:tcPr>
            <w:tcW w:w="222" w:type="dxa"/>
          </w:tcPr>
          <w:p w:rsidR="00F8545C" w:rsidRPr="00C63C60" w:rsidRDefault="00F8545C" w:rsidP="008510A2">
            <w:pPr>
              <w:pStyle w:val="a3"/>
              <w:ind w:right="-86"/>
              <w:rPr>
                <w:rFonts w:ascii="Arial" w:hAnsi="Arial" w:cs="Arial"/>
                <w:sz w:val="28"/>
                <w:szCs w:val="24"/>
              </w:rPr>
            </w:pPr>
          </w:p>
        </w:tc>
        <w:tc>
          <w:tcPr>
            <w:tcW w:w="5164" w:type="dxa"/>
          </w:tcPr>
          <w:p w:rsidR="00F8545C" w:rsidRDefault="00F8545C" w:rsidP="008510A2">
            <w:pPr>
              <w:pStyle w:val="a3"/>
              <w:ind w:right="-86"/>
              <w:rPr>
                <w:noProof/>
                <w:lang w:eastAsia="ru-RU"/>
              </w:rPr>
            </w:pPr>
          </w:p>
        </w:tc>
      </w:tr>
      <w:tr w:rsidR="00F8545C" w:rsidTr="008510A2">
        <w:tc>
          <w:tcPr>
            <w:tcW w:w="4962" w:type="dxa"/>
          </w:tcPr>
          <w:p w:rsidR="00F8545C" w:rsidRPr="00EF0BF2" w:rsidRDefault="00F8545C" w:rsidP="008510A2">
            <w:pPr>
              <w:pStyle w:val="a3"/>
              <w:ind w:right="-86"/>
              <w:rPr>
                <w:rFonts w:ascii="Arial" w:hAnsi="Arial" w:cs="Arial"/>
                <w:sz w:val="28"/>
                <w:szCs w:val="24"/>
                <w:lang w:val="ru-RU"/>
              </w:rPr>
            </w:pPr>
            <w:r w:rsidRPr="00EF0BF2">
              <w:rPr>
                <w:rFonts w:ascii="Arial" w:hAnsi="Arial" w:cs="Arial"/>
                <w:sz w:val="28"/>
                <w:szCs w:val="24"/>
                <w:lang w:val="ru-RU"/>
              </w:rPr>
              <w:t>3.3 Схема устройства основания под мелкоштучную бетонную плитку</w:t>
            </w:r>
          </w:p>
        </w:tc>
        <w:tc>
          <w:tcPr>
            <w:tcW w:w="222" w:type="dxa"/>
          </w:tcPr>
          <w:p w:rsidR="00F8545C" w:rsidRPr="00EF0BF2" w:rsidRDefault="00F8545C" w:rsidP="008510A2">
            <w:pPr>
              <w:pStyle w:val="a3"/>
              <w:ind w:right="-86"/>
              <w:rPr>
                <w:rFonts w:ascii="Arial" w:hAnsi="Arial" w:cs="Arial"/>
                <w:sz w:val="28"/>
                <w:szCs w:val="24"/>
                <w:lang w:val="ru-RU"/>
              </w:rPr>
            </w:pPr>
          </w:p>
        </w:tc>
        <w:tc>
          <w:tcPr>
            <w:tcW w:w="5164" w:type="dxa"/>
          </w:tcPr>
          <w:p w:rsidR="00F8545C" w:rsidRPr="00EF0BF2" w:rsidRDefault="00F8545C" w:rsidP="008510A2">
            <w:pPr>
              <w:pStyle w:val="a3"/>
              <w:ind w:right="-86"/>
              <w:rPr>
                <w:rFonts w:ascii="Arial" w:hAnsi="Arial" w:cs="Arial"/>
                <w:sz w:val="28"/>
                <w:szCs w:val="24"/>
                <w:lang w:val="ru-RU"/>
              </w:rPr>
            </w:pPr>
            <w:r w:rsidRPr="00EF0BF2">
              <w:rPr>
                <w:rFonts w:ascii="Arial" w:hAnsi="Arial" w:cs="Arial"/>
                <w:sz w:val="28"/>
                <w:szCs w:val="24"/>
                <w:lang w:val="ru-RU"/>
              </w:rPr>
              <w:t>3.1.1. Конструкция асфальтобетонного покрытия при ширине пешеходного тротуара до 3,0 м., рассчитанная на автомобильную нагрузку с давлением на ось до 5,5 т.</w:t>
            </w:r>
          </w:p>
          <w:p w:rsidR="00F8545C" w:rsidRPr="00EF0BF2" w:rsidRDefault="00F8545C" w:rsidP="008510A2">
            <w:pPr>
              <w:pStyle w:val="a3"/>
              <w:ind w:right="-86"/>
              <w:rPr>
                <w:rFonts w:ascii="Arial" w:hAnsi="Arial" w:cs="Arial"/>
                <w:sz w:val="28"/>
                <w:szCs w:val="24"/>
                <w:lang w:val="ru-RU"/>
              </w:rPr>
            </w:pPr>
          </w:p>
        </w:tc>
      </w:tr>
      <w:tr w:rsidR="00F8545C" w:rsidTr="008510A2">
        <w:tc>
          <w:tcPr>
            <w:tcW w:w="4962" w:type="dxa"/>
          </w:tcPr>
          <w:p w:rsidR="00F8545C" w:rsidRPr="00C63C60" w:rsidRDefault="00F8545C" w:rsidP="008510A2">
            <w:pPr>
              <w:pStyle w:val="a3"/>
              <w:ind w:right="-86"/>
              <w:rPr>
                <w:rFonts w:ascii="Arial" w:hAnsi="Arial" w:cs="Arial"/>
                <w:sz w:val="28"/>
                <w:szCs w:val="24"/>
              </w:rPr>
            </w:pPr>
            <w:r>
              <w:rPr>
                <w:noProof/>
                <w:position w:val="144"/>
                <w:sz w:val="20"/>
                <w:lang w:eastAsia="ru-RU"/>
              </w:rPr>
              <w:drawing>
                <wp:inline distT="0" distB="0" distL="0" distR="0" wp14:anchorId="357D03D7" wp14:editId="18090DAC">
                  <wp:extent cx="2813279" cy="2424493"/>
                  <wp:effectExtent l="0" t="0" r="6350" b="0"/>
                  <wp:docPr id="1948" name="image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463.png"/>
                          <pic:cNvPicPr/>
                        </pic:nvPicPr>
                        <pic:blipFill>
                          <a:blip r:embed="rId119" cstate="print"/>
                          <a:stretch>
                            <a:fillRect/>
                          </a:stretch>
                        </pic:blipFill>
                        <pic:spPr>
                          <a:xfrm>
                            <a:off x="0" y="0"/>
                            <a:ext cx="2813279" cy="2424493"/>
                          </a:xfrm>
                          <a:prstGeom prst="rect">
                            <a:avLst/>
                          </a:prstGeom>
                        </pic:spPr>
                      </pic:pic>
                    </a:graphicData>
                  </a:graphic>
                </wp:inline>
              </w:drawing>
            </w:r>
          </w:p>
        </w:tc>
        <w:tc>
          <w:tcPr>
            <w:tcW w:w="222" w:type="dxa"/>
          </w:tcPr>
          <w:p w:rsidR="00F8545C" w:rsidRPr="00C63C60" w:rsidRDefault="00F8545C" w:rsidP="008510A2">
            <w:pPr>
              <w:pStyle w:val="a3"/>
              <w:ind w:right="-86"/>
              <w:rPr>
                <w:rFonts w:ascii="Arial" w:hAnsi="Arial" w:cs="Arial"/>
                <w:sz w:val="28"/>
                <w:szCs w:val="24"/>
              </w:rPr>
            </w:pPr>
          </w:p>
        </w:tc>
        <w:tc>
          <w:tcPr>
            <w:tcW w:w="5164" w:type="dxa"/>
          </w:tcPr>
          <w:p w:rsidR="00F8545C" w:rsidRDefault="00F8545C" w:rsidP="008510A2">
            <w:pPr>
              <w:pStyle w:val="a3"/>
              <w:ind w:right="-86"/>
              <w:rPr>
                <w:rFonts w:ascii="Arial" w:hAnsi="Arial" w:cs="Arial"/>
                <w:sz w:val="28"/>
                <w:szCs w:val="24"/>
              </w:rPr>
            </w:pPr>
            <w:r>
              <w:rPr>
                <w:noProof/>
                <w:sz w:val="20"/>
                <w:lang w:eastAsia="ru-RU"/>
              </w:rPr>
              <w:drawing>
                <wp:inline distT="0" distB="0" distL="0" distR="0" wp14:anchorId="2E5E4CA9" wp14:editId="72AFCCAD">
                  <wp:extent cx="3083876" cy="2159507"/>
                  <wp:effectExtent l="0" t="0" r="2540" b="0"/>
                  <wp:docPr id="1949" name="image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464.png"/>
                          <pic:cNvPicPr/>
                        </pic:nvPicPr>
                        <pic:blipFill>
                          <a:blip r:embed="rId120" cstate="print"/>
                          <a:stretch>
                            <a:fillRect/>
                          </a:stretch>
                        </pic:blipFill>
                        <pic:spPr>
                          <a:xfrm>
                            <a:off x="0" y="0"/>
                            <a:ext cx="3083876" cy="2159507"/>
                          </a:xfrm>
                          <a:prstGeom prst="rect">
                            <a:avLst/>
                          </a:prstGeom>
                        </pic:spPr>
                      </pic:pic>
                    </a:graphicData>
                  </a:graphic>
                </wp:inline>
              </w:drawing>
            </w:r>
          </w:p>
        </w:tc>
      </w:tr>
    </w:tbl>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tbl>
      <w:tblPr>
        <w:tblStyle w:val="aa"/>
        <w:tblW w:w="9782"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26"/>
        <w:gridCol w:w="4394"/>
      </w:tblGrid>
      <w:tr w:rsidR="00F8545C" w:rsidTr="008510A2">
        <w:tc>
          <w:tcPr>
            <w:tcW w:w="4962" w:type="dxa"/>
          </w:tcPr>
          <w:p w:rsidR="00F8545C" w:rsidRPr="00EF0BF2" w:rsidRDefault="00F8545C" w:rsidP="008510A2">
            <w:pPr>
              <w:pStyle w:val="a3"/>
              <w:ind w:right="-86"/>
              <w:rPr>
                <w:rFonts w:ascii="Arial" w:hAnsi="Arial" w:cs="Arial"/>
                <w:sz w:val="28"/>
                <w:szCs w:val="24"/>
                <w:lang w:val="ru-RU"/>
              </w:rPr>
            </w:pPr>
            <w:r w:rsidRPr="00EF0BF2">
              <w:rPr>
                <w:rFonts w:ascii="Arial" w:hAnsi="Arial" w:cs="Arial"/>
                <w:sz w:val="28"/>
                <w:szCs w:val="24"/>
                <w:lang w:val="ru-RU"/>
              </w:rPr>
              <w:t xml:space="preserve">3.3.2 Конструкция </w:t>
            </w:r>
            <w:r w:rsidRPr="00EF0BF2">
              <w:rPr>
                <w:rFonts w:ascii="Arial" w:hAnsi="Arial" w:cs="Arial"/>
                <w:sz w:val="28"/>
                <w:szCs w:val="24"/>
                <w:lang w:val="ru-RU"/>
              </w:rPr>
              <w:lastRenderedPageBreak/>
              <w:t>асфальтобетонного покрытия при ширине пешеходного тротуара до 3,0 м., рассчитанная на автомобильную нагрузку с давлением на ось до 7,0 т</w:t>
            </w:r>
          </w:p>
          <w:p w:rsidR="00F8545C" w:rsidRPr="00EF0BF2" w:rsidRDefault="00F8545C" w:rsidP="008510A2">
            <w:pPr>
              <w:pStyle w:val="a3"/>
              <w:ind w:right="-86"/>
              <w:rPr>
                <w:rFonts w:ascii="Arial" w:hAnsi="Arial" w:cs="Arial"/>
                <w:sz w:val="28"/>
                <w:szCs w:val="24"/>
                <w:lang w:val="ru-RU"/>
              </w:rPr>
            </w:pPr>
          </w:p>
        </w:tc>
        <w:tc>
          <w:tcPr>
            <w:tcW w:w="426" w:type="dxa"/>
          </w:tcPr>
          <w:p w:rsidR="00F8545C" w:rsidRPr="00EF0BF2" w:rsidRDefault="00F8545C" w:rsidP="008510A2">
            <w:pPr>
              <w:pStyle w:val="a3"/>
              <w:ind w:right="-948"/>
              <w:rPr>
                <w:rFonts w:ascii="Arial" w:hAnsi="Arial" w:cs="Arial"/>
                <w:b/>
                <w:sz w:val="28"/>
                <w:szCs w:val="24"/>
                <w:lang w:val="ru-RU"/>
              </w:rPr>
            </w:pPr>
          </w:p>
        </w:tc>
        <w:tc>
          <w:tcPr>
            <w:tcW w:w="4394" w:type="dxa"/>
          </w:tcPr>
          <w:p w:rsidR="00F8545C" w:rsidRPr="00EF0BF2" w:rsidRDefault="00F8545C" w:rsidP="008510A2">
            <w:pPr>
              <w:pStyle w:val="a3"/>
              <w:ind w:right="-86"/>
              <w:rPr>
                <w:rFonts w:ascii="Arial" w:hAnsi="Arial" w:cs="Arial"/>
                <w:sz w:val="28"/>
                <w:szCs w:val="24"/>
                <w:lang w:val="ru-RU"/>
              </w:rPr>
            </w:pPr>
            <w:r w:rsidRPr="00EF0BF2">
              <w:rPr>
                <w:rFonts w:ascii="Arial" w:hAnsi="Arial" w:cs="Arial"/>
                <w:sz w:val="28"/>
                <w:szCs w:val="24"/>
                <w:lang w:val="ru-RU"/>
              </w:rPr>
              <w:t xml:space="preserve">3.3.3 Конструкция тротуара, </w:t>
            </w:r>
            <w:r w:rsidRPr="00EF0BF2">
              <w:rPr>
                <w:rFonts w:ascii="Arial" w:hAnsi="Arial" w:cs="Arial"/>
                <w:sz w:val="28"/>
                <w:szCs w:val="24"/>
                <w:lang w:val="ru-RU"/>
              </w:rPr>
              <w:lastRenderedPageBreak/>
              <w:t>рассчитанная на автомобильную нагрузку с давлением на ось до 16,0 т.</w:t>
            </w:r>
          </w:p>
        </w:tc>
      </w:tr>
      <w:tr w:rsidR="00F8545C" w:rsidTr="008510A2">
        <w:tc>
          <w:tcPr>
            <w:tcW w:w="9782" w:type="dxa"/>
            <w:gridSpan w:val="3"/>
          </w:tcPr>
          <w:p w:rsidR="00F8545C" w:rsidRPr="00FE5A8A" w:rsidRDefault="00F8545C" w:rsidP="008510A2">
            <w:pPr>
              <w:pStyle w:val="a3"/>
              <w:ind w:right="-86"/>
              <w:rPr>
                <w:rFonts w:ascii="Arial" w:hAnsi="Arial" w:cs="Arial"/>
                <w:sz w:val="28"/>
                <w:szCs w:val="24"/>
              </w:rPr>
            </w:pPr>
            <w:r>
              <w:rPr>
                <w:noProof/>
                <w:lang w:eastAsia="ru-RU"/>
              </w:rPr>
              <w:lastRenderedPageBreak/>
              <mc:AlternateContent>
                <mc:Choice Requires="wpg">
                  <w:drawing>
                    <wp:inline distT="0" distB="0" distL="0" distR="0" wp14:anchorId="5D4C0E85" wp14:editId="49D5DFF4">
                      <wp:extent cx="6074410" cy="2252345"/>
                      <wp:effectExtent l="0" t="0" r="2540" b="0"/>
                      <wp:docPr id="1950" name="Группа 1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4410" cy="2252345"/>
                                <a:chOff x="904" y="1620"/>
                                <a:chExt cx="9566" cy="3547"/>
                              </a:xfrm>
                            </wpg:grpSpPr>
                            <pic:pic xmlns:pic="http://schemas.openxmlformats.org/drawingml/2006/picture">
                              <pic:nvPicPr>
                                <pic:cNvPr id="1951" name="Picture 53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903" y="1642"/>
                                  <a:ext cx="4762" cy="3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2" name="Picture 53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5722" y="1619"/>
                                  <a:ext cx="4747" cy="3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BEED536" id="Группа 1950" o:spid="_x0000_s1026" style="width:478.3pt;height:177.35pt;mso-position-horizontal-relative:char;mso-position-vertical-relative:line" coordorigin="904,1620" coordsize="9566,3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">
                      <v:shape id="Picture 535" o:spid="_x0000_s1027" type="#_x0000_t75" style="position:absolute;left:903;top:1642;width:4762;height:3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">
                        <v:imagedata r:id="rId123" o:title=""/>
                      </v:shape>
                      <v:shape id="Picture 536" o:spid="_x0000_s1028" type="#_x0000_t75" style="position:absolute;left:5722;top:1619;width:4747;height:3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">
                        <v:imagedata r:id="rId124" o:title=""/>
                      </v:shape>
                      <w10:anchorlock/>
                    </v:group>
                  </w:pict>
                </mc:Fallback>
              </mc:AlternateContent>
            </w:r>
          </w:p>
        </w:tc>
      </w:tr>
      <w:tr w:rsidR="00F8545C" w:rsidTr="008510A2">
        <w:tc>
          <w:tcPr>
            <w:tcW w:w="4962" w:type="dxa"/>
          </w:tcPr>
          <w:p w:rsidR="00F8545C" w:rsidRDefault="00F8545C" w:rsidP="008510A2">
            <w:pPr>
              <w:pStyle w:val="a3"/>
              <w:ind w:right="-86"/>
              <w:rPr>
                <w:rFonts w:ascii="Arial" w:hAnsi="Arial" w:cs="Arial"/>
                <w:sz w:val="28"/>
                <w:szCs w:val="24"/>
              </w:rPr>
            </w:pPr>
          </w:p>
          <w:p w:rsidR="00F8545C" w:rsidRPr="00FE5A8A" w:rsidRDefault="00F8545C" w:rsidP="008510A2">
            <w:pPr>
              <w:pStyle w:val="a3"/>
              <w:ind w:right="-86"/>
              <w:rPr>
                <w:rFonts w:ascii="Arial" w:hAnsi="Arial" w:cs="Arial"/>
                <w:sz w:val="28"/>
                <w:szCs w:val="24"/>
              </w:rPr>
            </w:pPr>
          </w:p>
        </w:tc>
        <w:tc>
          <w:tcPr>
            <w:tcW w:w="426" w:type="dxa"/>
          </w:tcPr>
          <w:p w:rsidR="00F8545C" w:rsidRDefault="00F8545C" w:rsidP="008510A2">
            <w:pPr>
              <w:pStyle w:val="a3"/>
              <w:ind w:right="-948"/>
              <w:rPr>
                <w:rFonts w:ascii="Arial" w:hAnsi="Arial" w:cs="Arial"/>
                <w:b/>
                <w:sz w:val="28"/>
                <w:szCs w:val="24"/>
              </w:rPr>
            </w:pPr>
          </w:p>
        </w:tc>
        <w:tc>
          <w:tcPr>
            <w:tcW w:w="4394" w:type="dxa"/>
          </w:tcPr>
          <w:p w:rsidR="00F8545C" w:rsidRPr="00FE5A8A" w:rsidRDefault="00F8545C" w:rsidP="008510A2">
            <w:pPr>
              <w:pStyle w:val="a3"/>
              <w:ind w:right="-86"/>
              <w:rPr>
                <w:rFonts w:ascii="Arial" w:hAnsi="Arial" w:cs="Arial"/>
                <w:sz w:val="28"/>
                <w:szCs w:val="24"/>
              </w:rPr>
            </w:pPr>
          </w:p>
        </w:tc>
      </w:tr>
      <w:tr w:rsidR="00F8545C" w:rsidTr="008510A2">
        <w:tc>
          <w:tcPr>
            <w:tcW w:w="4962" w:type="dxa"/>
          </w:tcPr>
          <w:p w:rsidR="00F8545C" w:rsidRPr="00EF0BF2" w:rsidRDefault="00F8545C" w:rsidP="008510A2">
            <w:pPr>
              <w:pStyle w:val="a3"/>
              <w:ind w:right="-86"/>
              <w:jc w:val="both"/>
              <w:rPr>
                <w:rFonts w:ascii="Arial" w:hAnsi="Arial" w:cs="Arial"/>
                <w:sz w:val="28"/>
                <w:szCs w:val="24"/>
                <w:lang w:val="ru-RU"/>
              </w:rPr>
            </w:pPr>
            <w:r w:rsidRPr="00EF0BF2">
              <w:rPr>
                <w:rFonts w:ascii="Arial" w:hAnsi="Arial" w:cs="Arial"/>
                <w:sz w:val="28"/>
                <w:szCs w:val="24"/>
                <w:lang w:val="ru-RU"/>
              </w:rPr>
              <w:t>3.3.4 Узел сопряжения из асфальтобетона и бетонной тротуарной плитки (плитки из натурального камня)</w:t>
            </w:r>
          </w:p>
          <w:p w:rsidR="00F8545C" w:rsidRPr="00EF0BF2" w:rsidRDefault="00F8545C" w:rsidP="008510A2">
            <w:pPr>
              <w:pStyle w:val="a3"/>
              <w:ind w:right="-86"/>
              <w:jc w:val="both"/>
              <w:rPr>
                <w:rFonts w:ascii="Arial" w:hAnsi="Arial" w:cs="Arial"/>
                <w:sz w:val="28"/>
                <w:szCs w:val="24"/>
                <w:lang w:val="ru-RU"/>
              </w:rPr>
            </w:pPr>
          </w:p>
        </w:tc>
        <w:tc>
          <w:tcPr>
            <w:tcW w:w="426" w:type="dxa"/>
          </w:tcPr>
          <w:p w:rsidR="00F8545C" w:rsidRPr="00EF0BF2" w:rsidRDefault="00F8545C" w:rsidP="008510A2">
            <w:pPr>
              <w:pStyle w:val="a3"/>
              <w:ind w:right="-948"/>
              <w:rPr>
                <w:rFonts w:ascii="Arial" w:hAnsi="Arial" w:cs="Arial"/>
                <w:b/>
                <w:sz w:val="28"/>
                <w:szCs w:val="24"/>
                <w:lang w:val="ru-RU"/>
              </w:rPr>
            </w:pPr>
          </w:p>
        </w:tc>
        <w:tc>
          <w:tcPr>
            <w:tcW w:w="4394" w:type="dxa"/>
          </w:tcPr>
          <w:p w:rsidR="00F8545C" w:rsidRPr="00EF0BF2" w:rsidRDefault="00F8545C" w:rsidP="008510A2">
            <w:pPr>
              <w:pStyle w:val="a3"/>
              <w:ind w:right="-86"/>
              <w:rPr>
                <w:rFonts w:ascii="Arial" w:hAnsi="Arial" w:cs="Arial"/>
                <w:sz w:val="28"/>
                <w:szCs w:val="24"/>
                <w:lang w:val="ru-RU"/>
              </w:rPr>
            </w:pPr>
          </w:p>
        </w:tc>
      </w:tr>
      <w:tr w:rsidR="00F8545C" w:rsidTr="008510A2">
        <w:tc>
          <w:tcPr>
            <w:tcW w:w="9782" w:type="dxa"/>
            <w:gridSpan w:val="3"/>
          </w:tcPr>
          <w:p w:rsidR="00F8545C" w:rsidRPr="00FE5A8A" w:rsidRDefault="00F8545C" w:rsidP="008510A2">
            <w:pPr>
              <w:pStyle w:val="a3"/>
              <w:ind w:right="-86"/>
              <w:rPr>
                <w:rFonts w:ascii="Arial" w:hAnsi="Arial" w:cs="Arial"/>
                <w:sz w:val="28"/>
                <w:szCs w:val="24"/>
              </w:rPr>
            </w:pPr>
            <w:r>
              <w:rPr>
                <w:noProof/>
                <w:sz w:val="20"/>
                <w:lang w:eastAsia="ru-RU"/>
              </w:rPr>
              <w:drawing>
                <wp:inline distT="0" distB="0" distL="0" distR="0" wp14:anchorId="2CFD731A" wp14:editId="12356FA9">
                  <wp:extent cx="3786462" cy="3952494"/>
                  <wp:effectExtent l="0" t="0" r="5080" b="0"/>
                  <wp:docPr id="1953" name="image4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468.png"/>
                          <pic:cNvPicPr/>
                        </pic:nvPicPr>
                        <pic:blipFill>
                          <a:blip r:embed="rId125" cstate="print"/>
                          <a:stretch>
                            <a:fillRect/>
                          </a:stretch>
                        </pic:blipFill>
                        <pic:spPr>
                          <a:xfrm>
                            <a:off x="0" y="0"/>
                            <a:ext cx="3786462" cy="3952494"/>
                          </a:xfrm>
                          <a:prstGeom prst="rect">
                            <a:avLst/>
                          </a:prstGeom>
                        </pic:spPr>
                      </pic:pic>
                    </a:graphicData>
                  </a:graphic>
                </wp:inline>
              </w:drawing>
            </w:r>
          </w:p>
        </w:tc>
      </w:tr>
    </w:tbl>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86"/>
        <w:rPr>
          <w:rFonts w:ascii="Arial" w:hAnsi="Arial" w:cs="Arial"/>
          <w:sz w:val="28"/>
          <w:szCs w:val="24"/>
        </w:rPr>
      </w:pPr>
      <w:r w:rsidRPr="00FE5A8A">
        <w:rPr>
          <w:rFonts w:ascii="Arial" w:hAnsi="Arial" w:cs="Arial"/>
          <w:sz w:val="28"/>
          <w:szCs w:val="24"/>
        </w:rPr>
        <w:t>3.3.5 Узел установки бортового камня гранитного</w:t>
      </w:r>
    </w:p>
    <w:p w:rsidR="00F8545C" w:rsidRDefault="00F8545C" w:rsidP="00F8545C">
      <w:pPr>
        <w:pStyle w:val="a3"/>
        <w:ind w:right="-86"/>
        <w:rPr>
          <w:rFonts w:ascii="Arial" w:hAnsi="Arial" w:cs="Arial"/>
          <w:sz w:val="28"/>
          <w:szCs w:val="24"/>
        </w:rPr>
      </w:pPr>
    </w:p>
    <w:p w:rsidR="00F8545C" w:rsidRDefault="00F8545C" w:rsidP="00F8545C">
      <w:pPr>
        <w:pStyle w:val="a3"/>
        <w:ind w:right="-86"/>
        <w:rPr>
          <w:rFonts w:ascii="Arial" w:hAnsi="Arial" w:cs="Arial"/>
          <w:sz w:val="28"/>
          <w:szCs w:val="24"/>
        </w:rPr>
      </w:pPr>
      <w:r>
        <w:rPr>
          <w:noProof/>
          <w:lang w:eastAsia="ru-RU"/>
        </w:rPr>
        <w:drawing>
          <wp:inline distT="0" distB="0" distL="0" distR="0" wp14:anchorId="27095740" wp14:editId="2C64F636">
            <wp:extent cx="5243520" cy="2823972"/>
            <wp:effectExtent l="0" t="0" r="0" b="0"/>
            <wp:docPr id="1954" name="image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467.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243520" cy="2823972"/>
                    </a:xfrm>
                    <a:prstGeom prst="rect">
                      <a:avLst/>
                    </a:prstGeom>
                  </pic:spPr>
                </pic:pic>
              </a:graphicData>
            </a:graphic>
          </wp:inline>
        </w:drawing>
      </w:r>
    </w:p>
    <w:p w:rsidR="00F8545C" w:rsidRDefault="00F8545C" w:rsidP="00F8545C">
      <w:pPr>
        <w:pStyle w:val="a3"/>
        <w:ind w:right="-86"/>
        <w:rPr>
          <w:rFonts w:ascii="Arial" w:hAnsi="Arial" w:cs="Arial"/>
          <w:sz w:val="28"/>
          <w:szCs w:val="24"/>
        </w:rPr>
      </w:pPr>
    </w:p>
    <w:p w:rsidR="00F8545C" w:rsidRDefault="00F8545C" w:rsidP="00F8545C">
      <w:pPr>
        <w:pStyle w:val="a3"/>
        <w:ind w:right="-86"/>
        <w:rPr>
          <w:rFonts w:ascii="Arial" w:hAnsi="Arial" w:cs="Arial"/>
          <w:sz w:val="28"/>
          <w:szCs w:val="24"/>
        </w:rPr>
      </w:pPr>
    </w:p>
    <w:p w:rsidR="00F8545C" w:rsidRDefault="00F8545C" w:rsidP="00F8545C">
      <w:pPr>
        <w:pStyle w:val="a3"/>
        <w:ind w:right="-86"/>
        <w:rPr>
          <w:rFonts w:ascii="Arial" w:hAnsi="Arial" w:cs="Arial"/>
          <w:sz w:val="28"/>
          <w:szCs w:val="24"/>
        </w:rPr>
      </w:pPr>
      <w:r w:rsidRPr="00FE5A8A">
        <w:rPr>
          <w:rFonts w:ascii="Arial" w:hAnsi="Arial" w:cs="Arial"/>
          <w:sz w:val="28"/>
          <w:szCs w:val="24"/>
        </w:rPr>
        <w:t>3.4</w:t>
      </w:r>
      <w:r w:rsidRPr="00FE5A8A">
        <w:rPr>
          <w:rFonts w:ascii="Arial" w:hAnsi="Arial" w:cs="Arial"/>
          <w:sz w:val="28"/>
          <w:szCs w:val="24"/>
        </w:rPr>
        <w:tab/>
        <w:t>Схема устройства бордюрного пандуса с покрытием из бетонной плитки (плитки из натурального камня)</w:t>
      </w:r>
    </w:p>
    <w:p w:rsidR="00F8545C" w:rsidRDefault="00F8545C" w:rsidP="00F8545C">
      <w:pPr>
        <w:pStyle w:val="a3"/>
        <w:ind w:right="-86"/>
        <w:rPr>
          <w:rFonts w:ascii="Arial" w:hAnsi="Arial" w:cs="Arial"/>
          <w:sz w:val="28"/>
          <w:szCs w:val="24"/>
        </w:rPr>
      </w:pPr>
    </w:p>
    <w:p w:rsidR="00F8545C" w:rsidRDefault="00F8545C" w:rsidP="00F8545C">
      <w:pPr>
        <w:pStyle w:val="a3"/>
        <w:ind w:right="-86"/>
        <w:rPr>
          <w:rFonts w:ascii="Arial" w:hAnsi="Arial" w:cs="Arial"/>
          <w:sz w:val="28"/>
          <w:szCs w:val="24"/>
        </w:rPr>
      </w:pPr>
      <w:r>
        <w:rPr>
          <w:noProof/>
          <w:position w:val="134"/>
          <w:sz w:val="20"/>
          <w:lang w:eastAsia="ru-RU"/>
        </w:rPr>
        <w:drawing>
          <wp:inline distT="0" distB="0" distL="0" distR="0" wp14:anchorId="384645CB" wp14:editId="7AF03DDB">
            <wp:extent cx="6140976" cy="3242930"/>
            <wp:effectExtent l="0" t="0" r="0" b="0"/>
            <wp:docPr id="1955" name="image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469.png"/>
                    <pic:cNvPicPr/>
                  </pic:nvPicPr>
                  <pic:blipFill>
                    <a:blip r:embed="rId127" cstate="print"/>
                    <a:stretch>
                      <a:fillRect/>
                    </a:stretch>
                  </pic:blipFill>
                  <pic:spPr>
                    <a:xfrm>
                      <a:off x="0" y="0"/>
                      <a:ext cx="6136470" cy="3240550"/>
                    </a:xfrm>
                    <a:prstGeom prst="rect">
                      <a:avLst/>
                    </a:prstGeom>
                  </pic:spPr>
                </pic:pic>
              </a:graphicData>
            </a:graphic>
          </wp:inline>
        </w:drawing>
      </w:r>
    </w:p>
    <w:p w:rsidR="00F8545C" w:rsidRDefault="00F8545C" w:rsidP="00F8545C">
      <w:pPr>
        <w:pStyle w:val="a3"/>
        <w:ind w:right="-86"/>
        <w:rPr>
          <w:rFonts w:ascii="Arial" w:hAnsi="Arial" w:cs="Arial"/>
          <w:sz w:val="28"/>
          <w:szCs w:val="24"/>
        </w:rPr>
      </w:pPr>
    </w:p>
    <w:p w:rsidR="00F8545C" w:rsidRDefault="00F8545C" w:rsidP="00F8545C">
      <w:pPr>
        <w:pStyle w:val="a3"/>
        <w:ind w:right="-86"/>
        <w:rPr>
          <w:rFonts w:ascii="Arial" w:hAnsi="Arial" w:cs="Arial"/>
          <w:sz w:val="28"/>
          <w:szCs w:val="24"/>
        </w:rPr>
      </w:pPr>
    </w:p>
    <w:p w:rsidR="00F8545C" w:rsidRDefault="00F8545C" w:rsidP="00F8545C">
      <w:pPr>
        <w:pStyle w:val="a3"/>
        <w:ind w:right="-86"/>
        <w:rPr>
          <w:rFonts w:ascii="Arial" w:hAnsi="Arial" w:cs="Arial"/>
          <w:sz w:val="28"/>
          <w:szCs w:val="24"/>
        </w:rPr>
      </w:pPr>
    </w:p>
    <w:p w:rsidR="00F8545C" w:rsidRDefault="00F8545C" w:rsidP="00F8545C">
      <w:pPr>
        <w:pStyle w:val="a3"/>
        <w:ind w:right="-86"/>
        <w:rPr>
          <w:rFonts w:ascii="Arial" w:hAnsi="Arial" w:cs="Arial"/>
          <w:sz w:val="28"/>
          <w:szCs w:val="24"/>
        </w:rPr>
      </w:pPr>
    </w:p>
    <w:p w:rsidR="00F8545C" w:rsidRDefault="00F8545C" w:rsidP="00F8545C">
      <w:pPr>
        <w:pStyle w:val="a3"/>
        <w:ind w:right="-86"/>
        <w:rPr>
          <w:rFonts w:ascii="Arial" w:hAnsi="Arial" w:cs="Arial"/>
          <w:sz w:val="28"/>
          <w:szCs w:val="24"/>
        </w:rPr>
      </w:pPr>
    </w:p>
    <w:p w:rsidR="00F8545C" w:rsidRDefault="00F8545C" w:rsidP="00F8545C">
      <w:pPr>
        <w:pStyle w:val="a3"/>
        <w:ind w:right="-86"/>
        <w:rPr>
          <w:rFonts w:ascii="Arial" w:hAnsi="Arial" w:cs="Arial"/>
          <w:sz w:val="28"/>
          <w:szCs w:val="24"/>
        </w:rPr>
      </w:pPr>
    </w:p>
    <w:p w:rsidR="00F8545C" w:rsidRDefault="00F8545C" w:rsidP="00F8545C">
      <w:pPr>
        <w:pStyle w:val="a3"/>
        <w:ind w:right="-86"/>
        <w:rPr>
          <w:rFonts w:ascii="Arial" w:hAnsi="Arial" w:cs="Arial"/>
          <w:sz w:val="28"/>
          <w:szCs w:val="24"/>
        </w:rPr>
      </w:pPr>
    </w:p>
    <w:p w:rsidR="00F8545C" w:rsidRDefault="00F8545C" w:rsidP="00F8545C">
      <w:pPr>
        <w:pStyle w:val="a3"/>
        <w:ind w:right="-86"/>
        <w:jc w:val="both"/>
        <w:rPr>
          <w:rFonts w:ascii="Arial" w:hAnsi="Arial" w:cs="Arial"/>
          <w:sz w:val="28"/>
          <w:szCs w:val="24"/>
        </w:rPr>
      </w:pPr>
      <w:r w:rsidRPr="00FE5A8A">
        <w:rPr>
          <w:rFonts w:ascii="Arial" w:hAnsi="Arial" w:cs="Arial"/>
          <w:sz w:val="28"/>
          <w:szCs w:val="24"/>
        </w:rPr>
        <w:t>3.4</w:t>
      </w:r>
      <w:r w:rsidRPr="00FE5A8A">
        <w:rPr>
          <w:rFonts w:ascii="Arial" w:hAnsi="Arial" w:cs="Arial"/>
          <w:sz w:val="28"/>
          <w:szCs w:val="24"/>
        </w:rPr>
        <w:tab/>
        <w:t xml:space="preserve">Схема устройства бордюрного пандуса с покрытием из </w:t>
      </w:r>
      <w:r w:rsidRPr="00FE5A8A">
        <w:rPr>
          <w:rFonts w:ascii="Arial" w:hAnsi="Arial" w:cs="Arial"/>
          <w:sz w:val="28"/>
          <w:szCs w:val="24"/>
        </w:rPr>
        <w:lastRenderedPageBreak/>
        <w:t>асфальтобетона</w:t>
      </w:r>
    </w:p>
    <w:p w:rsidR="00F8545C" w:rsidRDefault="00F8545C" w:rsidP="00F8545C">
      <w:pPr>
        <w:pStyle w:val="a3"/>
        <w:ind w:right="-86"/>
        <w:rPr>
          <w:rFonts w:ascii="Arial" w:hAnsi="Arial" w:cs="Arial"/>
          <w:sz w:val="28"/>
          <w:szCs w:val="24"/>
        </w:rPr>
      </w:pPr>
    </w:p>
    <w:p w:rsidR="00F8545C" w:rsidRDefault="00F8545C" w:rsidP="00F8545C">
      <w:pPr>
        <w:pStyle w:val="a3"/>
        <w:ind w:right="-86"/>
        <w:rPr>
          <w:rFonts w:ascii="Arial" w:hAnsi="Arial" w:cs="Arial"/>
          <w:sz w:val="28"/>
          <w:szCs w:val="24"/>
        </w:rPr>
      </w:pPr>
      <w:r>
        <w:rPr>
          <w:noProof/>
          <w:sz w:val="20"/>
          <w:lang w:eastAsia="ru-RU"/>
        </w:rPr>
        <w:drawing>
          <wp:inline distT="0" distB="0" distL="0" distR="0" wp14:anchorId="6D81F4D7" wp14:editId="2D9AC6BB">
            <wp:extent cx="6018028" cy="4243774"/>
            <wp:effectExtent l="0" t="0" r="1905" b="4445"/>
            <wp:docPr id="1956" name="image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470.png"/>
                    <pic:cNvPicPr/>
                  </pic:nvPicPr>
                  <pic:blipFill>
                    <a:blip r:embed="rId128" cstate="print"/>
                    <a:stretch>
                      <a:fillRect/>
                    </a:stretch>
                  </pic:blipFill>
                  <pic:spPr>
                    <a:xfrm>
                      <a:off x="0" y="0"/>
                      <a:ext cx="6019380" cy="4244727"/>
                    </a:xfrm>
                    <a:prstGeom prst="rect">
                      <a:avLst/>
                    </a:prstGeom>
                  </pic:spPr>
                </pic:pic>
              </a:graphicData>
            </a:graphic>
          </wp:inline>
        </w:drawing>
      </w:r>
    </w:p>
    <w:p w:rsidR="00F8545C" w:rsidRDefault="00F8545C" w:rsidP="00F8545C">
      <w:pPr>
        <w:pStyle w:val="a3"/>
        <w:ind w:right="-86"/>
        <w:rPr>
          <w:rFonts w:ascii="Arial" w:hAnsi="Arial" w:cs="Arial"/>
          <w:sz w:val="28"/>
          <w:szCs w:val="24"/>
        </w:rPr>
      </w:pPr>
    </w:p>
    <w:p w:rsidR="00F8545C" w:rsidRDefault="00F8545C" w:rsidP="00F8545C">
      <w:pPr>
        <w:pStyle w:val="a3"/>
        <w:ind w:right="-86"/>
        <w:rPr>
          <w:rFonts w:ascii="Arial" w:hAnsi="Arial" w:cs="Arial"/>
          <w:sz w:val="28"/>
          <w:szCs w:val="24"/>
        </w:rPr>
      </w:pPr>
    </w:p>
    <w:p w:rsidR="00F8545C" w:rsidRDefault="00F8545C" w:rsidP="00F8545C">
      <w:pPr>
        <w:pStyle w:val="a3"/>
        <w:ind w:right="-86"/>
        <w:jc w:val="both"/>
        <w:rPr>
          <w:rFonts w:ascii="Arial" w:hAnsi="Arial" w:cs="Arial"/>
          <w:sz w:val="28"/>
          <w:szCs w:val="24"/>
        </w:rPr>
      </w:pPr>
      <w:r w:rsidRPr="00554A40">
        <w:rPr>
          <w:rFonts w:ascii="Arial" w:hAnsi="Arial" w:cs="Arial"/>
          <w:sz w:val="28"/>
          <w:szCs w:val="24"/>
        </w:rPr>
        <w:t>3.5</w:t>
      </w:r>
      <w:r w:rsidRPr="00554A40">
        <w:rPr>
          <w:rFonts w:ascii="Arial" w:hAnsi="Arial" w:cs="Arial"/>
          <w:sz w:val="28"/>
          <w:szCs w:val="24"/>
        </w:rPr>
        <w:tab/>
        <w:t>схема устройства основания под набивное покрытие</w:t>
      </w: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r>
        <w:rPr>
          <w:noProof/>
          <w:lang w:eastAsia="ru-RU"/>
        </w:rPr>
        <w:drawing>
          <wp:inline distT="0" distB="0" distL="0" distR="0" wp14:anchorId="25C6B9B2" wp14:editId="53CE9943">
            <wp:extent cx="3750986" cy="3359888"/>
            <wp:effectExtent l="0" t="0" r="1905" b="0"/>
            <wp:docPr id="1957" name="image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471.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3755584" cy="3364006"/>
                    </a:xfrm>
                    <a:prstGeom prst="rect">
                      <a:avLst/>
                    </a:prstGeom>
                  </pic:spPr>
                </pic:pic>
              </a:graphicData>
            </a:graphic>
          </wp:inline>
        </w:drawing>
      </w: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r w:rsidRPr="00554A40">
        <w:rPr>
          <w:rFonts w:ascii="Arial" w:hAnsi="Arial" w:cs="Arial"/>
          <w:sz w:val="28"/>
          <w:szCs w:val="24"/>
        </w:rPr>
        <w:t>3.6</w:t>
      </w:r>
      <w:r w:rsidRPr="00554A40">
        <w:rPr>
          <w:rFonts w:ascii="Arial" w:hAnsi="Arial" w:cs="Arial"/>
          <w:sz w:val="28"/>
          <w:szCs w:val="24"/>
        </w:rPr>
        <w:tab/>
        <w:t xml:space="preserve">Схема сопряжения пешеходной зоны из асфальтобетона и </w:t>
      </w:r>
      <w:r w:rsidRPr="00554A40">
        <w:rPr>
          <w:rFonts w:ascii="Arial" w:hAnsi="Arial" w:cs="Arial"/>
          <w:sz w:val="28"/>
          <w:szCs w:val="24"/>
        </w:rPr>
        <w:lastRenderedPageBreak/>
        <w:t>газона</w:t>
      </w: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r>
        <w:rPr>
          <w:noProof/>
          <w:lang w:eastAsia="ru-RU"/>
        </w:rPr>
        <w:drawing>
          <wp:inline distT="0" distB="0" distL="0" distR="0" wp14:anchorId="37DA70A3" wp14:editId="521FFA20">
            <wp:extent cx="5486400" cy="3787934"/>
            <wp:effectExtent l="0" t="0" r="0" b="3175"/>
            <wp:docPr id="1958" name="image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472.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489927" cy="3790369"/>
                    </a:xfrm>
                    <a:prstGeom prst="rect">
                      <a:avLst/>
                    </a:prstGeom>
                  </pic:spPr>
                </pic:pic>
              </a:graphicData>
            </a:graphic>
          </wp:inline>
        </w:drawing>
      </w: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r w:rsidRPr="00554A40">
        <w:rPr>
          <w:rFonts w:ascii="Arial" w:hAnsi="Arial" w:cs="Arial"/>
          <w:sz w:val="28"/>
          <w:szCs w:val="24"/>
        </w:rPr>
        <w:t>3.7</w:t>
      </w:r>
      <w:r w:rsidRPr="00554A40">
        <w:rPr>
          <w:rFonts w:ascii="Arial" w:hAnsi="Arial" w:cs="Arial"/>
          <w:sz w:val="28"/>
          <w:szCs w:val="24"/>
        </w:rPr>
        <w:tab/>
        <w:t>Схема сопряжения пешеходной зоны из бетонной плитки (натурального камня) с газоном через бортовой камень</w:t>
      </w: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r>
        <w:rPr>
          <w:noProof/>
          <w:lang w:eastAsia="ru-RU"/>
        </w:rPr>
        <w:drawing>
          <wp:inline distT="0" distB="0" distL="0" distR="0" wp14:anchorId="2FCB8075" wp14:editId="2D0BD262">
            <wp:extent cx="5582093" cy="4072213"/>
            <wp:effectExtent l="0" t="0" r="0" b="5080"/>
            <wp:docPr id="1959" name="image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473.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579159" cy="4070073"/>
                    </a:xfrm>
                    <a:prstGeom prst="rect">
                      <a:avLst/>
                    </a:prstGeom>
                  </pic:spPr>
                </pic:pic>
              </a:graphicData>
            </a:graphic>
          </wp:inline>
        </w:drawing>
      </w: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r w:rsidRPr="00554A40">
        <w:rPr>
          <w:rFonts w:ascii="Arial" w:hAnsi="Arial" w:cs="Arial"/>
          <w:sz w:val="28"/>
          <w:szCs w:val="24"/>
        </w:rPr>
        <w:lastRenderedPageBreak/>
        <w:t>3.9</w:t>
      </w:r>
      <w:r w:rsidRPr="00554A40">
        <w:rPr>
          <w:rFonts w:ascii="Arial" w:hAnsi="Arial" w:cs="Arial"/>
          <w:sz w:val="28"/>
          <w:szCs w:val="24"/>
        </w:rPr>
        <w:tab/>
        <w:t>Схема устройства цветника</w:t>
      </w: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r>
        <w:rPr>
          <w:noProof/>
          <w:lang w:eastAsia="ru-RU"/>
        </w:rPr>
        <w:drawing>
          <wp:inline distT="0" distB="0" distL="0" distR="0" wp14:anchorId="3992D730" wp14:editId="51562141">
            <wp:extent cx="4796758" cy="2158409"/>
            <wp:effectExtent l="0" t="0" r="4445" b="0"/>
            <wp:docPr id="1960" name="image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474.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4796384" cy="2158241"/>
                    </a:xfrm>
                    <a:prstGeom prst="rect">
                      <a:avLst/>
                    </a:prstGeom>
                  </pic:spPr>
                </pic:pic>
              </a:graphicData>
            </a:graphic>
          </wp:inline>
        </w:drawing>
      </w: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r w:rsidRPr="00554A40">
        <w:rPr>
          <w:rFonts w:ascii="Arial" w:hAnsi="Arial" w:cs="Arial"/>
          <w:sz w:val="28"/>
          <w:szCs w:val="24"/>
        </w:rPr>
        <w:t>3.10</w:t>
      </w:r>
      <w:r w:rsidRPr="00554A40">
        <w:rPr>
          <w:rFonts w:ascii="Arial" w:hAnsi="Arial" w:cs="Arial"/>
          <w:sz w:val="28"/>
          <w:szCs w:val="24"/>
        </w:rPr>
        <w:tab/>
        <w:t>Схема устройства газона</w:t>
      </w: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r>
        <w:rPr>
          <w:noProof/>
          <w:lang w:eastAsia="ru-RU"/>
        </w:rPr>
        <w:drawing>
          <wp:inline distT="0" distB="0" distL="0" distR="0" wp14:anchorId="7046AC21" wp14:editId="62464EF2">
            <wp:extent cx="6061157" cy="1860698"/>
            <wp:effectExtent l="0" t="0" r="0" b="6350"/>
            <wp:docPr id="1961" name="image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475.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6059197" cy="1860096"/>
                    </a:xfrm>
                    <a:prstGeom prst="rect">
                      <a:avLst/>
                    </a:prstGeom>
                  </pic:spPr>
                </pic:pic>
              </a:graphicData>
            </a:graphic>
          </wp:inline>
        </w:drawing>
      </w: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r w:rsidRPr="00554A40">
        <w:rPr>
          <w:rFonts w:ascii="Arial" w:hAnsi="Arial" w:cs="Arial"/>
          <w:sz w:val="28"/>
          <w:szCs w:val="24"/>
        </w:rPr>
        <w:t>3.11</w:t>
      </w:r>
      <w:r w:rsidRPr="00554A40">
        <w:rPr>
          <w:rFonts w:ascii="Arial" w:hAnsi="Arial" w:cs="Arial"/>
          <w:sz w:val="28"/>
          <w:szCs w:val="24"/>
        </w:rPr>
        <w:tab/>
        <w:t>Схема устройства основания под укрепленный газон</w:t>
      </w: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r>
        <w:rPr>
          <w:noProof/>
          <w:lang w:eastAsia="ru-RU"/>
        </w:rPr>
        <w:drawing>
          <wp:inline distT="0" distB="0" distL="0" distR="0" wp14:anchorId="3E4F758D" wp14:editId="095D81AF">
            <wp:extent cx="3082925" cy="3108325"/>
            <wp:effectExtent l="0" t="0" r="3175" b="0"/>
            <wp:docPr id="1962" name="image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476.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082925" cy="3108325"/>
                    </a:xfrm>
                    <a:prstGeom prst="rect">
                      <a:avLst/>
                    </a:prstGeom>
                  </pic:spPr>
                </pic:pic>
              </a:graphicData>
            </a:graphic>
          </wp:inline>
        </w:drawing>
      </w: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r w:rsidRPr="00554A40">
        <w:rPr>
          <w:rFonts w:ascii="Arial" w:hAnsi="Arial" w:cs="Arial"/>
          <w:sz w:val="28"/>
          <w:szCs w:val="24"/>
        </w:rPr>
        <w:t>3.12</w:t>
      </w:r>
      <w:r w:rsidRPr="00554A40">
        <w:rPr>
          <w:rFonts w:ascii="Arial" w:hAnsi="Arial" w:cs="Arial"/>
          <w:sz w:val="28"/>
          <w:szCs w:val="24"/>
        </w:rPr>
        <w:tab/>
        <w:t>Схема устройства посевного газона</w:t>
      </w: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r>
        <w:rPr>
          <w:noProof/>
          <w:lang w:eastAsia="ru-RU"/>
        </w:rPr>
        <w:drawing>
          <wp:inline distT="0" distB="0" distL="0" distR="0" wp14:anchorId="6344D9C8" wp14:editId="6363CB3C">
            <wp:extent cx="3534250" cy="2652331"/>
            <wp:effectExtent l="0" t="0" r="0" b="0"/>
            <wp:docPr id="1963" name="image4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477.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534250" cy="2652331"/>
                    </a:xfrm>
                    <a:prstGeom prst="rect">
                      <a:avLst/>
                    </a:prstGeom>
                  </pic:spPr>
                </pic:pic>
              </a:graphicData>
            </a:graphic>
          </wp:inline>
        </w:drawing>
      </w: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r w:rsidRPr="00554A40">
        <w:rPr>
          <w:rFonts w:ascii="Arial" w:hAnsi="Arial" w:cs="Arial"/>
          <w:sz w:val="28"/>
          <w:szCs w:val="24"/>
        </w:rPr>
        <w:t>3.13.1</w:t>
      </w:r>
      <w:r w:rsidRPr="00554A40">
        <w:rPr>
          <w:rFonts w:ascii="Arial" w:hAnsi="Arial" w:cs="Arial"/>
          <w:sz w:val="28"/>
          <w:szCs w:val="24"/>
        </w:rPr>
        <w:tab/>
        <w:t>Схема устройства сопряжения асфальтобетонного покрытия и газона</w:t>
      </w: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r>
        <w:rPr>
          <w:noProof/>
          <w:lang w:eastAsia="ru-RU"/>
        </w:rPr>
        <w:drawing>
          <wp:inline distT="0" distB="0" distL="0" distR="0" wp14:anchorId="0678A720" wp14:editId="5DB0206F">
            <wp:extent cx="4755305" cy="3538728"/>
            <wp:effectExtent l="0" t="0" r="7620" b="5080"/>
            <wp:docPr id="1964" name="image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478.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4755305" cy="3538728"/>
                    </a:xfrm>
                    <a:prstGeom prst="rect">
                      <a:avLst/>
                    </a:prstGeom>
                  </pic:spPr>
                </pic:pic>
              </a:graphicData>
            </a:graphic>
          </wp:inline>
        </w:drawing>
      </w: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r w:rsidRPr="00CB1CE5">
        <w:rPr>
          <w:rFonts w:ascii="Arial" w:hAnsi="Arial" w:cs="Arial"/>
          <w:sz w:val="28"/>
          <w:szCs w:val="24"/>
        </w:rPr>
        <w:t>3.13.1</w:t>
      </w:r>
      <w:r w:rsidRPr="00CB1CE5">
        <w:rPr>
          <w:rFonts w:ascii="Arial" w:hAnsi="Arial" w:cs="Arial"/>
          <w:sz w:val="28"/>
          <w:szCs w:val="24"/>
        </w:rPr>
        <w:tab/>
        <w:t>Узел установки бортового камня примыкания к газону</w:t>
      </w: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r>
        <w:rPr>
          <w:noProof/>
          <w:lang w:eastAsia="ru-RU"/>
        </w:rPr>
        <w:drawing>
          <wp:inline distT="0" distB="0" distL="0" distR="0" wp14:anchorId="48D929CD" wp14:editId="4E257164">
            <wp:extent cx="5390707" cy="3021757"/>
            <wp:effectExtent l="0" t="0" r="635" b="7620"/>
            <wp:docPr id="1965" name="image4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479.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399252" cy="3026547"/>
                    </a:xfrm>
                    <a:prstGeom prst="rect">
                      <a:avLst/>
                    </a:prstGeom>
                  </pic:spPr>
                </pic:pic>
              </a:graphicData>
            </a:graphic>
          </wp:inline>
        </w:drawing>
      </w: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r w:rsidRPr="00CB1CE5">
        <w:rPr>
          <w:rFonts w:ascii="Arial" w:hAnsi="Arial" w:cs="Arial"/>
          <w:sz w:val="28"/>
          <w:szCs w:val="24"/>
        </w:rPr>
        <w:t>3.14</w:t>
      </w:r>
      <w:r w:rsidRPr="00CB1CE5">
        <w:rPr>
          <w:rFonts w:ascii="Arial" w:hAnsi="Arial" w:cs="Arial"/>
          <w:sz w:val="28"/>
          <w:szCs w:val="24"/>
        </w:rPr>
        <w:tab/>
        <w:t>крепление опоры освещения на анкерных закладных</w:t>
      </w: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r>
        <w:rPr>
          <w:noProof/>
          <w:position w:val="82"/>
          <w:sz w:val="20"/>
          <w:lang w:eastAsia="ru-RU"/>
        </w:rPr>
        <w:drawing>
          <wp:inline distT="0" distB="0" distL="0" distR="0" wp14:anchorId="0D7BF3F4" wp14:editId="674A9D52">
            <wp:extent cx="5792130" cy="2594344"/>
            <wp:effectExtent l="0" t="0" r="0" b="0"/>
            <wp:docPr id="1966" name="image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481.png"/>
                    <pic:cNvPicPr/>
                  </pic:nvPicPr>
                  <pic:blipFill>
                    <a:blip r:embed="rId138" cstate="print"/>
                    <a:stretch>
                      <a:fillRect/>
                    </a:stretch>
                  </pic:blipFill>
                  <pic:spPr>
                    <a:xfrm>
                      <a:off x="0" y="0"/>
                      <a:ext cx="5797575" cy="2596783"/>
                    </a:xfrm>
                    <a:prstGeom prst="rect">
                      <a:avLst/>
                    </a:prstGeom>
                  </pic:spPr>
                </pic:pic>
              </a:graphicData>
            </a:graphic>
          </wp:inline>
        </w:drawing>
      </w: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r w:rsidRPr="00CB1CE5">
        <w:rPr>
          <w:rFonts w:ascii="Arial" w:hAnsi="Arial" w:cs="Arial"/>
          <w:sz w:val="28"/>
          <w:szCs w:val="24"/>
        </w:rPr>
        <w:t>3.15</w:t>
      </w:r>
      <w:r w:rsidRPr="00CB1CE5">
        <w:rPr>
          <w:rFonts w:ascii="Arial" w:hAnsi="Arial" w:cs="Arial"/>
          <w:sz w:val="28"/>
          <w:szCs w:val="24"/>
        </w:rPr>
        <w:tab/>
        <w:t>крепление опоры освещения на фланцевых закладных</w:t>
      </w: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r>
        <w:rPr>
          <w:noProof/>
          <w:lang w:eastAsia="ru-RU"/>
        </w:rPr>
        <w:drawing>
          <wp:inline distT="0" distB="0" distL="0" distR="0" wp14:anchorId="34825025" wp14:editId="064970DD">
            <wp:extent cx="5897986" cy="3535299"/>
            <wp:effectExtent l="0" t="0" r="7620" b="8255"/>
            <wp:docPr id="1967" name="image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480.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897986" cy="3535299"/>
                    </a:xfrm>
                    <a:prstGeom prst="rect">
                      <a:avLst/>
                    </a:prstGeom>
                  </pic:spPr>
                </pic:pic>
              </a:graphicData>
            </a:graphic>
          </wp:inline>
        </w:drawing>
      </w: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r w:rsidRPr="00CB1CE5">
        <w:rPr>
          <w:rFonts w:ascii="Arial" w:hAnsi="Arial" w:cs="Arial"/>
          <w:sz w:val="28"/>
          <w:szCs w:val="24"/>
        </w:rPr>
        <w:t>3.16</w:t>
      </w:r>
      <w:r w:rsidRPr="00CB1CE5">
        <w:rPr>
          <w:rFonts w:ascii="Arial" w:hAnsi="Arial" w:cs="Arial"/>
          <w:sz w:val="28"/>
          <w:szCs w:val="24"/>
        </w:rPr>
        <w:tab/>
        <w:t>Схема монтажа опоры освещения</w:t>
      </w:r>
    </w:p>
    <w:p w:rsidR="00F8545C" w:rsidRDefault="00F8545C" w:rsidP="00F8545C">
      <w:pPr>
        <w:pStyle w:val="a3"/>
        <w:ind w:right="-86"/>
        <w:jc w:val="both"/>
        <w:rPr>
          <w:rFonts w:ascii="Arial" w:hAnsi="Arial" w:cs="Arial"/>
          <w:sz w:val="28"/>
          <w:szCs w:val="24"/>
        </w:rPr>
      </w:pPr>
      <w:r>
        <w:rPr>
          <w:noProof/>
          <w:sz w:val="20"/>
          <w:lang w:eastAsia="ru-RU"/>
        </w:rPr>
        <w:drawing>
          <wp:inline distT="0" distB="0" distL="0" distR="0" wp14:anchorId="4A7B8475" wp14:editId="7F9562DA">
            <wp:extent cx="5709684" cy="4620214"/>
            <wp:effectExtent l="0" t="0" r="5715" b="9525"/>
            <wp:docPr id="1968" name="image4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482.png"/>
                    <pic:cNvPicPr/>
                  </pic:nvPicPr>
                  <pic:blipFill>
                    <a:blip r:embed="rId140" cstate="print"/>
                    <a:stretch>
                      <a:fillRect/>
                    </a:stretch>
                  </pic:blipFill>
                  <pic:spPr>
                    <a:xfrm>
                      <a:off x="0" y="0"/>
                      <a:ext cx="5719484" cy="4628144"/>
                    </a:xfrm>
                    <a:prstGeom prst="rect">
                      <a:avLst/>
                    </a:prstGeom>
                  </pic:spPr>
                </pic:pic>
              </a:graphicData>
            </a:graphic>
          </wp:inline>
        </w:drawing>
      </w: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r w:rsidRPr="00CB1CE5">
        <w:rPr>
          <w:rFonts w:ascii="Arial" w:hAnsi="Arial" w:cs="Arial"/>
          <w:sz w:val="28"/>
          <w:szCs w:val="24"/>
        </w:rPr>
        <w:t>3.14</w:t>
      </w:r>
      <w:r w:rsidRPr="00CB1CE5">
        <w:rPr>
          <w:rFonts w:ascii="Arial" w:hAnsi="Arial" w:cs="Arial"/>
          <w:sz w:val="28"/>
          <w:szCs w:val="24"/>
        </w:rPr>
        <w:tab/>
        <w:t>Схема установки светильника в газоне</w:t>
      </w:r>
    </w:p>
    <w:p w:rsidR="00F8545C" w:rsidRDefault="00F8545C" w:rsidP="00F8545C">
      <w:pPr>
        <w:pStyle w:val="a3"/>
        <w:ind w:right="-86"/>
        <w:jc w:val="both"/>
        <w:rPr>
          <w:rFonts w:ascii="Arial" w:hAnsi="Arial" w:cs="Arial"/>
          <w:sz w:val="28"/>
          <w:szCs w:val="24"/>
        </w:rPr>
      </w:pPr>
      <w:r>
        <w:rPr>
          <w:noProof/>
          <w:lang w:eastAsia="ru-RU"/>
        </w:rPr>
        <w:lastRenderedPageBreak/>
        <w:drawing>
          <wp:inline distT="0" distB="0" distL="0" distR="0" wp14:anchorId="20FE4A0C" wp14:editId="566B63C8">
            <wp:extent cx="3136604" cy="3341810"/>
            <wp:effectExtent l="0" t="0" r="6985" b="0"/>
            <wp:docPr id="1969" name="image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483.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135699" cy="3340846"/>
                    </a:xfrm>
                    <a:prstGeom prst="rect">
                      <a:avLst/>
                    </a:prstGeom>
                  </pic:spPr>
                </pic:pic>
              </a:graphicData>
            </a:graphic>
          </wp:inline>
        </w:drawing>
      </w: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r w:rsidRPr="00CB1CE5">
        <w:rPr>
          <w:rFonts w:ascii="Arial" w:hAnsi="Arial" w:cs="Arial"/>
          <w:sz w:val="28"/>
          <w:szCs w:val="24"/>
        </w:rPr>
        <w:t>3.15</w:t>
      </w:r>
      <w:r w:rsidRPr="00CB1CE5">
        <w:rPr>
          <w:rFonts w:ascii="Arial" w:hAnsi="Arial" w:cs="Arial"/>
          <w:sz w:val="28"/>
          <w:szCs w:val="24"/>
        </w:rPr>
        <w:tab/>
        <w:t>Схема установки светильника в покрытие</w:t>
      </w:r>
    </w:p>
    <w:p w:rsidR="00F8545C" w:rsidRDefault="00F8545C" w:rsidP="00F8545C">
      <w:pPr>
        <w:pStyle w:val="a3"/>
        <w:ind w:right="-86"/>
        <w:jc w:val="both"/>
        <w:rPr>
          <w:rFonts w:ascii="Arial" w:hAnsi="Arial" w:cs="Arial"/>
          <w:sz w:val="28"/>
          <w:szCs w:val="24"/>
        </w:rPr>
      </w:pPr>
      <w:r>
        <w:rPr>
          <w:noProof/>
          <w:lang w:eastAsia="ru-RU"/>
        </w:rPr>
        <w:drawing>
          <wp:inline distT="0" distB="0" distL="0" distR="0" wp14:anchorId="70DFDD0D" wp14:editId="57301D0E">
            <wp:extent cx="5103628" cy="1752989"/>
            <wp:effectExtent l="0" t="0" r="1905" b="0"/>
            <wp:docPr id="1970" name="image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484.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5120638" cy="1758832"/>
                    </a:xfrm>
                    <a:prstGeom prst="rect">
                      <a:avLst/>
                    </a:prstGeom>
                  </pic:spPr>
                </pic:pic>
              </a:graphicData>
            </a:graphic>
          </wp:inline>
        </w:drawing>
      </w: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r w:rsidRPr="00CB1CE5">
        <w:rPr>
          <w:rFonts w:ascii="Arial" w:hAnsi="Arial" w:cs="Arial"/>
          <w:sz w:val="28"/>
          <w:szCs w:val="24"/>
        </w:rPr>
        <w:t>3.16</w:t>
      </w:r>
      <w:r w:rsidRPr="00CB1CE5">
        <w:rPr>
          <w:rFonts w:ascii="Arial" w:hAnsi="Arial" w:cs="Arial"/>
          <w:sz w:val="28"/>
          <w:szCs w:val="24"/>
        </w:rPr>
        <w:tab/>
        <w:t>установка светильника в грунт</w:t>
      </w:r>
    </w:p>
    <w:p w:rsidR="00F8545C" w:rsidRDefault="00F8545C" w:rsidP="00F8545C">
      <w:pPr>
        <w:pStyle w:val="a3"/>
        <w:ind w:right="-86"/>
        <w:jc w:val="both"/>
        <w:rPr>
          <w:rFonts w:ascii="Arial" w:hAnsi="Arial" w:cs="Arial"/>
          <w:sz w:val="28"/>
          <w:szCs w:val="24"/>
        </w:rPr>
      </w:pPr>
      <w:r>
        <w:rPr>
          <w:noProof/>
          <w:lang w:eastAsia="ru-RU"/>
        </w:rPr>
        <w:drawing>
          <wp:inline distT="0" distB="0" distL="0" distR="0" wp14:anchorId="6BD77A20" wp14:editId="447507E0">
            <wp:extent cx="5295014" cy="2680340"/>
            <wp:effectExtent l="0" t="0" r="1270" b="5715"/>
            <wp:docPr id="1971" name="image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485.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305296" cy="2685545"/>
                    </a:xfrm>
                    <a:prstGeom prst="rect">
                      <a:avLst/>
                    </a:prstGeom>
                  </pic:spPr>
                </pic:pic>
              </a:graphicData>
            </a:graphic>
          </wp:inline>
        </w:drawing>
      </w: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r w:rsidRPr="00CB1CE5">
        <w:rPr>
          <w:rFonts w:ascii="Arial" w:hAnsi="Arial" w:cs="Arial"/>
          <w:sz w:val="28"/>
          <w:szCs w:val="24"/>
        </w:rPr>
        <w:t>3.17</w:t>
      </w:r>
      <w:r w:rsidRPr="00CB1CE5">
        <w:rPr>
          <w:rFonts w:ascii="Arial" w:hAnsi="Arial" w:cs="Arial"/>
          <w:sz w:val="28"/>
          <w:szCs w:val="24"/>
        </w:rPr>
        <w:tab/>
        <w:t>Схема устройства закрытого лотка водоотведения</w:t>
      </w: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r>
        <w:rPr>
          <w:noProof/>
          <w:lang w:eastAsia="ru-RU"/>
        </w:rPr>
        <w:drawing>
          <wp:inline distT="0" distB="0" distL="0" distR="0" wp14:anchorId="58BBE5BB" wp14:editId="3B690A1B">
            <wp:extent cx="2718235" cy="1879663"/>
            <wp:effectExtent l="0" t="0" r="6350" b="6350"/>
            <wp:docPr id="1972" name="image4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486.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718235" cy="1879663"/>
                    </a:xfrm>
                    <a:prstGeom prst="rect">
                      <a:avLst/>
                    </a:prstGeom>
                  </pic:spPr>
                </pic:pic>
              </a:graphicData>
            </a:graphic>
          </wp:inline>
        </w:drawing>
      </w: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r w:rsidRPr="00CB1CE5">
        <w:rPr>
          <w:rFonts w:ascii="Arial" w:hAnsi="Arial" w:cs="Arial"/>
          <w:sz w:val="28"/>
          <w:szCs w:val="24"/>
        </w:rPr>
        <w:t>3.18</w:t>
      </w:r>
      <w:r w:rsidRPr="00CB1CE5">
        <w:rPr>
          <w:rFonts w:ascii="Arial" w:hAnsi="Arial" w:cs="Arial"/>
          <w:sz w:val="28"/>
          <w:szCs w:val="24"/>
        </w:rPr>
        <w:tab/>
        <w:t>Схема устройства открытого лотка водоотведения</w:t>
      </w:r>
    </w:p>
    <w:p w:rsidR="00F8545C" w:rsidRDefault="00F8545C" w:rsidP="00F8545C">
      <w:pPr>
        <w:pStyle w:val="a3"/>
        <w:ind w:right="-86"/>
        <w:jc w:val="both"/>
        <w:rPr>
          <w:rFonts w:ascii="Arial" w:hAnsi="Arial" w:cs="Arial"/>
          <w:sz w:val="28"/>
          <w:szCs w:val="24"/>
        </w:rPr>
      </w:pPr>
      <w:r>
        <w:rPr>
          <w:noProof/>
          <w:lang w:eastAsia="ru-RU"/>
        </w:rPr>
        <w:drawing>
          <wp:inline distT="0" distB="0" distL="0" distR="0" wp14:anchorId="47B5791D" wp14:editId="17F41612">
            <wp:extent cx="2786753" cy="2281142"/>
            <wp:effectExtent l="0" t="0" r="0" b="5080"/>
            <wp:docPr id="1973" name="image4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487.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786753" cy="2281142"/>
                    </a:xfrm>
                    <a:prstGeom prst="rect">
                      <a:avLst/>
                    </a:prstGeom>
                  </pic:spPr>
                </pic:pic>
              </a:graphicData>
            </a:graphic>
          </wp:inline>
        </w:drawing>
      </w: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r w:rsidRPr="00CB1CE5">
        <w:rPr>
          <w:rFonts w:ascii="Arial" w:hAnsi="Arial" w:cs="Arial"/>
          <w:sz w:val="28"/>
          <w:szCs w:val="24"/>
        </w:rPr>
        <w:t>3.19</w:t>
      </w:r>
      <w:r w:rsidRPr="00CB1CE5">
        <w:rPr>
          <w:rFonts w:ascii="Arial" w:hAnsi="Arial" w:cs="Arial"/>
          <w:sz w:val="28"/>
          <w:szCs w:val="24"/>
        </w:rPr>
        <w:tab/>
        <w:t>Узел устройства водоотводного лотка в асфальтобетон с примыканием к бортовому камню</w:t>
      </w: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r>
        <w:rPr>
          <w:noProof/>
          <w:sz w:val="20"/>
          <w:lang w:eastAsia="ru-RU"/>
        </w:rPr>
        <w:drawing>
          <wp:inline distT="0" distB="0" distL="0" distR="0" wp14:anchorId="09FF5D6D" wp14:editId="24AFCA82">
            <wp:extent cx="4064792" cy="3505200"/>
            <wp:effectExtent l="0" t="0" r="0" b="0"/>
            <wp:docPr id="1974" name="image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488.png"/>
                    <pic:cNvPicPr/>
                  </pic:nvPicPr>
                  <pic:blipFill>
                    <a:blip r:embed="rId146" cstate="print"/>
                    <a:stretch>
                      <a:fillRect/>
                    </a:stretch>
                  </pic:blipFill>
                  <pic:spPr>
                    <a:xfrm>
                      <a:off x="0" y="0"/>
                      <a:ext cx="4064792" cy="3505200"/>
                    </a:xfrm>
                    <a:prstGeom prst="rect">
                      <a:avLst/>
                    </a:prstGeom>
                  </pic:spPr>
                </pic:pic>
              </a:graphicData>
            </a:graphic>
          </wp:inline>
        </w:drawing>
      </w: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Pr="008E51AA" w:rsidRDefault="00F8545C" w:rsidP="00F8545C">
      <w:pPr>
        <w:pStyle w:val="a3"/>
        <w:ind w:right="-948"/>
        <w:rPr>
          <w:rFonts w:ascii="Arial" w:hAnsi="Arial" w:cs="Arial"/>
          <w:b/>
          <w:sz w:val="28"/>
          <w:szCs w:val="24"/>
        </w:rPr>
      </w:pPr>
      <w:r w:rsidRPr="008E51AA">
        <w:rPr>
          <w:rFonts w:ascii="Arial" w:hAnsi="Arial" w:cs="Arial"/>
          <w:b/>
          <w:sz w:val="28"/>
          <w:szCs w:val="24"/>
        </w:rPr>
        <w:t>РАЗДЕЛ 8</w:t>
      </w:r>
    </w:p>
    <w:p w:rsidR="00F8545C" w:rsidRPr="008E51AA" w:rsidRDefault="00F8545C" w:rsidP="00F8545C">
      <w:pPr>
        <w:pStyle w:val="a3"/>
        <w:ind w:right="-948"/>
        <w:rPr>
          <w:rFonts w:ascii="Arial" w:hAnsi="Arial" w:cs="Arial"/>
          <w:b/>
          <w:sz w:val="28"/>
          <w:szCs w:val="24"/>
        </w:rPr>
      </w:pPr>
      <w:r w:rsidRPr="008E51AA">
        <w:rPr>
          <w:rFonts w:ascii="Arial" w:hAnsi="Arial" w:cs="Arial"/>
          <w:b/>
          <w:sz w:val="28"/>
          <w:szCs w:val="24"/>
        </w:rPr>
        <w:t>ТРЕБОВАНИЯ ПО ЭКСПЛУАТАЦИИ</w:t>
      </w:r>
    </w:p>
    <w:p w:rsidR="00F8545C" w:rsidRPr="008E51AA" w:rsidRDefault="00F8545C" w:rsidP="00F8545C">
      <w:pPr>
        <w:pStyle w:val="a3"/>
        <w:ind w:right="-948"/>
        <w:rPr>
          <w:rFonts w:ascii="Arial" w:hAnsi="Arial" w:cs="Arial"/>
          <w:b/>
          <w:sz w:val="28"/>
          <w:szCs w:val="24"/>
        </w:rPr>
      </w:pPr>
    </w:p>
    <w:p w:rsidR="00F8545C" w:rsidRPr="008E51AA" w:rsidRDefault="00F8545C" w:rsidP="00F8545C">
      <w:pPr>
        <w:pStyle w:val="a3"/>
        <w:ind w:right="-948"/>
        <w:rPr>
          <w:rFonts w:ascii="Arial" w:hAnsi="Arial" w:cs="Arial"/>
          <w:b/>
          <w:sz w:val="28"/>
          <w:szCs w:val="24"/>
        </w:rPr>
      </w:pPr>
      <w:r w:rsidRPr="008E51AA">
        <w:rPr>
          <w:rFonts w:ascii="Arial" w:hAnsi="Arial" w:cs="Arial"/>
          <w:b/>
          <w:sz w:val="28"/>
          <w:szCs w:val="24"/>
        </w:rPr>
        <w:t>ТРЕБОВАНИЯ ПО СОДЕРЖАНИЮ ОБЪЕКТОВ ДОРОЖНОГО СЕРВИСА И ИХ ТЕРРИТОРИИ (УБОРКА ТЕРРИТОРИИ, ПЕРИОДИЧНОСТЬ И ТЕХНОЛОГИЯ УБОРКИ, УХОД ЗА ЗЕЛЕНЫМИ НАСАЖДЕНИЯМИ, МЕСТА СКЛАДИРОВАНИЯ СНЕГА, ПРАВИЛА ПРОВЕДЕНИЯ РЕМОНТНЫХ И СТРОИТЕЛЬНЫХ РАБОТ)</w:t>
      </w: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Default="00F8545C" w:rsidP="00F8545C">
      <w:pPr>
        <w:pStyle w:val="a3"/>
        <w:ind w:right="-86"/>
        <w:jc w:val="both"/>
        <w:rPr>
          <w:rFonts w:ascii="Arial" w:hAnsi="Arial" w:cs="Arial"/>
          <w:sz w:val="28"/>
          <w:szCs w:val="24"/>
        </w:rPr>
      </w:pPr>
    </w:p>
    <w:p w:rsidR="00F8545C" w:rsidRPr="008E51AA" w:rsidRDefault="00F8545C" w:rsidP="00F8545C">
      <w:pPr>
        <w:pStyle w:val="a3"/>
        <w:ind w:right="-86"/>
        <w:jc w:val="both"/>
        <w:rPr>
          <w:rFonts w:ascii="Arial" w:hAnsi="Arial" w:cs="Arial"/>
          <w:b/>
          <w:sz w:val="28"/>
          <w:szCs w:val="24"/>
        </w:rPr>
      </w:pPr>
      <w:r w:rsidRPr="008E51AA">
        <w:rPr>
          <w:rFonts w:ascii="Arial" w:hAnsi="Arial" w:cs="Arial"/>
          <w:b/>
          <w:color w:val="2F5496" w:themeColor="accent1" w:themeShade="BF"/>
          <w:sz w:val="28"/>
          <w:szCs w:val="24"/>
        </w:rPr>
        <w:t>8. ТРЕБОВАНИЯ ПО ЭКСПЛУАТАЦИИ</w:t>
      </w:r>
    </w:p>
    <w:p w:rsidR="00F8545C" w:rsidRDefault="00F8545C" w:rsidP="00F8545C">
      <w:pPr>
        <w:pStyle w:val="a3"/>
        <w:ind w:right="-86"/>
        <w:jc w:val="both"/>
        <w:rPr>
          <w:rFonts w:ascii="Arial" w:hAnsi="Arial" w:cs="Arial"/>
          <w:sz w:val="28"/>
          <w:szCs w:val="24"/>
        </w:rPr>
      </w:pPr>
    </w:p>
    <w:p w:rsidR="00F8545C" w:rsidRPr="008E51AA" w:rsidRDefault="00F8545C" w:rsidP="00F8545C">
      <w:pPr>
        <w:pStyle w:val="a3"/>
        <w:ind w:right="-806"/>
        <w:jc w:val="both"/>
        <w:rPr>
          <w:rFonts w:ascii="Arial" w:hAnsi="Arial" w:cs="Arial"/>
          <w:sz w:val="28"/>
          <w:szCs w:val="24"/>
        </w:rPr>
      </w:pPr>
      <w:r w:rsidRPr="008E51AA">
        <w:rPr>
          <w:rFonts w:ascii="Arial" w:hAnsi="Arial" w:cs="Arial"/>
          <w:sz w:val="28"/>
          <w:szCs w:val="24"/>
        </w:rPr>
        <w:t>Объекты дорожного сервиса всех типов, включая здания, сооружения, территорию с размещёнными на ней элементами благоустройства и озеленения, должны содержаться в течение года, вне зависимости от сезона, в исправном, чистом, безопасном состоянии и эстетичном виде.</w:t>
      </w:r>
    </w:p>
    <w:p w:rsidR="00F8545C" w:rsidRPr="008E51AA" w:rsidRDefault="00F8545C" w:rsidP="00F8545C">
      <w:pPr>
        <w:pStyle w:val="a3"/>
        <w:ind w:right="-806"/>
        <w:jc w:val="both"/>
        <w:rPr>
          <w:rFonts w:ascii="Arial" w:hAnsi="Arial" w:cs="Arial"/>
          <w:sz w:val="28"/>
          <w:szCs w:val="24"/>
        </w:rPr>
      </w:pPr>
    </w:p>
    <w:p w:rsidR="00F8545C" w:rsidRPr="008E51AA" w:rsidRDefault="00F8545C" w:rsidP="00F8545C">
      <w:pPr>
        <w:pStyle w:val="a3"/>
        <w:ind w:right="-806"/>
        <w:jc w:val="both"/>
        <w:rPr>
          <w:rFonts w:ascii="Arial" w:hAnsi="Arial" w:cs="Arial"/>
          <w:sz w:val="28"/>
          <w:szCs w:val="24"/>
        </w:rPr>
      </w:pPr>
      <w:r w:rsidRPr="008E51AA">
        <w:rPr>
          <w:rFonts w:ascii="Arial" w:hAnsi="Arial" w:cs="Arial"/>
          <w:sz w:val="28"/>
          <w:szCs w:val="24"/>
        </w:rPr>
        <w:t>Содержание (эксплуатация) ОДС — выполняемый в течение всего года (с учетом сезона) комплекс работ по уходу за автомобильной и пешеходной инфраструктурой и их элементами, за зданиями, сооружениями, расположенными на территории ОДС, иными элементами, в том числе — техническими средствами организации дорожного движения, устранению постоянно возникающих мелких повреждений, а также по уборке территории ОДС и ухода за зелёными насаждениями.</w:t>
      </w:r>
    </w:p>
    <w:p w:rsidR="00F8545C" w:rsidRPr="008E51AA" w:rsidRDefault="00F8545C" w:rsidP="00F8545C">
      <w:pPr>
        <w:pStyle w:val="a3"/>
        <w:ind w:right="-806"/>
        <w:jc w:val="both"/>
        <w:rPr>
          <w:rFonts w:ascii="Arial" w:hAnsi="Arial" w:cs="Arial"/>
          <w:sz w:val="28"/>
          <w:szCs w:val="24"/>
        </w:rPr>
      </w:pPr>
    </w:p>
    <w:p w:rsidR="00F8545C" w:rsidRPr="008E51AA" w:rsidRDefault="00F8545C" w:rsidP="00F8545C">
      <w:pPr>
        <w:pStyle w:val="a3"/>
        <w:ind w:right="-806"/>
        <w:jc w:val="both"/>
        <w:rPr>
          <w:rFonts w:ascii="Arial" w:hAnsi="Arial" w:cs="Arial"/>
          <w:sz w:val="28"/>
          <w:szCs w:val="24"/>
        </w:rPr>
      </w:pPr>
      <w:r w:rsidRPr="008E51AA">
        <w:rPr>
          <w:rFonts w:ascii="Arial" w:hAnsi="Arial" w:cs="Arial"/>
          <w:sz w:val="28"/>
          <w:szCs w:val="24"/>
        </w:rPr>
        <w:t>Задачи содержания (эксплуатации) ОДС:</w:t>
      </w:r>
    </w:p>
    <w:p w:rsidR="00F8545C" w:rsidRPr="008E51AA" w:rsidRDefault="00F8545C" w:rsidP="00F8545C">
      <w:pPr>
        <w:pStyle w:val="a3"/>
        <w:ind w:right="-806"/>
        <w:jc w:val="both"/>
        <w:rPr>
          <w:rFonts w:ascii="Arial" w:hAnsi="Arial" w:cs="Arial"/>
          <w:sz w:val="28"/>
          <w:szCs w:val="24"/>
        </w:rPr>
      </w:pPr>
    </w:p>
    <w:p w:rsidR="00F8545C" w:rsidRPr="008E51AA" w:rsidRDefault="00F8545C" w:rsidP="00F8545C">
      <w:pPr>
        <w:pStyle w:val="a3"/>
        <w:ind w:right="-806"/>
        <w:jc w:val="both"/>
        <w:rPr>
          <w:rFonts w:ascii="Arial" w:hAnsi="Arial" w:cs="Arial"/>
          <w:sz w:val="28"/>
          <w:szCs w:val="24"/>
        </w:rPr>
      </w:pPr>
      <w:r w:rsidRPr="008E51AA">
        <w:rPr>
          <w:rFonts w:ascii="Arial" w:hAnsi="Arial" w:cs="Arial"/>
          <w:sz w:val="28"/>
          <w:szCs w:val="24"/>
        </w:rPr>
        <w:t>•</w:t>
      </w:r>
      <w:r w:rsidRPr="008E51AA">
        <w:rPr>
          <w:rFonts w:ascii="Arial" w:hAnsi="Arial" w:cs="Arial"/>
          <w:sz w:val="28"/>
          <w:szCs w:val="24"/>
        </w:rPr>
        <w:tab/>
        <w:t>оперативное устранение незначительных разрушений и деформаций дорожных покрытий;</w:t>
      </w:r>
    </w:p>
    <w:p w:rsidR="00F8545C" w:rsidRPr="008E51AA" w:rsidRDefault="00F8545C" w:rsidP="00F8545C">
      <w:pPr>
        <w:pStyle w:val="a3"/>
        <w:ind w:right="-806"/>
        <w:jc w:val="both"/>
        <w:rPr>
          <w:rFonts w:ascii="Arial" w:hAnsi="Arial" w:cs="Arial"/>
          <w:sz w:val="28"/>
          <w:szCs w:val="24"/>
        </w:rPr>
      </w:pPr>
      <w:r w:rsidRPr="008E51AA">
        <w:rPr>
          <w:rFonts w:ascii="Arial" w:hAnsi="Arial" w:cs="Arial"/>
          <w:sz w:val="28"/>
          <w:szCs w:val="24"/>
        </w:rPr>
        <w:t>•</w:t>
      </w:r>
      <w:r w:rsidRPr="008E51AA">
        <w:rPr>
          <w:rFonts w:ascii="Arial" w:hAnsi="Arial" w:cs="Arial"/>
          <w:sz w:val="28"/>
          <w:szCs w:val="24"/>
        </w:rPr>
        <w:tab/>
        <w:t>своевременная уборка и вывоз снега, устранение скользкости с применением противогололедных материалов (далее — ПГМ) в зимний период;</w:t>
      </w:r>
    </w:p>
    <w:p w:rsidR="00F8545C" w:rsidRPr="008E51AA" w:rsidRDefault="00F8545C" w:rsidP="00F8545C">
      <w:pPr>
        <w:pStyle w:val="a3"/>
        <w:ind w:right="-806"/>
        <w:jc w:val="both"/>
        <w:rPr>
          <w:rFonts w:ascii="Arial" w:hAnsi="Arial" w:cs="Arial"/>
          <w:sz w:val="28"/>
          <w:szCs w:val="24"/>
        </w:rPr>
      </w:pPr>
      <w:r w:rsidRPr="008E51AA">
        <w:rPr>
          <w:rFonts w:ascii="Arial" w:hAnsi="Arial" w:cs="Arial"/>
          <w:sz w:val="28"/>
          <w:szCs w:val="24"/>
        </w:rPr>
        <w:t>•</w:t>
      </w:r>
      <w:r w:rsidRPr="008E51AA">
        <w:rPr>
          <w:rFonts w:ascii="Arial" w:hAnsi="Arial" w:cs="Arial"/>
          <w:sz w:val="28"/>
          <w:szCs w:val="24"/>
        </w:rPr>
        <w:tab/>
        <w:t>уборка от пыли и грязи в летний период, круглогодично — от мусора;</w:t>
      </w:r>
    </w:p>
    <w:p w:rsidR="00F8545C" w:rsidRPr="008E51AA" w:rsidRDefault="00F8545C" w:rsidP="00F8545C">
      <w:pPr>
        <w:pStyle w:val="a3"/>
        <w:ind w:right="-806"/>
        <w:jc w:val="both"/>
        <w:rPr>
          <w:rFonts w:ascii="Arial" w:hAnsi="Arial" w:cs="Arial"/>
          <w:sz w:val="28"/>
          <w:szCs w:val="24"/>
        </w:rPr>
      </w:pPr>
      <w:r w:rsidRPr="008E51AA">
        <w:rPr>
          <w:rFonts w:ascii="Arial" w:hAnsi="Arial" w:cs="Arial"/>
          <w:sz w:val="28"/>
          <w:szCs w:val="24"/>
        </w:rPr>
        <w:t>•</w:t>
      </w:r>
      <w:r w:rsidRPr="008E51AA">
        <w:rPr>
          <w:rFonts w:ascii="Arial" w:hAnsi="Arial" w:cs="Arial"/>
          <w:sz w:val="28"/>
          <w:szCs w:val="24"/>
        </w:rPr>
        <w:tab/>
        <w:t>поддержание исправного состояния и эстетичного внешнего вида элементов благоустройства ОДС.</w:t>
      </w:r>
    </w:p>
    <w:p w:rsidR="00F8545C" w:rsidRPr="008E51AA" w:rsidRDefault="00F8545C" w:rsidP="00F8545C">
      <w:pPr>
        <w:pStyle w:val="a3"/>
        <w:ind w:right="-806"/>
        <w:jc w:val="both"/>
        <w:rPr>
          <w:rFonts w:ascii="Arial" w:hAnsi="Arial" w:cs="Arial"/>
          <w:sz w:val="28"/>
          <w:szCs w:val="24"/>
        </w:rPr>
      </w:pPr>
    </w:p>
    <w:p w:rsidR="00F8545C" w:rsidRPr="008E51AA" w:rsidRDefault="00F8545C" w:rsidP="00F8545C">
      <w:pPr>
        <w:pStyle w:val="a3"/>
        <w:ind w:right="-806"/>
        <w:jc w:val="both"/>
        <w:rPr>
          <w:rFonts w:ascii="Arial" w:hAnsi="Arial" w:cs="Arial"/>
          <w:sz w:val="28"/>
          <w:szCs w:val="24"/>
        </w:rPr>
      </w:pPr>
      <w:r w:rsidRPr="008E51AA">
        <w:rPr>
          <w:rFonts w:ascii="Arial" w:hAnsi="Arial" w:cs="Arial"/>
          <w:sz w:val="28"/>
          <w:szCs w:val="24"/>
        </w:rPr>
        <w:t>Уборка территории ОДС, в том числе – проезжей части, осуществляется в соответствии с требованиями Отраслевого дорожного методического документа «Методические рекомендации по ремонту и содержанию автомобильных дорог общего пользования» (приняты и введены в действие письмом Минтранса РФ от 17.03.2004 N ОС-28/1270-ис).</w:t>
      </w:r>
    </w:p>
    <w:p w:rsidR="00F8545C" w:rsidRPr="008E51AA" w:rsidRDefault="00F8545C" w:rsidP="00F8545C">
      <w:pPr>
        <w:pStyle w:val="a3"/>
        <w:ind w:right="-806"/>
        <w:jc w:val="both"/>
        <w:rPr>
          <w:rFonts w:ascii="Arial" w:hAnsi="Arial" w:cs="Arial"/>
          <w:sz w:val="28"/>
          <w:szCs w:val="24"/>
        </w:rPr>
      </w:pPr>
    </w:p>
    <w:p w:rsidR="00F8545C" w:rsidRPr="008E51AA" w:rsidRDefault="00F8545C" w:rsidP="00F8545C">
      <w:pPr>
        <w:pStyle w:val="a3"/>
        <w:ind w:right="-806"/>
        <w:jc w:val="both"/>
        <w:rPr>
          <w:rFonts w:ascii="Arial" w:hAnsi="Arial" w:cs="Arial"/>
          <w:sz w:val="28"/>
          <w:szCs w:val="24"/>
        </w:rPr>
      </w:pPr>
      <w:r w:rsidRPr="008E51AA">
        <w:rPr>
          <w:rFonts w:ascii="Arial" w:hAnsi="Arial" w:cs="Arial"/>
          <w:sz w:val="28"/>
          <w:szCs w:val="24"/>
        </w:rPr>
        <w:t>С учетом специфики работ по содержанию (эксплуатации) улиц в разные периоды года устанавливаются следующие временные периоды: зимний, весенне-летний, межсезонный (осень- зима, зима-весна)</w:t>
      </w:r>
    </w:p>
    <w:p w:rsidR="00F8545C" w:rsidRPr="008E51AA" w:rsidRDefault="00F8545C" w:rsidP="00F8545C">
      <w:pPr>
        <w:pStyle w:val="a3"/>
        <w:ind w:right="-86"/>
        <w:jc w:val="both"/>
        <w:rPr>
          <w:rFonts w:ascii="Arial" w:hAnsi="Arial" w:cs="Arial"/>
          <w:sz w:val="28"/>
          <w:szCs w:val="24"/>
        </w:rPr>
      </w:pPr>
    </w:p>
    <w:p w:rsidR="00F8545C" w:rsidRPr="008E51AA" w:rsidRDefault="00F8545C" w:rsidP="00F8545C">
      <w:pPr>
        <w:pStyle w:val="a3"/>
        <w:ind w:right="-86"/>
        <w:jc w:val="both"/>
        <w:rPr>
          <w:rFonts w:ascii="Arial" w:hAnsi="Arial" w:cs="Arial"/>
          <w:sz w:val="28"/>
          <w:szCs w:val="24"/>
        </w:rPr>
      </w:pPr>
      <w:r w:rsidRPr="008E51AA">
        <w:rPr>
          <w:rFonts w:ascii="Arial" w:hAnsi="Arial" w:cs="Arial"/>
          <w:sz w:val="28"/>
          <w:szCs w:val="24"/>
        </w:rPr>
        <w:t>Таблица 11</w:t>
      </w:r>
    </w:p>
    <w:p w:rsidR="00F8545C" w:rsidRDefault="00F8545C" w:rsidP="00F8545C">
      <w:pPr>
        <w:pStyle w:val="a3"/>
        <w:ind w:right="-86"/>
        <w:jc w:val="both"/>
        <w:rPr>
          <w:rFonts w:ascii="Arial" w:hAnsi="Arial" w:cs="Arial"/>
          <w:sz w:val="28"/>
          <w:szCs w:val="24"/>
        </w:rPr>
      </w:pPr>
      <w:r w:rsidRPr="008E51AA">
        <w:rPr>
          <w:rFonts w:ascii="Arial" w:hAnsi="Arial" w:cs="Arial"/>
          <w:sz w:val="28"/>
          <w:szCs w:val="24"/>
        </w:rPr>
        <w:t>Работы по зимней уборке и содержанию автомобильной и пешеходной инфраструктуры ОДС</w:t>
      </w:r>
    </w:p>
    <w:tbl>
      <w:tblPr>
        <w:tblStyle w:val="aa"/>
        <w:tblW w:w="9322" w:type="dxa"/>
        <w:tblLook w:val="04A0" w:firstRow="1" w:lastRow="0" w:firstColumn="1" w:lastColumn="0" w:noHBand="0" w:noVBand="1"/>
      </w:tblPr>
      <w:tblGrid>
        <w:gridCol w:w="3227"/>
        <w:gridCol w:w="6095"/>
      </w:tblGrid>
      <w:tr w:rsidR="00F8545C" w:rsidTr="008510A2">
        <w:tc>
          <w:tcPr>
            <w:tcW w:w="9322" w:type="dxa"/>
            <w:gridSpan w:val="2"/>
          </w:tcPr>
          <w:p w:rsidR="00F8545C" w:rsidRPr="00B30685" w:rsidRDefault="00F8545C" w:rsidP="008510A2">
            <w:pPr>
              <w:pStyle w:val="a3"/>
              <w:ind w:right="-86"/>
              <w:jc w:val="center"/>
              <w:rPr>
                <w:rFonts w:ascii="Arial" w:hAnsi="Arial" w:cs="Arial"/>
                <w:sz w:val="24"/>
                <w:szCs w:val="24"/>
              </w:rPr>
            </w:pPr>
            <w:r w:rsidRPr="00B30685">
              <w:rPr>
                <w:rFonts w:ascii="Arial" w:hAnsi="Arial" w:cs="Arial"/>
                <w:sz w:val="24"/>
                <w:szCs w:val="24"/>
              </w:rPr>
              <w:t>Проезжая часть</w:t>
            </w:r>
          </w:p>
        </w:tc>
      </w:tr>
      <w:tr w:rsidR="00F8545C" w:rsidTr="008510A2">
        <w:tc>
          <w:tcPr>
            <w:tcW w:w="322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Обработка проезжей части дороги противогололёдными материалами (ПГМ)</w:t>
            </w:r>
          </w:p>
        </w:tc>
        <w:tc>
          <w:tcPr>
            <w:tcW w:w="6095"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 xml:space="preserve">ПГМ следует равномерно распределять по всей площади проезжей части в соответствии с установленным режимом снегоочистки и нормами распределения. Нормы внесения ПГМ зависят от температуры воздуха и интенсивности выпадения </w:t>
            </w:r>
            <w:r w:rsidRPr="00EF0BF2">
              <w:rPr>
                <w:rFonts w:ascii="Arial" w:hAnsi="Arial" w:cs="Arial"/>
                <w:sz w:val="24"/>
                <w:szCs w:val="24"/>
                <w:lang w:val="ru-RU"/>
              </w:rPr>
              <w:lastRenderedPageBreak/>
              <w:t>осадков;</w:t>
            </w:r>
          </w:p>
        </w:tc>
      </w:tr>
      <w:tr w:rsidR="00F8545C" w:rsidTr="008510A2">
        <w:tc>
          <w:tcPr>
            <w:tcW w:w="322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lastRenderedPageBreak/>
              <w:t>Сгребание и подметание снега проезжей части</w:t>
            </w:r>
          </w:p>
        </w:tc>
        <w:tc>
          <w:tcPr>
            <w:tcW w:w="6095"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Механизированное сгребание и подметание снега с проезжей части должно начинаться с началом снегопада;</w:t>
            </w:r>
          </w:p>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Циклы подметания повторяют такое количество раз, какое необходимо для полной уборки снега с покрытия проезжей части;</w:t>
            </w:r>
          </w:p>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Снег с проезжей части следует формировать в виде снежных валов с разрывами на ширину 2,0 - 2,5 м.</w:t>
            </w:r>
          </w:p>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Нормативный срок ликвидации зимней скользкости и окончания снегоочистки - не более 5 часов. Нормативный срок ликвидации зимней скользкости принимается с момента ее обнаружения до полной ликвидации, а окончание снегоочистки - с момента окончания снегопада или метели до момента завершения работ.</w:t>
            </w:r>
          </w:p>
        </w:tc>
      </w:tr>
      <w:tr w:rsidR="00F8545C" w:rsidTr="008510A2">
        <w:tc>
          <w:tcPr>
            <w:tcW w:w="3227" w:type="dxa"/>
          </w:tcPr>
          <w:p w:rsidR="00F8545C" w:rsidRPr="00B30685" w:rsidRDefault="00F8545C" w:rsidP="008510A2">
            <w:pPr>
              <w:pStyle w:val="a3"/>
              <w:ind w:right="34"/>
              <w:jc w:val="both"/>
              <w:rPr>
                <w:rFonts w:ascii="Arial" w:hAnsi="Arial" w:cs="Arial"/>
                <w:sz w:val="24"/>
                <w:szCs w:val="24"/>
              </w:rPr>
            </w:pPr>
            <w:r w:rsidRPr="00EF0BF2">
              <w:rPr>
                <w:rFonts w:ascii="Arial" w:hAnsi="Arial" w:cs="Arial"/>
                <w:sz w:val="24"/>
                <w:szCs w:val="24"/>
                <w:lang w:val="ru-RU"/>
              </w:rPr>
              <w:t xml:space="preserve">Формирование снежных валов; выполнение разрывов в валах снега в местах въезда на территорию </w:t>
            </w:r>
            <w:r w:rsidRPr="00AB3ADE">
              <w:rPr>
                <w:rFonts w:ascii="Arial" w:hAnsi="Arial" w:cs="Arial"/>
                <w:sz w:val="24"/>
                <w:szCs w:val="24"/>
              </w:rPr>
              <w:t>ОДС и выезда с неё</w:t>
            </w:r>
          </w:p>
        </w:tc>
        <w:tc>
          <w:tcPr>
            <w:tcW w:w="6095"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По окончании очередного цикла уборки необходимо приступить к выполнению работ по формированию снежных валов</w:t>
            </w:r>
          </w:p>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Снежные валы на обочинах устраивают высотой не более 1 метра.</w:t>
            </w:r>
          </w:p>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Ширина снежных валов на обочине не должна превышать 1,5 м. с разрывами длиной 2 - 2,5 м, валы снега должны быть подготовлены к погрузке в самосвалы.</w:t>
            </w:r>
          </w:p>
          <w:p w:rsidR="00F8545C" w:rsidRPr="00EF0BF2" w:rsidRDefault="00F8545C" w:rsidP="008510A2">
            <w:pPr>
              <w:pStyle w:val="a3"/>
              <w:ind w:right="34"/>
              <w:jc w:val="both"/>
              <w:rPr>
                <w:rFonts w:ascii="Arial" w:hAnsi="Arial" w:cs="Arial"/>
                <w:sz w:val="24"/>
                <w:szCs w:val="24"/>
                <w:lang w:val="ru-RU"/>
              </w:rPr>
            </w:pPr>
          </w:p>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Формирование снежных валов на улицах не допускается:</w:t>
            </w:r>
          </w:p>
          <w:p w:rsidR="00F8545C" w:rsidRPr="00EF0BF2" w:rsidRDefault="00F8545C" w:rsidP="008510A2">
            <w:pPr>
              <w:pStyle w:val="a3"/>
              <w:ind w:right="34"/>
              <w:jc w:val="both"/>
              <w:rPr>
                <w:rFonts w:ascii="Arial" w:hAnsi="Arial" w:cs="Arial"/>
                <w:sz w:val="24"/>
                <w:szCs w:val="24"/>
                <w:lang w:val="ru-RU"/>
              </w:rPr>
            </w:pPr>
          </w:p>
          <w:p w:rsidR="00F8545C" w:rsidRPr="00EF0BF2" w:rsidRDefault="00F8545C" w:rsidP="008510A2">
            <w:pPr>
              <w:pStyle w:val="a3"/>
              <w:ind w:right="34"/>
              <w:jc w:val="both"/>
              <w:rPr>
                <w:rFonts w:ascii="Arial" w:hAnsi="Arial" w:cs="Arial"/>
                <w:sz w:val="24"/>
                <w:szCs w:val="24"/>
                <w:lang w:val="ru-RU"/>
              </w:rPr>
            </w:pPr>
            <w:r w:rsidRPr="00AB3ADE">
              <w:rPr>
                <w:rFonts w:ascii="Arial" w:hAnsi="Arial" w:cs="Arial"/>
                <w:sz w:val="24"/>
                <w:szCs w:val="24"/>
              </w:rPr>
              <w:t></w:t>
            </w:r>
            <w:r w:rsidRPr="00EF0BF2">
              <w:rPr>
                <w:rFonts w:ascii="Arial" w:hAnsi="Arial" w:cs="Arial"/>
                <w:sz w:val="24"/>
                <w:szCs w:val="24"/>
                <w:lang w:val="ru-RU"/>
              </w:rPr>
              <w:tab/>
              <w:t>на пересечениях автомобильных дорог в одном уровне в зоне треугольника видимости;</w:t>
            </w:r>
          </w:p>
          <w:p w:rsidR="00F8545C" w:rsidRPr="00EF0BF2" w:rsidRDefault="00F8545C" w:rsidP="008510A2">
            <w:pPr>
              <w:pStyle w:val="a3"/>
              <w:ind w:right="34"/>
              <w:jc w:val="both"/>
              <w:rPr>
                <w:rFonts w:ascii="Arial" w:hAnsi="Arial" w:cs="Arial"/>
                <w:sz w:val="24"/>
                <w:szCs w:val="24"/>
                <w:lang w:val="ru-RU"/>
              </w:rPr>
            </w:pPr>
            <w:r w:rsidRPr="00AB3ADE">
              <w:rPr>
                <w:rFonts w:ascii="Arial" w:hAnsi="Arial" w:cs="Arial"/>
                <w:sz w:val="24"/>
                <w:szCs w:val="24"/>
              </w:rPr>
              <w:t></w:t>
            </w:r>
            <w:r w:rsidRPr="00EF0BF2">
              <w:rPr>
                <w:rFonts w:ascii="Arial" w:hAnsi="Arial" w:cs="Arial"/>
                <w:sz w:val="24"/>
                <w:szCs w:val="24"/>
                <w:lang w:val="ru-RU"/>
              </w:rPr>
              <w:tab/>
              <w:t>ближе 10 м. от пешеходных переходов;</w:t>
            </w:r>
          </w:p>
          <w:p w:rsidR="00F8545C" w:rsidRPr="00EF0BF2" w:rsidRDefault="00F8545C" w:rsidP="008510A2">
            <w:pPr>
              <w:pStyle w:val="a3"/>
              <w:ind w:right="34"/>
              <w:jc w:val="both"/>
              <w:rPr>
                <w:rFonts w:ascii="Arial" w:hAnsi="Arial" w:cs="Arial"/>
                <w:sz w:val="24"/>
                <w:szCs w:val="24"/>
                <w:lang w:val="ru-RU"/>
              </w:rPr>
            </w:pPr>
            <w:r w:rsidRPr="00AB3ADE">
              <w:rPr>
                <w:rFonts w:ascii="Arial" w:hAnsi="Arial" w:cs="Arial"/>
                <w:sz w:val="24"/>
                <w:szCs w:val="24"/>
              </w:rPr>
              <w:t></w:t>
            </w:r>
            <w:r w:rsidRPr="00EF0BF2">
              <w:rPr>
                <w:rFonts w:ascii="Arial" w:hAnsi="Arial" w:cs="Arial"/>
                <w:sz w:val="24"/>
                <w:szCs w:val="24"/>
                <w:lang w:val="ru-RU"/>
              </w:rPr>
              <w:tab/>
              <w:t>на участках дорог, оборудованных транспортными ограждениями или повышенным бордюром;</w:t>
            </w:r>
          </w:p>
          <w:p w:rsidR="00F8545C" w:rsidRPr="00B30685" w:rsidRDefault="00F8545C" w:rsidP="008510A2">
            <w:pPr>
              <w:pStyle w:val="a3"/>
              <w:ind w:right="34"/>
              <w:jc w:val="both"/>
              <w:rPr>
                <w:rFonts w:ascii="Arial" w:hAnsi="Arial" w:cs="Arial"/>
                <w:sz w:val="24"/>
                <w:szCs w:val="24"/>
              </w:rPr>
            </w:pPr>
            <w:r w:rsidRPr="00AB3ADE">
              <w:rPr>
                <w:rFonts w:ascii="Arial" w:hAnsi="Arial" w:cs="Arial"/>
                <w:sz w:val="24"/>
                <w:szCs w:val="24"/>
              </w:rPr>
              <w:t></w:t>
            </w:r>
            <w:r w:rsidRPr="00AB3ADE">
              <w:rPr>
                <w:rFonts w:ascii="Arial" w:hAnsi="Arial" w:cs="Arial"/>
                <w:sz w:val="24"/>
                <w:szCs w:val="24"/>
              </w:rPr>
              <w:tab/>
              <w:t>на тротуарах.</w:t>
            </w:r>
          </w:p>
        </w:tc>
      </w:tr>
      <w:tr w:rsidR="00F8545C" w:rsidTr="008510A2">
        <w:tc>
          <w:tcPr>
            <w:tcW w:w="322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Погрузка и вывоз снежной массы</w:t>
            </w:r>
          </w:p>
        </w:tc>
        <w:tc>
          <w:tcPr>
            <w:tcW w:w="6095"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Вывоз снега должен осуществляться на отведенный земельный участок.</w:t>
            </w:r>
          </w:p>
        </w:tc>
      </w:tr>
      <w:tr w:rsidR="00F8545C" w:rsidTr="008510A2">
        <w:tc>
          <w:tcPr>
            <w:tcW w:w="3227" w:type="dxa"/>
          </w:tcPr>
          <w:p w:rsidR="00F8545C" w:rsidRPr="00AB3ADE" w:rsidRDefault="00F8545C" w:rsidP="008510A2">
            <w:pPr>
              <w:pStyle w:val="a3"/>
              <w:ind w:right="34"/>
              <w:jc w:val="both"/>
              <w:rPr>
                <w:rFonts w:ascii="Arial" w:hAnsi="Arial" w:cs="Arial"/>
                <w:sz w:val="24"/>
                <w:szCs w:val="24"/>
              </w:rPr>
            </w:pPr>
            <w:r w:rsidRPr="00FB45EE">
              <w:rPr>
                <w:rFonts w:ascii="Arial" w:hAnsi="Arial" w:cs="Arial"/>
                <w:sz w:val="24"/>
                <w:szCs w:val="24"/>
              </w:rPr>
              <w:t>Очистка элементов безопасности</w:t>
            </w:r>
          </w:p>
        </w:tc>
        <w:tc>
          <w:tcPr>
            <w:tcW w:w="6095" w:type="dxa"/>
          </w:tcPr>
          <w:p w:rsidR="00F8545C" w:rsidRPr="00AB3ADE" w:rsidRDefault="00F8545C" w:rsidP="008510A2">
            <w:pPr>
              <w:pStyle w:val="a3"/>
              <w:tabs>
                <w:tab w:val="left" w:pos="1021"/>
              </w:tabs>
              <w:ind w:right="34"/>
              <w:jc w:val="both"/>
              <w:rPr>
                <w:rFonts w:ascii="Arial" w:hAnsi="Arial" w:cs="Arial"/>
                <w:sz w:val="24"/>
                <w:szCs w:val="24"/>
              </w:rPr>
            </w:pPr>
            <w:r w:rsidRPr="00EF0BF2">
              <w:rPr>
                <w:rFonts w:ascii="Arial" w:hAnsi="Arial" w:cs="Arial"/>
                <w:sz w:val="24"/>
                <w:szCs w:val="24"/>
                <w:lang w:val="ru-RU"/>
              </w:rPr>
              <w:t xml:space="preserve">Барьерные ограждения, дорожные знаки и указатели должны быть очищены от снега, наледи и обеспечивать безопасное движение транспорта. </w:t>
            </w:r>
            <w:r w:rsidRPr="00FB45EE">
              <w:rPr>
                <w:rFonts w:ascii="Arial" w:hAnsi="Arial" w:cs="Arial"/>
                <w:sz w:val="24"/>
                <w:szCs w:val="24"/>
              </w:rPr>
              <w:t>Очистка производится по мере необходимости</w:t>
            </w:r>
          </w:p>
        </w:tc>
      </w:tr>
      <w:tr w:rsidR="00F8545C" w:rsidRPr="00B30685" w:rsidTr="008510A2">
        <w:tc>
          <w:tcPr>
            <w:tcW w:w="9322" w:type="dxa"/>
            <w:gridSpan w:val="2"/>
          </w:tcPr>
          <w:p w:rsidR="00F8545C" w:rsidRPr="00B30685" w:rsidRDefault="00F8545C" w:rsidP="008510A2">
            <w:pPr>
              <w:pStyle w:val="a3"/>
              <w:ind w:right="34"/>
              <w:jc w:val="center"/>
              <w:rPr>
                <w:rFonts w:ascii="Arial" w:hAnsi="Arial" w:cs="Arial"/>
                <w:sz w:val="24"/>
                <w:szCs w:val="24"/>
              </w:rPr>
            </w:pPr>
            <w:r w:rsidRPr="00C4758E">
              <w:rPr>
                <w:rFonts w:ascii="Arial" w:hAnsi="Arial" w:cs="Arial"/>
                <w:sz w:val="24"/>
                <w:szCs w:val="24"/>
              </w:rPr>
              <w:t>Тротуары</w:t>
            </w:r>
          </w:p>
        </w:tc>
      </w:tr>
      <w:tr w:rsidR="00F8545C" w:rsidRPr="00B30685" w:rsidTr="008510A2">
        <w:tc>
          <w:tcPr>
            <w:tcW w:w="322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Посыпание дорожек и площадок песком или другими антигололедными материалами зимой при гололеде вручную или с применением пескоразбрасывателя</w:t>
            </w:r>
          </w:p>
        </w:tc>
        <w:tc>
          <w:tcPr>
            <w:tcW w:w="6095"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При обледенении покрытия тротуаров и пешеходных зон поверхность должна быть обработана ПГМ, исключающими скольжение во время движения пешеходов.</w:t>
            </w:r>
          </w:p>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В период снегопадов и гололеда тротуары и другие пешеходные зоны должны обрабатываться ПГМ. Время на обработку тротуаров не должно превышать 12 часов с начала снегопада.</w:t>
            </w:r>
          </w:p>
        </w:tc>
      </w:tr>
      <w:tr w:rsidR="00F8545C" w:rsidRPr="00B30685" w:rsidTr="008510A2">
        <w:tc>
          <w:tcPr>
            <w:tcW w:w="322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Ручная и механизированная очистка от снега</w:t>
            </w:r>
          </w:p>
          <w:p w:rsidR="00F8545C" w:rsidRPr="00EF0BF2" w:rsidRDefault="00F8545C" w:rsidP="008510A2">
            <w:pPr>
              <w:pStyle w:val="a3"/>
              <w:ind w:right="34"/>
              <w:jc w:val="both"/>
              <w:rPr>
                <w:rFonts w:ascii="Arial" w:hAnsi="Arial" w:cs="Arial"/>
                <w:sz w:val="24"/>
                <w:szCs w:val="24"/>
                <w:lang w:val="ru-RU"/>
              </w:rPr>
            </w:pPr>
          </w:p>
          <w:p w:rsidR="00F8545C" w:rsidRPr="00FB45EE" w:rsidRDefault="00F8545C" w:rsidP="008510A2">
            <w:pPr>
              <w:pStyle w:val="a3"/>
              <w:ind w:right="34"/>
              <w:jc w:val="both"/>
              <w:rPr>
                <w:rFonts w:ascii="Arial" w:hAnsi="Arial" w:cs="Arial"/>
                <w:sz w:val="24"/>
                <w:szCs w:val="24"/>
              </w:rPr>
            </w:pPr>
            <w:r w:rsidRPr="00C4758E">
              <w:rPr>
                <w:rFonts w:ascii="Arial" w:hAnsi="Arial" w:cs="Arial"/>
                <w:sz w:val="24"/>
                <w:szCs w:val="24"/>
              </w:rPr>
              <w:lastRenderedPageBreak/>
              <w:t>Удаление наледи</w:t>
            </w:r>
          </w:p>
        </w:tc>
        <w:tc>
          <w:tcPr>
            <w:tcW w:w="6095"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lastRenderedPageBreak/>
              <w:t xml:space="preserve">Снегоочистку тротуаров и пешеходных дорожек осуществляют средствами малой механизации или вручную после завершения работ по снегоочистке проезжей части сразу по окончании снегопадов. При </w:t>
            </w:r>
            <w:r w:rsidRPr="00EF0BF2">
              <w:rPr>
                <w:rFonts w:ascii="Arial" w:hAnsi="Arial" w:cs="Arial"/>
                <w:sz w:val="24"/>
                <w:szCs w:val="24"/>
                <w:lang w:val="ru-RU"/>
              </w:rPr>
              <w:lastRenderedPageBreak/>
              <w:t>интенсивных длительных снегопадах циклы снегоочистки и обработки ПГМ должны повторяться после каждых 5 см. выпавшего снега.</w:t>
            </w:r>
          </w:p>
        </w:tc>
      </w:tr>
      <w:tr w:rsidR="00F8545C" w:rsidRPr="00B30685" w:rsidTr="008510A2">
        <w:tc>
          <w:tcPr>
            <w:tcW w:w="322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lastRenderedPageBreak/>
              <w:t>Погрузка и вывоз снежной массы</w:t>
            </w:r>
          </w:p>
        </w:tc>
        <w:tc>
          <w:tcPr>
            <w:tcW w:w="6095"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Вывоз снега должен осуществляться на отведенный земельный участок.</w:t>
            </w:r>
          </w:p>
        </w:tc>
      </w:tr>
      <w:tr w:rsidR="00F8545C" w:rsidRPr="00B30685" w:rsidTr="008510A2">
        <w:tc>
          <w:tcPr>
            <w:tcW w:w="9322" w:type="dxa"/>
            <w:gridSpan w:val="2"/>
          </w:tcPr>
          <w:p w:rsidR="00F8545C" w:rsidRPr="00EF0BF2" w:rsidRDefault="00F8545C" w:rsidP="008510A2">
            <w:pPr>
              <w:pStyle w:val="a3"/>
              <w:ind w:right="34"/>
              <w:jc w:val="center"/>
              <w:rPr>
                <w:rFonts w:ascii="Arial" w:hAnsi="Arial" w:cs="Arial"/>
                <w:sz w:val="24"/>
                <w:szCs w:val="24"/>
                <w:lang w:val="ru-RU"/>
              </w:rPr>
            </w:pPr>
            <w:r w:rsidRPr="00EF0BF2">
              <w:rPr>
                <w:rFonts w:ascii="Arial" w:hAnsi="Arial" w:cs="Arial"/>
                <w:sz w:val="24"/>
                <w:szCs w:val="24"/>
                <w:lang w:val="ru-RU"/>
              </w:rPr>
              <w:t>Требования к организации мест складирования снега</w:t>
            </w:r>
          </w:p>
        </w:tc>
      </w:tr>
    </w:tbl>
    <w:p w:rsidR="00F8545C" w:rsidRPr="00C4758E" w:rsidRDefault="00F8545C" w:rsidP="00F8545C">
      <w:pPr>
        <w:pStyle w:val="a3"/>
        <w:ind w:right="-664"/>
        <w:jc w:val="both"/>
        <w:rPr>
          <w:rFonts w:ascii="Arial" w:hAnsi="Arial" w:cs="Arial"/>
          <w:sz w:val="24"/>
          <w:szCs w:val="24"/>
        </w:rPr>
      </w:pPr>
      <w:r w:rsidRPr="00C4758E">
        <w:rPr>
          <w:rFonts w:ascii="Arial" w:hAnsi="Arial" w:cs="Arial"/>
          <w:sz w:val="24"/>
          <w:szCs w:val="24"/>
        </w:rPr>
        <w:t>Размещение снега может осуществляться на временных снегоприемных пунктах.</w:t>
      </w:r>
    </w:p>
    <w:p w:rsidR="00F8545C" w:rsidRPr="00C4758E" w:rsidRDefault="00F8545C" w:rsidP="00F8545C">
      <w:pPr>
        <w:pStyle w:val="a3"/>
        <w:ind w:right="-664"/>
        <w:jc w:val="both"/>
        <w:rPr>
          <w:rFonts w:ascii="Arial" w:hAnsi="Arial" w:cs="Arial"/>
          <w:sz w:val="24"/>
          <w:szCs w:val="24"/>
        </w:rPr>
      </w:pPr>
      <w:r w:rsidRPr="00C4758E">
        <w:rPr>
          <w:rFonts w:ascii="Arial" w:hAnsi="Arial" w:cs="Arial"/>
          <w:sz w:val="24"/>
          <w:szCs w:val="24"/>
        </w:rPr>
        <w:t>Места временного складирования снега (далее - МВС) определяются с учётом требований и Земельного кодекса Российской Федерации, Водного кодекса Российской Федерации, Федерального закона от 10.01.2002 № 7-ФЗ «Об охране окружающей среды», Федерального закона от 24.06.1998 № 89-ФЗ «Об отходах производства и потребления».</w:t>
      </w:r>
    </w:p>
    <w:p w:rsidR="00F8545C" w:rsidRPr="00C4758E" w:rsidRDefault="00F8545C" w:rsidP="00F8545C">
      <w:pPr>
        <w:pStyle w:val="a3"/>
        <w:ind w:right="-664"/>
        <w:jc w:val="both"/>
        <w:rPr>
          <w:rFonts w:ascii="Arial" w:hAnsi="Arial" w:cs="Arial"/>
          <w:sz w:val="24"/>
          <w:szCs w:val="24"/>
        </w:rPr>
      </w:pPr>
    </w:p>
    <w:p w:rsidR="00F8545C" w:rsidRPr="00C4758E" w:rsidRDefault="00F8545C" w:rsidP="00F8545C">
      <w:pPr>
        <w:pStyle w:val="a3"/>
        <w:ind w:right="-664"/>
        <w:jc w:val="both"/>
        <w:rPr>
          <w:rFonts w:ascii="Arial" w:hAnsi="Arial" w:cs="Arial"/>
          <w:sz w:val="24"/>
          <w:szCs w:val="24"/>
        </w:rPr>
      </w:pPr>
      <w:r w:rsidRPr="00C4758E">
        <w:rPr>
          <w:rFonts w:ascii="Arial" w:hAnsi="Arial" w:cs="Arial"/>
          <w:sz w:val="24"/>
          <w:szCs w:val="24"/>
        </w:rPr>
        <w:t>На территории МВС требуется проведение организационно-технических мероприятий, исключающих негативное воздействие складируемого снега на окружающую природную среду.</w:t>
      </w:r>
    </w:p>
    <w:p w:rsidR="00F8545C" w:rsidRPr="00C4758E" w:rsidRDefault="00F8545C" w:rsidP="00F8545C">
      <w:pPr>
        <w:pStyle w:val="a3"/>
        <w:ind w:right="-664"/>
        <w:jc w:val="both"/>
        <w:rPr>
          <w:rFonts w:ascii="Arial" w:hAnsi="Arial" w:cs="Arial"/>
          <w:sz w:val="24"/>
          <w:szCs w:val="24"/>
        </w:rPr>
      </w:pPr>
    </w:p>
    <w:p w:rsidR="00F8545C" w:rsidRPr="00C4758E" w:rsidRDefault="00F8545C" w:rsidP="00F8545C">
      <w:pPr>
        <w:pStyle w:val="a3"/>
        <w:ind w:right="-664"/>
        <w:jc w:val="both"/>
        <w:rPr>
          <w:rFonts w:ascii="Arial" w:hAnsi="Arial" w:cs="Arial"/>
          <w:sz w:val="24"/>
          <w:szCs w:val="24"/>
        </w:rPr>
      </w:pPr>
      <w:r w:rsidRPr="00C4758E">
        <w:rPr>
          <w:rFonts w:ascii="Arial" w:hAnsi="Arial" w:cs="Arial"/>
          <w:sz w:val="24"/>
          <w:szCs w:val="24"/>
        </w:rPr>
        <w:t>Размещение МВС необходимо осуществлять на территориях, не используемых для застройки, вне водосборных зон водоемов, рекреационных зон. Запрещается размещение МВС в границах водоохранных зон водных объектов.</w:t>
      </w:r>
    </w:p>
    <w:p w:rsidR="00F8545C" w:rsidRPr="00C4758E" w:rsidRDefault="00F8545C" w:rsidP="00F8545C">
      <w:pPr>
        <w:pStyle w:val="a3"/>
        <w:ind w:right="-664"/>
        <w:jc w:val="both"/>
        <w:rPr>
          <w:rFonts w:ascii="Arial" w:hAnsi="Arial" w:cs="Arial"/>
          <w:sz w:val="24"/>
          <w:szCs w:val="24"/>
        </w:rPr>
      </w:pPr>
    </w:p>
    <w:p w:rsidR="00F8545C" w:rsidRPr="00C4758E" w:rsidRDefault="00F8545C" w:rsidP="00F8545C">
      <w:pPr>
        <w:pStyle w:val="a3"/>
        <w:ind w:right="-664"/>
        <w:jc w:val="both"/>
        <w:rPr>
          <w:rFonts w:ascii="Arial" w:hAnsi="Arial" w:cs="Arial"/>
          <w:sz w:val="24"/>
          <w:szCs w:val="24"/>
        </w:rPr>
      </w:pPr>
      <w:r w:rsidRPr="00C4758E">
        <w:rPr>
          <w:rFonts w:ascii="Arial" w:hAnsi="Arial" w:cs="Arial"/>
          <w:sz w:val="24"/>
          <w:szCs w:val="24"/>
        </w:rPr>
        <w:t>МВС должны иметь ограждение по периметру, а также временную грунтовую обваловку с устройством отвода талых вод.</w:t>
      </w:r>
    </w:p>
    <w:p w:rsidR="00F8545C" w:rsidRPr="00C4758E" w:rsidRDefault="00F8545C" w:rsidP="00F8545C">
      <w:pPr>
        <w:pStyle w:val="a3"/>
        <w:ind w:right="-664"/>
        <w:jc w:val="both"/>
        <w:rPr>
          <w:rFonts w:ascii="Arial" w:hAnsi="Arial" w:cs="Arial"/>
          <w:sz w:val="24"/>
          <w:szCs w:val="24"/>
        </w:rPr>
      </w:pPr>
      <w:r w:rsidRPr="00C4758E">
        <w:rPr>
          <w:rFonts w:ascii="Arial" w:hAnsi="Arial" w:cs="Arial"/>
          <w:sz w:val="24"/>
          <w:szCs w:val="24"/>
        </w:rPr>
        <w:t>МВС должны иметь подъезды с твердым покрытием для транспортных средств, а также располагаться от жилой застройки на расстоянии не менее 50 м. Устройство въездов и выездов должно обеспечивать нормальное маневрирование автотранспортных средств, доставляющих снег.</w:t>
      </w:r>
    </w:p>
    <w:p w:rsidR="00F8545C" w:rsidRPr="00C4758E" w:rsidRDefault="00F8545C" w:rsidP="00F8545C">
      <w:pPr>
        <w:pStyle w:val="a3"/>
        <w:ind w:right="-664"/>
        <w:jc w:val="both"/>
        <w:rPr>
          <w:rFonts w:ascii="Arial" w:hAnsi="Arial" w:cs="Arial"/>
          <w:sz w:val="24"/>
          <w:szCs w:val="24"/>
        </w:rPr>
      </w:pPr>
    </w:p>
    <w:p w:rsidR="00F8545C" w:rsidRDefault="00F8545C" w:rsidP="00F8545C">
      <w:pPr>
        <w:pStyle w:val="a3"/>
        <w:ind w:right="-664"/>
        <w:jc w:val="both"/>
        <w:rPr>
          <w:rFonts w:ascii="Arial" w:hAnsi="Arial" w:cs="Arial"/>
          <w:sz w:val="24"/>
          <w:szCs w:val="24"/>
        </w:rPr>
      </w:pPr>
      <w:r w:rsidRPr="00C4758E">
        <w:rPr>
          <w:rFonts w:ascii="Arial" w:hAnsi="Arial" w:cs="Arial"/>
          <w:sz w:val="24"/>
          <w:szCs w:val="24"/>
        </w:rPr>
        <w:t>В весенний период территория МВС и прилегающая к ним территория очищаются от отходов производства и потребления, а также крупногабаритного мусора с дальнейшим вывозом остатков отходов производства и потребления на полигоны твердых бытовых отходов. Территория приводится в надлежащее санитарно-экологическое состояние.</w:t>
      </w:r>
    </w:p>
    <w:p w:rsidR="00F8545C" w:rsidRDefault="00F8545C" w:rsidP="00F8545C">
      <w:pPr>
        <w:pStyle w:val="a3"/>
        <w:ind w:right="-664"/>
        <w:jc w:val="both"/>
        <w:rPr>
          <w:rFonts w:ascii="Arial" w:hAnsi="Arial" w:cs="Arial"/>
          <w:sz w:val="24"/>
          <w:szCs w:val="24"/>
        </w:rPr>
      </w:pPr>
    </w:p>
    <w:p w:rsidR="00F8545C" w:rsidRDefault="00F8545C" w:rsidP="00F8545C">
      <w:pPr>
        <w:pStyle w:val="a3"/>
        <w:ind w:right="34"/>
        <w:jc w:val="both"/>
        <w:rPr>
          <w:rFonts w:ascii="Arial" w:hAnsi="Arial" w:cs="Arial"/>
          <w:sz w:val="24"/>
          <w:szCs w:val="24"/>
        </w:rPr>
      </w:pPr>
    </w:p>
    <w:p w:rsidR="00F8545C" w:rsidRPr="00C4758E" w:rsidRDefault="00F8545C" w:rsidP="00F8545C">
      <w:pPr>
        <w:pStyle w:val="a3"/>
        <w:ind w:right="34"/>
        <w:jc w:val="both"/>
        <w:rPr>
          <w:rFonts w:ascii="Arial" w:hAnsi="Arial" w:cs="Arial"/>
          <w:color w:val="2F5496" w:themeColor="accent1" w:themeShade="BF"/>
          <w:sz w:val="24"/>
          <w:szCs w:val="24"/>
        </w:rPr>
      </w:pPr>
      <w:r w:rsidRPr="00C4758E">
        <w:rPr>
          <w:rFonts w:ascii="Arial" w:hAnsi="Arial" w:cs="Arial"/>
          <w:color w:val="2F5496" w:themeColor="accent1" w:themeShade="BF"/>
          <w:sz w:val="24"/>
          <w:szCs w:val="24"/>
        </w:rPr>
        <w:t>При производстве зимней уборки запрещается:</w:t>
      </w:r>
    </w:p>
    <w:p w:rsidR="00F8545C" w:rsidRPr="00C4758E" w:rsidRDefault="00F8545C" w:rsidP="00F8545C">
      <w:pPr>
        <w:pStyle w:val="a3"/>
        <w:ind w:right="34"/>
        <w:jc w:val="both"/>
        <w:rPr>
          <w:rFonts w:ascii="Arial" w:hAnsi="Arial" w:cs="Arial"/>
          <w:sz w:val="24"/>
          <w:szCs w:val="24"/>
        </w:rPr>
      </w:pPr>
    </w:p>
    <w:p w:rsidR="00F8545C" w:rsidRPr="00C4758E" w:rsidRDefault="00F8545C" w:rsidP="00F8545C">
      <w:pPr>
        <w:pStyle w:val="a3"/>
        <w:ind w:right="34"/>
        <w:jc w:val="both"/>
        <w:rPr>
          <w:rFonts w:ascii="Arial" w:hAnsi="Arial" w:cs="Arial"/>
          <w:sz w:val="24"/>
          <w:szCs w:val="24"/>
        </w:rPr>
      </w:pPr>
      <w:r w:rsidRPr="00C4758E">
        <w:rPr>
          <w:rFonts w:ascii="Arial" w:hAnsi="Arial" w:cs="Arial"/>
          <w:sz w:val="24"/>
          <w:szCs w:val="24"/>
        </w:rPr>
        <w:t>•</w:t>
      </w:r>
      <w:r w:rsidRPr="00C4758E">
        <w:rPr>
          <w:rFonts w:ascii="Arial" w:hAnsi="Arial" w:cs="Arial"/>
          <w:sz w:val="24"/>
          <w:szCs w:val="24"/>
        </w:rPr>
        <w:tab/>
        <w:t>выдвигать или перемещать на проезжую часть снег, счищаемый с внутренней территории ОДС, а также снег, счищаемый с парковочных карманов;</w:t>
      </w:r>
    </w:p>
    <w:p w:rsidR="00F8545C" w:rsidRPr="00C4758E" w:rsidRDefault="00F8545C" w:rsidP="00F8545C">
      <w:pPr>
        <w:pStyle w:val="a3"/>
        <w:ind w:right="34"/>
        <w:jc w:val="both"/>
        <w:rPr>
          <w:rFonts w:ascii="Arial" w:hAnsi="Arial" w:cs="Arial"/>
          <w:sz w:val="24"/>
          <w:szCs w:val="24"/>
        </w:rPr>
      </w:pPr>
      <w:r w:rsidRPr="00C4758E">
        <w:rPr>
          <w:rFonts w:ascii="Arial" w:hAnsi="Arial" w:cs="Arial"/>
          <w:sz w:val="24"/>
          <w:szCs w:val="24"/>
        </w:rPr>
        <w:t>•</w:t>
      </w:r>
      <w:r w:rsidRPr="00C4758E">
        <w:rPr>
          <w:rFonts w:ascii="Arial" w:hAnsi="Arial" w:cs="Arial"/>
          <w:sz w:val="24"/>
          <w:szCs w:val="24"/>
        </w:rPr>
        <w:tab/>
        <w:t>применять на тротуарах в качестве ПГМ техническую соль или жидкий хлористый кальций в чистом виде;</w:t>
      </w:r>
    </w:p>
    <w:p w:rsidR="00F8545C" w:rsidRPr="00C4758E" w:rsidRDefault="00F8545C" w:rsidP="00F8545C">
      <w:pPr>
        <w:pStyle w:val="a3"/>
        <w:ind w:right="34"/>
        <w:jc w:val="both"/>
        <w:rPr>
          <w:rFonts w:ascii="Arial" w:hAnsi="Arial" w:cs="Arial"/>
          <w:sz w:val="24"/>
          <w:szCs w:val="24"/>
        </w:rPr>
      </w:pPr>
      <w:r w:rsidRPr="00C4758E">
        <w:rPr>
          <w:rFonts w:ascii="Arial" w:hAnsi="Arial" w:cs="Arial"/>
          <w:sz w:val="24"/>
          <w:szCs w:val="24"/>
        </w:rPr>
        <w:t>•</w:t>
      </w:r>
      <w:r w:rsidRPr="00C4758E">
        <w:rPr>
          <w:rFonts w:ascii="Arial" w:hAnsi="Arial" w:cs="Arial"/>
          <w:sz w:val="24"/>
          <w:szCs w:val="24"/>
        </w:rPr>
        <w:tab/>
        <w:t>перебрасывать шнекоротором или перемещать загрязненный или засоленный снег, а также скол льда на газоны, цветники, кустарники и другие зеленые насаждения;</w:t>
      </w:r>
    </w:p>
    <w:p w:rsidR="00F8545C" w:rsidRPr="00C4758E" w:rsidRDefault="00F8545C" w:rsidP="00F8545C">
      <w:pPr>
        <w:pStyle w:val="a3"/>
        <w:ind w:right="34"/>
        <w:jc w:val="both"/>
        <w:rPr>
          <w:rFonts w:ascii="Arial" w:hAnsi="Arial" w:cs="Arial"/>
          <w:sz w:val="24"/>
          <w:szCs w:val="24"/>
        </w:rPr>
      </w:pPr>
      <w:r w:rsidRPr="00C4758E">
        <w:rPr>
          <w:rFonts w:ascii="Arial" w:hAnsi="Arial" w:cs="Arial"/>
          <w:sz w:val="24"/>
          <w:szCs w:val="24"/>
        </w:rPr>
        <w:t>•</w:t>
      </w:r>
      <w:r w:rsidRPr="00C4758E">
        <w:rPr>
          <w:rFonts w:ascii="Arial" w:hAnsi="Arial" w:cs="Arial"/>
          <w:sz w:val="24"/>
          <w:szCs w:val="24"/>
        </w:rPr>
        <w:tab/>
        <w:t>складировать (сбрасывать) снег после скалывания льда на тротуары, контейнерные площадки, а также на газоны и в зоны зеленых насаждений;</w:t>
      </w:r>
    </w:p>
    <w:p w:rsidR="00F8545C" w:rsidRPr="00C4758E" w:rsidRDefault="00F8545C" w:rsidP="00F8545C">
      <w:pPr>
        <w:pStyle w:val="a3"/>
        <w:ind w:right="34"/>
        <w:jc w:val="both"/>
        <w:rPr>
          <w:rFonts w:ascii="Arial" w:hAnsi="Arial" w:cs="Arial"/>
          <w:sz w:val="24"/>
          <w:szCs w:val="24"/>
        </w:rPr>
      </w:pPr>
      <w:r w:rsidRPr="00C4758E">
        <w:rPr>
          <w:rFonts w:ascii="Arial" w:hAnsi="Arial" w:cs="Arial"/>
          <w:sz w:val="24"/>
          <w:szCs w:val="24"/>
        </w:rPr>
        <w:t>•</w:t>
      </w:r>
      <w:r w:rsidRPr="00C4758E">
        <w:rPr>
          <w:rFonts w:ascii="Arial" w:hAnsi="Arial" w:cs="Arial"/>
          <w:sz w:val="24"/>
          <w:szCs w:val="24"/>
        </w:rPr>
        <w:tab/>
        <w:t>сдвигать снег к стенам зданий и сооружений.</w:t>
      </w:r>
    </w:p>
    <w:p w:rsidR="00F8545C" w:rsidRDefault="00F8545C" w:rsidP="00F8545C">
      <w:pPr>
        <w:pStyle w:val="a3"/>
        <w:ind w:right="34"/>
        <w:jc w:val="both"/>
        <w:rPr>
          <w:rFonts w:ascii="Arial" w:hAnsi="Arial" w:cs="Arial"/>
          <w:sz w:val="24"/>
          <w:szCs w:val="24"/>
        </w:rPr>
      </w:pPr>
    </w:p>
    <w:p w:rsidR="00F8545C" w:rsidRDefault="00F8545C" w:rsidP="00F8545C">
      <w:pPr>
        <w:pStyle w:val="a3"/>
        <w:ind w:right="34"/>
        <w:jc w:val="both"/>
        <w:rPr>
          <w:rFonts w:ascii="Arial" w:hAnsi="Arial" w:cs="Arial"/>
          <w:sz w:val="24"/>
          <w:szCs w:val="24"/>
        </w:rPr>
      </w:pPr>
    </w:p>
    <w:p w:rsidR="00F8545C" w:rsidRPr="00C4758E" w:rsidRDefault="00F8545C" w:rsidP="00F8545C">
      <w:pPr>
        <w:pStyle w:val="a3"/>
        <w:ind w:right="34"/>
        <w:jc w:val="both"/>
        <w:rPr>
          <w:rFonts w:ascii="Arial" w:hAnsi="Arial" w:cs="Arial"/>
          <w:sz w:val="24"/>
          <w:szCs w:val="24"/>
        </w:rPr>
      </w:pPr>
    </w:p>
    <w:p w:rsidR="00F8545C" w:rsidRPr="00C4758E" w:rsidRDefault="00F8545C" w:rsidP="00F8545C">
      <w:pPr>
        <w:pStyle w:val="a3"/>
        <w:ind w:right="34"/>
        <w:jc w:val="both"/>
        <w:rPr>
          <w:rFonts w:ascii="Arial" w:hAnsi="Arial" w:cs="Arial"/>
          <w:color w:val="2F5496" w:themeColor="accent1" w:themeShade="BF"/>
          <w:sz w:val="24"/>
          <w:szCs w:val="24"/>
        </w:rPr>
      </w:pPr>
      <w:r w:rsidRPr="00C4758E">
        <w:rPr>
          <w:rFonts w:ascii="Arial" w:hAnsi="Arial" w:cs="Arial"/>
          <w:color w:val="2F5496" w:themeColor="accent1" w:themeShade="BF"/>
          <w:sz w:val="24"/>
          <w:szCs w:val="24"/>
        </w:rPr>
        <w:t>Таблица 12</w:t>
      </w:r>
    </w:p>
    <w:p w:rsidR="00F8545C" w:rsidRPr="00C4758E" w:rsidRDefault="00F8545C" w:rsidP="00F8545C">
      <w:pPr>
        <w:pStyle w:val="a3"/>
        <w:ind w:right="34"/>
        <w:jc w:val="both"/>
        <w:rPr>
          <w:rFonts w:ascii="Arial" w:hAnsi="Arial" w:cs="Arial"/>
          <w:color w:val="2F5496" w:themeColor="accent1" w:themeShade="BF"/>
          <w:sz w:val="24"/>
          <w:szCs w:val="24"/>
        </w:rPr>
      </w:pPr>
      <w:r w:rsidRPr="00C4758E">
        <w:rPr>
          <w:rFonts w:ascii="Arial" w:hAnsi="Arial" w:cs="Arial"/>
          <w:color w:val="2F5496" w:themeColor="accent1" w:themeShade="BF"/>
          <w:sz w:val="24"/>
          <w:szCs w:val="24"/>
        </w:rPr>
        <w:t>Работы по летней уборке и содержанию автомобильной и пешеходной инфраструктуры ОДС</w:t>
      </w:r>
    </w:p>
    <w:p w:rsidR="00F8545C" w:rsidRDefault="00F8545C" w:rsidP="00F8545C">
      <w:pPr>
        <w:pStyle w:val="a3"/>
        <w:ind w:right="34"/>
        <w:jc w:val="both"/>
        <w:rPr>
          <w:rFonts w:ascii="Arial" w:hAnsi="Arial" w:cs="Arial"/>
          <w:sz w:val="24"/>
          <w:szCs w:val="24"/>
        </w:rPr>
      </w:pPr>
    </w:p>
    <w:tbl>
      <w:tblPr>
        <w:tblStyle w:val="aa"/>
        <w:tblW w:w="9322" w:type="dxa"/>
        <w:tblLook w:val="04A0" w:firstRow="1" w:lastRow="0" w:firstColumn="1" w:lastColumn="0" w:noHBand="0" w:noVBand="1"/>
      </w:tblPr>
      <w:tblGrid>
        <w:gridCol w:w="3227"/>
        <w:gridCol w:w="6095"/>
      </w:tblGrid>
      <w:tr w:rsidR="00F8545C" w:rsidRPr="00B30685" w:rsidTr="008510A2">
        <w:tc>
          <w:tcPr>
            <w:tcW w:w="9322" w:type="dxa"/>
            <w:gridSpan w:val="2"/>
          </w:tcPr>
          <w:p w:rsidR="00F8545C" w:rsidRPr="00B30685" w:rsidRDefault="00F8545C" w:rsidP="008510A2">
            <w:pPr>
              <w:pStyle w:val="a3"/>
              <w:ind w:right="34"/>
              <w:jc w:val="center"/>
              <w:rPr>
                <w:rFonts w:ascii="Arial" w:hAnsi="Arial" w:cs="Arial"/>
                <w:sz w:val="24"/>
                <w:szCs w:val="24"/>
              </w:rPr>
            </w:pPr>
            <w:r w:rsidRPr="006E61DC">
              <w:rPr>
                <w:rFonts w:ascii="Arial" w:hAnsi="Arial" w:cs="Arial"/>
                <w:sz w:val="24"/>
                <w:szCs w:val="24"/>
              </w:rPr>
              <w:lastRenderedPageBreak/>
              <w:t>Проезжая часть</w:t>
            </w:r>
          </w:p>
        </w:tc>
      </w:tr>
      <w:tr w:rsidR="00F8545C" w:rsidRPr="00B30685" w:rsidTr="008510A2">
        <w:tc>
          <w:tcPr>
            <w:tcW w:w="3227" w:type="dxa"/>
          </w:tcPr>
          <w:p w:rsidR="00F8545C" w:rsidRPr="00B30685" w:rsidRDefault="00F8545C" w:rsidP="008510A2">
            <w:pPr>
              <w:pStyle w:val="a3"/>
              <w:ind w:right="34"/>
              <w:jc w:val="both"/>
              <w:rPr>
                <w:rFonts w:ascii="Arial" w:hAnsi="Arial" w:cs="Arial"/>
                <w:sz w:val="24"/>
                <w:szCs w:val="24"/>
              </w:rPr>
            </w:pPr>
            <w:r w:rsidRPr="006E61DC">
              <w:rPr>
                <w:rFonts w:ascii="Arial" w:hAnsi="Arial" w:cs="Arial"/>
                <w:sz w:val="24"/>
                <w:szCs w:val="24"/>
              </w:rPr>
              <w:t>Мойка проезжей части ОДС</w:t>
            </w:r>
          </w:p>
        </w:tc>
        <w:tc>
          <w:tcPr>
            <w:tcW w:w="6095"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Мойка производится по мере необходимости и представляет собой смыв пыли и других загрязнений с проезжей части в лотковую часть (при её наличии). При мойке проезжей части не допускается выбивание струей воды дорожного смета, мусора и посторонних предметов на тротуары, газоны, фасады зданий, сооружений.</w:t>
            </w:r>
          </w:p>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Уборка мест, недоступных для механизированной уборки, производятся с применением ручной работы.</w:t>
            </w:r>
          </w:p>
        </w:tc>
      </w:tr>
      <w:tr w:rsidR="00F8545C" w:rsidRPr="00B30685" w:rsidTr="008510A2">
        <w:tc>
          <w:tcPr>
            <w:tcW w:w="322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Подметание и уборка проезжей части</w:t>
            </w:r>
          </w:p>
        </w:tc>
        <w:tc>
          <w:tcPr>
            <w:tcW w:w="6095" w:type="dxa"/>
          </w:tcPr>
          <w:p w:rsidR="00F8545C" w:rsidRPr="00EF0BF2" w:rsidRDefault="00F8545C" w:rsidP="008510A2">
            <w:pPr>
              <w:pStyle w:val="TableParagraph"/>
              <w:spacing w:line="241" w:lineRule="exact"/>
              <w:rPr>
                <w:rFonts w:ascii="Arial" w:hAnsi="Arial" w:cs="Arial"/>
                <w:sz w:val="24"/>
                <w:szCs w:val="24"/>
                <w:lang w:val="ru-RU"/>
              </w:rPr>
            </w:pPr>
            <w:r w:rsidRPr="00EF0BF2">
              <w:rPr>
                <w:rFonts w:ascii="Arial" w:hAnsi="Arial" w:cs="Arial"/>
                <w:sz w:val="24"/>
                <w:szCs w:val="24"/>
                <w:lang w:val="ru-RU"/>
              </w:rPr>
              <w:t>Не допускается запыление пространства при производстве работ.</w:t>
            </w:r>
          </w:p>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Подметание проезжей части ОДС осуществляется с обязательным предварительным увлажнением дорожных покрытий.</w:t>
            </w:r>
          </w:p>
        </w:tc>
      </w:tr>
      <w:tr w:rsidR="00F8545C" w:rsidRPr="00B30685" w:rsidTr="008510A2">
        <w:tc>
          <w:tcPr>
            <w:tcW w:w="322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Отвод либо откачка воды с проезжей части, парковок, автостоянок, в местах скоплений</w:t>
            </w:r>
          </w:p>
        </w:tc>
        <w:tc>
          <w:tcPr>
            <w:tcW w:w="6095"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В периоды обильных осадков рекомендуется выполнять отвод либо откачку воды</w:t>
            </w:r>
          </w:p>
        </w:tc>
      </w:tr>
      <w:tr w:rsidR="00F8545C" w:rsidRPr="00B30685" w:rsidTr="008510A2">
        <w:tc>
          <w:tcPr>
            <w:tcW w:w="9322" w:type="dxa"/>
            <w:gridSpan w:val="2"/>
          </w:tcPr>
          <w:p w:rsidR="00F8545C" w:rsidRPr="006E61DC" w:rsidRDefault="00F8545C" w:rsidP="008510A2">
            <w:pPr>
              <w:pStyle w:val="a3"/>
              <w:ind w:right="34"/>
              <w:jc w:val="center"/>
              <w:rPr>
                <w:rFonts w:ascii="Arial" w:hAnsi="Arial" w:cs="Arial"/>
                <w:sz w:val="24"/>
                <w:szCs w:val="24"/>
              </w:rPr>
            </w:pPr>
            <w:r w:rsidRPr="006E61DC">
              <w:rPr>
                <w:rFonts w:ascii="Arial" w:hAnsi="Arial" w:cs="Arial"/>
                <w:sz w:val="24"/>
                <w:szCs w:val="24"/>
              </w:rPr>
              <w:t>Тротуары</w:t>
            </w:r>
          </w:p>
        </w:tc>
      </w:tr>
      <w:tr w:rsidR="00F8545C" w:rsidRPr="00B30685" w:rsidTr="008510A2">
        <w:tc>
          <w:tcPr>
            <w:tcW w:w="322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Первоначальная ручная уборка недоступных для механизмов мест</w:t>
            </w:r>
          </w:p>
        </w:tc>
        <w:tc>
          <w:tcPr>
            <w:tcW w:w="6095" w:type="dxa"/>
            <w:vMerge w:val="restart"/>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Подметание тротуаров (с обязательным предварительным увлажнением) производится подметально-уборочными машинами с механизированной и ручной подборкой грязи и мусора либо с применением ручной работы.</w:t>
            </w:r>
          </w:p>
          <w:p w:rsidR="00F8545C" w:rsidRPr="00EF0BF2" w:rsidRDefault="00F8545C" w:rsidP="008510A2">
            <w:pPr>
              <w:pStyle w:val="a3"/>
              <w:ind w:right="34"/>
              <w:jc w:val="both"/>
              <w:rPr>
                <w:rFonts w:ascii="Arial" w:hAnsi="Arial" w:cs="Arial"/>
                <w:sz w:val="24"/>
                <w:szCs w:val="24"/>
                <w:lang w:val="ru-RU"/>
              </w:rPr>
            </w:pPr>
          </w:p>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Мойка тротуаров производится дорожно-уборочными машинами</w:t>
            </w:r>
          </w:p>
          <w:p w:rsidR="00F8545C" w:rsidRPr="00EF0BF2" w:rsidRDefault="00F8545C" w:rsidP="008510A2">
            <w:pPr>
              <w:pStyle w:val="a3"/>
              <w:ind w:right="34"/>
              <w:jc w:val="both"/>
              <w:rPr>
                <w:rFonts w:ascii="Arial" w:hAnsi="Arial" w:cs="Arial"/>
                <w:sz w:val="24"/>
                <w:szCs w:val="24"/>
                <w:lang w:val="ru-RU"/>
              </w:rPr>
            </w:pPr>
          </w:p>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Поверхность тротуаров должна быть полностью очищена от грунтово-песчаных наносов и различного мусора.</w:t>
            </w:r>
          </w:p>
          <w:p w:rsidR="00F8545C" w:rsidRPr="00EF0BF2" w:rsidRDefault="00F8545C" w:rsidP="008510A2">
            <w:pPr>
              <w:pStyle w:val="a3"/>
              <w:ind w:right="34"/>
              <w:jc w:val="both"/>
              <w:rPr>
                <w:rFonts w:ascii="Arial" w:hAnsi="Arial" w:cs="Arial"/>
                <w:sz w:val="24"/>
                <w:szCs w:val="24"/>
                <w:lang w:val="ru-RU"/>
              </w:rPr>
            </w:pPr>
          </w:p>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Сбор (вывоз) смета производится непосредственно после завершения операции подметания.</w:t>
            </w:r>
          </w:p>
        </w:tc>
      </w:tr>
      <w:tr w:rsidR="00F8545C" w:rsidRPr="00B30685" w:rsidTr="008510A2">
        <w:tc>
          <w:tcPr>
            <w:tcW w:w="322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Ручное и механизированное подметание, вывоз, утилизация смета и мусора</w:t>
            </w:r>
          </w:p>
        </w:tc>
        <w:tc>
          <w:tcPr>
            <w:tcW w:w="6095" w:type="dxa"/>
            <w:vMerge/>
          </w:tcPr>
          <w:p w:rsidR="00F8545C" w:rsidRPr="00EF0BF2" w:rsidRDefault="00F8545C" w:rsidP="008510A2">
            <w:pPr>
              <w:pStyle w:val="a3"/>
              <w:ind w:right="34"/>
              <w:jc w:val="both"/>
              <w:rPr>
                <w:rFonts w:ascii="Arial" w:hAnsi="Arial" w:cs="Arial"/>
                <w:sz w:val="24"/>
                <w:szCs w:val="24"/>
                <w:lang w:val="ru-RU"/>
              </w:rPr>
            </w:pPr>
          </w:p>
        </w:tc>
      </w:tr>
      <w:tr w:rsidR="00F8545C" w:rsidRPr="00B30685" w:rsidTr="008510A2">
        <w:tc>
          <w:tcPr>
            <w:tcW w:w="322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Удаление сорной растительности (очистка от травы) вручную</w:t>
            </w:r>
          </w:p>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и препаратами для борьбы с сорняками, сбор, вывоз, размещение, утилизация растительных остатков</w:t>
            </w:r>
          </w:p>
        </w:tc>
        <w:tc>
          <w:tcPr>
            <w:tcW w:w="6095" w:type="dxa"/>
            <w:vMerge/>
          </w:tcPr>
          <w:p w:rsidR="00F8545C" w:rsidRPr="00EF0BF2" w:rsidRDefault="00F8545C" w:rsidP="008510A2">
            <w:pPr>
              <w:pStyle w:val="a3"/>
              <w:ind w:right="34"/>
              <w:jc w:val="both"/>
              <w:rPr>
                <w:rFonts w:ascii="Arial" w:hAnsi="Arial" w:cs="Arial"/>
                <w:sz w:val="24"/>
                <w:szCs w:val="24"/>
                <w:lang w:val="ru-RU"/>
              </w:rPr>
            </w:pPr>
          </w:p>
        </w:tc>
      </w:tr>
      <w:tr w:rsidR="00F8545C" w:rsidRPr="00B30685" w:rsidTr="008510A2">
        <w:tc>
          <w:tcPr>
            <w:tcW w:w="9322" w:type="dxa"/>
            <w:gridSpan w:val="2"/>
          </w:tcPr>
          <w:p w:rsidR="00F8545C" w:rsidRPr="00EF0BF2" w:rsidRDefault="00F8545C" w:rsidP="008510A2">
            <w:pPr>
              <w:pStyle w:val="a3"/>
              <w:ind w:right="34"/>
              <w:jc w:val="center"/>
              <w:rPr>
                <w:rFonts w:ascii="Arial" w:hAnsi="Arial" w:cs="Arial"/>
                <w:sz w:val="24"/>
                <w:szCs w:val="24"/>
                <w:lang w:val="ru-RU"/>
              </w:rPr>
            </w:pPr>
            <w:r w:rsidRPr="00EF0BF2">
              <w:rPr>
                <w:rFonts w:ascii="Arial" w:hAnsi="Arial" w:cs="Arial"/>
                <w:sz w:val="24"/>
                <w:szCs w:val="24"/>
                <w:lang w:val="ru-RU"/>
              </w:rPr>
              <w:t>Ремонт дорожного покрытия проезжей части, тротуаров, бордюров и элементов обустройства дорог</w:t>
            </w:r>
          </w:p>
        </w:tc>
      </w:tr>
      <w:tr w:rsidR="00F8545C" w:rsidRPr="00B30685" w:rsidTr="008510A2">
        <w:tc>
          <w:tcPr>
            <w:tcW w:w="322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Устранение деформаций и повреждений (заделка выбоин, просадок, шелушения, выкрашивания и других дефектов) покрытий, исправление кромок покрытий, устранение повреждений бордюров, заливка трещин на асфальтобетонных и цементобетонных покрытиях, восстановление и заполнение деформационных швов;</w:t>
            </w:r>
          </w:p>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lastRenderedPageBreak/>
              <w:t>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w:t>
            </w:r>
          </w:p>
          <w:p w:rsidR="00F8545C" w:rsidRPr="00EF0BF2" w:rsidRDefault="00F8545C" w:rsidP="008510A2">
            <w:pPr>
              <w:pStyle w:val="a3"/>
              <w:ind w:right="34"/>
              <w:jc w:val="both"/>
              <w:rPr>
                <w:rFonts w:ascii="Arial" w:hAnsi="Arial" w:cs="Arial"/>
                <w:sz w:val="24"/>
                <w:szCs w:val="24"/>
                <w:lang w:val="ru-RU"/>
              </w:rPr>
            </w:pPr>
          </w:p>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Восстановление изношенных верхних слоев асфальтобетонных покрытий на отдельных участках;</w:t>
            </w:r>
          </w:p>
          <w:p w:rsidR="00F8545C" w:rsidRPr="00EF0BF2" w:rsidRDefault="00F8545C" w:rsidP="008510A2">
            <w:pPr>
              <w:pStyle w:val="a3"/>
              <w:ind w:right="34"/>
              <w:jc w:val="both"/>
              <w:rPr>
                <w:rFonts w:ascii="Arial" w:hAnsi="Arial" w:cs="Arial"/>
                <w:sz w:val="24"/>
                <w:szCs w:val="24"/>
                <w:lang w:val="ru-RU"/>
              </w:rPr>
            </w:pPr>
          </w:p>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Восстановление поперечного профиля и ровности проезжей части с щебеночным, гравийным покрытием без добавления или с добавлением щебня, гравия или других материалов; подсыпка и укрепление обочин;</w:t>
            </w:r>
          </w:p>
          <w:p w:rsidR="00F8545C" w:rsidRPr="00EF0BF2" w:rsidRDefault="00F8545C" w:rsidP="008510A2">
            <w:pPr>
              <w:pStyle w:val="a3"/>
              <w:ind w:right="34"/>
              <w:jc w:val="both"/>
              <w:rPr>
                <w:rFonts w:ascii="Arial" w:hAnsi="Arial" w:cs="Arial"/>
                <w:sz w:val="24"/>
                <w:szCs w:val="24"/>
                <w:lang w:val="ru-RU"/>
              </w:rPr>
            </w:pPr>
          </w:p>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Восстановление дорожной одежды на участках с пучинистыми и слабыми грунтами;</w:t>
            </w:r>
          </w:p>
          <w:p w:rsidR="00F8545C" w:rsidRPr="00EF0BF2" w:rsidRDefault="00F8545C" w:rsidP="008510A2">
            <w:pPr>
              <w:pStyle w:val="a3"/>
              <w:ind w:right="34"/>
              <w:jc w:val="both"/>
              <w:rPr>
                <w:rFonts w:ascii="Arial" w:hAnsi="Arial" w:cs="Arial"/>
                <w:sz w:val="24"/>
                <w:szCs w:val="24"/>
                <w:lang w:val="ru-RU"/>
              </w:rPr>
            </w:pPr>
          </w:p>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Устранение отдельных повреждений или замена отдельных разрушенных бордюров и подпорных стенок;</w:t>
            </w:r>
          </w:p>
          <w:p w:rsidR="00F8545C" w:rsidRPr="006E61DC" w:rsidRDefault="00F8545C" w:rsidP="008510A2">
            <w:pPr>
              <w:pStyle w:val="a3"/>
              <w:ind w:right="34"/>
              <w:jc w:val="both"/>
              <w:rPr>
                <w:rFonts w:ascii="Arial" w:hAnsi="Arial" w:cs="Arial"/>
                <w:sz w:val="24"/>
                <w:szCs w:val="24"/>
              </w:rPr>
            </w:pPr>
            <w:r w:rsidRPr="006E61DC">
              <w:rPr>
                <w:rFonts w:ascii="Arial" w:hAnsi="Arial" w:cs="Arial"/>
                <w:sz w:val="24"/>
                <w:szCs w:val="24"/>
              </w:rPr>
              <w:t>Устранение повреждений покрытия тротуаров.</w:t>
            </w:r>
          </w:p>
        </w:tc>
        <w:tc>
          <w:tcPr>
            <w:tcW w:w="6095"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lastRenderedPageBreak/>
              <w:t>Работы по техническому содержанию асфальтобетонных покрытий проезжей части, включая аварийно-восстановительный ремонт бортового камня, в летний период осуществляется с применением горячих и холодных асфальтобетонных смесей.</w:t>
            </w:r>
          </w:p>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Ремонт дорожных покрытий производится с наступлением теплого периода и до наступления постоянных отрицательных температур воздуха (при температуре воздуха не ниже +5 °</w:t>
            </w:r>
            <w:r w:rsidRPr="006E61DC">
              <w:rPr>
                <w:rFonts w:ascii="Arial" w:hAnsi="Arial" w:cs="Arial"/>
                <w:sz w:val="24"/>
                <w:szCs w:val="24"/>
              </w:rPr>
              <w:t>C</w:t>
            </w:r>
            <w:r w:rsidRPr="00EF0BF2">
              <w:rPr>
                <w:rFonts w:ascii="Arial" w:hAnsi="Arial" w:cs="Arial"/>
                <w:sz w:val="24"/>
                <w:szCs w:val="24"/>
                <w:lang w:val="ru-RU"/>
              </w:rPr>
              <w:t xml:space="preserve"> в сухую погоду).</w:t>
            </w:r>
          </w:p>
          <w:p w:rsidR="00F8545C" w:rsidRPr="00EF0BF2" w:rsidRDefault="00F8545C" w:rsidP="008510A2">
            <w:pPr>
              <w:pStyle w:val="a3"/>
              <w:ind w:right="34"/>
              <w:jc w:val="both"/>
              <w:rPr>
                <w:rFonts w:ascii="Arial" w:hAnsi="Arial" w:cs="Arial"/>
                <w:sz w:val="24"/>
                <w:szCs w:val="24"/>
                <w:lang w:val="ru-RU"/>
              </w:rPr>
            </w:pPr>
          </w:p>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Заделку температурных трещин (как правило, сквозных) производят преимущественно в осенне-весенний период при температуре воздуха не ниже +15 °</w:t>
            </w:r>
            <w:r w:rsidRPr="006E61DC">
              <w:rPr>
                <w:rFonts w:ascii="Arial" w:hAnsi="Arial" w:cs="Arial"/>
                <w:sz w:val="24"/>
                <w:szCs w:val="24"/>
              </w:rPr>
              <w:t>C</w:t>
            </w:r>
            <w:r w:rsidRPr="00EF0BF2">
              <w:rPr>
                <w:rFonts w:ascii="Arial" w:hAnsi="Arial" w:cs="Arial"/>
                <w:sz w:val="24"/>
                <w:szCs w:val="24"/>
                <w:lang w:val="ru-RU"/>
              </w:rPr>
              <w:t>, когда они достаточно раскрыты.</w:t>
            </w:r>
          </w:p>
          <w:p w:rsidR="00F8545C" w:rsidRPr="00EF0BF2" w:rsidRDefault="00F8545C" w:rsidP="008510A2">
            <w:pPr>
              <w:pStyle w:val="a3"/>
              <w:ind w:right="34"/>
              <w:jc w:val="both"/>
              <w:rPr>
                <w:rFonts w:ascii="Arial" w:hAnsi="Arial" w:cs="Arial"/>
                <w:sz w:val="24"/>
                <w:szCs w:val="24"/>
                <w:lang w:val="ru-RU"/>
              </w:rPr>
            </w:pPr>
          </w:p>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Отдельные дефекты в виде выкрашивания и шелушения (если в ближайшие два года не предусмотрено устройство поверхностной обработки) устраняют методом аналогично ремонту выбоин.</w:t>
            </w:r>
          </w:p>
          <w:p w:rsidR="00F8545C" w:rsidRPr="00EF0BF2" w:rsidRDefault="00F8545C" w:rsidP="008510A2">
            <w:pPr>
              <w:pStyle w:val="a3"/>
              <w:ind w:right="34"/>
              <w:jc w:val="both"/>
              <w:rPr>
                <w:rFonts w:ascii="Arial" w:hAnsi="Arial" w:cs="Arial"/>
                <w:sz w:val="24"/>
                <w:szCs w:val="24"/>
                <w:lang w:val="ru-RU"/>
              </w:rPr>
            </w:pPr>
          </w:p>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При появлении на отдельных участках асфальтобетонного покрытия избытка битума, вызванного его выпотеванием, их следует присыпать высевками или крупнозернистым песком с последующей очисткой поверхности механической щеткой.</w:t>
            </w:r>
          </w:p>
        </w:tc>
      </w:tr>
    </w:tbl>
    <w:p w:rsidR="00F8545C" w:rsidRDefault="00F8545C" w:rsidP="00F8545C">
      <w:pPr>
        <w:pStyle w:val="TableParagraph"/>
        <w:ind w:left="175" w:right="143"/>
        <w:rPr>
          <w:rFonts w:ascii="Arial" w:hAnsi="Arial" w:cs="Arial"/>
          <w:sz w:val="24"/>
          <w:szCs w:val="24"/>
        </w:rPr>
      </w:pPr>
    </w:p>
    <w:p w:rsidR="00F8545C" w:rsidRPr="006E61DC" w:rsidRDefault="00F8545C" w:rsidP="00F8545C">
      <w:pPr>
        <w:pStyle w:val="TableParagraph"/>
        <w:ind w:left="175" w:right="143"/>
        <w:rPr>
          <w:rFonts w:ascii="Arial" w:hAnsi="Arial" w:cs="Arial"/>
          <w:color w:val="2F5496" w:themeColor="accent1" w:themeShade="BF"/>
          <w:sz w:val="24"/>
          <w:szCs w:val="24"/>
        </w:rPr>
      </w:pPr>
      <w:r w:rsidRPr="006E61DC">
        <w:rPr>
          <w:rFonts w:ascii="Arial" w:hAnsi="Arial" w:cs="Arial"/>
          <w:color w:val="2F5496" w:themeColor="accent1" w:themeShade="BF"/>
          <w:sz w:val="24"/>
          <w:szCs w:val="24"/>
        </w:rPr>
        <w:t>Таблица 13</w:t>
      </w:r>
    </w:p>
    <w:p w:rsidR="00F8545C" w:rsidRDefault="00F8545C" w:rsidP="00F8545C">
      <w:pPr>
        <w:pStyle w:val="TableParagraph"/>
        <w:ind w:left="175" w:right="143"/>
        <w:rPr>
          <w:rFonts w:ascii="Arial" w:hAnsi="Arial" w:cs="Arial"/>
          <w:color w:val="2F5496" w:themeColor="accent1" w:themeShade="BF"/>
          <w:sz w:val="24"/>
          <w:szCs w:val="24"/>
        </w:rPr>
      </w:pPr>
      <w:r w:rsidRPr="006E61DC">
        <w:rPr>
          <w:rFonts w:ascii="Arial" w:hAnsi="Arial" w:cs="Arial"/>
          <w:color w:val="2F5496" w:themeColor="accent1" w:themeShade="BF"/>
          <w:sz w:val="24"/>
          <w:szCs w:val="24"/>
        </w:rPr>
        <w:t>Работы по уборке и содержанию автомобильной и пешеходной инфраструктуры ОДС в период межсезонья (переходный период осень - зима, зима – весна)</w:t>
      </w:r>
    </w:p>
    <w:p w:rsidR="00F8545C" w:rsidRDefault="00F8545C" w:rsidP="00F8545C">
      <w:pPr>
        <w:pStyle w:val="TableParagraph"/>
        <w:ind w:left="175" w:right="143"/>
        <w:rPr>
          <w:rFonts w:ascii="Arial" w:hAnsi="Arial" w:cs="Arial"/>
          <w:color w:val="2F5496" w:themeColor="accent1" w:themeShade="BF"/>
          <w:sz w:val="24"/>
          <w:szCs w:val="24"/>
        </w:rPr>
      </w:pPr>
    </w:p>
    <w:tbl>
      <w:tblPr>
        <w:tblStyle w:val="aa"/>
        <w:tblW w:w="9356" w:type="dxa"/>
        <w:tblInd w:w="-34" w:type="dxa"/>
        <w:tblLook w:val="04A0" w:firstRow="1" w:lastRow="0" w:firstColumn="1" w:lastColumn="0" w:noHBand="0" w:noVBand="1"/>
      </w:tblPr>
      <w:tblGrid>
        <w:gridCol w:w="3261"/>
        <w:gridCol w:w="6095"/>
      </w:tblGrid>
      <w:tr w:rsidR="00F8545C" w:rsidTr="008510A2">
        <w:tc>
          <w:tcPr>
            <w:tcW w:w="3261"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Удаление снега и льда с проезжей части и обочин</w:t>
            </w:r>
          </w:p>
        </w:tc>
        <w:tc>
          <w:tcPr>
            <w:tcW w:w="6095"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В весенний период, до начала интенсивного таяния с проезжей части и обочин должен быть удален снег и лед.</w:t>
            </w:r>
          </w:p>
          <w:p w:rsidR="00F8545C" w:rsidRPr="00EF0BF2" w:rsidRDefault="00F8545C" w:rsidP="008510A2">
            <w:pPr>
              <w:pStyle w:val="a3"/>
              <w:ind w:right="34"/>
              <w:jc w:val="both"/>
              <w:rPr>
                <w:rFonts w:ascii="Arial" w:hAnsi="Arial" w:cs="Arial"/>
                <w:sz w:val="24"/>
                <w:szCs w:val="24"/>
                <w:lang w:val="ru-RU"/>
              </w:rPr>
            </w:pPr>
          </w:p>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После просыхания проезжая часть ОДС, покрытия тротуаров, пешеходных дорожек, а также поверхность обочин и откосов земляного полотна должны быть очищены от мусора, посторонних предметов, не имеющих отношения к их обустройству</w:t>
            </w:r>
          </w:p>
        </w:tc>
      </w:tr>
      <w:tr w:rsidR="00F8545C" w:rsidTr="008510A2">
        <w:tc>
          <w:tcPr>
            <w:tcW w:w="3261" w:type="dxa"/>
          </w:tcPr>
          <w:p w:rsidR="00F8545C" w:rsidRPr="00E3092F" w:rsidRDefault="00F8545C" w:rsidP="008510A2">
            <w:pPr>
              <w:pStyle w:val="a3"/>
              <w:ind w:right="34"/>
              <w:jc w:val="both"/>
              <w:rPr>
                <w:rFonts w:ascii="Arial" w:hAnsi="Arial" w:cs="Arial"/>
                <w:sz w:val="24"/>
                <w:szCs w:val="24"/>
              </w:rPr>
            </w:pPr>
            <w:r w:rsidRPr="00331930">
              <w:rPr>
                <w:rFonts w:ascii="Arial" w:hAnsi="Arial" w:cs="Arial"/>
                <w:sz w:val="24"/>
                <w:szCs w:val="24"/>
              </w:rPr>
              <w:t xml:space="preserve">Удаление грунтовых </w:t>
            </w:r>
            <w:r w:rsidRPr="00331930">
              <w:rPr>
                <w:rFonts w:ascii="Arial" w:hAnsi="Arial" w:cs="Arial"/>
                <w:sz w:val="24"/>
                <w:szCs w:val="24"/>
              </w:rPr>
              <w:lastRenderedPageBreak/>
              <w:t>наносов</w:t>
            </w:r>
          </w:p>
        </w:tc>
        <w:tc>
          <w:tcPr>
            <w:tcW w:w="6095"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lastRenderedPageBreak/>
              <w:t>Грунтовые наносы убирают подметально-</w:t>
            </w:r>
            <w:r w:rsidRPr="00EF0BF2">
              <w:rPr>
                <w:rFonts w:ascii="Arial" w:hAnsi="Arial" w:cs="Arial"/>
                <w:sz w:val="24"/>
                <w:szCs w:val="24"/>
                <w:lang w:val="ru-RU"/>
              </w:rPr>
              <w:lastRenderedPageBreak/>
              <w:t>уборочные машины или подметальные трактора с последующей погрузкой и вывозом грязи на свалку.</w:t>
            </w:r>
          </w:p>
        </w:tc>
      </w:tr>
      <w:tr w:rsidR="00F8545C" w:rsidTr="008510A2">
        <w:tc>
          <w:tcPr>
            <w:tcW w:w="3261"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lastRenderedPageBreak/>
              <w:t>Мойка и подметание проезжей части, лотков и тротуаров</w:t>
            </w:r>
          </w:p>
        </w:tc>
        <w:tc>
          <w:tcPr>
            <w:tcW w:w="6095"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Зачистка лотковой части дорог и тротуаров производится вручную. Грязь грузят фронтальным погрузчиком в самосвал. После вывоза грязи завершающую уборку оставшихся загрязнений производят подметально-уборочной техникой</w:t>
            </w:r>
          </w:p>
        </w:tc>
      </w:tr>
      <w:tr w:rsidR="00F8545C" w:rsidTr="008510A2">
        <w:tc>
          <w:tcPr>
            <w:tcW w:w="3261"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Содержание открытых и закрытых водостоков: прочистка и промывка закрытых водостоков и колодцев (при необходимости с прогревом); очистка от мусора, снега и наледи</w:t>
            </w:r>
          </w:p>
        </w:tc>
        <w:tc>
          <w:tcPr>
            <w:tcW w:w="6095"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Закрытые и открытые водостоки должны содержаться в исправности и постоянной готовности к приему и отводу талых и дождевых вод. Уборка и очистка устройств, предназначенных для отвода поверхностных и грунтовых вод (от ила, грязи, листьев, мусора) осуществляется один раз весной и далее по мере накопления.</w:t>
            </w:r>
          </w:p>
        </w:tc>
      </w:tr>
    </w:tbl>
    <w:p w:rsidR="00F8545C" w:rsidRDefault="00F8545C" w:rsidP="00F8545C">
      <w:pPr>
        <w:pStyle w:val="TableParagraph"/>
        <w:ind w:left="175" w:right="143"/>
        <w:rPr>
          <w:rFonts w:ascii="Arial" w:hAnsi="Arial" w:cs="Arial"/>
          <w:color w:val="2F5496" w:themeColor="accent1" w:themeShade="BF"/>
          <w:sz w:val="24"/>
          <w:szCs w:val="24"/>
        </w:rPr>
      </w:pPr>
    </w:p>
    <w:p w:rsidR="00F8545C" w:rsidRPr="00331930" w:rsidRDefault="00F8545C" w:rsidP="00F8545C">
      <w:pPr>
        <w:pStyle w:val="TableParagraph"/>
        <w:ind w:left="-142" w:right="-664"/>
        <w:rPr>
          <w:rFonts w:ascii="Arial" w:hAnsi="Arial" w:cs="Arial"/>
          <w:color w:val="2F5496" w:themeColor="accent1" w:themeShade="BF"/>
          <w:sz w:val="24"/>
          <w:szCs w:val="24"/>
        </w:rPr>
      </w:pPr>
      <w:r w:rsidRPr="00331930">
        <w:rPr>
          <w:rFonts w:ascii="Arial" w:hAnsi="Arial" w:cs="Arial"/>
          <w:color w:val="2F5496" w:themeColor="accent1" w:themeShade="BF"/>
          <w:sz w:val="24"/>
          <w:szCs w:val="24"/>
        </w:rPr>
        <w:t>В Таблице приведены мероприятия по содержанию и эксплуатации следующих элементов благоустройства ОДС:</w:t>
      </w:r>
    </w:p>
    <w:p w:rsidR="00F8545C" w:rsidRPr="00331930" w:rsidRDefault="00F8545C" w:rsidP="00F8545C">
      <w:pPr>
        <w:pStyle w:val="TableParagraph"/>
        <w:ind w:left="-142" w:right="-664"/>
        <w:rPr>
          <w:rFonts w:ascii="Arial" w:hAnsi="Arial" w:cs="Arial"/>
          <w:color w:val="0D0D0D" w:themeColor="text1" w:themeTint="F2"/>
          <w:sz w:val="24"/>
          <w:szCs w:val="24"/>
        </w:rPr>
      </w:pPr>
    </w:p>
    <w:p w:rsidR="00F8545C" w:rsidRPr="00331930" w:rsidRDefault="00F8545C" w:rsidP="00F8545C">
      <w:pPr>
        <w:pStyle w:val="TableParagraph"/>
        <w:ind w:left="-142" w:right="-664"/>
        <w:jc w:val="both"/>
        <w:rPr>
          <w:rFonts w:ascii="Arial" w:hAnsi="Arial" w:cs="Arial"/>
          <w:color w:val="0D0D0D" w:themeColor="text1" w:themeTint="F2"/>
          <w:sz w:val="24"/>
          <w:szCs w:val="24"/>
        </w:rPr>
      </w:pPr>
      <w:r w:rsidRPr="00331930">
        <w:rPr>
          <w:rFonts w:ascii="Arial" w:hAnsi="Arial" w:cs="Arial"/>
          <w:color w:val="0D0D0D" w:themeColor="text1" w:themeTint="F2"/>
          <w:sz w:val="24"/>
          <w:szCs w:val="24"/>
        </w:rPr>
        <w:t>•</w:t>
      </w:r>
      <w:r w:rsidRPr="00331930">
        <w:rPr>
          <w:rFonts w:ascii="Arial" w:hAnsi="Arial" w:cs="Arial"/>
          <w:color w:val="0D0D0D" w:themeColor="text1" w:themeTint="F2"/>
          <w:sz w:val="24"/>
          <w:szCs w:val="24"/>
        </w:rPr>
        <w:tab/>
        <w:t>элементы озеленения (деревья, кустарники, газоны);</w:t>
      </w:r>
    </w:p>
    <w:p w:rsidR="00F8545C" w:rsidRPr="00331930" w:rsidRDefault="00F8545C" w:rsidP="00F8545C">
      <w:pPr>
        <w:pStyle w:val="TableParagraph"/>
        <w:ind w:left="-142" w:right="-664"/>
        <w:jc w:val="both"/>
        <w:rPr>
          <w:rFonts w:ascii="Arial" w:hAnsi="Arial" w:cs="Arial"/>
          <w:color w:val="0D0D0D" w:themeColor="text1" w:themeTint="F2"/>
          <w:sz w:val="24"/>
          <w:szCs w:val="24"/>
        </w:rPr>
      </w:pPr>
      <w:r w:rsidRPr="00331930">
        <w:rPr>
          <w:rFonts w:ascii="Arial" w:hAnsi="Arial" w:cs="Arial"/>
          <w:color w:val="0D0D0D" w:themeColor="text1" w:themeTint="F2"/>
          <w:sz w:val="24"/>
          <w:szCs w:val="24"/>
        </w:rPr>
        <w:t>•</w:t>
      </w:r>
      <w:r w:rsidRPr="00331930">
        <w:rPr>
          <w:rFonts w:ascii="Arial" w:hAnsi="Arial" w:cs="Arial"/>
          <w:color w:val="0D0D0D" w:themeColor="text1" w:themeTint="F2"/>
          <w:sz w:val="24"/>
          <w:szCs w:val="24"/>
        </w:rPr>
        <w:tab/>
        <w:t>пешеходные коммуникации с мягкими типами покрытий;</w:t>
      </w:r>
    </w:p>
    <w:p w:rsidR="00F8545C" w:rsidRPr="00331930" w:rsidRDefault="00F8545C" w:rsidP="00F8545C">
      <w:pPr>
        <w:pStyle w:val="TableParagraph"/>
        <w:ind w:left="-142" w:right="-664"/>
        <w:jc w:val="both"/>
        <w:rPr>
          <w:rFonts w:ascii="Arial" w:hAnsi="Arial" w:cs="Arial"/>
          <w:color w:val="0D0D0D" w:themeColor="text1" w:themeTint="F2"/>
          <w:sz w:val="24"/>
          <w:szCs w:val="24"/>
        </w:rPr>
      </w:pPr>
      <w:r w:rsidRPr="00331930">
        <w:rPr>
          <w:rFonts w:ascii="Arial" w:hAnsi="Arial" w:cs="Arial"/>
          <w:color w:val="0D0D0D" w:themeColor="text1" w:themeTint="F2"/>
          <w:sz w:val="24"/>
          <w:szCs w:val="24"/>
        </w:rPr>
        <w:t>•</w:t>
      </w:r>
      <w:r w:rsidRPr="00331930">
        <w:rPr>
          <w:rFonts w:ascii="Arial" w:hAnsi="Arial" w:cs="Arial"/>
          <w:color w:val="0D0D0D" w:themeColor="text1" w:themeTint="F2"/>
          <w:sz w:val="24"/>
          <w:szCs w:val="24"/>
        </w:rPr>
        <w:tab/>
        <w:t>нестационарные объекты (киоски, павильоны, торговые ряды, малые архитектурные формы);</w:t>
      </w:r>
    </w:p>
    <w:p w:rsidR="00F8545C" w:rsidRPr="00331930" w:rsidRDefault="00F8545C" w:rsidP="00F8545C">
      <w:pPr>
        <w:pStyle w:val="TableParagraph"/>
        <w:ind w:left="-142" w:right="-664"/>
        <w:jc w:val="both"/>
        <w:rPr>
          <w:rFonts w:ascii="Arial" w:hAnsi="Arial" w:cs="Arial"/>
          <w:color w:val="0D0D0D" w:themeColor="text1" w:themeTint="F2"/>
          <w:sz w:val="24"/>
          <w:szCs w:val="24"/>
        </w:rPr>
      </w:pPr>
      <w:r w:rsidRPr="00331930">
        <w:rPr>
          <w:rFonts w:ascii="Arial" w:hAnsi="Arial" w:cs="Arial"/>
          <w:color w:val="0D0D0D" w:themeColor="text1" w:themeTint="F2"/>
          <w:sz w:val="24"/>
          <w:szCs w:val="24"/>
        </w:rPr>
        <w:t>•</w:t>
      </w:r>
      <w:r w:rsidRPr="00331930">
        <w:rPr>
          <w:rFonts w:ascii="Arial" w:hAnsi="Arial" w:cs="Arial"/>
          <w:color w:val="0D0D0D" w:themeColor="text1" w:themeTint="F2"/>
          <w:sz w:val="24"/>
          <w:szCs w:val="24"/>
        </w:rPr>
        <w:tab/>
        <w:t>различные типы оборудования и элементы благоустройства (уличная мебель, детские и спортивные площадки, коммунально-бытовое оборудование, рекламные, информационные (в том числе – навигационные) конструкции, ограждения, опоры освещения).</w:t>
      </w:r>
    </w:p>
    <w:p w:rsidR="00F8545C" w:rsidRPr="00331930" w:rsidRDefault="00F8545C" w:rsidP="00F8545C">
      <w:pPr>
        <w:pStyle w:val="TableParagraph"/>
        <w:ind w:left="-142" w:right="-664"/>
        <w:rPr>
          <w:rFonts w:ascii="Arial" w:hAnsi="Arial" w:cs="Arial"/>
          <w:color w:val="0D0D0D" w:themeColor="text1" w:themeTint="F2"/>
          <w:sz w:val="24"/>
          <w:szCs w:val="24"/>
        </w:rPr>
      </w:pPr>
    </w:p>
    <w:p w:rsidR="00F8545C" w:rsidRDefault="00F8545C" w:rsidP="00F8545C">
      <w:pPr>
        <w:pStyle w:val="TableParagraph"/>
        <w:ind w:left="-142" w:right="-664"/>
        <w:rPr>
          <w:rFonts w:ascii="Arial" w:hAnsi="Arial" w:cs="Arial"/>
          <w:color w:val="2F5496" w:themeColor="accent1" w:themeShade="BF"/>
          <w:sz w:val="24"/>
          <w:szCs w:val="24"/>
        </w:rPr>
      </w:pPr>
      <w:r w:rsidRPr="00331930">
        <w:rPr>
          <w:rFonts w:ascii="Arial" w:hAnsi="Arial" w:cs="Arial"/>
          <w:color w:val="2F5496" w:themeColor="accent1" w:themeShade="BF"/>
          <w:sz w:val="24"/>
          <w:szCs w:val="24"/>
        </w:rPr>
        <w:t>Таблица 14</w:t>
      </w:r>
    </w:p>
    <w:p w:rsidR="00F8545C" w:rsidRDefault="00F8545C" w:rsidP="00F8545C">
      <w:pPr>
        <w:pStyle w:val="TableParagraph"/>
        <w:ind w:left="-142" w:right="-664"/>
        <w:rPr>
          <w:rFonts w:ascii="Arial" w:hAnsi="Arial" w:cs="Arial"/>
          <w:color w:val="2F5496" w:themeColor="accent1" w:themeShade="BF"/>
          <w:sz w:val="24"/>
          <w:szCs w:val="24"/>
        </w:rPr>
      </w:pPr>
    </w:p>
    <w:tbl>
      <w:tblPr>
        <w:tblStyle w:val="aa"/>
        <w:tblW w:w="9496" w:type="dxa"/>
        <w:tblInd w:w="-142" w:type="dxa"/>
        <w:tblLook w:val="04A0" w:firstRow="1" w:lastRow="0" w:firstColumn="1" w:lastColumn="0" w:noHBand="0" w:noVBand="1"/>
      </w:tblPr>
      <w:tblGrid>
        <w:gridCol w:w="4347"/>
        <w:gridCol w:w="2315"/>
        <w:gridCol w:w="2834"/>
      </w:tblGrid>
      <w:tr w:rsidR="00F8545C" w:rsidTr="008510A2">
        <w:tc>
          <w:tcPr>
            <w:tcW w:w="4347" w:type="dxa"/>
          </w:tcPr>
          <w:p w:rsidR="00F8545C" w:rsidRPr="00331930" w:rsidRDefault="00F8545C" w:rsidP="008510A2">
            <w:pPr>
              <w:pStyle w:val="a3"/>
              <w:ind w:right="34"/>
              <w:jc w:val="center"/>
              <w:rPr>
                <w:rFonts w:ascii="Arial" w:hAnsi="Arial" w:cs="Arial"/>
                <w:sz w:val="24"/>
                <w:szCs w:val="24"/>
              </w:rPr>
            </w:pPr>
            <w:r w:rsidRPr="00331930">
              <w:rPr>
                <w:rFonts w:ascii="Arial" w:hAnsi="Arial" w:cs="Arial"/>
                <w:sz w:val="24"/>
                <w:szCs w:val="24"/>
              </w:rPr>
              <w:t>Наименование работ</w:t>
            </w:r>
          </w:p>
        </w:tc>
        <w:tc>
          <w:tcPr>
            <w:tcW w:w="2315" w:type="dxa"/>
          </w:tcPr>
          <w:p w:rsidR="00F8545C" w:rsidRPr="00331930" w:rsidRDefault="00F8545C" w:rsidP="008510A2">
            <w:pPr>
              <w:pStyle w:val="a3"/>
              <w:ind w:right="34"/>
              <w:jc w:val="center"/>
              <w:rPr>
                <w:rFonts w:ascii="Arial" w:hAnsi="Arial" w:cs="Arial"/>
                <w:sz w:val="24"/>
                <w:szCs w:val="24"/>
              </w:rPr>
            </w:pPr>
            <w:r w:rsidRPr="00331930">
              <w:rPr>
                <w:rFonts w:ascii="Arial" w:hAnsi="Arial" w:cs="Arial"/>
                <w:sz w:val="24"/>
                <w:szCs w:val="24"/>
              </w:rPr>
              <w:t>Сроки выполнения работ</w:t>
            </w:r>
          </w:p>
        </w:tc>
        <w:tc>
          <w:tcPr>
            <w:tcW w:w="2834" w:type="dxa"/>
          </w:tcPr>
          <w:p w:rsidR="00F8545C" w:rsidRPr="00EF0BF2" w:rsidRDefault="00F8545C" w:rsidP="008510A2">
            <w:pPr>
              <w:pStyle w:val="a3"/>
              <w:ind w:right="34"/>
              <w:jc w:val="center"/>
              <w:rPr>
                <w:rFonts w:ascii="Arial" w:hAnsi="Arial" w:cs="Arial"/>
                <w:sz w:val="24"/>
                <w:szCs w:val="24"/>
                <w:lang w:val="ru-RU"/>
              </w:rPr>
            </w:pPr>
            <w:r w:rsidRPr="00EF0BF2">
              <w:rPr>
                <w:rFonts w:ascii="Arial" w:hAnsi="Arial" w:cs="Arial"/>
                <w:sz w:val="24"/>
                <w:szCs w:val="24"/>
                <w:lang w:val="ru-RU"/>
              </w:rPr>
              <w:t>Кол-во в течение года</w:t>
            </w:r>
          </w:p>
        </w:tc>
      </w:tr>
      <w:tr w:rsidR="00F8545C" w:rsidTr="008510A2">
        <w:tc>
          <w:tcPr>
            <w:tcW w:w="9496" w:type="dxa"/>
            <w:gridSpan w:val="3"/>
          </w:tcPr>
          <w:p w:rsidR="00F8545C" w:rsidRPr="00331930" w:rsidRDefault="00F8545C" w:rsidP="008510A2">
            <w:pPr>
              <w:pStyle w:val="a3"/>
              <w:ind w:right="34"/>
              <w:jc w:val="center"/>
              <w:rPr>
                <w:rFonts w:ascii="Arial" w:hAnsi="Arial" w:cs="Arial"/>
                <w:sz w:val="24"/>
                <w:szCs w:val="24"/>
              </w:rPr>
            </w:pPr>
            <w:r w:rsidRPr="00331930">
              <w:rPr>
                <w:rFonts w:ascii="Arial" w:hAnsi="Arial" w:cs="Arial"/>
                <w:sz w:val="24"/>
                <w:szCs w:val="24"/>
              </w:rPr>
              <w:t>Деревья</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замена подвязок, подвязка деревьев, установка недостающих кольев у молодых посадок деревьев, замена растяжек и обвязки</w:t>
            </w:r>
          </w:p>
        </w:tc>
        <w:tc>
          <w:tcPr>
            <w:tcW w:w="2315" w:type="dxa"/>
          </w:tcPr>
          <w:p w:rsidR="00F8545C" w:rsidRPr="00331930" w:rsidRDefault="00F8545C" w:rsidP="008510A2">
            <w:pPr>
              <w:pStyle w:val="a3"/>
              <w:ind w:right="34"/>
              <w:jc w:val="center"/>
              <w:rPr>
                <w:rFonts w:ascii="Arial" w:hAnsi="Arial" w:cs="Arial"/>
                <w:sz w:val="24"/>
                <w:szCs w:val="24"/>
              </w:rPr>
            </w:pPr>
            <w:r w:rsidRPr="00331930">
              <w:rPr>
                <w:rFonts w:ascii="Arial" w:hAnsi="Arial" w:cs="Arial"/>
                <w:sz w:val="24"/>
                <w:szCs w:val="24"/>
              </w:rPr>
              <w:t>V, IX</w:t>
            </w:r>
          </w:p>
        </w:tc>
        <w:tc>
          <w:tcPr>
            <w:tcW w:w="2834" w:type="dxa"/>
          </w:tcPr>
          <w:p w:rsidR="00F8545C" w:rsidRPr="00331930" w:rsidRDefault="00F8545C" w:rsidP="008510A2">
            <w:pPr>
              <w:pStyle w:val="a3"/>
              <w:ind w:right="34"/>
              <w:jc w:val="center"/>
              <w:rPr>
                <w:rFonts w:ascii="Arial" w:hAnsi="Arial" w:cs="Arial"/>
                <w:sz w:val="24"/>
                <w:szCs w:val="24"/>
              </w:rPr>
            </w:pPr>
            <w:r w:rsidRPr="00331930">
              <w:rPr>
                <w:rFonts w:ascii="Arial" w:hAnsi="Arial" w:cs="Arial"/>
                <w:sz w:val="24"/>
                <w:szCs w:val="24"/>
              </w:rPr>
              <w:t>2</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промывка крон хвойных деревьев водой или растворами моющих средств</w:t>
            </w:r>
          </w:p>
        </w:tc>
        <w:tc>
          <w:tcPr>
            <w:tcW w:w="2315" w:type="dxa"/>
          </w:tcPr>
          <w:p w:rsidR="00F8545C" w:rsidRPr="00331930" w:rsidRDefault="00F8545C" w:rsidP="008510A2">
            <w:pPr>
              <w:pStyle w:val="a3"/>
              <w:ind w:right="34"/>
              <w:jc w:val="center"/>
              <w:rPr>
                <w:rFonts w:ascii="Arial" w:hAnsi="Arial" w:cs="Arial"/>
                <w:sz w:val="24"/>
                <w:szCs w:val="24"/>
              </w:rPr>
            </w:pPr>
            <w:r w:rsidRPr="00331930">
              <w:rPr>
                <w:rFonts w:ascii="Arial" w:hAnsi="Arial" w:cs="Arial"/>
                <w:sz w:val="24"/>
                <w:szCs w:val="24"/>
              </w:rPr>
              <w:t>VI-VIII</w:t>
            </w:r>
          </w:p>
        </w:tc>
        <w:tc>
          <w:tcPr>
            <w:tcW w:w="2834" w:type="dxa"/>
          </w:tcPr>
          <w:p w:rsidR="00F8545C" w:rsidRPr="00331930" w:rsidRDefault="00F8545C" w:rsidP="008510A2">
            <w:pPr>
              <w:pStyle w:val="a3"/>
              <w:ind w:right="34"/>
              <w:jc w:val="center"/>
              <w:rPr>
                <w:rFonts w:ascii="Arial" w:hAnsi="Arial" w:cs="Arial"/>
                <w:sz w:val="24"/>
                <w:szCs w:val="24"/>
              </w:rPr>
            </w:pPr>
            <w:r w:rsidRPr="00331930">
              <w:rPr>
                <w:rFonts w:ascii="Arial" w:hAnsi="Arial" w:cs="Arial"/>
                <w:sz w:val="24"/>
                <w:szCs w:val="24"/>
              </w:rPr>
              <w:t>1</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промывка крон лиственных деревьев водой или растворами моющих средств</w:t>
            </w:r>
          </w:p>
        </w:tc>
        <w:tc>
          <w:tcPr>
            <w:tcW w:w="2315" w:type="dxa"/>
          </w:tcPr>
          <w:p w:rsidR="00F8545C" w:rsidRPr="0060176E" w:rsidRDefault="00F8545C" w:rsidP="008510A2">
            <w:pPr>
              <w:pStyle w:val="TableParagraph"/>
              <w:spacing w:before="87"/>
              <w:ind w:right="34"/>
              <w:jc w:val="center"/>
              <w:rPr>
                <w:rFonts w:ascii="Arial" w:hAnsi="Arial" w:cs="Arial"/>
                <w:sz w:val="24"/>
                <w:szCs w:val="24"/>
              </w:rPr>
            </w:pPr>
            <w:r w:rsidRPr="0060176E">
              <w:rPr>
                <w:rFonts w:ascii="Arial" w:hAnsi="Arial" w:cs="Arial"/>
                <w:sz w:val="24"/>
                <w:szCs w:val="24"/>
              </w:rPr>
              <w:t>VI-VIII</w:t>
            </w:r>
          </w:p>
        </w:tc>
        <w:tc>
          <w:tcPr>
            <w:tcW w:w="2834" w:type="dxa"/>
          </w:tcPr>
          <w:p w:rsidR="00F8545C" w:rsidRPr="0060176E" w:rsidRDefault="00F8545C" w:rsidP="008510A2">
            <w:pPr>
              <w:pStyle w:val="TableParagraph"/>
              <w:spacing w:before="87"/>
              <w:ind w:right="34"/>
              <w:jc w:val="center"/>
              <w:rPr>
                <w:rFonts w:ascii="Arial" w:hAnsi="Arial" w:cs="Arial"/>
                <w:sz w:val="24"/>
                <w:szCs w:val="24"/>
              </w:rPr>
            </w:pPr>
            <w:r w:rsidRPr="0060176E">
              <w:rPr>
                <w:rFonts w:ascii="Arial" w:hAnsi="Arial" w:cs="Arial"/>
                <w:sz w:val="24"/>
                <w:szCs w:val="24"/>
              </w:rPr>
              <w:t>1</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внекорневая подкормка деревьев, внесение органических и минеральных удобрений в приствольные лунки деревьев</w:t>
            </w:r>
          </w:p>
        </w:tc>
        <w:tc>
          <w:tcPr>
            <w:tcW w:w="2315" w:type="dxa"/>
          </w:tcPr>
          <w:p w:rsidR="00F8545C" w:rsidRPr="0060176E" w:rsidRDefault="00F8545C" w:rsidP="008510A2">
            <w:pPr>
              <w:pStyle w:val="a3"/>
              <w:ind w:right="34"/>
              <w:jc w:val="center"/>
              <w:rPr>
                <w:rFonts w:ascii="Arial" w:hAnsi="Arial" w:cs="Arial"/>
                <w:sz w:val="24"/>
                <w:szCs w:val="24"/>
              </w:rPr>
            </w:pPr>
            <w:r w:rsidRPr="0060176E">
              <w:rPr>
                <w:rFonts w:ascii="Arial" w:hAnsi="Arial" w:cs="Arial"/>
                <w:sz w:val="24"/>
                <w:szCs w:val="24"/>
              </w:rPr>
              <w:t>VI-IX</w:t>
            </w:r>
          </w:p>
        </w:tc>
        <w:tc>
          <w:tcPr>
            <w:tcW w:w="2834" w:type="dxa"/>
          </w:tcPr>
          <w:p w:rsidR="00F8545C" w:rsidRPr="0060176E" w:rsidRDefault="00F8545C" w:rsidP="008510A2">
            <w:pPr>
              <w:pStyle w:val="a3"/>
              <w:ind w:right="34"/>
              <w:jc w:val="center"/>
              <w:rPr>
                <w:rFonts w:ascii="Arial" w:hAnsi="Arial" w:cs="Arial"/>
                <w:sz w:val="24"/>
                <w:szCs w:val="24"/>
              </w:rPr>
            </w:pPr>
            <w:r w:rsidRPr="0060176E">
              <w:rPr>
                <w:rFonts w:ascii="Arial" w:hAnsi="Arial" w:cs="Arial"/>
                <w:sz w:val="24"/>
                <w:szCs w:val="24"/>
              </w:rPr>
              <w:t>1</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опрыскивание крон деревьев в облиственном состоянии препаратами для защиты растений от вредителей и болезней (ядохимикатами)</w:t>
            </w:r>
          </w:p>
        </w:tc>
        <w:tc>
          <w:tcPr>
            <w:tcW w:w="2315" w:type="dxa"/>
          </w:tcPr>
          <w:p w:rsidR="00F8545C" w:rsidRPr="0060176E" w:rsidRDefault="00F8545C" w:rsidP="008510A2">
            <w:pPr>
              <w:pStyle w:val="a3"/>
              <w:ind w:right="34"/>
              <w:jc w:val="center"/>
              <w:rPr>
                <w:rFonts w:ascii="Arial" w:hAnsi="Arial" w:cs="Arial"/>
                <w:sz w:val="24"/>
                <w:szCs w:val="24"/>
              </w:rPr>
            </w:pPr>
            <w:r w:rsidRPr="0060176E">
              <w:rPr>
                <w:rFonts w:ascii="Arial" w:hAnsi="Arial" w:cs="Arial"/>
                <w:sz w:val="24"/>
                <w:szCs w:val="24"/>
              </w:rPr>
              <w:t>VI-VIII</w:t>
            </w:r>
          </w:p>
        </w:tc>
        <w:tc>
          <w:tcPr>
            <w:tcW w:w="2834" w:type="dxa"/>
          </w:tcPr>
          <w:p w:rsidR="00F8545C" w:rsidRPr="0060176E" w:rsidRDefault="00F8545C" w:rsidP="008510A2">
            <w:pPr>
              <w:pStyle w:val="a3"/>
              <w:ind w:right="34"/>
              <w:jc w:val="center"/>
              <w:rPr>
                <w:rFonts w:ascii="Arial" w:hAnsi="Arial" w:cs="Arial"/>
                <w:sz w:val="24"/>
                <w:szCs w:val="24"/>
              </w:rPr>
            </w:pPr>
            <w:r w:rsidRPr="0060176E">
              <w:rPr>
                <w:rFonts w:ascii="Arial" w:hAnsi="Arial" w:cs="Arial"/>
                <w:sz w:val="24"/>
                <w:szCs w:val="24"/>
              </w:rPr>
              <w:t>1</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lastRenderedPageBreak/>
              <w:t>полив почвы в приствольных лунках с устройством отверстий для почвенного водообмена, с рыхлением почвы в приствольных лунках после полива</w:t>
            </w:r>
          </w:p>
        </w:tc>
        <w:tc>
          <w:tcPr>
            <w:tcW w:w="2315" w:type="dxa"/>
          </w:tcPr>
          <w:p w:rsidR="00F8545C" w:rsidRPr="0060176E" w:rsidRDefault="00F8545C" w:rsidP="008510A2">
            <w:pPr>
              <w:pStyle w:val="TableParagraph"/>
              <w:spacing w:before="124"/>
              <w:jc w:val="center"/>
              <w:rPr>
                <w:rFonts w:ascii="Arial" w:hAnsi="Arial" w:cs="Arial"/>
                <w:sz w:val="24"/>
                <w:szCs w:val="24"/>
              </w:rPr>
            </w:pPr>
            <w:r w:rsidRPr="0060176E">
              <w:rPr>
                <w:rFonts w:ascii="Arial" w:hAnsi="Arial" w:cs="Arial"/>
                <w:sz w:val="24"/>
                <w:szCs w:val="24"/>
              </w:rPr>
              <w:t>VI-VIII</w:t>
            </w:r>
          </w:p>
        </w:tc>
        <w:tc>
          <w:tcPr>
            <w:tcW w:w="2834" w:type="dxa"/>
          </w:tcPr>
          <w:p w:rsidR="00F8545C" w:rsidRPr="0060176E" w:rsidRDefault="00F8545C" w:rsidP="008510A2">
            <w:pPr>
              <w:pStyle w:val="TableParagraph"/>
              <w:spacing w:before="124"/>
              <w:ind w:left="528" w:right="363"/>
              <w:jc w:val="center"/>
              <w:rPr>
                <w:rFonts w:ascii="Arial" w:hAnsi="Arial" w:cs="Arial"/>
                <w:sz w:val="24"/>
                <w:szCs w:val="24"/>
              </w:rPr>
            </w:pPr>
            <w:r w:rsidRPr="0060176E">
              <w:rPr>
                <w:rFonts w:ascii="Arial" w:hAnsi="Arial" w:cs="Arial"/>
                <w:sz w:val="24"/>
                <w:szCs w:val="24"/>
              </w:rPr>
              <w:t>по мере необходимости</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рыхление, штыковка, прополка и мульчирование почвы в приствольных лунках</w:t>
            </w:r>
          </w:p>
        </w:tc>
        <w:tc>
          <w:tcPr>
            <w:tcW w:w="2315" w:type="dxa"/>
          </w:tcPr>
          <w:p w:rsidR="00F8545C" w:rsidRPr="0060176E" w:rsidRDefault="00F8545C" w:rsidP="008510A2">
            <w:pPr>
              <w:pStyle w:val="a3"/>
              <w:ind w:right="34"/>
              <w:jc w:val="center"/>
              <w:rPr>
                <w:rFonts w:ascii="Arial" w:hAnsi="Arial" w:cs="Arial"/>
                <w:sz w:val="24"/>
                <w:szCs w:val="24"/>
              </w:rPr>
            </w:pPr>
            <w:r w:rsidRPr="0060176E">
              <w:rPr>
                <w:rFonts w:ascii="Arial" w:hAnsi="Arial" w:cs="Arial"/>
                <w:sz w:val="24"/>
                <w:szCs w:val="24"/>
              </w:rPr>
              <w:t>VI-VIII</w:t>
            </w:r>
          </w:p>
        </w:tc>
        <w:tc>
          <w:tcPr>
            <w:tcW w:w="2834" w:type="dxa"/>
          </w:tcPr>
          <w:p w:rsidR="00F8545C" w:rsidRPr="0060176E" w:rsidRDefault="00F8545C" w:rsidP="008510A2">
            <w:pPr>
              <w:pStyle w:val="a3"/>
              <w:ind w:right="34"/>
              <w:jc w:val="center"/>
              <w:rPr>
                <w:rFonts w:ascii="Arial" w:hAnsi="Arial" w:cs="Arial"/>
                <w:sz w:val="24"/>
                <w:szCs w:val="24"/>
              </w:rPr>
            </w:pPr>
            <w:r w:rsidRPr="0060176E">
              <w:rPr>
                <w:rFonts w:ascii="Arial" w:hAnsi="Arial" w:cs="Arial"/>
                <w:sz w:val="24"/>
                <w:szCs w:val="24"/>
              </w:rPr>
              <w:t>4</w:t>
            </w:r>
          </w:p>
        </w:tc>
      </w:tr>
      <w:tr w:rsidR="00F8545C" w:rsidTr="008510A2">
        <w:tc>
          <w:tcPr>
            <w:tcW w:w="4347" w:type="dxa"/>
          </w:tcPr>
          <w:p w:rsidR="00F8545C" w:rsidRPr="0060176E" w:rsidRDefault="00F8545C" w:rsidP="008510A2">
            <w:pPr>
              <w:pStyle w:val="a3"/>
              <w:ind w:right="34"/>
              <w:jc w:val="both"/>
              <w:rPr>
                <w:rFonts w:ascii="Arial" w:hAnsi="Arial" w:cs="Arial"/>
                <w:sz w:val="24"/>
                <w:szCs w:val="24"/>
              </w:rPr>
            </w:pPr>
            <w:r w:rsidRPr="0060176E">
              <w:rPr>
                <w:rFonts w:ascii="Arial" w:hAnsi="Arial" w:cs="Arial"/>
                <w:sz w:val="24"/>
                <w:szCs w:val="24"/>
              </w:rPr>
              <w:t>формовочная обрезка крон деревьев</w:t>
            </w:r>
          </w:p>
        </w:tc>
        <w:tc>
          <w:tcPr>
            <w:tcW w:w="2315" w:type="dxa"/>
          </w:tcPr>
          <w:p w:rsidR="00F8545C" w:rsidRPr="0060176E" w:rsidRDefault="00F8545C" w:rsidP="008510A2">
            <w:pPr>
              <w:pStyle w:val="a3"/>
              <w:ind w:right="34"/>
              <w:jc w:val="center"/>
              <w:rPr>
                <w:rFonts w:ascii="Arial" w:hAnsi="Arial" w:cs="Arial"/>
                <w:sz w:val="24"/>
                <w:szCs w:val="24"/>
              </w:rPr>
            </w:pPr>
            <w:r w:rsidRPr="0060176E">
              <w:rPr>
                <w:rFonts w:ascii="Arial" w:hAnsi="Arial" w:cs="Arial"/>
                <w:sz w:val="24"/>
                <w:szCs w:val="24"/>
              </w:rPr>
              <w:t>XI-III</w:t>
            </w:r>
          </w:p>
        </w:tc>
        <w:tc>
          <w:tcPr>
            <w:tcW w:w="2834" w:type="dxa"/>
          </w:tcPr>
          <w:p w:rsidR="00F8545C" w:rsidRPr="0060176E" w:rsidRDefault="00F8545C" w:rsidP="008510A2">
            <w:pPr>
              <w:pStyle w:val="a3"/>
              <w:ind w:right="34"/>
              <w:jc w:val="center"/>
              <w:rPr>
                <w:rFonts w:ascii="Arial" w:hAnsi="Arial" w:cs="Arial"/>
                <w:sz w:val="24"/>
                <w:szCs w:val="24"/>
              </w:rPr>
            </w:pPr>
            <w:r w:rsidRPr="0060176E">
              <w:rPr>
                <w:rFonts w:ascii="Arial" w:hAnsi="Arial" w:cs="Arial"/>
                <w:sz w:val="24"/>
                <w:szCs w:val="24"/>
              </w:rPr>
              <w:t>1</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омолаживающая обрезка крон, спиливание скелетных ветвей</w:t>
            </w:r>
          </w:p>
        </w:tc>
        <w:tc>
          <w:tcPr>
            <w:tcW w:w="2315" w:type="dxa"/>
          </w:tcPr>
          <w:p w:rsidR="00F8545C" w:rsidRPr="0060176E" w:rsidRDefault="00F8545C" w:rsidP="008510A2">
            <w:pPr>
              <w:pStyle w:val="a3"/>
              <w:ind w:right="34"/>
              <w:jc w:val="center"/>
              <w:rPr>
                <w:rFonts w:ascii="Arial" w:hAnsi="Arial" w:cs="Arial"/>
                <w:sz w:val="24"/>
                <w:szCs w:val="24"/>
              </w:rPr>
            </w:pPr>
            <w:r w:rsidRPr="0060176E">
              <w:rPr>
                <w:rFonts w:ascii="Arial" w:hAnsi="Arial" w:cs="Arial"/>
                <w:sz w:val="24"/>
                <w:szCs w:val="24"/>
              </w:rPr>
              <w:t>XI-III</w:t>
            </w:r>
          </w:p>
        </w:tc>
        <w:tc>
          <w:tcPr>
            <w:tcW w:w="2834" w:type="dxa"/>
          </w:tcPr>
          <w:p w:rsidR="00F8545C" w:rsidRPr="0060176E" w:rsidRDefault="00F8545C" w:rsidP="008510A2">
            <w:pPr>
              <w:pStyle w:val="a3"/>
              <w:ind w:right="34"/>
              <w:jc w:val="center"/>
              <w:rPr>
                <w:rFonts w:ascii="Arial" w:hAnsi="Arial" w:cs="Arial"/>
                <w:sz w:val="24"/>
                <w:szCs w:val="24"/>
              </w:rPr>
            </w:pPr>
            <w:r w:rsidRPr="0060176E">
              <w:rPr>
                <w:rFonts w:ascii="Arial" w:hAnsi="Arial" w:cs="Arial"/>
                <w:sz w:val="24"/>
                <w:szCs w:val="24"/>
              </w:rPr>
              <w:t>1</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санитарная обрезка крон деревьев хвойных пород, вырезка сухих и поврежденных ветвей, вырезка сучьев, потерявших декоративную ценность, обрезка крон под естественный вид</w:t>
            </w:r>
          </w:p>
        </w:tc>
        <w:tc>
          <w:tcPr>
            <w:tcW w:w="2315" w:type="dxa"/>
          </w:tcPr>
          <w:p w:rsidR="00F8545C" w:rsidRPr="0060176E" w:rsidRDefault="00F8545C" w:rsidP="008510A2">
            <w:pPr>
              <w:pStyle w:val="a3"/>
              <w:ind w:right="34"/>
              <w:jc w:val="center"/>
              <w:rPr>
                <w:rFonts w:ascii="Arial" w:hAnsi="Arial" w:cs="Arial"/>
                <w:sz w:val="24"/>
                <w:szCs w:val="24"/>
              </w:rPr>
            </w:pPr>
            <w:r w:rsidRPr="0060176E">
              <w:rPr>
                <w:rFonts w:ascii="Arial" w:hAnsi="Arial" w:cs="Arial"/>
                <w:sz w:val="24"/>
                <w:szCs w:val="24"/>
              </w:rPr>
              <w:t>V-VIII</w:t>
            </w:r>
          </w:p>
        </w:tc>
        <w:tc>
          <w:tcPr>
            <w:tcW w:w="2834" w:type="dxa"/>
          </w:tcPr>
          <w:p w:rsidR="00F8545C" w:rsidRPr="0060176E" w:rsidRDefault="00F8545C" w:rsidP="008510A2">
            <w:pPr>
              <w:pStyle w:val="a3"/>
              <w:ind w:right="34"/>
              <w:jc w:val="center"/>
              <w:rPr>
                <w:rFonts w:ascii="Arial" w:hAnsi="Arial" w:cs="Arial"/>
                <w:sz w:val="24"/>
                <w:szCs w:val="24"/>
              </w:rPr>
            </w:pPr>
            <w:r w:rsidRPr="0060176E">
              <w:rPr>
                <w:rFonts w:ascii="Arial" w:hAnsi="Arial" w:cs="Arial"/>
                <w:sz w:val="24"/>
                <w:szCs w:val="24"/>
              </w:rPr>
              <w:t>1</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санитарная обрезка крон деревьев лиственных пород, вырезка сухих ветвей, прореживание крон деревьев, удаление лишних, неправильно растущих ветвей, старых, больных, поврежденных ветвей, обрезка крон под естественный вид</w:t>
            </w:r>
          </w:p>
        </w:tc>
        <w:tc>
          <w:tcPr>
            <w:tcW w:w="2315" w:type="dxa"/>
          </w:tcPr>
          <w:p w:rsidR="00F8545C" w:rsidRPr="0060176E" w:rsidRDefault="00F8545C" w:rsidP="008510A2">
            <w:pPr>
              <w:pStyle w:val="a3"/>
              <w:ind w:right="34"/>
              <w:jc w:val="center"/>
              <w:rPr>
                <w:rFonts w:ascii="Arial" w:hAnsi="Arial" w:cs="Arial"/>
                <w:sz w:val="24"/>
                <w:szCs w:val="24"/>
              </w:rPr>
            </w:pPr>
            <w:r w:rsidRPr="0060176E">
              <w:rPr>
                <w:rFonts w:ascii="Arial" w:hAnsi="Arial" w:cs="Arial"/>
                <w:sz w:val="24"/>
                <w:szCs w:val="24"/>
              </w:rPr>
              <w:t>I-XII</w:t>
            </w:r>
          </w:p>
        </w:tc>
        <w:tc>
          <w:tcPr>
            <w:tcW w:w="2834" w:type="dxa"/>
          </w:tcPr>
          <w:p w:rsidR="00F8545C" w:rsidRPr="0060176E" w:rsidRDefault="00F8545C" w:rsidP="008510A2">
            <w:pPr>
              <w:pStyle w:val="a3"/>
              <w:ind w:right="34"/>
              <w:jc w:val="center"/>
              <w:rPr>
                <w:rFonts w:ascii="Arial" w:hAnsi="Arial" w:cs="Arial"/>
                <w:sz w:val="24"/>
                <w:szCs w:val="24"/>
              </w:rPr>
            </w:pPr>
            <w:r w:rsidRPr="0060176E">
              <w:rPr>
                <w:rFonts w:ascii="Arial" w:hAnsi="Arial" w:cs="Arial"/>
                <w:sz w:val="24"/>
                <w:szCs w:val="24"/>
              </w:rPr>
              <w:t>1</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удаление, вырезка поросли на деревьях (стволовой и прикорневой)</w:t>
            </w:r>
          </w:p>
        </w:tc>
        <w:tc>
          <w:tcPr>
            <w:tcW w:w="2315" w:type="dxa"/>
          </w:tcPr>
          <w:p w:rsidR="00F8545C" w:rsidRPr="0060176E" w:rsidRDefault="00F8545C" w:rsidP="008510A2">
            <w:pPr>
              <w:pStyle w:val="a3"/>
              <w:ind w:right="34"/>
              <w:jc w:val="center"/>
              <w:rPr>
                <w:rFonts w:ascii="Arial" w:hAnsi="Arial" w:cs="Arial"/>
                <w:sz w:val="24"/>
                <w:szCs w:val="24"/>
              </w:rPr>
            </w:pPr>
            <w:r w:rsidRPr="0060176E">
              <w:rPr>
                <w:rFonts w:ascii="Arial" w:hAnsi="Arial" w:cs="Arial"/>
                <w:sz w:val="24"/>
                <w:szCs w:val="24"/>
              </w:rPr>
              <w:t>V-X</w:t>
            </w:r>
          </w:p>
        </w:tc>
        <w:tc>
          <w:tcPr>
            <w:tcW w:w="2834" w:type="dxa"/>
          </w:tcPr>
          <w:p w:rsidR="00F8545C" w:rsidRPr="0060176E" w:rsidRDefault="00F8545C" w:rsidP="008510A2">
            <w:pPr>
              <w:pStyle w:val="a3"/>
              <w:ind w:right="34"/>
              <w:jc w:val="center"/>
              <w:rPr>
                <w:rFonts w:ascii="Arial" w:hAnsi="Arial" w:cs="Arial"/>
                <w:sz w:val="24"/>
                <w:szCs w:val="24"/>
              </w:rPr>
            </w:pPr>
            <w:r w:rsidRPr="0060176E">
              <w:rPr>
                <w:rFonts w:ascii="Arial" w:hAnsi="Arial" w:cs="Arial"/>
                <w:sz w:val="24"/>
                <w:szCs w:val="24"/>
              </w:rPr>
              <w:t>1</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лечение, закраска ран и механических повреждений у деревьев</w:t>
            </w:r>
          </w:p>
        </w:tc>
        <w:tc>
          <w:tcPr>
            <w:tcW w:w="2315" w:type="dxa"/>
          </w:tcPr>
          <w:p w:rsidR="00F8545C" w:rsidRPr="0060176E" w:rsidRDefault="00F8545C" w:rsidP="008510A2">
            <w:pPr>
              <w:pStyle w:val="a3"/>
              <w:ind w:right="34"/>
              <w:jc w:val="center"/>
              <w:rPr>
                <w:rFonts w:ascii="Arial" w:hAnsi="Arial" w:cs="Arial"/>
                <w:sz w:val="24"/>
                <w:szCs w:val="24"/>
              </w:rPr>
            </w:pPr>
            <w:r w:rsidRPr="0060176E">
              <w:rPr>
                <w:rFonts w:ascii="Arial" w:hAnsi="Arial" w:cs="Arial"/>
                <w:sz w:val="24"/>
                <w:szCs w:val="24"/>
              </w:rPr>
              <w:t>III-XI</w:t>
            </w:r>
          </w:p>
        </w:tc>
        <w:tc>
          <w:tcPr>
            <w:tcW w:w="2834" w:type="dxa"/>
          </w:tcPr>
          <w:p w:rsidR="00F8545C" w:rsidRPr="0060176E" w:rsidRDefault="00F8545C" w:rsidP="008510A2">
            <w:pPr>
              <w:pStyle w:val="a3"/>
              <w:ind w:right="34"/>
              <w:jc w:val="center"/>
              <w:rPr>
                <w:rFonts w:ascii="Arial" w:hAnsi="Arial" w:cs="Arial"/>
                <w:sz w:val="24"/>
                <w:szCs w:val="24"/>
              </w:rPr>
            </w:pPr>
            <w:r w:rsidRPr="0060176E">
              <w:rPr>
                <w:rFonts w:ascii="Arial" w:hAnsi="Arial" w:cs="Arial"/>
                <w:sz w:val="24"/>
                <w:szCs w:val="24"/>
              </w:rPr>
              <w:t>1</w:t>
            </w:r>
          </w:p>
        </w:tc>
      </w:tr>
      <w:tr w:rsidR="00F8545C" w:rsidTr="008510A2">
        <w:tc>
          <w:tcPr>
            <w:tcW w:w="9496" w:type="dxa"/>
            <w:gridSpan w:val="3"/>
          </w:tcPr>
          <w:p w:rsidR="00F8545C" w:rsidRPr="0060176E" w:rsidRDefault="00F8545C" w:rsidP="008510A2">
            <w:pPr>
              <w:pStyle w:val="a3"/>
              <w:ind w:right="34"/>
              <w:jc w:val="center"/>
              <w:rPr>
                <w:rFonts w:ascii="Arial" w:hAnsi="Arial" w:cs="Arial"/>
                <w:sz w:val="24"/>
                <w:szCs w:val="24"/>
              </w:rPr>
            </w:pPr>
            <w:r w:rsidRPr="00323231">
              <w:rPr>
                <w:rFonts w:ascii="Arial" w:hAnsi="Arial" w:cs="Arial"/>
                <w:sz w:val="24"/>
                <w:szCs w:val="24"/>
              </w:rPr>
              <w:t>Кустарники</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внекорневая подкормка кустарников, внесение органических и минеральных удобрений в приствольные лунки и канавки</w:t>
            </w:r>
          </w:p>
        </w:tc>
        <w:tc>
          <w:tcPr>
            <w:tcW w:w="2315"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VI-IX</w:t>
            </w:r>
          </w:p>
        </w:tc>
        <w:tc>
          <w:tcPr>
            <w:tcW w:w="2834"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1</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опрыскивание крон кустарников в облиственном состоянии препаратами для защиты от вредителей и болезней (ядохимикатами)</w:t>
            </w:r>
          </w:p>
        </w:tc>
        <w:tc>
          <w:tcPr>
            <w:tcW w:w="2315"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VI-IX</w:t>
            </w:r>
          </w:p>
        </w:tc>
        <w:tc>
          <w:tcPr>
            <w:tcW w:w="2834"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1</w:t>
            </w:r>
          </w:p>
        </w:tc>
      </w:tr>
      <w:tr w:rsidR="00F8545C" w:rsidTr="008510A2">
        <w:tc>
          <w:tcPr>
            <w:tcW w:w="4347" w:type="dxa"/>
          </w:tcPr>
          <w:p w:rsidR="00F8545C" w:rsidRPr="00323231" w:rsidRDefault="00F8545C" w:rsidP="008510A2">
            <w:pPr>
              <w:pStyle w:val="a3"/>
              <w:ind w:right="34"/>
              <w:jc w:val="both"/>
              <w:rPr>
                <w:rFonts w:ascii="Arial" w:hAnsi="Arial" w:cs="Arial"/>
                <w:sz w:val="24"/>
                <w:szCs w:val="24"/>
              </w:rPr>
            </w:pPr>
            <w:r w:rsidRPr="00323231">
              <w:rPr>
                <w:rFonts w:ascii="Arial" w:hAnsi="Arial" w:cs="Arial"/>
                <w:sz w:val="24"/>
                <w:szCs w:val="24"/>
              </w:rPr>
              <w:t>полив</w:t>
            </w:r>
          </w:p>
        </w:tc>
        <w:tc>
          <w:tcPr>
            <w:tcW w:w="2315"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VI-IX</w:t>
            </w:r>
          </w:p>
        </w:tc>
        <w:tc>
          <w:tcPr>
            <w:tcW w:w="2834"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по мере необходимости</w:t>
            </w:r>
          </w:p>
        </w:tc>
      </w:tr>
      <w:tr w:rsidR="00F8545C" w:rsidRPr="00323231"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прополка, рыхление, штыковка и мульчирование почвы в приствольных лунках и канавках</w:t>
            </w:r>
          </w:p>
        </w:tc>
        <w:tc>
          <w:tcPr>
            <w:tcW w:w="2315"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VI-IX</w:t>
            </w:r>
          </w:p>
        </w:tc>
        <w:tc>
          <w:tcPr>
            <w:tcW w:w="2834"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4</w:t>
            </w:r>
          </w:p>
        </w:tc>
      </w:tr>
      <w:tr w:rsidR="00F8545C" w:rsidRPr="00323231"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очистка приствольных лунок и канавок кустарников от случайного мусора, вывоз, размещение, утилизация мусора</w:t>
            </w:r>
          </w:p>
        </w:tc>
        <w:tc>
          <w:tcPr>
            <w:tcW w:w="2315"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I-XII</w:t>
            </w:r>
          </w:p>
        </w:tc>
        <w:tc>
          <w:tcPr>
            <w:tcW w:w="2834"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по мере необходимости</w:t>
            </w:r>
          </w:p>
        </w:tc>
      </w:tr>
      <w:tr w:rsidR="00F8545C" w:rsidRPr="00323231"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санитарная обрезка крон кустарников, обрезка крон кустарников под естественный вид, прочистка живой изгороди</w:t>
            </w:r>
          </w:p>
        </w:tc>
        <w:tc>
          <w:tcPr>
            <w:tcW w:w="2315"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I-XII</w:t>
            </w:r>
          </w:p>
        </w:tc>
        <w:tc>
          <w:tcPr>
            <w:tcW w:w="2834"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1</w:t>
            </w:r>
          </w:p>
        </w:tc>
      </w:tr>
      <w:tr w:rsidR="00F8545C" w:rsidRPr="00323231"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 xml:space="preserve">прореживание крон кустарников с </w:t>
            </w:r>
            <w:r w:rsidRPr="00EF0BF2">
              <w:rPr>
                <w:rFonts w:ascii="Arial" w:hAnsi="Arial" w:cs="Arial"/>
                <w:sz w:val="24"/>
                <w:szCs w:val="24"/>
                <w:lang w:val="ru-RU"/>
              </w:rPr>
              <w:lastRenderedPageBreak/>
              <w:t>удалением лишних побегов и укорачиванием стеблей</w:t>
            </w:r>
          </w:p>
        </w:tc>
        <w:tc>
          <w:tcPr>
            <w:tcW w:w="2315"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lastRenderedPageBreak/>
              <w:t>I-XII</w:t>
            </w:r>
          </w:p>
        </w:tc>
        <w:tc>
          <w:tcPr>
            <w:tcW w:w="2834"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1</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lastRenderedPageBreak/>
              <w:t>формовочная стрижка, формирование крон кустарников (шар, пирамида, куб и др.)</w:t>
            </w:r>
          </w:p>
        </w:tc>
        <w:tc>
          <w:tcPr>
            <w:tcW w:w="2315"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II-XI</w:t>
            </w:r>
          </w:p>
        </w:tc>
        <w:tc>
          <w:tcPr>
            <w:tcW w:w="2834"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2-4</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стрижка живой изгороди с приданием нужной формы (для постоянно стригущихся изгородей)</w:t>
            </w:r>
          </w:p>
        </w:tc>
        <w:tc>
          <w:tcPr>
            <w:tcW w:w="2315"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VI-IX</w:t>
            </w:r>
          </w:p>
        </w:tc>
        <w:tc>
          <w:tcPr>
            <w:tcW w:w="2834"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2-4</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омолаживающая обрезка крон и корней старовозрастных кустарников</w:t>
            </w:r>
          </w:p>
        </w:tc>
        <w:tc>
          <w:tcPr>
            <w:tcW w:w="2315"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I-XIII</w:t>
            </w:r>
          </w:p>
        </w:tc>
        <w:tc>
          <w:tcPr>
            <w:tcW w:w="2834"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1</w:t>
            </w:r>
          </w:p>
        </w:tc>
      </w:tr>
      <w:tr w:rsidR="00F8545C" w:rsidTr="008510A2">
        <w:tc>
          <w:tcPr>
            <w:tcW w:w="4347" w:type="dxa"/>
          </w:tcPr>
          <w:p w:rsidR="00F8545C" w:rsidRPr="00323231" w:rsidRDefault="00F8545C" w:rsidP="008510A2">
            <w:pPr>
              <w:pStyle w:val="a3"/>
              <w:ind w:right="34"/>
              <w:jc w:val="both"/>
              <w:rPr>
                <w:rFonts w:ascii="Arial" w:hAnsi="Arial" w:cs="Arial"/>
                <w:sz w:val="24"/>
                <w:szCs w:val="24"/>
              </w:rPr>
            </w:pPr>
            <w:r w:rsidRPr="00323231">
              <w:rPr>
                <w:rFonts w:ascii="Arial" w:hAnsi="Arial" w:cs="Arial"/>
                <w:sz w:val="24"/>
                <w:szCs w:val="24"/>
              </w:rPr>
              <w:t>обрезка отцветших соцветий</w:t>
            </w:r>
          </w:p>
        </w:tc>
        <w:tc>
          <w:tcPr>
            <w:tcW w:w="2315"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VI-IX</w:t>
            </w:r>
          </w:p>
        </w:tc>
        <w:tc>
          <w:tcPr>
            <w:tcW w:w="2834"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1</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окучивание и утепление корней и штамба кустарников утепляющим материалом на зиму для защиты от вымерзания, укрытие щитами</w:t>
            </w:r>
          </w:p>
        </w:tc>
        <w:tc>
          <w:tcPr>
            <w:tcW w:w="2315"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X-XII</w:t>
            </w:r>
          </w:p>
        </w:tc>
        <w:tc>
          <w:tcPr>
            <w:tcW w:w="2834"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1</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разокучивание и снятие утепления кустарников после зимнего периода</w:t>
            </w:r>
          </w:p>
        </w:tc>
        <w:tc>
          <w:tcPr>
            <w:tcW w:w="2315"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III-V</w:t>
            </w:r>
          </w:p>
        </w:tc>
        <w:tc>
          <w:tcPr>
            <w:tcW w:w="2834"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1</w:t>
            </w:r>
          </w:p>
        </w:tc>
      </w:tr>
      <w:tr w:rsidR="00F8545C" w:rsidTr="008510A2">
        <w:tc>
          <w:tcPr>
            <w:tcW w:w="9496" w:type="dxa"/>
            <w:gridSpan w:val="3"/>
          </w:tcPr>
          <w:p w:rsidR="00F8545C" w:rsidRPr="0060176E" w:rsidRDefault="00F8545C" w:rsidP="008510A2">
            <w:pPr>
              <w:pStyle w:val="a3"/>
              <w:ind w:right="34"/>
              <w:jc w:val="center"/>
              <w:rPr>
                <w:rFonts w:ascii="Arial" w:hAnsi="Arial" w:cs="Arial"/>
                <w:sz w:val="24"/>
                <w:szCs w:val="24"/>
              </w:rPr>
            </w:pPr>
            <w:r w:rsidRPr="00323231">
              <w:rPr>
                <w:rFonts w:ascii="Arial" w:hAnsi="Arial" w:cs="Arial"/>
                <w:sz w:val="24"/>
                <w:szCs w:val="24"/>
              </w:rPr>
              <w:t>Газоны</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очистка газонов вдоль проезжей части от песка, осевшего после уборки дорог, снятие песка, вывоз, размещение, утилизация песка</w:t>
            </w:r>
          </w:p>
        </w:tc>
        <w:tc>
          <w:tcPr>
            <w:tcW w:w="2315"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III-V</w:t>
            </w:r>
          </w:p>
        </w:tc>
        <w:tc>
          <w:tcPr>
            <w:tcW w:w="2834"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1</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сгребание с поверхности газона листьев и органического мусора, вывоз, утилизация мусора</w:t>
            </w:r>
          </w:p>
        </w:tc>
        <w:tc>
          <w:tcPr>
            <w:tcW w:w="2315" w:type="dxa"/>
          </w:tcPr>
          <w:p w:rsidR="00F8545C" w:rsidRPr="00EF0BF2" w:rsidRDefault="00F8545C" w:rsidP="008510A2">
            <w:pPr>
              <w:pStyle w:val="TableParagraph"/>
              <w:rPr>
                <w:rFonts w:ascii="Times New Roman"/>
                <w:sz w:val="20"/>
                <w:lang w:val="ru-RU"/>
              </w:rPr>
            </w:pPr>
          </w:p>
        </w:tc>
        <w:tc>
          <w:tcPr>
            <w:tcW w:w="2834" w:type="dxa"/>
          </w:tcPr>
          <w:p w:rsidR="00F8545C" w:rsidRPr="00EF0BF2" w:rsidRDefault="00F8545C" w:rsidP="008510A2">
            <w:pPr>
              <w:pStyle w:val="TableParagraph"/>
              <w:rPr>
                <w:rFonts w:ascii="Times New Roman"/>
                <w:sz w:val="20"/>
                <w:lang w:val="ru-RU"/>
              </w:rPr>
            </w:pPr>
          </w:p>
        </w:tc>
      </w:tr>
      <w:tr w:rsidR="00F8545C" w:rsidTr="008510A2">
        <w:tc>
          <w:tcPr>
            <w:tcW w:w="4347" w:type="dxa"/>
          </w:tcPr>
          <w:p w:rsidR="00F8545C" w:rsidRPr="00323231" w:rsidRDefault="00F8545C" w:rsidP="008510A2">
            <w:pPr>
              <w:pStyle w:val="a3"/>
              <w:ind w:right="34"/>
              <w:jc w:val="both"/>
              <w:rPr>
                <w:rFonts w:ascii="Arial" w:hAnsi="Arial" w:cs="Arial"/>
                <w:sz w:val="24"/>
                <w:szCs w:val="24"/>
              </w:rPr>
            </w:pPr>
            <w:r w:rsidRPr="00EF0BF2">
              <w:rPr>
                <w:rFonts w:ascii="Arial" w:hAnsi="Arial" w:cs="Arial"/>
                <w:sz w:val="24"/>
                <w:szCs w:val="24"/>
                <w:lang w:val="ru-RU"/>
              </w:rPr>
              <w:t xml:space="preserve">      </w:t>
            </w:r>
            <w:r w:rsidRPr="00323231">
              <w:rPr>
                <w:rFonts w:ascii="Arial" w:hAnsi="Arial" w:cs="Arial"/>
                <w:sz w:val="24"/>
                <w:szCs w:val="24"/>
              </w:rPr>
              <w:t>весной</w:t>
            </w:r>
          </w:p>
        </w:tc>
        <w:tc>
          <w:tcPr>
            <w:tcW w:w="2315"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III-V</w:t>
            </w:r>
          </w:p>
        </w:tc>
        <w:tc>
          <w:tcPr>
            <w:tcW w:w="2834"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1</w:t>
            </w:r>
          </w:p>
        </w:tc>
      </w:tr>
      <w:tr w:rsidR="00F8545C" w:rsidTr="008510A2">
        <w:tc>
          <w:tcPr>
            <w:tcW w:w="4347" w:type="dxa"/>
          </w:tcPr>
          <w:p w:rsidR="00F8545C" w:rsidRPr="00323231" w:rsidRDefault="00F8545C" w:rsidP="008510A2">
            <w:pPr>
              <w:pStyle w:val="a3"/>
              <w:ind w:right="34"/>
              <w:jc w:val="both"/>
              <w:rPr>
                <w:rFonts w:ascii="Arial" w:hAnsi="Arial" w:cs="Arial"/>
                <w:sz w:val="24"/>
                <w:szCs w:val="24"/>
              </w:rPr>
            </w:pPr>
            <w:r>
              <w:rPr>
                <w:rFonts w:ascii="Arial" w:hAnsi="Arial" w:cs="Arial"/>
                <w:sz w:val="24"/>
                <w:szCs w:val="24"/>
              </w:rPr>
              <w:t xml:space="preserve">      </w:t>
            </w:r>
            <w:r w:rsidRPr="00323231">
              <w:rPr>
                <w:rFonts w:ascii="Arial" w:hAnsi="Arial" w:cs="Arial"/>
                <w:sz w:val="24"/>
                <w:szCs w:val="24"/>
              </w:rPr>
              <w:t>осенью</w:t>
            </w:r>
          </w:p>
        </w:tc>
        <w:tc>
          <w:tcPr>
            <w:tcW w:w="2315"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VIII-XII</w:t>
            </w:r>
          </w:p>
        </w:tc>
        <w:tc>
          <w:tcPr>
            <w:tcW w:w="2834"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1</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очистка газонов от случайного мусора, ветвей и сучьев</w:t>
            </w:r>
          </w:p>
        </w:tc>
        <w:tc>
          <w:tcPr>
            <w:tcW w:w="2315"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I-XII</w:t>
            </w:r>
          </w:p>
        </w:tc>
        <w:tc>
          <w:tcPr>
            <w:tcW w:w="2834"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по мере необходимости</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выкашивание, косьба газонов, стрижка газонного бордюра, сгребание, уборка, вывоз, утилизация скошенной травы</w:t>
            </w:r>
          </w:p>
        </w:tc>
        <w:tc>
          <w:tcPr>
            <w:tcW w:w="2315" w:type="dxa"/>
          </w:tcPr>
          <w:p w:rsidR="00F8545C" w:rsidRPr="00EF0BF2" w:rsidRDefault="00F8545C" w:rsidP="008510A2">
            <w:pPr>
              <w:pStyle w:val="a3"/>
              <w:ind w:right="34"/>
              <w:jc w:val="both"/>
              <w:rPr>
                <w:rFonts w:ascii="Arial" w:hAnsi="Arial" w:cs="Arial"/>
                <w:sz w:val="24"/>
                <w:szCs w:val="24"/>
                <w:lang w:val="ru-RU"/>
              </w:rPr>
            </w:pPr>
          </w:p>
        </w:tc>
        <w:tc>
          <w:tcPr>
            <w:tcW w:w="2834" w:type="dxa"/>
          </w:tcPr>
          <w:p w:rsidR="00F8545C" w:rsidRPr="00EF0BF2" w:rsidRDefault="00F8545C" w:rsidP="008510A2">
            <w:pPr>
              <w:pStyle w:val="a3"/>
              <w:ind w:right="34"/>
              <w:jc w:val="both"/>
              <w:rPr>
                <w:rFonts w:ascii="Arial" w:hAnsi="Arial" w:cs="Arial"/>
                <w:sz w:val="24"/>
                <w:szCs w:val="24"/>
                <w:lang w:val="ru-RU"/>
              </w:rPr>
            </w:pPr>
          </w:p>
        </w:tc>
      </w:tr>
      <w:tr w:rsidR="00F8545C" w:rsidTr="008510A2">
        <w:tc>
          <w:tcPr>
            <w:tcW w:w="4347" w:type="dxa"/>
          </w:tcPr>
          <w:p w:rsidR="00F8545C" w:rsidRPr="00323231" w:rsidRDefault="00F8545C" w:rsidP="008510A2">
            <w:pPr>
              <w:pStyle w:val="a3"/>
              <w:ind w:right="34"/>
              <w:jc w:val="both"/>
              <w:rPr>
                <w:rFonts w:ascii="Arial" w:hAnsi="Arial" w:cs="Arial"/>
                <w:sz w:val="24"/>
                <w:szCs w:val="24"/>
              </w:rPr>
            </w:pPr>
            <w:r w:rsidRPr="00323231">
              <w:rPr>
                <w:rFonts w:ascii="Arial" w:hAnsi="Arial" w:cs="Arial"/>
                <w:sz w:val="24"/>
                <w:szCs w:val="24"/>
              </w:rPr>
              <w:t>партерные, обыкновенные газоны</w:t>
            </w:r>
          </w:p>
        </w:tc>
        <w:tc>
          <w:tcPr>
            <w:tcW w:w="2315"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VI-IX</w:t>
            </w:r>
          </w:p>
        </w:tc>
        <w:tc>
          <w:tcPr>
            <w:tcW w:w="2834"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4</w:t>
            </w:r>
          </w:p>
        </w:tc>
      </w:tr>
      <w:tr w:rsidR="00F8545C" w:rsidTr="008510A2">
        <w:tc>
          <w:tcPr>
            <w:tcW w:w="4347" w:type="dxa"/>
          </w:tcPr>
          <w:p w:rsidR="00F8545C" w:rsidRPr="00323231" w:rsidRDefault="00F8545C" w:rsidP="008510A2">
            <w:pPr>
              <w:pStyle w:val="a3"/>
              <w:ind w:right="34"/>
              <w:jc w:val="both"/>
              <w:rPr>
                <w:rFonts w:ascii="Arial" w:hAnsi="Arial" w:cs="Arial"/>
                <w:sz w:val="24"/>
                <w:szCs w:val="24"/>
              </w:rPr>
            </w:pPr>
            <w:r w:rsidRPr="00323231">
              <w:rPr>
                <w:rFonts w:ascii="Arial" w:hAnsi="Arial" w:cs="Arial"/>
                <w:sz w:val="24"/>
                <w:szCs w:val="24"/>
              </w:rPr>
              <w:t>луговые, цветущие газоны</w:t>
            </w:r>
          </w:p>
        </w:tc>
        <w:tc>
          <w:tcPr>
            <w:tcW w:w="2315"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VI-IX</w:t>
            </w:r>
          </w:p>
        </w:tc>
        <w:tc>
          <w:tcPr>
            <w:tcW w:w="2834" w:type="dxa"/>
          </w:tcPr>
          <w:p w:rsidR="00F8545C" w:rsidRPr="00323231" w:rsidRDefault="00F8545C" w:rsidP="008510A2">
            <w:pPr>
              <w:pStyle w:val="a3"/>
              <w:ind w:right="34"/>
              <w:jc w:val="center"/>
              <w:rPr>
                <w:rFonts w:ascii="Arial" w:hAnsi="Arial" w:cs="Arial"/>
                <w:sz w:val="24"/>
                <w:szCs w:val="24"/>
              </w:rPr>
            </w:pPr>
            <w:r w:rsidRPr="00323231">
              <w:rPr>
                <w:rFonts w:ascii="Arial" w:hAnsi="Arial" w:cs="Arial"/>
                <w:sz w:val="24"/>
                <w:szCs w:val="24"/>
              </w:rPr>
              <w:t>1</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стрижка декоративно-лиственных ковровых растений и цветочного бордюра</w:t>
            </w:r>
          </w:p>
        </w:tc>
        <w:tc>
          <w:tcPr>
            <w:tcW w:w="2315"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V-IX</w:t>
            </w:r>
          </w:p>
        </w:tc>
        <w:tc>
          <w:tcPr>
            <w:tcW w:w="2834"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6</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очистка от случайного мусора, вывоз, размещение, утилизация мусора</w:t>
            </w:r>
          </w:p>
        </w:tc>
        <w:tc>
          <w:tcPr>
            <w:tcW w:w="2315"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I-XII</w:t>
            </w:r>
          </w:p>
        </w:tc>
        <w:tc>
          <w:tcPr>
            <w:tcW w:w="2834"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по мере необходимости</w:t>
            </w:r>
          </w:p>
        </w:tc>
      </w:tr>
      <w:tr w:rsidR="00F8545C" w:rsidTr="008510A2">
        <w:tc>
          <w:tcPr>
            <w:tcW w:w="9496" w:type="dxa"/>
            <w:gridSpan w:val="3"/>
          </w:tcPr>
          <w:p w:rsidR="00F8545C" w:rsidRPr="00EF0BF2" w:rsidRDefault="00F8545C" w:rsidP="008510A2">
            <w:pPr>
              <w:pStyle w:val="a3"/>
              <w:ind w:right="34"/>
              <w:jc w:val="center"/>
              <w:rPr>
                <w:rFonts w:ascii="Arial" w:hAnsi="Arial" w:cs="Arial"/>
                <w:sz w:val="24"/>
                <w:szCs w:val="24"/>
                <w:lang w:val="ru-RU"/>
              </w:rPr>
            </w:pPr>
            <w:r w:rsidRPr="00EF0BF2">
              <w:rPr>
                <w:rFonts w:ascii="Arial" w:hAnsi="Arial" w:cs="Arial"/>
                <w:sz w:val="24"/>
                <w:szCs w:val="24"/>
                <w:lang w:val="ru-RU"/>
              </w:rPr>
              <w:t>Пешеходные коммуникации с мягким покрытием (грунтовым, щебёночным, песчано-гравийным и пр.)</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ручное и механизированное подметание, вывоз, утилизация смета и мусора</w:t>
            </w:r>
          </w:p>
        </w:tc>
        <w:tc>
          <w:tcPr>
            <w:tcW w:w="2315"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I-XII</w:t>
            </w:r>
          </w:p>
        </w:tc>
        <w:tc>
          <w:tcPr>
            <w:tcW w:w="2834"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5</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удаление сорной растительности (очистка от травы) вручную и препаратами для борьбы с сорняками, сбор, вывоз, размещение, утилизация растительных остатков</w:t>
            </w:r>
          </w:p>
        </w:tc>
        <w:tc>
          <w:tcPr>
            <w:tcW w:w="2315"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V-X</w:t>
            </w:r>
          </w:p>
        </w:tc>
        <w:tc>
          <w:tcPr>
            <w:tcW w:w="2834"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1</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 xml:space="preserve">обрезка и выравнивание бортов дорожек и площадок с мягким </w:t>
            </w:r>
            <w:r w:rsidRPr="00EF0BF2">
              <w:rPr>
                <w:rFonts w:ascii="Arial" w:hAnsi="Arial" w:cs="Arial"/>
                <w:sz w:val="24"/>
                <w:szCs w:val="24"/>
                <w:lang w:val="ru-RU"/>
              </w:rPr>
              <w:lastRenderedPageBreak/>
              <w:t>покрытием</w:t>
            </w:r>
          </w:p>
        </w:tc>
        <w:tc>
          <w:tcPr>
            <w:tcW w:w="2315"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lastRenderedPageBreak/>
              <w:t>V-X</w:t>
            </w:r>
          </w:p>
        </w:tc>
        <w:tc>
          <w:tcPr>
            <w:tcW w:w="2834"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1</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lastRenderedPageBreak/>
              <w:t>ручная и механизированная очистка от снега, вывоз, утилизация снега</w:t>
            </w:r>
          </w:p>
        </w:tc>
        <w:tc>
          <w:tcPr>
            <w:tcW w:w="2315"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X-IV</w:t>
            </w:r>
          </w:p>
        </w:tc>
        <w:tc>
          <w:tcPr>
            <w:tcW w:w="2834"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по мере необходимости</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посыпание дорожек и площадок песком или другими антигололедными материалами зимой при гололеде вручную или с применением пескоразбрасывателя</w:t>
            </w:r>
          </w:p>
        </w:tc>
        <w:tc>
          <w:tcPr>
            <w:tcW w:w="2315"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X-IV</w:t>
            </w:r>
          </w:p>
        </w:tc>
        <w:tc>
          <w:tcPr>
            <w:tcW w:w="2834"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по мере необходимости</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расчистка, защита от коррозии, антисептирование и окраска элементов сопряжений поверхностей</w:t>
            </w:r>
          </w:p>
        </w:tc>
        <w:tc>
          <w:tcPr>
            <w:tcW w:w="2315"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VI-IX</w:t>
            </w:r>
          </w:p>
        </w:tc>
        <w:tc>
          <w:tcPr>
            <w:tcW w:w="2834"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1</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очистка от ила, грязи, листьев, мусора ливнестоков, лотков, дренажных канав, колодцев дренажной системы, вывоз, размещение, утилизация мусора, промывка труб, лотков и люков колодцев водой</w:t>
            </w:r>
          </w:p>
        </w:tc>
        <w:tc>
          <w:tcPr>
            <w:tcW w:w="2315"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VI-IX</w:t>
            </w:r>
          </w:p>
        </w:tc>
        <w:tc>
          <w:tcPr>
            <w:tcW w:w="2834"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1</w:t>
            </w:r>
          </w:p>
        </w:tc>
      </w:tr>
      <w:tr w:rsidR="00F8545C" w:rsidTr="008510A2">
        <w:tc>
          <w:tcPr>
            <w:tcW w:w="9496" w:type="dxa"/>
            <w:gridSpan w:val="3"/>
          </w:tcPr>
          <w:p w:rsidR="00F8545C" w:rsidRPr="00EF0BF2" w:rsidRDefault="00F8545C" w:rsidP="008510A2">
            <w:pPr>
              <w:pStyle w:val="a3"/>
              <w:ind w:right="34"/>
              <w:jc w:val="center"/>
              <w:rPr>
                <w:rFonts w:ascii="Arial" w:hAnsi="Arial" w:cs="Arial"/>
                <w:sz w:val="24"/>
                <w:szCs w:val="24"/>
                <w:lang w:val="ru-RU"/>
              </w:rPr>
            </w:pPr>
            <w:r w:rsidRPr="00EF0BF2">
              <w:rPr>
                <w:rFonts w:ascii="Arial" w:hAnsi="Arial" w:cs="Arial"/>
                <w:sz w:val="24"/>
                <w:szCs w:val="24"/>
                <w:lang w:val="ru-RU"/>
              </w:rPr>
              <w:t>Некапитальные объекты: киоски, павильоны, торговые ряды, малые архитектурные формы (навесы, беседки)</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замена пришедших в негодность конструктивных элементов и крепежных деталей</w:t>
            </w:r>
          </w:p>
        </w:tc>
        <w:tc>
          <w:tcPr>
            <w:tcW w:w="2315"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V-VI</w:t>
            </w:r>
          </w:p>
        </w:tc>
        <w:tc>
          <w:tcPr>
            <w:tcW w:w="2834"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1</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подготовка к покраске (расчистка, защита от коррозии, антисептирование) или нанесению специализированных составов (для деревянных элементов)</w:t>
            </w:r>
          </w:p>
        </w:tc>
        <w:tc>
          <w:tcPr>
            <w:tcW w:w="2315"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V-VI</w:t>
            </w:r>
          </w:p>
        </w:tc>
        <w:tc>
          <w:tcPr>
            <w:tcW w:w="2834"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1</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покраска или нанесение специализированных составов (лак, пропитка)</w:t>
            </w:r>
          </w:p>
        </w:tc>
        <w:tc>
          <w:tcPr>
            <w:tcW w:w="2315"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V-VI</w:t>
            </w:r>
          </w:p>
        </w:tc>
        <w:tc>
          <w:tcPr>
            <w:tcW w:w="2834"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1</w:t>
            </w:r>
          </w:p>
        </w:tc>
      </w:tr>
      <w:tr w:rsidR="00F8545C" w:rsidTr="008510A2">
        <w:tc>
          <w:tcPr>
            <w:tcW w:w="4347" w:type="dxa"/>
          </w:tcPr>
          <w:p w:rsidR="00F8545C" w:rsidRPr="008B023D" w:rsidRDefault="00F8545C" w:rsidP="008510A2">
            <w:pPr>
              <w:pStyle w:val="a3"/>
              <w:ind w:right="34"/>
              <w:jc w:val="both"/>
              <w:rPr>
                <w:rFonts w:ascii="Arial" w:hAnsi="Arial" w:cs="Arial"/>
                <w:sz w:val="24"/>
                <w:szCs w:val="24"/>
              </w:rPr>
            </w:pPr>
            <w:r w:rsidRPr="008B023D">
              <w:rPr>
                <w:rFonts w:ascii="Arial" w:hAnsi="Arial" w:cs="Arial"/>
                <w:sz w:val="24"/>
                <w:szCs w:val="24"/>
              </w:rPr>
              <w:t>очистка поверхности и промывка</w:t>
            </w:r>
          </w:p>
        </w:tc>
        <w:tc>
          <w:tcPr>
            <w:tcW w:w="2315"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V-IX</w:t>
            </w:r>
          </w:p>
        </w:tc>
        <w:tc>
          <w:tcPr>
            <w:tcW w:w="2834"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1</w:t>
            </w:r>
          </w:p>
        </w:tc>
      </w:tr>
      <w:tr w:rsidR="00F8545C" w:rsidTr="008510A2">
        <w:tc>
          <w:tcPr>
            <w:tcW w:w="4347" w:type="dxa"/>
          </w:tcPr>
          <w:p w:rsidR="00F8545C" w:rsidRPr="008B023D" w:rsidRDefault="00F8545C" w:rsidP="008510A2">
            <w:pPr>
              <w:pStyle w:val="a3"/>
              <w:ind w:right="34"/>
              <w:jc w:val="both"/>
              <w:rPr>
                <w:rFonts w:ascii="Arial" w:hAnsi="Arial" w:cs="Arial"/>
                <w:sz w:val="24"/>
                <w:szCs w:val="24"/>
              </w:rPr>
            </w:pPr>
            <w:r w:rsidRPr="008B023D">
              <w:rPr>
                <w:rFonts w:ascii="Arial" w:hAnsi="Arial" w:cs="Arial"/>
                <w:sz w:val="24"/>
                <w:szCs w:val="24"/>
              </w:rPr>
              <w:t>очистка от мусора</w:t>
            </w:r>
          </w:p>
        </w:tc>
        <w:tc>
          <w:tcPr>
            <w:tcW w:w="2315"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I-XII</w:t>
            </w:r>
          </w:p>
        </w:tc>
        <w:tc>
          <w:tcPr>
            <w:tcW w:w="2834"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ежедневно</w:t>
            </w:r>
          </w:p>
        </w:tc>
      </w:tr>
      <w:tr w:rsidR="00F8545C" w:rsidTr="008510A2">
        <w:tc>
          <w:tcPr>
            <w:tcW w:w="4347" w:type="dxa"/>
          </w:tcPr>
          <w:p w:rsidR="00F8545C" w:rsidRPr="008B023D" w:rsidRDefault="00F8545C" w:rsidP="008510A2">
            <w:pPr>
              <w:pStyle w:val="a3"/>
              <w:ind w:right="34"/>
              <w:jc w:val="both"/>
              <w:rPr>
                <w:rFonts w:ascii="Arial" w:hAnsi="Arial" w:cs="Arial"/>
                <w:sz w:val="24"/>
                <w:szCs w:val="24"/>
              </w:rPr>
            </w:pPr>
            <w:r w:rsidRPr="008B023D">
              <w:rPr>
                <w:rFonts w:ascii="Arial" w:hAnsi="Arial" w:cs="Arial"/>
                <w:sz w:val="24"/>
                <w:szCs w:val="24"/>
              </w:rPr>
              <w:t>очистка от снега</w:t>
            </w:r>
          </w:p>
        </w:tc>
        <w:tc>
          <w:tcPr>
            <w:tcW w:w="2315"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X-IV</w:t>
            </w:r>
          </w:p>
        </w:tc>
        <w:tc>
          <w:tcPr>
            <w:tcW w:w="2834"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по мере необходимости</w:t>
            </w:r>
          </w:p>
        </w:tc>
      </w:tr>
      <w:tr w:rsidR="00F8545C" w:rsidTr="008510A2">
        <w:tc>
          <w:tcPr>
            <w:tcW w:w="9496" w:type="dxa"/>
            <w:gridSpan w:val="3"/>
          </w:tcPr>
          <w:p w:rsidR="00F8545C" w:rsidRPr="00EF0BF2" w:rsidRDefault="00F8545C" w:rsidP="008510A2">
            <w:pPr>
              <w:pStyle w:val="a3"/>
              <w:ind w:right="34"/>
              <w:jc w:val="center"/>
              <w:rPr>
                <w:rFonts w:ascii="Arial" w:hAnsi="Arial" w:cs="Arial"/>
                <w:sz w:val="24"/>
                <w:szCs w:val="24"/>
                <w:lang w:val="ru-RU"/>
              </w:rPr>
            </w:pPr>
            <w:r w:rsidRPr="00EF0BF2">
              <w:rPr>
                <w:rFonts w:ascii="Arial" w:hAnsi="Arial" w:cs="Arial"/>
                <w:sz w:val="24"/>
                <w:szCs w:val="24"/>
                <w:lang w:val="ru-RU"/>
              </w:rPr>
              <w:t>Некапитальные объекты: киоски, павильоны, торговые ряды, малые архитектурные формы (навесы, беседки)</w:t>
            </w:r>
          </w:p>
        </w:tc>
      </w:tr>
      <w:tr w:rsidR="00F8545C" w:rsidTr="008510A2">
        <w:tc>
          <w:tcPr>
            <w:tcW w:w="9496" w:type="dxa"/>
            <w:gridSpan w:val="3"/>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Уличная мебель</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замена пришедших в негодность конструктивных элементов и крепежных деталей</w:t>
            </w:r>
          </w:p>
        </w:tc>
        <w:tc>
          <w:tcPr>
            <w:tcW w:w="2315"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V-VI</w:t>
            </w:r>
          </w:p>
        </w:tc>
        <w:tc>
          <w:tcPr>
            <w:tcW w:w="2834"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1</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подготовка к покраске (расчистка, защита от коррозии, антисептирование) или нанесению специализированных составов (для деревянных элементов)</w:t>
            </w:r>
          </w:p>
        </w:tc>
        <w:tc>
          <w:tcPr>
            <w:tcW w:w="2315"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V-VI</w:t>
            </w:r>
          </w:p>
        </w:tc>
        <w:tc>
          <w:tcPr>
            <w:tcW w:w="2834"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1</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покраска или нанесение специализированных составов (лак, пропитка)</w:t>
            </w:r>
          </w:p>
        </w:tc>
        <w:tc>
          <w:tcPr>
            <w:tcW w:w="2315"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V-VI</w:t>
            </w:r>
          </w:p>
        </w:tc>
        <w:tc>
          <w:tcPr>
            <w:tcW w:w="2834"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1</w:t>
            </w:r>
          </w:p>
        </w:tc>
      </w:tr>
      <w:tr w:rsidR="00F8545C" w:rsidTr="008510A2">
        <w:tc>
          <w:tcPr>
            <w:tcW w:w="4347" w:type="dxa"/>
          </w:tcPr>
          <w:p w:rsidR="00F8545C" w:rsidRPr="008B023D" w:rsidRDefault="00F8545C" w:rsidP="008510A2">
            <w:pPr>
              <w:pStyle w:val="a3"/>
              <w:ind w:right="34"/>
              <w:jc w:val="both"/>
              <w:rPr>
                <w:rFonts w:ascii="Arial" w:hAnsi="Arial" w:cs="Arial"/>
                <w:sz w:val="24"/>
                <w:szCs w:val="24"/>
              </w:rPr>
            </w:pPr>
            <w:r w:rsidRPr="008B023D">
              <w:rPr>
                <w:rFonts w:ascii="Arial" w:hAnsi="Arial" w:cs="Arial"/>
                <w:sz w:val="24"/>
                <w:szCs w:val="24"/>
              </w:rPr>
              <w:t>очистка поверхности и промывка</w:t>
            </w:r>
          </w:p>
        </w:tc>
        <w:tc>
          <w:tcPr>
            <w:tcW w:w="2315"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V-IX</w:t>
            </w:r>
          </w:p>
        </w:tc>
        <w:tc>
          <w:tcPr>
            <w:tcW w:w="2834"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2</w:t>
            </w:r>
          </w:p>
        </w:tc>
      </w:tr>
      <w:tr w:rsidR="00F8545C" w:rsidTr="008510A2">
        <w:tc>
          <w:tcPr>
            <w:tcW w:w="4347" w:type="dxa"/>
          </w:tcPr>
          <w:p w:rsidR="00F8545C" w:rsidRPr="008B023D" w:rsidRDefault="00F8545C" w:rsidP="008510A2">
            <w:pPr>
              <w:pStyle w:val="a3"/>
              <w:ind w:right="34"/>
              <w:jc w:val="both"/>
              <w:rPr>
                <w:rFonts w:ascii="Arial" w:hAnsi="Arial" w:cs="Arial"/>
                <w:sz w:val="24"/>
                <w:szCs w:val="24"/>
              </w:rPr>
            </w:pPr>
            <w:r w:rsidRPr="008B023D">
              <w:rPr>
                <w:rFonts w:ascii="Arial" w:hAnsi="Arial" w:cs="Arial"/>
                <w:sz w:val="24"/>
                <w:szCs w:val="24"/>
              </w:rPr>
              <w:t>сметание снега</w:t>
            </w:r>
          </w:p>
        </w:tc>
        <w:tc>
          <w:tcPr>
            <w:tcW w:w="2315"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X-IV</w:t>
            </w:r>
          </w:p>
        </w:tc>
        <w:tc>
          <w:tcPr>
            <w:tcW w:w="2834"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по мере необходимости</w:t>
            </w:r>
          </w:p>
        </w:tc>
      </w:tr>
      <w:tr w:rsidR="00F8545C" w:rsidTr="008510A2">
        <w:tc>
          <w:tcPr>
            <w:tcW w:w="9496" w:type="dxa"/>
            <w:gridSpan w:val="3"/>
          </w:tcPr>
          <w:p w:rsidR="00F8545C" w:rsidRPr="00EF0BF2" w:rsidRDefault="00F8545C" w:rsidP="008510A2">
            <w:pPr>
              <w:pStyle w:val="a3"/>
              <w:ind w:right="34"/>
              <w:jc w:val="center"/>
              <w:rPr>
                <w:rFonts w:ascii="Arial" w:hAnsi="Arial" w:cs="Arial"/>
                <w:sz w:val="24"/>
                <w:szCs w:val="24"/>
                <w:lang w:val="ru-RU"/>
              </w:rPr>
            </w:pPr>
            <w:r w:rsidRPr="00EF0BF2">
              <w:rPr>
                <w:rFonts w:ascii="Arial" w:hAnsi="Arial" w:cs="Arial"/>
                <w:sz w:val="24"/>
                <w:szCs w:val="24"/>
                <w:lang w:val="ru-RU"/>
              </w:rPr>
              <w:t>Детское игровое оборудование, спортивное оборудование</w:t>
            </w:r>
          </w:p>
        </w:tc>
      </w:tr>
      <w:tr w:rsidR="00F8545C" w:rsidTr="008510A2">
        <w:tc>
          <w:tcPr>
            <w:tcW w:w="4347" w:type="dxa"/>
          </w:tcPr>
          <w:p w:rsidR="00F8545C" w:rsidRPr="008B023D" w:rsidRDefault="00F8545C" w:rsidP="008510A2">
            <w:pPr>
              <w:pStyle w:val="a3"/>
              <w:ind w:right="34"/>
              <w:jc w:val="both"/>
              <w:rPr>
                <w:rFonts w:ascii="Arial" w:hAnsi="Arial" w:cs="Arial"/>
                <w:sz w:val="24"/>
                <w:szCs w:val="24"/>
              </w:rPr>
            </w:pPr>
            <w:r w:rsidRPr="008B023D">
              <w:rPr>
                <w:rFonts w:ascii="Arial" w:hAnsi="Arial" w:cs="Arial"/>
                <w:sz w:val="24"/>
                <w:szCs w:val="24"/>
              </w:rPr>
              <w:t>очистка поверхности и промывка</w:t>
            </w:r>
          </w:p>
        </w:tc>
        <w:tc>
          <w:tcPr>
            <w:tcW w:w="2315"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V-IX</w:t>
            </w:r>
          </w:p>
        </w:tc>
        <w:tc>
          <w:tcPr>
            <w:tcW w:w="2834"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1</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lastRenderedPageBreak/>
              <w:t>замена загрязненного песка в детских песочницах</w:t>
            </w:r>
          </w:p>
        </w:tc>
        <w:tc>
          <w:tcPr>
            <w:tcW w:w="2315"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V-IX</w:t>
            </w:r>
          </w:p>
        </w:tc>
        <w:tc>
          <w:tcPr>
            <w:tcW w:w="2834"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1</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расчистка, защита от коррозии, антисептирование и окраска</w:t>
            </w:r>
          </w:p>
        </w:tc>
        <w:tc>
          <w:tcPr>
            <w:tcW w:w="2315"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V-IX</w:t>
            </w:r>
          </w:p>
        </w:tc>
        <w:tc>
          <w:tcPr>
            <w:tcW w:w="2834"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1</w:t>
            </w:r>
          </w:p>
        </w:tc>
      </w:tr>
      <w:tr w:rsidR="00F8545C" w:rsidTr="008510A2">
        <w:tc>
          <w:tcPr>
            <w:tcW w:w="9496" w:type="dxa"/>
            <w:gridSpan w:val="3"/>
          </w:tcPr>
          <w:p w:rsidR="00F8545C" w:rsidRPr="00EF0BF2" w:rsidRDefault="00F8545C" w:rsidP="008510A2">
            <w:pPr>
              <w:pStyle w:val="a3"/>
              <w:ind w:right="34"/>
              <w:jc w:val="center"/>
              <w:rPr>
                <w:rFonts w:ascii="Arial" w:hAnsi="Arial" w:cs="Arial"/>
                <w:sz w:val="24"/>
                <w:szCs w:val="24"/>
                <w:lang w:val="ru-RU"/>
              </w:rPr>
            </w:pPr>
            <w:r w:rsidRPr="00EF0BF2">
              <w:rPr>
                <w:rFonts w:ascii="Arial" w:hAnsi="Arial" w:cs="Arial"/>
                <w:sz w:val="24"/>
                <w:szCs w:val="24"/>
                <w:lang w:val="ru-RU"/>
              </w:rPr>
              <w:t>Коммунально-бытовое оборудование: урны, контейнеры (мусоросборники)</w:t>
            </w:r>
          </w:p>
        </w:tc>
      </w:tr>
      <w:tr w:rsidR="00F8545C" w:rsidTr="008510A2">
        <w:tc>
          <w:tcPr>
            <w:tcW w:w="4347" w:type="dxa"/>
          </w:tcPr>
          <w:p w:rsidR="00F8545C" w:rsidRPr="008B023D" w:rsidRDefault="00F8545C" w:rsidP="008510A2">
            <w:pPr>
              <w:pStyle w:val="a3"/>
              <w:ind w:right="34"/>
              <w:jc w:val="both"/>
              <w:rPr>
                <w:rFonts w:ascii="Arial" w:hAnsi="Arial" w:cs="Arial"/>
                <w:sz w:val="24"/>
                <w:szCs w:val="24"/>
              </w:rPr>
            </w:pPr>
            <w:r w:rsidRPr="008B023D">
              <w:rPr>
                <w:rFonts w:ascii="Arial" w:hAnsi="Arial" w:cs="Arial"/>
                <w:sz w:val="24"/>
                <w:szCs w:val="24"/>
              </w:rPr>
              <w:t>очистка поверхности и промывка</w:t>
            </w:r>
          </w:p>
        </w:tc>
        <w:tc>
          <w:tcPr>
            <w:tcW w:w="2315"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V-IX</w:t>
            </w:r>
          </w:p>
        </w:tc>
        <w:tc>
          <w:tcPr>
            <w:tcW w:w="2834"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1</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очистка от отходов в течение дня по мере накопления мусора, но не реже 2 раз в день (утром и вечером)</w:t>
            </w:r>
          </w:p>
        </w:tc>
        <w:tc>
          <w:tcPr>
            <w:tcW w:w="2315"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I-XII</w:t>
            </w:r>
          </w:p>
        </w:tc>
        <w:tc>
          <w:tcPr>
            <w:tcW w:w="2834"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по мере необходимости</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Мытье урн, контейнеров (мусоросборников) с применением дезинфицирующих средств</w:t>
            </w:r>
          </w:p>
        </w:tc>
        <w:tc>
          <w:tcPr>
            <w:tcW w:w="2315" w:type="dxa"/>
          </w:tcPr>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V-IX</w:t>
            </w:r>
          </w:p>
          <w:p w:rsidR="00F8545C" w:rsidRPr="008B023D" w:rsidRDefault="00F8545C" w:rsidP="008510A2">
            <w:pPr>
              <w:pStyle w:val="a3"/>
              <w:ind w:right="34"/>
              <w:jc w:val="center"/>
              <w:rPr>
                <w:rFonts w:ascii="Arial" w:hAnsi="Arial" w:cs="Arial"/>
                <w:sz w:val="24"/>
                <w:szCs w:val="24"/>
              </w:rPr>
            </w:pPr>
            <w:r w:rsidRPr="008B023D">
              <w:rPr>
                <w:rFonts w:ascii="Arial" w:hAnsi="Arial" w:cs="Arial"/>
                <w:sz w:val="24"/>
                <w:szCs w:val="24"/>
              </w:rPr>
              <w:t>(ориентировочно)</w:t>
            </w:r>
          </w:p>
        </w:tc>
        <w:tc>
          <w:tcPr>
            <w:tcW w:w="2834" w:type="dxa"/>
          </w:tcPr>
          <w:p w:rsidR="00F8545C" w:rsidRPr="00EF0BF2" w:rsidRDefault="00F8545C" w:rsidP="008510A2">
            <w:pPr>
              <w:pStyle w:val="a3"/>
              <w:ind w:right="34"/>
              <w:jc w:val="center"/>
              <w:rPr>
                <w:rFonts w:ascii="Arial" w:hAnsi="Arial" w:cs="Arial"/>
                <w:sz w:val="24"/>
                <w:szCs w:val="24"/>
                <w:lang w:val="ru-RU"/>
              </w:rPr>
            </w:pPr>
            <w:r w:rsidRPr="00EF0BF2">
              <w:rPr>
                <w:rFonts w:ascii="Arial" w:hAnsi="Arial" w:cs="Arial"/>
                <w:sz w:val="24"/>
                <w:szCs w:val="24"/>
                <w:lang w:val="ru-RU"/>
              </w:rPr>
              <w:t>не реже 2 раз в месяц (в период с положительными среднедневными температурами)</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расчистка, защита от коррозии, антисептирование и окраска</w:t>
            </w:r>
          </w:p>
        </w:tc>
        <w:tc>
          <w:tcPr>
            <w:tcW w:w="2315" w:type="dxa"/>
          </w:tcPr>
          <w:p w:rsidR="00F8545C" w:rsidRPr="008B023D" w:rsidRDefault="00F8545C" w:rsidP="008510A2">
            <w:pPr>
              <w:pStyle w:val="a3"/>
              <w:ind w:right="34"/>
              <w:jc w:val="center"/>
              <w:rPr>
                <w:rFonts w:ascii="Arial" w:hAnsi="Arial" w:cs="Arial"/>
                <w:sz w:val="24"/>
                <w:szCs w:val="24"/>
              </w:rPr>
            </w:pPr>
            <w:r w:rsidRPr="0041000A">
              <w:rPr>
                <w:rFonts w:ascii="Arial" w:hAnsi="Arial" w:cs="Arial"/>
                <w:sz w:val="24"/>
                <w:szCs w:val="24"/>
              </w:rPr>
              <w:t>V-IX</w:t>
            </w:r>
          </w:p>
        </w:tc>
        <w:tc>
          <w:tcPr>
            <w:tcW w:w="2834" w:type="dxa"/>
          </w:tcPr>
          <w:p w:rsidR="00F8545C" w:rsidRPr="008B023D" w:rsidRDefault="00F8545C" w:rsidP="008510A2">
            <w:pPr>
              <w:pStyle w:val="a3"/>
              <w:ind w:right="34"/>
              <w:jc w:val="center"/>
              <w:rPr>
                <w:rFonts w:ascii="Arial" w:hAnsi="Arial" w:cs="Arial"/>
                <w:sz w:val="24"/>
                <w:szCs w:val="24"/>
              </w:rPr>
            </w:pPr>
            <w:r>
              <w:rPr>
                <w:rFonts w:ascii="Arial" w:hAnsi="Arial" w:cs="Arial"/>
                <w:sz w:val="24"/>
                <w:szCs w:val="24"/>
              </w:rPr>
              <w:t>1</w:t>
            </w:r>
          </w:p>
        </w:tc>
      </w:tr>
      <w:tr w:rsidR="00F8545C" w:rsidTr="008510A2">
        <w:tc>
          <w:tcPr>
            <w:tcW w:w="9496" w:type="dxa"/>
            <w:gridSpan w:val="3"/>
          </w:tcPr>
          <w:p w:rsidR="00F8545C" w:rsidRPr="00EF0BF2" w:rsidRDefault="00F8545C" w:rsidP="008510A2">
            <w:pPr>
              <w:pStyle w:val="a3"/>
              <w:ind w:right="34"/>
              <w:jc w:val="center"/>
              <w:rPr>
                <w:rFonts w:ascii="Arial" w:hAnsi="Arial" w:cs="Arial"/>
                <w:sz w:val="24"/>
                <w:szCs w:val="24"/>
                <w:lang w:val="ru-RU"/>
              </w:rPr>
            </w:pPr>
            <w:r w:rsidRPr="00EF0BF2">
              <w:rPr>
                <w:rFonts w:ascii="Arial" w:hAnsi="Arial" w:cs="Arial"/>
                <w:sz w:val="24"/>
                <w:szCs w:val="24"/>
                <w:lang w:val="ru-RU"/>
              </w:rPr>
              <w:t>Рекламные, информационные (в том числе – навигационные) конструкции</w:t>
            </w:r>
          </w:p>
        </w:tc>
      </w:tr>
      <w:tr w:rsidR="00F8545C" w:rsidTr="008510A2">
        <w:tc>
          <w:tcPr>
            <w:tcW w:w="4347" w:type="dxa"/>
          </w:tcPr>
          <w:p w:rsidR="00F8545C" w:rsidRPr="0041000A" w:rsidRDefault="00F8545C" w:rsidP="008510A2">
            <w:pPr>
              <w:pStyle w:val="a3"/>
              <w:ind w:right="34"/>
              <w:jc w:val="both"/>
              <w:rPr>
                <w:rFonts w:ascii="Arial" w:hAnsi="Arial" w:cs="Arial"/>
                <w:sz w:val="24"/>
                <w:szCs w:val="24"/>
              </w:rPr>
            </w:pPr>
            <w:r w:rsidRPr="00EF0BF2">
              <w:rPr>
                <w:rFonts w:ascii="Arial" w:hAnsi="Arial" w:cs="Arial"/>
                <w:sz w:val="24"/>
                <w:szCs w:val="24"/>
                <w:lang w:val="ru-RU"/>
              </w:rPr>
              <w:t xml:space="preserve">очистка конструкций (опоры, декоративные элементы (при наличии), информационное поле) от загрязнений (грязи, потеков, вандального граффити, печатных рекламных и информационных материалов). </w:t>
            </w:r>
            <w:r w:rsidRPr="0041000A">
              <w:rPr>
                <w:rFonts w:ascii="Arial" w:hAnsi="Arial" w:cs="Arial"/>
                <w:sz w:val="24"/>
                <w:szCs w:val="24"/>
              </w:rPr>
              <w:t>В</w:t>
            </w:r>
          </w:p>
          <w:p w:rsidR="00F8545C" w:rsidRPr="00323231" w:rsidRDefault="00F8545C" w:rsidP="008510A2">
            <w:pPr>
              <w:pStyle w:val="a3"/>
              <w:ind w:right="34"/>
              <w:jc w:val="both"/>
              <w:rPr>
                <w:rFonts w:ascii="Arial" w:hAnsi="Arial" w:cs="Arial"/>
                <w:sz w:val="24"/>
                <w:szCs w:val="24"/>
              </w:rPr>
            </w:pPr>
            <w:r w:rsidRPr="0041000A">
              <w:rPr>
                <w:rFonts w:ascii="Arial" w:hAnsi="Arial" w:cs="Arial"/>
                <w:sz w:val="24"/>
                <w:szCs w:val="24"/>
              </w:rPr>
              <w:t>случае сильных загрязнений — мытье элементов конструкции, информационного поля.</w:t>
            </w:r>
          </w:p>
        </w:tc>
        <w:tc>
          <w:tcPr>
            <w:tcW w:w="2315" w:type="dxa"/>
          </w:tcPr>
          <w:p w:rsidR="00F8545C" w:rsidRPr="0041000A" w:rsidRDefault="00F8545C" w:rsidP="008510A2">
            <w:pPr>
              <w:pStyle w:val="a3"/>
              <w:ind w:right="34"/>
              <w:jc w:val="center"/>
              <w:rPr>
                <w:rFonts w:ascii="Arial" w:hAnsi="Arial" w:cs="Arial"/>
                <w:sz w:val="24"/>
                <w:szCs w:val="24"/>
              </w:rPr>
            </w:pPr>
            <w:r w:rsidRPr="0041000A">
              <w:rPr>
                <w:rFonts w:ascii="Arial" w:hAnsi="Arial" w:cs="Arial"/>
                <w:sz w:val="24"/>
                <w:szCs w:val="24"/>
              </w:rPr>
              <w:t>V-IX</w:t>
            </w:r>
          </w:p>
        </w:tc>
        <w:tc>
          <w:tcPr>
            <w:tcW w:w="2834" w:type="dxa"/>
          </w:tcPr>
          <w:p w:rsidR="00F8545C" w:rsidRPr="0041000A" w:rsidRDefault="00F8545C" w:rsidP="008510A2">
            <w:pPr>
              <w:pStyle w:val="a3"/>
              <w:ind w:right="34"/>
              <w:jc w:val="center"/>
              <w:rPr>
                <w:rFonts w:ascii="Arial" w:hAnsi="Arial" w:cs="Arial"/>
                <w:sz w:val="24"/>
                <w:szCs w:val="24"/>
              </w:rPr>
            </w:pPr>
            <w:r w:rsidRPr="0041000A">
              <w:rPr>
                <w:rFonts w:ascii="Arial" w:hAnsi="Arial" w:cs="Arial"/>
                <w:sz w:val="24"/>
                <w:szCs w:val="24"/>
              </w:rPr>
              <w:t>1</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при возникновении очагов коррозии, появлении трещин, сколов, утраты (полного, частичного) красочного слоя – покраска поверхности (для материалов, допускающих покраску). При повреждении поверхности конструкции, выполненной из материалов, не подлежащих покраске – замена поврежденного материала на аналогичный.</w:t>
            </w:r>
          </w:p>
        </w:tc>
        <w:tc>
          <w:tcPr>
            <w:tcW w:w="2315" w:type="dxa"/>
          </w:tcPr>
          <w:p w:rsidR="00F8545C" w:rsidRPr="0041000A" w:rsidRDefault="00F8545C" w:rsidP="008510A2">
            <w:pPr>
              <w:pStyle w:val="a3"/>
              <w:ind w:right="34"/>
              <w:jc w:val="center"/>
              <w:rPr>
                <w:rFonts w:ascii="Arial" w:hAnsi="Arial" w:cs="Arial"/>
                <w:sz w:val="24"/>
                <w:szCs w:val="24"/>
              </w:rPr>
            </w:pPr>
            <w:r w:rsidRPr="0041000A">
              <w:rPr>
                <w:rFonts w:ascii="Arial" w:hAnsi="Arial" w:cs="Arial"/>
                <w:sz w:val="24"/>
                <w:szCs w:val="24"/>
              </w:rPr>
              <w:t>V-IX</w:t>
            </w:r>
          </w:p>
        </w:tc>
        <w:tc>
          <w:tcPr>
            <w:tcW w:w="2834" w:type="dxa"/>
          </w:tcPr>
          <w:p w:rsidR="00F8545C" w:rsidRPr="0041000A" w:rsidRDefault="00F8545C" w:rsidP="008510A2">
            <w:pPr>
              <w:pStyle w:val="a3"/>
              <w:ind w:right="34"/>
              <w:jc w:val="center"/>
              <w:rPr>
                <w:rFonts w:ascii="Arial" w:hAnsi="Arial" w:cs="Arial"/>
                <w:sz w:val="24"/>
                <w:szCs w:val="24"/>
              </w:rPr>
            </w:pPr>
            <w:r w:rsidRPr="0041000A">
              <w:rPr>
                <w:rFonts w:ascii="Arial" w:hAnsi="Arial" w:cs="Arial"/>
                <w:sz w:val="24"/>
                <w:szCs w:val="24"/>
              </w:rPr>
              <w:t>1</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при наличии подсветки – замена пришедшего в негодность осветительного оборудования</w:t>
            </w:r>
          </w:p>
        </w:tc>
        <w:tc>
          <w:tcPr>
            <w:tcW w:w="2315" w:type="dxa"/>
          </w:tcPr>
          <w:p w:rsidR="00F8545C" w:rsidRPr="0041000A" w:rsidRDefault="00F8545C" w:rsidP="008510A2">
            <w:pPr>
              <w:pStyle w:val="a3"/>
              <w:ind w:right="34"/>
              <w:jc w:val="center"/>
              <w:rPr>
                <w:rFonts w:ascii="Arial" w:hAnsi="Arial" w:cs="Arial"/>
                <w:sz w:val="24"/>
                <w:szCs w:val="24"/>
              </w:rPr>
            </w:pPr>
            <w:r w:rsidRPr="0041000A">
              <w:rPr>
                <w:rFonts w:ascii="Arial" w:hAnsi="Arial" w:cs="Arial"/>
                <w:sz w:val="24"/>
                <w:szCs w:val="24"/>
              </w:rPr>
              <w:t>I-XII</w:t>
            </w:r>
          </w:p>
        </w:tc>
        <w:tc>
          <w:tcPr>
            <w:tcW w:w="2834" w:type="dxa"/>
          </w:tcPr>
          <w:p w:rsidR="00F8545C" w:rsidRPr="0041000A" w:rsidRDefault="00F8545C" w:rsidP="008510A2">
            <w:pPr>
              <w:pStyle w:val="a3"/>
              <w:ind w:right="34"/>
              <w:jc w:val="center"/>
              <w:rPr>
                <w:rFonts w:ascii="Arial" w:hAnsi="Arial" w:cs="Arial"/>
                <w:sz w:val="24"/>
                <w:szCs w:val="24"/>
              </w:rPr>
            </w:pPr>
            <w:r w:rsidRPr="0041000A">
              <w:rPr>
                <w:rFonts w:ascii="Arial" w:hAnsi="Arial" w:cs="Arial"/>
                <w:sz w:val="24"/>
                <w:szCs w:val="24"/>
              </w:rPr>
              <w:t>по мере необходимости</w:t>
            </w:r>
          </w:p>
        </w:tc>
      </w:tr>
      <w:tr w:rsidR="00F8545C" w:rsidTr="008510A2">
        <w:tc>
          <w:tcPr>
            <w:tcW w:w="9496" w:type="dxa"/>
            <w:gridSpan w:val="3"/>
          </w:tcPr>
          <w:p w:rsidR="00F8545C" w:rsidRPr="008B023D" w:rsidRDefault="00F8545C" w:rsidP="008510A2">
            <w:pPr>
              <w:pStyle w:val="a3"/>
              <w:ind w:right="34"/>
              <w:jc w:val="center"/>
              <w:rPr>
                <w:rFonts w:ascii="Arial" w:hAnsi="Arial" w:cs="Arial"/>
                <w:sz w:val="24"/>
                <w:szCs w:val="24"/>
              </w:rPr>
            </w:pPr>
            <w:r w:rsidRPr="0041000A">
              <w:rPr>
                <w:rFonts w:ascii="Arial" w:hAnsi="Arial" w:cs="Arial"/>
                <w:sz w:val="24"/>
                <w:szCs w:val="24"/>
              </w:rPr>
              <w:t>Ограждения</w:t>
            </w:r>
          </w:p>
        </w:tc>
      </w:tr>
      <w:tr w:rsidR="00F8545C" w:rsidTr="008510A2">
        <w:tc>
          <w:tcPr>
            <w:tcW w:w="4347" w:type="dxa"/>
          </w:tcPr>
          <w:p w:rsidR="00F8545C" w:rsidRPr="00323231" w:rsidRDefault="00F8545C" w:rsidP="008510A2">
            <w:pPr>
              <w:pStyle w:val="a3"/>
              <w:ind w:right="34"/>
              <w:jc w:val="both"/>
              <w:rPr>
                <w:rFonts w:ascii="Arial" w:hAnsi="Arial" w:cs="Arial"/>
                <w:sz w:val="24"/>
                <w:szCs w:val="24"/>
              </w:rPr>
            </w:pPr>
            <w:r w:rsidRPr="0041000A">
              <w:rPr>
                <w:rFonts w:ascii="Arial" w:hAnsi="Arial" w:cs="Arial"/>
                <w:sz w:val="24"/>
                <w:szCs w:val="24"/>
              </w:rPr>
              <w:t>очистка ограждения от снега</w:t>
            </w:r>
          </w:p>
        </w:tc>
        <w:tc>
          <w:tcPr>
            <w:tcW w:w="2315" w:type="dxa"/>
          </w:tcPr>
          <w:p w:rsidR="00F8545C" w:rsidRPr="0041000A" w:rsidRDefault="00F8545C" w:rsidP="008510A2">
            <w:pPr>
              <w:pStyle w:val="a3"/>
              <w:ind w:right="34"/>
              <w:jc w:val="center"/>
              <w:rPr>
                <w:rFonts w:ascii="Arial" w:hAnsi="Arial" w:cs="Arial"/>
                <w:sz w:val="24"/>
                <w:szCs w:val="24"/>
              </w:rPr>
            </w:pPr>
            <w:r w:rsidRPr="0041000A">
              <w:rPr>
                <w:rFonts w:ascii="Arial" w:hAnsi="Arial" w:cs="Arial"/>
                <w:sz w:val="24"/>
                <w:szCs w:val="24"/>
              </w:rPr>
              <w:t>X-III</w:t>
            </w:r>
          </w:p>
          <w:p w:rsidR="00F8545C" w:rsidRPr="008B023D" w:rsidRDefault="00F8545C" w:rsidP="008510A2">
            <w:pPr>
              <w:pStyle w:val="a3"/>
              <w:ind w:right="34"/>
              <w:jc w:val="center"/>
              <w:rPr>
                <w:rFonts w:ascii="Arial" w:hAnsi="Arial" w:cs="Arial"/>
                <w:sz w:val="24"/>
                <w:szCs w:val="24"/>
              </w:rPr>
            </w:pPr>
            <w:r w:rsidRPr="0041000A">
              <w:rPr>
                <w:rFonts w:ascii="Arial" w:hAnsi="Arial" w:cs="Arial"/>
                <w:sz w:val="24"/>
                <w:szCs w:val="24"/>
              </w:rPr>
              <w:t>(ориентировочно)</w:t>
            </w:r>
          </w:p>
        </w:tc>
        <w:tc>
          <w:tcPr>
            <w:tcW w:w="2834" w:type="dxa"/>
          </w:tcPr>
          <w:p w:rsidR="00F8545C" w:rsidRPr="008B023D" w:rsidRDefault="00F8545C" w:rsidP="008510A2">
            <w:pPr>
              <w:pStyle w:val="a3"/>
              <w:ind w:right="34"/>
              <w:jc w:val="center"/>
              <w:rPr>
                <w:rFonts w:ascii="Arial" w:hAnsi="Arial" w:cs="Arial"/>
                <w:sz w:val="24"/>
                <w:szCs w:val="24"/>
              </w:rPr>
            </w:pPr>
            <w:r w:rsidRPr="0041000A">
              <w:rPr>
                <w:rFonts w:ascii="Arial" w:hAnsi="Arial" w:cs="Arial"/>
                <w:sz w:val="24"/>
                <w:szCs w:val="24"/>
              </w:rPr>
              <w:t>по мере необходимости</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очистка поверхности от загрязнений, печатных рекламных и информационных материалов, промывка</w:t>
            </w:r>
          </w:p>
        </w:tc>
        <w:tc>
          <w:tcPr>
            <w:tcW w:w="2315" w:type="dxa"/>
          </w:tcPr>
          <w:p w:rsidR="00F8545C" w:rsidRPr="008B023D" w:rsidRDefault="00F8545C" w:rsidP="008510A2">
            <w:pPr>
              <w:pStyle w:val="a3"/>
              <w:ind w:right="34"/>
              <w:jc w:val="center"/>
              <w:rPr>
                <w:rFonts w:ascii="Arial" w:hAnsi="Arial" w:cs="Arial"/>
                <w:sz w:val="24"/>
                <w:szCs w:val="24"/>
              </w:rPr>
            </w:pPr>
            <w:r w:rsidRPr="0041000A">
              <w:rPr>
                <w:rFonts w:ascii="Arial" w:hAnsi="Arial" w:cs="Arial"/>
                <w:sz w:val="24"/>
                <w:szCs w:val="24"/>
              </w:rPr>
              <w:t>V-IX</w:t>
            </w:r>
          </w:p>
        </w:tc>
        <w:tc>
          <w:tcPr>
            <w:tcW w:w="2834" w:type="dxa"/>
          </w:tcPr>
          <w:p w:rsidR="00F8545C" w:rsidRPr="008B023D" w:rsidRDefault="00F8545C" w:rsidP="008510A2">
            <w:pPr>
              <w:pStyle w:val="a3"/>
              <w:ind w:right="34"/>
              <w:jc w:val="center"/>
              <w:rPr>
                <w:rFonts w:ascii="Arial" w:hAnsi="Arial" w:cs="Arial"/>
                <w:sz w:val="24"/>
                <w:szCs w:val="24"/>
              </w:rPr>
            </w:pPr>
            <w:r w:rsidRPr="0041000A">
              <w:rPr>
                <w:rFonts w:ascii="Arial" w:hAnsi="Arial" w:cs="Arial"/>
                <w:sz w:val="24"/>
                <w:szCs w:val="24"/>
              </w:rPr>
              <w:t>1</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удаление сорной растительности между конструктивными элементами вручную и препаратами для борьбы с сорняками</w:t>
            </w:r>
          </w:p>
        </w:tc>
        <w:tc>
          <w:tcPr>
            <w:tcW w:w="2315" w:type="dxa"/>
          </w:tcPr>
          <w:p w:rsidR="00F8545C" w:rsidRPr="008B023D" w:rsidRDefault="00F8545C" w:rsidP="008510A2">
            <w:pPr>
              <w:pStyle w:val="a3"/>
              <w:ind w:right="34"/>
              <w:jc w:val="center"/>
              <w:rPr>
                <w:rFonts w:ascii="Arial" w:hAnsi="Arial" w:cs="Arial"/>
                <w:sz w:val="24"/>
                <w:szCs w:val="24"/>
              </w:rPr>
            </w:pPr>
            <w:r w:rsidRPr="0041000A">
              <w:rPr>
                <w:rFonts w:ascii="Arial" w:hAnsi="Arial" w:cs="Arial"/>
                <w:sz w:val="24"/>
                <w:szCs w:val="24"/>
              </w:rPr>
              <w:t>V-X</w:t>
            </w:r>
          </w:p>
        </w:tc>
        <w:tc>
          <w:tcPr>
            <w:tcW w:w="2834" w:type="dxa"/>
          </w:tcPr>
          <w:p w:rsidR="00F8545C" w:rsidRPr="008B023D" w:rsidRDefault="00F8545C" w:rsidP="008510A2">
            <w:pPr>
              <w:pStyle w:val="a3"/>
              <w:ind w:right="34"/>
              <w:jc w:val="center"/>
              <w:rPr>
                <w:rFonts w:ascii="Arial" w:hAnsi="Arial" w:cs="Arial"/>
                <w:sz w:val="24"/>
                <w:szCs w:val="24"/>
              </w:rPr>
            </w:pPr>
            <w:r w:rsidRPr="0041000A">
              <w:rPr>
                <w:rFonts w:ascii="Arial" w:hAnsi="Arial" w:cs="Arial"/>
                <w:sz w:val="24"/>
                <w:szCs w:val="24"/>
              </w:rPr>
              <w:t>1</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расчистка, защита от коррозии, антисептирование и окраска</w:t>
            </w:r>
          </w:p>
        </w:tc>
        <w:tc>
          <w:tcPr>
            <w:tcW w:w="2315" w:type="dxa"/>
          </w:tcPr>
          <w:p w:rsidR="00F8545C" w:rsidRPr="008B023D" w:rsidRDefault="00F8545C" w:rsidP="008510A2">
            <w:pPr>
              <w:pStyle w:val="a3"/>
              <w:ind w:right="34"/>
              <w:jc w:val="center"/>
              <w:rPr>
                <w:rFonts w:ascii="Arial" w:hAnsi="Arial" w:cs="Arial"/>
                <w:sz w:val="24"/>
                <w:szCs w:val="24"/>
              </w:rPr>
            </w:pPr>
            <w:r w:rsidRPr="0041000A">
              <w:rPr>
                <w:rFonts w:ascii="Arial" w:hAnsi="Arial" w:cs="Arial"/>
                <w:sz w:val="24"/>
                <w:szCs w:val="24"/>
              </w:rPr>
              <w:t>V-IX</w:t>
            </w:r>
          </w:p>
        </w:tc>
        <w:tc>
          <w:tcPr>
            <w:tcW w:w="2834" w:type="dxa"/>
          </w:tcPr>
          <w:p w:rsidR="00F8545C" w:rsidRPr="008B023D" w:rsidRDefault="00F8545C" w:rsidP="008510A2">
            <w:pPr>
              <w:pStyle w:val="a3"/>
              <w:ind w:right="34"/>
              <w:jc w:val="center"/>
              <w:rPr>
                <w:rFonts w:ascii="Arial" w:hAnsi="Arial" w:cs="Arial"/>
                <w:sz w:val="24"/>
                <w:szCs w:val="24"/>
              </w:rPr>
            </w:pPr>
            <w:r w:rsidRPr="0041000A">
              <w:rPr>
                <w:rFonts w:ascii="Arial" w:hAnsi="Arial" w:cs="Arial"/>
                <w:sz w:val="24"/>
                <w:szCs w:val="24"/>
              </w:rPr>
              <w:t>1</w:t>
            </w:r>
          </w:p>
        </w:tc>
      </w:tr>
      <w:tr w:rsidR="00F8545C" w:rsidTr="008510A2">
        <w:tc>
          <w:tcPr>
            <w:tcW w:w="9496" w:type="dxa"/>
            <w:gridSpan w:val="3"/>
          </w:tcPr>
          <w:p w:rsidR="00F8545C" w:rsidRPr="008B023D" w:rsidRDefault="00F8545C" w:rsidP="008510A2">
            <w:pPr>
              <w:pStyle w:val="a3"/>
              <w:ind w:right="34"/>
              <w:jc w:val="center"/>
              <w:rPr>
                <w:rFonts w:ascii="Arial" w:hAnsi="Arial" w:cs="Arial"/>
                <w:sz w:val="24"/>
                <w:szCs w:val="24"/>
              </w:rPr>
            </w:pPr>
            <w:r w:rsidRPr="0041000A">
              <w:rPr>
                <w:rFonts w:ascii="Arial" w:hAnsi="Arial" w:cs="Arial"/>
                <w:sz w:val="24"/>
                <w:szCs w:val="24"/>
              </w:rPr>
              <w:t>Опоры освещения</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lastRenderedPageBreak/>
              <w:t>периодический осмотр повреждений элементов опоры освещения, очагов коррозии, крена опоры (допускается отклонение от вертикали не более 5 градусов, при большем отклонении необходим комплекс работ по возвращению вертикального положения)</w:t>
            </w:r>
          </w:p>
        </w:tc>
        <w:tc>
          <w:tcPr>
            <w:tcW w:w="2315" w:type="dxa"/>
          </w:tcPr>
          <w:p w:rsidR="00F8545C" w:rsidRPr="0041000A" w:rsidRDefault="00F8545C" w:rsidP="008510A2">
            <w:pPr>
              <w:pStyle w:val="a3"/>
              <w:ind w:right="34"/>
              <w:jc w:val="center"/>
              <w:rPr>
                <w:rFonts w:ascii="Arial" w:hAnsi="Arial" w:cs="Arial"/>
                <w:sz w:val="24"/>
                <w:szCs w:val="24"/>
              </w:rPr>
            </w:pPr>
            <w:r w:rsidRPr="0041000A">
              <w:rPr>
                <w:rFonts w:ascii="Arial" w:hAnsi="Arial" w:cs="Arial"/>
                <w:sz w:val="24"/>
                <w:szCs w:val="24"/>
              </w:rPr>
              <w:t>I-XII</w:t>
            </w:r>
          </w:p>
        </w:tc>
        <w:tc>
          <w:tcPr>
            <w:tcW w:w="2834" w:type="dxa"/>
          </w:tcPr>
          <w:p w:rsidR="00F8545C" w:rsidRPr="0041000A" w:rsidRDefault="00F8545C" w:rsidP="008510A2">
            <w:pPr>
              <w:pStyle w:val="a3"/>
              <w:ind w:right="34"/>
              <w:jc w:val="center"/>
              <w:rPr>
                <w:rFonts w:ascii="Arial" w:hAnsi="Arial" w:cs="Arial"/>
                <w:sz w:val="24"/>
                <w:szCs w:val="24"/>
              </w:rPr>
            </w:pPr>
            <w:r w:rsidRPr="0041000A">
              <w:rPr>
                <w:rFonts w:ascii="Arial" w:hAnsi="Arial" w:cs="Arial"/>
                <w:sz w:val="24"/>
                <w:szCs w:val="24"/>
              </w:rPr>
              <w:t>1-2</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очистка поверхности и промывка опорных конструкций, цоколей, светильников</w:t>
            </w:r>
          </w:p>
        </w:tc>
        <w:tc>
          <w:tcPr>
            <w:tcW w:w="2315" w:type="dxa"/>
          </w:tcPr>
          <w:p w:rsidR="00F8545C" w:rsidRPr="0041000A" w:rsidRDefault="00F8545C" w:rsidP="008510A2">
            <w:pPr>
              <w:pStyle w:val="a3"/>
              <w:ind w:right="34"/>
              <w:jc w:val="center"/>
              <w:rPr>
                <w:rFonts w:ascii="Arial" w:hAnsi="Arial" w:cs="Arial"/>
                <w:sz w:val="24"/>
                <w:szCs w:val="24"/>
              </w:rPr>
            </w:pPr>
            <w:r w:rsidRPr="0041000A">
              <w:rPr>
                <w:rFonts w:ascii="Arial" w:hAnsi="Arial" w:cs="Arial"/>
                <w:sz w:val="24"/>
                <w:szCs w:val="24"/>
              </w:rPr>
              <w:t>V-IX</w:t>
            </w:r>
          </w:p>
        </w:tc>
        <w:tc>
          <w:tcPr>
            <w:tcW w:w="2834" w:type="dxa"/>
          </w:tcPr>
          <w:p w:rsidR="00F8545C" w:rsidRPr="0041000A" w:rsidRDefault="00F8545C" w:rsidP="008510A2">
            <w:pPr>
              <w:pStyle w:val="a3"/>
              <w:ind w:right="34"/>
              <w:jc w:val="center"/>
              <w:rPr>
                <w:rFonts w:ascii="Arial" w:hAnsi="Arial" w:cs="Arial"/>
                <w:sz w:val="24"/>
                <w:szCs w:val="24"/>
              </w:rPr>
            </w:pPr>
            <w:r w:rsidRPr="0041000A">
              <w:rPr>
                <w:rFonts w:ascii="Arial" w:hAnsi="Arial" w:cs="Arial"/>
                <w:sz w:val="24"/>
                <w:szCs w:val="24"/>
              </w:rPr>
              <w:t>1</w:t>
            </w:r>
          </w:p>
        </w:tc>
      </w:tr>
      <w:tr w:rsidR="00F8545C" w:rsidTr="008510A2">
        <w:tc>
          <w:tcPr>
            <w:tcW w:w="4347" w:type="dxa"/>
          </w:tcPr>
          <w:p w:rsidR="00F8545C" w:rsidRPr="00EF0BF2" w:rsidRDefault="00F8545C" w:rsidP="008510A2">
            <w:pPr>
              <w:pStyle w:val="a3"/>
              <w:ind w:right="34"/>
              <w:jc w:val="both"/>
              <w:rPr>
                <w:rFonts w:ascii="Arial" w:hAnsi="Arial" w:cs="Arial"/>
                <w:sz w:val="24"/>
                <w:szCs w:val="24"/>
                <w:lang w:val="ru-RU"/>
              </w:rPr>
            </w:pPr>
            <w:r w:rsidRPr="00EF0BF2">
              <w:rPr>
                <w:rFonts w:ascii="Arial" w:hAnsi="Arial" w:cs="Arial"/>
                <w:sz w:val="24"/>
                <w:szCs w:val="24"/>
                <w:lang w:val="ru-RU"/>
              </w:rPr>
              <w:t>защита от коррозии, антисептирование и окраска опорных конструкций, цоколей опор освещения</w:t>
            </w:r>
          </w:p>
        </w:tc>
        <w:tc>
          <w:tcPr>
            <w:tcW w:w="2315" w:type="dxa"/>
          </w:tcPr>
          <w:p w:rsidR="00F8545C" w:rsidRPr="0041000A" w:rsidRDefault="00F8545C" w:rsidP="008510A2">
            <w:pPr>
              <w:pStyle w:val="a3"/>
              <w:ind w:right="34"/>
              <w:jc w:val="center"/>
              <w:rPr>
                <w:rFonts w:ascii="Arial" w:hAnsi="Arial" w:cs="Arial"/>
                <w:sz w:val="24"/>
                <w:szCs w:val="24"/>
              </w:rPr>
            </w:pPr>
            <w:r w:rsidRPr="0041000A">
              <w:rPr>
                <w:rFonts w:ascii="Arial" w:hAnsi="Arial" w:cs="Arial"/>
                <w:sz w:val="24"/>
                <w:szCs w:val="24"/>
              </w:rPr>
              <w:t>V-IX</w:t>
            </w:r>
          </w:p>
        </w:tc>
        <w:tc>
          <w:tcPr>
            <w:tcW w:w="2834" w:type="dxa"/>
          </w:tcPr>
          <w:p w:rsidR="00F8545C" w:rsidRPr="0041000A" w:rsidRDefault="00F8545C" w:rsidP="008510A2">
            <w:pPr>
              <w:pStyle w:val="a3"/>
              <w:ind w:right="34"/>
              <w:jc w:val="center"/>
              <w:rPr>
                <w:rFonts w:ascii="Arial" w:hAnsi="Arial" w:cs="Arial"/>
                <w:sz w:val="24"/>
                <w:szCs w:val="24"/>
              </w:rPr>
            </w:pPr>
            <w:r w:rsidRPr="0041000A">
              <w:rPr>
                <w:rFonts w:ascii="Arial" w:hAnsi="Arial" w:cs="Arial"/>
                <w:sz w:val="24"/>
                <w:szCs w:val="24"/>
              </w:rPr>
              <w:t>1</w:t>
            </w:r>
          </w:p>
        </w:tc>
      </w:tr>
    </w:tbl>
    <w:p w:rsidR="00F8545C" w:rsidRDefault="00F8545C" w:rsidP="00F8545C">
      <w:pPr>
        <w:pStyle w:val="TableParagraph"/>
        <w:tabs>
          <w:tab w:val="left" w:pos="5529"/>
        </w:tabs>
        <w:ind w:left="-142" w:right="-664"/>
        <w:rPr>
          <w:rFonts w:ascii="Arial" w:hAnsi="Arial" w:cs="Arial"/>
          <w:color w:val="2F5496" w:themeColor="accent1" w:themeShade="BF"/>
          <w:sz w:val="24"/>
          <w:szCs w:val="24"/>
        </w:rPr>
      </w:pPr>
    </w:p>
    <w:p w:rsidR="00F8545C" w:rsidRPr="0041000A" w:rsidRDefault="00F8545C" w:rsidP="00F8545C">
      <w:pPr>
        <w:pStyle w:val="TableParagraph"/>
        <w:ind w:left="-142" w:right="-664"/>
        <w:rPr>
          <w:rFonts w:ascii="Arial" w:hAnsi="Arial" w:cs="Arial"/>
          <w:sz w:val="24"/>
          <w:szCs w:val="24"/>
        </w:rPr>
      </w:pPr>
      <w:r w:rsidRPr="0041000A">
        <w:rPr>
          <w:rFonts w:ascii="Arial" w:hAnsi="Arial" w:cs="Arial"/>
          <w:color w:val="2F5496" w:themeColor="accent1" w:themeShade="BF"/>
          <w:sz w:val="24"/>
          <w:szCs w:val="24"/>
        </w:rPr>
        <w:t>Не допускается:</w:t>
      </w:r>
    </w:p>
    <w:p w:rsidR="00F8545C" w:rsidRPr="0041000A" w:rsidRDefault="00F8545C" w:rsidP="00F8545C">
      <w:pPr>
        <w:pStyle w:val="TableParagraph"/>
        <w:ind w:left="-142" w:right="-664"/>
        <w:rPr>
          <w:rFonts w:ascii="Arial" w:hAnsi="Arial" w:cs="Arial"/>
          <w:sz w:val="24"/>
          <w:szCs w:val="24"/>
        </w:rPr>
      </w:pPr>
    </w:p>
    <w:p w:rsidR="00F8545C" w:rsidRPr="0041000A" w:rsidRDefault="00F8545C" w:rsidP="00F8545C">
      <w:pPr>
        <w:pStyle w:val="TableParagraph"/>
        <w:ind w:left="-142" w:right="-664"/>
        <w:rPr>
          <w:rFonts w:ascii="Arial" w:hAnsi="Arial" w:cs="Arial"/>
          <w:sz w:val="24"/>
          <w:szCs w:val="24"/>
        </w:rPr>
      </w:pPr>
      <w:r w:rsidRPr="0041000A">
        <w:rPr>
          <w:rFonts w:ascii="Arial" w:hAnsi="Arial" w:cs="Arial"/>
          <w:sz w:val="24"/>
          <w:szCs w:val="24"/>
        </w:rPr>
        <w:t>•</w:t>
      </w:r>
      <w:r w:rsidRPr="0041000A">
        <w:rPr>
          <w:rFonts w:ascii="Arial" w:hAnsi="Arial" w:cs="Arial"/>
          <w:sz w:val="24"/>
          <w:szCs w:val="24"/>
        </w:rPr>
        <w:tab/>
        <w:t>покраска, побелка бордюров, поребриков, брусчатки, тротуарной плитки;</w:t>
      </w:r>
    </w:p>
    <w:p w:rsidR="00F8545C" w:rsidRPr="0041000A" w:rsidRDefault="00F8545C" w:rsidP="00F8545C">
      <w:pPr>
        <w:pStyle w:val="TableParagraph"/>
        <w:ind w:left="-142" w:right="-664"/>
        <w:rPr>
          <w:rFonts w:ascii="Arial" w:hAnsi="Arial" w:cs="Arial"/>
          <w:sz w:val="24"/>
          <w:szCs w:val="24"/>
        </w:rPr>
      </w:pPr>
      <w:r w:rsidRPr="0041000A">
        <w:rPr>
          <w:rFonts w:ascii="Arial" w:hAnsi="Arial" w:cs="Arial"/>
          <w:sz w:val="24"/>
          <w:szCs w:val="24"/>
        </w:rPr>
        <w:t>•</w:t>
      </w:r>
      <w:r w:rsidRPr="0041000A">
        <w:rPr>
          <w:rFonts w:ascii="Arial" w:hAnsi="Arial" w:cs="Arial"/>
          <w:sz w:val="24"/>
          <w:szCs w:val="24"/>
        </w:rPr>
        <w:tab/>
        <w:t>побелка стволов деревьев;</w:t>
      </w:r>
    </w:p>
    <w:p w:rsidR="00F8545C" w:rsidRPr="0041000A" w:rsidRDefault="00F8545C" w:rsidP="00F8545C">
      <w:pPr>
        <w:pStyle w:val="TableParagraph"/>
        <w:ind w:left="-142" w:right="-664"/>
        <w:rPr>
          <w:rFonts w:ascii="Arial" w:hAnsi="Arial" w:cs="Arial"/>
          <w:sz w:val="24"/>
          <w:szCs w:val="24"/>
        </w:rPr>
      </w:pPr>
      <w:r w:rsidRPr="0041000A">
        <w:rPr>
          <w:rFonts w:ascii="Arial" w:hAnsi="Arial" w:cs="Arial"/>
          <w:sz w:val="24"/>
          <w:szCs w:val="24"/>
        </w:rPr>
        <w:t>•</w:t>
      </w:r>
      <w:r w:rsidRPr="0041000A">
        <w:rPr>
          <w:rFonts w:ascii="Arial" w:hAnsi="Arial" w:cs="Arial"/>
          <w:sz w:val="24"/>
          <w:szCs w:val="24"/>
        </w:rPr>
        <w:tab/>
        <w:t>покраска опор освещения в цвета (оттенки), отличающиеся от первоначального цвета опоры;</w:t>
      </w:r>
    </w:p>
    <w:p w:rsidR="00F8545C" w:rsidRPr="0041000A" w:rsidRDefault="00F8545C" w:rsidP="00F8545C">
      <w:pPr>
        <w:pStyle w:val="TableParagraph"/>
        <w:ind w:left="-142" w:right="-664"/>
        <w:rPr>
          <w:rFonts w:ascii="Arial" w:hAnsi="Arial" w:cs="Arial"/>
          <w:sz w:val="24"/>
          <w:szCs w:val="24"/>
        </w:rPr>
      </w:pPr>
      <w:r w:rsidRPr="0041000A">
        <w:rPr>
          <w:rFonts w:ascii="Arial" w:hAnsi="Arial" w:cs="Arial"/>
          <w:sz w:val="24"/>
          <w:szCs w:val="24"/>
        </w:rPr>
        <w:t>•</w:t>
      </w:r>
      <w:r w:rsidRPr="0041000A">
        <w:rPr>
          <w:rFonts w:ascii="Arial" w:hAnsi="Arial" w:cs="Arial"/>
          <w:sz w:val="24"/>
          <w:szCs w:val="24"/>
        </w:rPr>
        <w:tab/>
        <w:t>покраска элементов благоустройства, выполненных из материалов, не подлежащих окрашиванию (композитные материалы, древесина с масляной пропиткой (покрытием), металлические детали с оцинкованной поверхностью (за исключением окрашенные в заводских условиях) и т.д.).</w:t>
      </w:r>
    </w:p>
    <w:p w:rsidR="00F8545C" w:rsidRPr="0041000A" w:rsidRDefault="00F8545C" w:rsidP="00F8545C">
      <w:pPr>
        <w:pStyle w:val="TableParagraph"/>
        <w:ind w:left="-142" w:right="-664"/>
        <w:rPr>
          <w:rFonts w:ascii="Arial" w:hAnsi="Arial" w:cs="Arial"/>
          <w:sz w:val="24"/>
          <w:szCs w:val="24"/>
        </w:rPr>
      </w:pPr>
    </w:p>
    <w:p w:rsidR="00F8545C" w:rsidRPr="0041000A" w:rsidRDefault="00F8545C" w:rsidP="00F8545C">
      <w:pPr>
        <w:pStyle w:val="TableParagraph"/>
        <w:ind w:left="-142" w:right="-664"/>
        <w:rPr>
          <w:rFonts w:ascii="Arial" w:hAnsi="Arial" w:cs="Arial"/>
          <w:sz w:val="24"/>
          <w:szCs w:val="24"/>
        </w:rPr>
      </w:pPr>
      <w:r w:rsidRPr="0041000A">
        <w:rPr>
          <w:rFonts w:ascii="Arial" w:hAnsi="Arial" w:cs="Arial"/>
          <w:color w:val="2F5496" w:themeColor="accent1" w:themeShade="BF"/>
          <w:sz w:val="24"/>
          <w:szCs w:val="24"/>
        </w:rPr>
        <w:t>Содержание фасадов зданий и сооружений:</w:t>
      </w:r>
    </w:p>
    <w:p w:rsidR="00F8545C" w:rsidRPr="0041000A" w:rsidRDefault="00F8545C" w:rsidP="00F8545C">
      <w:pPr>
        <w:pStyle w:val="TableParagraph"/>
        <w:ind w:left="-142" w:right="-664"/>
        <w:rPr>
          <w:rFonts w:ascii="Arial" w:hAnsi="Arial" w:cs="Arial"/>
          <w:sz w:val="24"/>
          <w:szCs w:val="24"/>
        </w:rPr>
      </w:pPr>
    </w:p>
    <w:p w:rsidR="00F8545C" w:rsidRPr="0041000A" w:rsidRDefault="00F8545C" w:rsidP="00F8545C">
      <w:pPr>
        <w:pStyle w:val="TableParagraph"/>
        <w:ind w:left="-142" w:right="-664"/>
        <w:rPr>
          <w:rFonts w:ascii="Arial" w:hAnsi="Arial" w:cs="Arial"/>
          <w:sz w:val="24"/>
          <w:szCs w:val="24"/>
        </w:rPr>
      </w:pPr>
      <w:r w:rsidRPr="0041000A">
        <w:rPr>
          <w:rFonts w:ascii="Arial" w:hAnsi="Arial" w:cs="Arial"/>
          <w:sz w:val="24"/>
          <w:szCs w:val="24"/>
        </w:rPr>
        <w:t>Для сохранения эстетичного вида фасадов зданий и сооружений, находящихся на территории ОДС, необходимо периодически – не реже одного-двух раз в год (как правило, перед началом летнего периода и после его завершения (в предзимний период)) – выполнять очистку или промывку не только окон, витражей, но и фасада.</w:t>
      </w:r>
    </w:p>
    <w:p w:rsidR="00F8545C" w:rsidRPr="0041000A" w:rsidRDefault="00F8545C" w:rsidP="00F8545C">
      <w:pPr>
        <w:pStyle w:val="TableParagraph"/>
        <w:ind w:left="-142" w:right="-664"/>
        <w:rPr>
          <w:rFonts w:ascii="Arial" w:hAnsi="Arial" w:cs="Arial"/>
          <w:sz w:val="24"/>
          <w:szCs w:val="24"/>
        </w:rPr>
      </w:pPr>
    </w:p>
    <w:p w:rsidR="00F8545C" w:rsidRPr="0041000A" w:rsidRDefault="00F8545C" w:rsidP="00F8545C">
      <w:pPr>
        <w:pStyle w:val="TableParagraph"/>
        <w:ind w:left="-142" w:right="-664"/>
        <w:rPr>
          <w:rFonts w:ascii="Arial" w:hAnsi="Arial" w:cs="Arial"/>
          <w:sz w:val="24"/>
          <w:szCs w:val="24"/>
        </w:rPr>
      </w:pPr>
      <w:r w:rsidRPr="0041000A">
        <w:rPr>
          <w:rFonts w:ascii="Arial" w:hAnsi="Arial" w:cs="Arial"/>
          <w:sz w:val="24"/>
          <w:szCs w:val="24"/>
        </w:rPr>
        <w:t>Вследствие применения различных строительных материалов и наличия разнообразных загрязнений (пыль, органические вещества, агрессивные химические материалы и т. д.) очистка фасадов</w:t>
      </w:r>
    </w:p>
    <w:p w:rsidR="00F8545C" w:rsidRPr="0041000A" w:rsidRDefault="00F8545C" w:rsidP="00F8545C">
      <w:pPr>
        <w:pStyle w:val="TableParagraph"/>
        <w:ind w:left="-142" w:right="-664"/>
        <w:rPr>
          <w:rFonts w:ascii="Arial" w:hAnsi="Arial" w:cs="Arial"/>
          <w:sz w:val="24"/>
          <w:szCs w:val="24"/>
        </w:rPr>
      </w:pPr>
      <w:r w:rsidRPr="0041000A">
        <w:rPr>
          <w:rFonts w:ascii="Arial" w:hAnsi="Arial" w:cs="Arial"/>
          <w:sz w:val="24"/>
          <w:szCs w:val="24"/>
        </w:rPr>
        <w:t>представляет собой комплексную задачу. В отдельных случаях применение воды с моющими средствами не приводит к желаемому результату, поэтому приходится прибегать к таким мерам, как химическая и механическая обработка или их комбинация.</w:t>
      </w:r>
    </w:p>
    <w:p w:rsidR="00F8545C" w:rsidRPr="0041000A" w:rsidRDefault="00F8545C" w:rsidP="00F8545C">
      <w:pPr>
        <w:pStyle w:val="TableParagraph"/>
        <w:ind w:left="-142" w:right="-664"/>
        <w:rPr>
          <w:rFonts w:ascii="Arial" w:hAnsi="Arial" w:cs="Arial"/>
          <w:sz w:val="24"/>
          <w:szCs w:val="24"/>
        </w:rPr>
      </w:pPr>
    </w:p>
    <w:p w:rsidR="00F8545C" w:rsidRDefault="00F8545C" w:rsidP="00F8545C">
      <w:pPr>
        <w:pStyle w:val="TableParagraph"/>
        <w:tabs>
          <w:tab w:val="left" w:pos="5529"/>
        </w:tabs>
        <w:ind w:left="-142" w:right="-664"/>
        <w:rPr>
          <w:rFonts w:ascii="Arial" w:hAnsi="Arial" w:cs="Arial"/>
          <w:color w:val="2F5496" w:themeColor="accent1" w:themeShade="BF"/>
          <w:sz w:val="24"/>
          <w:szCs w:val="24"/>
        </w:rPr>
      </w:pPr>
    </w:p>
    <w:p w:rsidR="00F8545C" w:rsidRDefault="00F8545C" w:rsidP="00F8545C">
      <w:pPr>
        <w:pStyle w:val="TableParagraph"/>
        <w:tabs>
          <w:tab w:val="left" w:pos="5529"/>
        </w:tabs>
        <w:ind w:left="-142" w:right="-664"/>
        <w:rPr>
          <w:rFonts w:ascii="Arial" w:hAnsi="Arial" w:cs="Arial"/>
          <w:color w:val="2F5496" w:themeColor="accent1" w:themeShade="BF"/>
          <w:sz w:val="24"/>
          <w:szCs w:val="24"/>
        </w:rPr>
      </w:pPr>
    </w:p>
    <w:p w:rsidR="00F8545C" w:rsidRDefault="00F8545C" w:rsidP="00F8545C">
      <w:pPr>
        <w:pStyle w:val="TableParagraph"/>
        <w:tabs>
          <w:tab w:val="left" w:pos="5529"/>
        </w:tabs>
        <w:ind w:left="-142" w:right="-664"/>
        <w:rPr>
          <w:rFonts w:ascii="Arial" w:hAnsi="Arial" w:cs="Arial"/>
          <w:color w:val="2F5496" w:themeColor="accent1" w:themeShade="BF"/>
          <w:sz w:val="24"/>
          <w:szCs w:val="24"/>
        </w:rPr>
      </w:pPr>
    </w:p>
    <w:p w:rsidR="00F8545C" w:rsidRDefault="00F8545C" w:rsidP="00F8545C">
      <w:pPr>
        <w:pStyle w:val="TableParagraph"/>
        <w:tabs>
          <w:tab w:val="left" w:pos="5529"/>
        </w:tabs>
        <w:ind w:left="-142" w:right="-664"/>
        <w:rPr>
          <w:rFonts w:ascii="Arial" w:hAnsi="Arial" w:cs="Arial"/>
          <w:color w:val="2F5496" w:themeColor="accent1" w:themeShade="BF"/>
          <w:sz w:val="24"/>
          <w:szCs w:val="24"/>
        </w:rPr>
      </w:pPr>
    </w:p>
    <w:p w:rsidR="00F8545C" w:rsidRDefault="00F8545C" w:rsidP="00F8545C">
      <w:pPr>
        <w:pStyle w:val="TableParagraph"/>
        <w:tabs>
          <w:tab w:val="left" w:pos="5529"/>
        </w:tabs>
        <w:ind w:left="-142" w:right="-664"/>
        <w:rPr>
          <w:rFonts w:ascii="Arial" w:hAnsi="Arial" w:cs="Arial"/>
          <w:color w:val="2F5496" w:themeColor="accent1" w:themeShade="BF"/>
          <w:sz w:val="24"/>
          <w:szCs w:val="24"/>
        </w:rPr>
      </w:pPr>
    </w:p>
    <w:p w:rsidR="00F8545C" w:rsidRPr="0041000A" w:rsidRDefault="00F8545C" w:rsidP="00F8545C">
      <w:pPr>
        <w:pStyle w:val="TableParagraph"/>
        <w:ind w:left="-142" w:right="-664"/>
        <w:jc w:val="both"/>
        <w:rPr>
          <w:rFonts w:ascii="Arial" w:hAnsi="Arial" w:cs="Arial"/>
          <w:sz w:val="24"/>
          <w:szCs w:val="24"/>
        </w:rPr>
      </w:pPr>
      <w:r w:rsidRPr="0041000A">
        <w:rPr>
          <w:rFonts w:ascii="Arial" w:hAnsi="Arial" w:cs="Arial"/>
          <w:sz w:val="24"/>
          <w:szCs w:val="24"/>
        </w:rPr>
        <w:t>Традиционные фасадные штукатурки (например, набрызг каменной пыли, известковая побелка) чистить не рекомендуется. Химическим способам очистки можно подвергать только покрытия, имеющие органическую основу.</w:t>
      </w:r>
    </w:p>
    <w:p w:rsidR="00F8545C" w:rsidRPr="0041000A" w:rsidRDefault="00F8545C" w:rsidP="00F8545C">
      <w:pPr>
        <w:pStyle w:val="TableParagraph"/>
        <w:ind w:left="-142" w:right="-664"/>
        <w:jc w:val="both"/>
        <w:rPr>
          <w:rFonts w:ascii="Arial" w:hAnsi="Arial" w:cs="Arial"/>
          <w:sz w:val="24"/>
          <w:szCs w:val="24"/>
        </w:rPr>
      </w:pPr>
    </w:p>
    <w:p w:rsidR="00F8545C" w:rsidRPr="0041000A" w:rsidRDefault="00F8545C" w:rsidP="00F8545C">
      <w:pPr>
        <w:pStyle w:val="TableParagraph"/>
        <w:ind w:left="-142" w:right="-664"/>
        <w:jc w:val="both"/>
        <w:rPr>
          <w:rFonts w:ascii="Arial" w:hAnsi="Arial" w:cs="Arial"/>
          <w:sz w:val="24"/>
          <w:szCs w:val="24"/>
        </w:rPr>
      </w:pPr>
      <w:r w:rsidRPr="0041000A">
        <w:rPr>
          <w:rFonts w:ascii="Arial" w:hAnsi="Arial" w:cs="Arial"/>
          <w:sz w:val="24"/>
          <w:szCs w:val="24"/>
        </w:rPr>
        <w:t xml:space="preserve">При самостоятельном (без привлечения специализированных организаций) очистке фасадных поверхностей рекомендуется использовать следующие способы:Обмывка стен чистой холодной водой: в зависимости от твердости </w:t>
      </w:r>
      <w:r w:rsidRPr="0041000A">
        <w:rPr>
          <w:rFonts w:ascii="Arial" w:hAnsi="Arial" w:cs="Arial"/>
          <w:sz w:val="24"/>
          <w:szCs w:val="24"/>
        </w:rPr>
        <w:lastRenderedPageBreak/>
        <w:t>поверхности и степени загрязнения обмывку производят мягкими или жесткими щетками из растительных волокон или с искусственным ворсом.</w:t>
      </w:r>
    </w:p>
    <w:p w:rsidR="00F8545C" w:rsidRPr="0041000A" w:rsidRDefault="00F8545C" w:rsidP="00F8545C">
      <w:pPr>
        <w:pStyle w:val="TableParagraph"/>
        <w:ind w:left="-142" w:right="-664"/>
        <w:jc w:val="both"/>
        <w:rPr>
          <w:rFonts w:ascii="Arial" w:hAnsi="Arial" w:cs="Arial"/>
          <w:sz w:val="24"/>
          <w:szCs w:val="24"/>
        </w:rPr>
      </w:pPr>
    </w:p>
    <w:p w:rsidR="00F8545C" w:rsidRPr="0041000A" w:rsidRDefault="00F8545C" w:rsidP="00F8545C">
      <w:pPr>
        <w:pStyle w:val="TableParagraph"/>
        <w:ind w:left="-142" w:right="-664"/>
        <w:jc w:val="both"/>
        <w:rPr>
          <w:rFonts w:ascii="Arial" w:hAnsi="Arial" w:cs="Arial"/>
          <w:sz w:val="24"/>
          <w:szCs w:val="24"/>
        </w:rPr>
      </w:pPr>
      <w:r w:rsidRPr="0041000A">
        <w:rPr>
          <w:rFonts w:ascii="Arial" w:hAnsi="Arial" w:cs="Arial"/>
          <w:sz w:val="24"/>
          <w:szCs w:val="24"/>
        </w:rPr>
        <w:t>Не рекомендуется применять проволочные щетки, поскольку ими можно повредить поверхность. Другим способом является обмывка струей воды под давлением 2 - 6 бар из водопроводной сети или с помощью моечного насосного оборудования без каких-либо моющих средств.</w:t>
      </w:r>
    </w:p>
    <w:p w:rsidR="00F8545C" w:rsidRPr="0041000A" w:rsidRDefault="00F8545C" w:rsidP="00F8545C">
      <w:pPr>
        <w:pStyle w:val="TableParagraph"/>
        <w:ind w:left="-142" w:right="-664"/>
        <w:rPr>
          <w:rFonts w:ascii="Arial" w:hAnsi="Arial" w:cs="Arial"/>
          <w:sz w:val="24"/>
          <w:szCs w:val="24"/>
        </w:rPr>
      </w:pPr>
    </w:p>
    <w:p w:rsidR="00F8545C" w:rsidRPr="0041000A" w:rsidRDefault="00F8545C" w:rsidP="00F8545C">
      <w:pPr>
        <w:pStyle w:val="TableParagraph"/>
        <w:ind w:left="-142" w:right="-664"/>
        <w:rPr>
          <w:rFonts w:ascii="Arial" w:hAnsi="Arial" w:cs="Arial"/>
          <w:color w:val="2F5496" w:themeColor="accent1" w:themeShade="BF"/>
          <w:sz w:val="24"/>
          <w:szCs w:val="24"/>
        </w:rPr>
      </w:pPr>
      <w:r w:rsidRPr="0041000A">
        <w:rPr>
          <w:rFonts w:ascii="Arial" w:hAnsi="Arial" w:cs="Arial"/>
          <w:color w:val="2F5496" w:themeColor="accent1" w:themeShade="BF"/>
          <w:sz w:val="24"/>
          <w:szCs w:val="24"/>
        </w:rPr>
        <w:t>Ручная или механическая очистка фасадов с применением химических средств проводится в таком порядке:</w:t>
      </w:r>
    </w:p>
    <w:p w:rsidR="00F8545C" w:rsidRPr="0041000A" w:rsidRDefault="00F8545C" w:rsidP="00F8545C">
      <w:pPr>
        <w:pStyle w:val="TableParagraph"/>
        <w:ind w:left="-142" w:right="-664"/>
        <w:rPr>
          <w:rFonts w:ascii="Arial" w:hAnsi="Arial" w:cs="Arial"/>
          <w:sz w:val="24"/>
          <w:szCs w:val="24"/>
        </w:rPr>
      </w:pPr>
    </w:p>
    <w:p w:rsidR="00F8545C" w:rsidRPr="0041000A" w:rsidRDefault="00F8545C" w:rsidP="00F8545C">
      <w:pPr>
        <w:pStyle w:val="TableParagraph"/>
        <w:ind w:left="-142" w:right="-664"/>
        <w:rPr>
          <w:rFonts w:ascii="Arial" w:hAnsi="Arial" w:cs="Arial"/>
          <w:sz w:val="24"/>
          <w:szCs w:val="24"/>
        </w:rPr>
      </w:pPr>
      <w:r w:rsidRPr="0041000A">
        <w:rPr>
          <w:rFonts w:ascii="Arial" w:hAnsi="Arial" w:cs="Arial"/>
          <w:sz w:val="24"/>
          <w:szCs w:val="24"/>
        </w:rPr>
        <w:t>•</w:t>
      </w:r>
      <w:r w:rsidRPr="0041000A">
        <w:rPr>
          <w:rFonts w:ascii="Arial" w:hAnsi="Arial" w:cs="Arial"/>
          <w:sz w:val="24"/>
          <w:szCs w:val="24"/>
        </w:rPr>
        <w:tab/>
        <w:t>увлажнение стены;</w:t>
      </w:r>
    </w:p>
    <w:p w:rsidR="00F8545C" w:rsidRPr="0041000A" w:rsidRDefault="00F8545C" w:rsidP="00F8545C">
      <w:pPr>
        <w:pStyle w:val="TableParagraph"/>
        <w:ind w:left="-142" w:right="-664"/>
        <w:rPr>
          <w:rFonts w:ascii="Arial" w:hAnsi="Arial" w:cs="Arial"/>
          <w:sz w:val="24"/>
          <w:szCs w:val="24"/>
        </w:rPr>
      </w:pPr>
      <w:r w:rsidRPr="0041000A">
        <w:rPr>
          <w:rFonts w:ascii="Arial" w:hAnsi="Arial" w:cs="Arial"/>
          <w:sz w:val="24"/>
          <w:szCs w:val="24"/>
        </w:rPr>
        <w:t>•</w:t>
      </w:r>
      <w:r w:rsidRPr="0041000A">
        <w:rPr>
          <w:rFonts w:ascii="Arial" w:hAnsi="Arial" w:cs="Arial"/>
          <w:sz w:val="24"/>
          <w:szCs w:val="24"/>
        </w:rPr>
        <w:tab/>
        <w:t>нанесение на поверхность жидкого или пастообразного моющего средства (если нужно, то несколько раз);</w:t>
      </w:r>
    </w:p>
    <w:p w:rsidR="00F8545C" w:rsidRPr="0041000A" w:rsidRDefault="00F8545C" w:rsidP="00F8545C">
      <w:pPr>
        <w:pStyle w:val="TableParagraph"/>
        <w:ind w:left="-142" w:right="-664"/>
        <w:rPr>
          <w:rFonts w:ascii="Arial" w:hAnsi="Arial" w:cs="Arial"/>
          <w:sz w:val="24"/>
          <w:szCs w:val="24"/>
        </w:rPr>
      </w:pPr>
      <w:r w:rsidRPr="0041000A">
        <w:rPr>
          <w:rFonts w:ascii="Arial" w:hAnsi="Arial" w:cs="Arial"/>
          <w:sz w:val="24"/>
          <w:szCs w:val="24"/>
        </w:rPr>
        <w:t>•</w:t>
      </w:r>
      <w:r w:rsidRPr="0041000A">
        <w:rPr>
          <w:rFonts w:ascii="Arial" w:hAnsi="Arial" w:cs="Arial"/>
          <w:sz w:val="24"/>
          <w:szCs w:val="24"/>
        </w:rPr>
        <w:tab/>
        <w:t>удаление струей воды размягченных загрязнений и моющего средства.</w:t>
      </w:r>
    </w:p>
    <w:p w:rsidR="00F8545C" w:rsidRPr="0041000A" w:rsidRDefault="00F8545C" w:rsidP="00F8545C">
      <w:pPr>
        <w:pStyle w:val="TableParagraph"/>
        <w:ind w:left="-142" w:right="-664"/>
        <w:rPr>
          <w:rFonts w:ascii="Arial" w:hAnsi="Arial" w:cs="Arial"/>
          <w:sz w:val="24"/>
          <w:szCs w:val="24"/>
        </w:rPr>
      </w:pPr>
    </w:p>
    <w:p w:rsidR="00F8545C" w:rsidRPr="0041000A" w:rsidRDefault="00F8545C" w:rsidP="00F8545C">
      <w:pPr>
        <w:pStyle w:val="TableParagraph"/>
        <w:ind w:left="-142" w:right="-664"/>
        <w:rPr>
          <w:rFonts w:ascii="Arial" w:hAnsi="Arial" w:cs="Arial"/>
          <w:sz w:val="24"/>
          <w:szCs w:val="24"/>
        </w:rPr>
      </w:pPr>
      <w:r w:rsidRPr="0041000A">
        <w:rPr>
          <w:rFonts w:ascii="Arial" w:hAnsi="Arial" w:cs="Arial"/>
          <w:sz w:val="24"/>
          <w:szCs w:val="24"/>
        </w:rPr>
        <w:t>По мере необходимости операции повторяют.</w:t>
      </w:r>
    </w:p>
    <w:p w:rsidR="00F8545C" w:rsidRPr="0041000A" w:rsidRDefault="00F8545C" w:rsidP="00F8545C">
      <w:pPr>
        <w:pStyle w:val="TableParagraph"/>
        <w:ind w:left="-142" w:right="-664"/>
        <w:rPr>
          <w:rFonts w:ascii="Arial" w:hAnsi="Arial" w:cs="Arial"/>
          <w:sz w:val="24"/>
          <w:szCs w:val="24"/>
        </w:rPr>
      </w:pPr>
    </w:p>
    <w:p w:rsidR="00F8545C" w:rsidRPr="0041000A" w:rsidRDefault="00F8545C" w:rsidP="00F8545C">
      <w:pPr>
        <w:pStyle w:val="TableParagraph"/>
        <w:ind w:left="-142" w:right="-664"/>
        <w:rPr>
          <w:rFonts w:ascii="Arial" w:hAnsi="Arial" w:cs="Arial"/>
          <w:sz w:val="24"/>
          <w:szCs w:val="24"/>
        </w:rPr>
      </w:pPr>
      <w:r w:rsidRPr="0041000A">
        <w:rPr>
          <w:rFonts w:ascii="Arial" w:hAnsi="Arial" w:cs="Arial"/>
          <w:sz w:val="24"/>
          <w:szCs w:val="24"/>
        </w:rPr>
        <w:t>Перед началом очистки с учетом имеющихся дефектов и повреждений выбирают экономически наиболее целесообразные решения: очищать поверхность, а затем производить ее ремонт или отремонтировать, обновить всю стену. Очистка растрескавшихся, покрытых дутиками, поврежденных, осыпавшихся фасадных поверхностей не рекомендуется, поскольку это приводит к дальнейшему их разрушению. При выполнении очистки, несмотря на меры предосторожности, в процессе работы на поверхности могут образоваться повреждения, которые необходимо устранить непосредственно после чистки.</w:t>
      </w:r>
    </w:p>
    <w:p w:rsidR="00F8545C" w:rsidRPr="0041000A" w:rsidRDefault="00F8545C" w:rsidP="00F8545C">
      <w:pPr>
        <w:pStyle w:val="TableParagraph"/>
        <w:ind w:left="-142" w:right="-664"/>
        <w:rPr>
          <w:rFonts w:ascii="Arial" w:hAnsi="Arial" w:cs="Arial"/>
          <w:sz w:val="24"/>
          <w:szCs w:val="24"/>
        </w:rPr>
      </w:pPr>
    </w:p>
    <w:p w:rsidR="00F8545C" w:rsidRPr="0041000A" w:rsidRDefault="00F8545C" w:rsidP="00F8545C">
      <w:pPr>
        <w:pStyle w:val="TableParagraph"/>
        <w:ind w:left="-142" w:right="-664"/>
        <w:rPr>
          <w:rFonts w:ascii="Arial" w:hAnsi="Arial" w:cs="Arial"/>
          <w:sz w:val="24"/>
          <w:szCs w:val="24"/>
        </w:rPr>
      </w:pPr>
      <w:r w:rsidRPr="0041000A">
        <w:rPr>
          <w:rFonts w:ascii="Arial" w:hAnsi="Arial" w:cs="Arial"/>
          <w:sz w:val="24"/>
          <w:szCs w:val="24"/>
        </w:rPr>
        <w:t>Для сохранения (возвращения) исходного внешнего облика здания, сооружения существуют различные моющие средства и способы чистки, которые позволяют вернуть любой облицовочной поверхности ее первоначальный вид.</w:t>
      </w:r>
    </w:p>
    <w:p w:rsidR="00F8545C" w:rsidRPr="0041000A" w:rsidRDefault="00F8545C" w:rsidP="00F8545C">
      <w:pPr>
        <w:pStyle w:val="TableParagraph"/>
        <w:ind w:left="-142" w:right="-664"/>
        <w:rPr>
          <w:rFonts w:ascii="Arial" w:hAnsi="Arial" w:cs="Arial"/>
          <w:sz w:val="24"/>
          <w:szCs w:val="24"/>
        </w:rPr>
      </w:pPr>
    </w:p>
    <w:p w:rsidR="00F8545C" w:rsidRPr="0041000A" w:rsidRDefault="00F8545C" w:rsidP="00F8545C">
      <w:pPr>
        <w:pStyle w:val="TableParagraph"/>
        <w:ind w:left="-142" w:right="-664"/>
        <w:rPr>
          <w:rFonts w:ascii="Arial" w:hAnsi="Arial" w:cs="Arial"/>
          <w:sz w:val="24"/>
          <w:szCs w:val="24"/>
        </w:rPr>
      </w:pPr>
      <w:r w:rsidRPr="0041000A">
        <w:rPr>
          <w:rFonts w:ascii="Arial" w:hAnsi="Arial" w:cs="Arial"/>
          <w:sz w:val="24"/>
          <w:szCs w:val="24"/>
        </w:rPr>
        <w:t>Для качественного проведения данных работ необходимо привлекать специализированные органиазции.</w:t>
      </w:r>
    </w:p>
    <w:p w:rsidR="00F8545C" w:rsidRPr="0041000A" w:rsidRDefault="00F8545C" w:rsidP="00F8545C">
      <w:pPr>
        <w:pStyle w:val="TableParagraph"/>
        <w:ind w:left="-142" w:right="-664"/>
        <w:rPr>
          <w:rFonts w:ascii="Arial" w:hAnsi="Arial" w:cs="Arial"/>
          <w:sz w:val="24"/>
          <w:szCs w:val="24"/>
        </w:rPr>
      </w:pPr>
    </w:p>
    <w:p w:rsidR="00F8545C" w:rsidRPr="0041000A" w:rsidRDefault="00F8545C" w:rsidP="00F8545C">
      <w:pPr>
        <w:pStyle w:val="TableParagraph"/>
        <w:ind w:left="-142" w:right="-664"/>
        <w:rPr>
          <w:rFonts w:ascii="Arial" w:hAnsi="Arial" w:cs="Arial"/>
          <w:color w:val="2F5496" w:themeColor="accent1" w:themeShade="BF"/>
          <w:sz w:val="24"/>
          <w:szCs w:val="24"/>
        </w:rPr>
      </w:pPr>
      <w:r w:rsidRPr="0041000A">
        <w:rPr>
          <w:rFonts w:ascii="Arial" w:hAnsi="Arial" w:cs="Arial"/>
          <w:color w:val="2F5496" w:themeColor="accent1" w:themeShade="BF"/>
          <w:sz w:val="24"/>
          <w:szCs w:val="24"/>
        </w:rPr>
        <w:t>Основные правила при подборе способа очистки:</w:t>
      </w:r>
    </w:p>
    <w:p w:rsidR="00F8545C" w:rsidRPr="0041000A" w:rsidRDefault="00F8545C" w:rsidP="00F8545C">
      <w:pPr>
        <w:pStyle w:val="TableParagraph"/>
        <w:ind w:left="-142" w:right="-664"/>
        <w:rPr>
          <w:rFonts w:ascii="Arial" w:hAnsi="Arial" w:cs="Arial"/>
          <w:sz w:val="24"/>
          <w:szCs w:val="24"/>
        </w:rPr>
      </w:pPr>
    </w:p>
    <w:p w:rsidR="00F8545C" w:rsidRPr="0041000A" w:rsidRDefault="00F8545C" w:rsidP="00F8545C">
      <w:pPr>
        <w:pStyle w:val="TableParagraph"/>
        <w:ind w:left="-142" w:right="-664"/>
        <w:rPr>
          <w:rFonts w:ascii="Arial" w:hAnsi="Arial" w:cs="Arial"/>
          <w:sz w:val="24"/>
          <w:szCs w:val="24"/>
        </w:rPr>
      </w:pPr>
      <w:r w:rsidRPr="0041000A">
        <w:rPr>
          <w:rFonts w:ascii="Arial" w:hAnsi="Arial" w:cs="Arial"/>
          <w:sz w:val="24"/>
          <w:szCs w:val="24"/>
        </w:rPr>
        <w:t>•</w:t>
      </w:r>
      <w:r w:rsidRPr="0041000A">
        <w:rPr>
          <w:rFonts w:ascii="Arial" w:hAnsi="Arial" w:cs="Arial"/>
          <w:sz w:val="24"/>
          <w:szCs w:val="24"/>
        </w:rPr>
        <w:tab/>
        <w:t>определить материал фасада, причем не только саму облицовку, но и то, из чего сделаны стены;</w:t>
      </w:r>
    </w:p>
    <w:p w:rsidR="00F8545C" w:rsidRPr="0041000A" w:rsidRDefault="00F8545C" w:rsidP="00F8545C">
      <w:pPr>
        <w:pStyle w:val="TableParagraph"/>
        <w:ind w:left="-142" w:right="-664"/>
        <w:rPr>
          <w:rFonts w:ascii="Arial" w:hAnsi="Arial" w:cs="Arial"/>
          <w:sz w:val="24"/>
          <w:szCs w:val="24"/>
        </w:rPr>
      </w:pPr>
      <w:r w:rsidRPr="0041000A">
        <w:rPr>
          <w:rFonts w:ascii="Arial" w:hAnsi="Arial" w:cs="Arial"/>
          <w:sz w:val="24"/>
          <w:szCs w:val="24"/>
        </w:rPr>
        <w:t>•</w:t>
      </w:r>
      <w:r w:rsidRPr="0041000A">
        <w:rPr>
          <w:rFonts w:ascii="Arial" w:hAnsi="Arial" w:cs="Arial"/>
          <w:sz w:val="24"/>
          <w:szCs w:val="24"/>
        </w:rPr>
        <w:tab/>
        <w:t>выбрать способ очистки: глубокая, поверхностная, после ремонта, с дальнейшей обработкой противогрибковым препаратом;</w:t>
      </w:r>
    </w:p>
    <w:p w:rsidR="00F8545C" w:rsidRDefault="00F8545C" w:rsidP="00F8545C">
      <w:pPr>
        <w:pStyle w:val="TableParagraph"/>
        <w:ind w:left="-142" w:right="-664"/>
        <w:rPr>
          <w:rFonts w:ascii="Arial" w:hAnsi="Arial" w:cs="Arial"/>
          <w:sz w:val="24"/>
          <w:szCs w:val="24"/>
        </w:rPr>
      </w:pPr>
      <w:r w:rsidRPr="0041000A">
        <w:rPr>
          <w:rFonts w:ascii="Arial" w:hAnsi="Arial" w:cs="Arial"/>
          <w:sz w:val="24"/>
          <w:szCs w:val="24"/>
        </w:rPr>
        <w:t>•</w:t>
      </w:r>
      <w:r w:rsidRPr="0041000A">
        <w:rPr>
          <w:rFonts w:ascii="Arial" w:hAnsi="Arial" w:cs="Arial"/>
          <w:sz w:val="24"/>
          <w:szCs w:val="24"/>
        </w:rPr>
        <w:tab/>
        <w:t>выяснить тип загрязнений: чем они сильнее, застарелее и обширнее, тем более мощное средство следует выбирать, при небольшой поверхностной грязи – достаточно будет щадящего средства.</w:t>
      </w: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Pr="0041000A" w:rsidRDefault="00F8545C" w:rsidP="00F8545C">
      <w:pPr>
        <w:pStyle w:val="TableParagraph"/>
        <w:ind w:left="-142" w:right="-664"/>
        <w:rPr>
          <w:rFonts w:ascii="Arial" w:hAnsi="Arial" w:cs="Arial"/>
          <w:color w:val="2F5496" w:themeColor="accent1" w:themeShade="BF"/>
          <w:sz w:val="24"/>
          <w:szCs w:val="24"/>
        </w:rPr>
      </w:pPr>
      <w:r w:rsidRPr="0041000A">
        <w:rPr>
          <w:rFonts w:ascii="Arial" w:hAnsi="Arial" w:cs="Arial"/>
          <w:color w:val="2F5496" w:themeColor="accent1" w:themeShade="BF"/>
          <w:sz w:val="24"/>
          <w:szCs w:val="24"/>
        </w:rPr>
        <w:t>Моющие средства для фасадов делятся на несколько типов, в зависимости от:</w:t>
      </w:r>
    </w:p>
    <w:p w:rsidR="00F8545C" w:rsidRPr="0041000A" w:rsidRDefault="00F8545C" w:rsidP="00F8545C">
      <w:pPr>
        <w:pStyle w:val="TableParagraph"/>
        <w:ind w:left="-142" w:right="-664"/>
        <w:rPr>
          <w:rFonts w:ascii="Arial" w:hAnsi="Arial" w:cs="Arial"/>
          <w:sz w:val="24"/>
          <w:szCs w:val="24"/>
        </w:rPr>
      </w:pPr>
    </w:p>
    <w:p w:rsidR="00F8545C" w:rsidRPr="0041000A" w:rsidRDefault="00F8545C" w:rsidP="00F8545C">
      <w:pPr>
        <w:pStyle w:val="TableParagraph"/>
        <w:ind w:left="-142" w:right="-664"/>
        <w:rPr>
          <w:rFonts w:ascii="Arial" w:hAnsi="Arial" w:cs="Arial"/>
          <w:sz w:val="24"/>
          <w:szCs w:val="24"/>
        </w:rPr>
      </w:pPr>
      <w:r w:rsidRPr="0041000A">
        <w:rPr>
          <w:rFonts w:ascii="Arial" w:hAnsi="Arial" w:cs="Arial"/>
          <w:sz w:val="24"/>
          <w:szCs w:val="24"/>
        </w:rPr>
        <w:t>•</w:t>
      </w:r>
      <w:r w:rsidRPr="0041000A">
        <w:rPr>
          <w:rFonts w:ascii="Arial" w:hAnsi="Arial" w:cs="Arial"/>
          <w:sz w:val="24"/>
          <w:szCs w:val="24"/>
        </w:rPr>
        <w:tab/>
        <w:t>области применения, то есть самой поверхности: кирпич, плитка, стекло и так далее;</w:t>
      </w:r>
    </w:p>
    <w:p w:rsidR="00F8545C" w:rsidRPr="0041000A" w:rsidRDefault="00F8545C" w:rsidP="00F8545C">
      <w:pPr>
        <w:pStyle w:val="TableParagraph"/>
        <w:ind w:left="-142" w:right="-664"/>
        <w:rPr>
          <w:rFonts w:ascii="Arial" w:hAnsi="Arial" w:cs="Arial"/>
          <w:sz w:val="24"/>
          <w:szCs w:val="24"/>
        </w:rPr>
      </w:pPr>
      <w:r w:rsidRPr="0041000A">
        <w:rPr>
          <w:rFonts w:ascii="Arial" w:hAnsi="Arial" w:cs="Arial"/>
          <w:sz w:val="24"/>
          <w:szCs w:val="24"/>
        </w:rPr>
        <w:t>•</w:t>
      </w:r>
      <w:r w:rsidRPr="0041000A">
        <w:rPr>
          <w:rFonts w:ascii="Arial" w:hAnsi="Arial" w:cs="Arial"/>
          <w:sz w:val="24"/>
          <w:szCs w:val="24"/>
        </w:rPr>
        <w:tab/>
        <w:t>степени воздействия: щадящее или агрессивное;</w:t>
      </w:r>
    </w:p>
    <w:p w:rsidR="00F8545C" w:rsidRPr="0041000A" w:rsidRDefault="00F8545C" w:rsidP="00F8545C">
      <w:pPr>
        <w:pStyle w:val="TableParagraph"/>
        <w:ind w:left="-142" w:right="-664"/>
        <w:rPr>
          <w:rFonts w:ascii="Arial" w:hAnsi="Arial" w:cs="Arial"/>
          <w:sz w:val="24"/>
          <w:szCs w:val="24"/>
        </w:rPr>
      </w:pPr>
      <w:r w:rsidRPr="0041000A">
        <w:rPr>
          <w:rFonts w:ascii="Arial" w:hAnsi="Arial" w:cs="Arial"/>
          <w:sz w:val="24"/>
          <w:szCs w:val="24"/>
        </w:rPr>
        <w:t>•</w:t>
      </w:r>
      <w:r w:rsidRPr="0041000A">
        <w:rPr>
          <w:rFonts w:ascii="Arial" w:hAnsi="Arial" w:cs="Arial"/>
          <w:sz w:val="24"/>
          <w:szCs w:val="24"/>
        </w:rPr>
        <w:tab/>
        <w:t>структура: абразивные, паста или жидкое.</w:t>
      </w:r>
    </w:p>
    <w:p w:rsidR="00F8545C" w:rsidRPr="0041000A" w:rsidRDefault="00F8545C" w:rsidP="00F8545C">
      <w:pPr>
        <w:pStyle w:val="TableParagraph"/>
        <w:ind w:left="-142" w:right="-664"/>
        <w:rPr>
          <w:rFonts w:ascii="Arial" w:hAnsi="Arial" w:cs="Arial"/>
          <w:sz w:val="24"/>
          <w:szCs w:val="24"/>
        </w:rPr>
      </w:pPr>
    </w:p>
    <w:p w:rsidR="00F8545C" w:rsidRPr="0041000A" w:rsidRDefault="00F8545C" w:rsidP="00F8545C">
      <w:pPr>
        <w:pStyle w:val="TableParagraph"/>
        <w:ind w:left="-142" w:right="-664"/>
        <w:rPr>
          <w:rFonts w:ascii="Arial" w:hAnsi="Arial" w:cs="Arial"/>
          <w:sz w:val="24"/>
          <w:szCs w:val="24"/>
        </w:rPr>
      </w:pPr>
      <w:r w:rsidRPr="0041000A">
        <w:rPr>
          <w:rFonts w:ascii="Arial" w:hAnsi="Arial" w:cs="Arial"/>
          <w:sz w:val="24"/>
          <w:szCs w:val="24"/>
        </w:rPr>
        <w:lastRenderedPageBreak/>
        <w:t>Некоторые моющие средства требуют использования дополнительного оборудования. Также существуют препараты, после нанесения которых поверхность остается защищенной от будущих загрязнений. Некоторые из них предотвращают образование высолов.</w:t>
      </w:r>
    </w:p>
    <w:p w:rsidR="00F8545C" w:rsidRPr="0041000A" w:rsidRDefault="00F8545C" w:rsidP="00F8545C">
      <w:pPr>
        <w:pStyle w:val="TableParagraph"/>
        <w:ind w:left="-142" w:right="-664"/>
        <w:rPr>
          <w:rFonts w:ascii="Arial" w:hAnsi="Arial" w:cs="Arial"/>
          <w:sz w:val="24"/>
          <w:szCs w:val="24"/>
        </w:rPr>
      </w:pPr>
    </w:p>
    <w:p w:rsidR="00F8545C" w:rsidRPr="0041000A" w:rsidRDefault="00F8545C" w:rsidP="00F8545C">
      <w:pPr>
        <w:pStyle w:val="TableParagraph"/>
        <w:ind w:left="-142" w:right="-664"/>
        <w:rPr>
          <w:rFonts w:ascii="Arial" w:hAnsi="Arial" w:cs="Arial"/>
          <w:sz w:val="24"/>
          <w:szCs w:val="24"/>
        </w:rPr>
      </w:pPr>
      <w:r w:rsidRPr="0041000A">
        <w:rPr>
          <w:rFonts w:ascii="Arial" w:hAnsi="Arial" w:cs="Arial"/>
          <w:sz w:val="24"/>
          <w:szCs w:val="24"/>
        </w:rPr>
        <w:t>В зависимости от того, какой тип и интенсивность загрязнения поверхности, а также облицовочный материал на здании, очистка фасада производится одним из следующих способов:</w:t>
      </w:r>
    </w:p>
    <w:p w:rsidR="00F8545C" w:rsidRPr="0041000A" w:rsidRDefault="00F8545C" w:rsidP="00F8545C">
      <w:pPr>
        <w:pStyle w:val="TableParagraph"/>
        <w:ind w:left="-142" w:right="-664"/>
        <w:rPr>
          <w:rFonts w:ascii="Arial" w:hAnsi="Arial" w:cs="Arial"/>
          <w:sz w:val="24"/>
          <w:szCs w:val="24"/>
        </w:rPr>
      </w:pPr>
    </w:p>
    <w:p w:rsidR="00F8545C" w:rsidRPr="0041000A" w:rsidRDefault="00F8545C" w:rsidP="00F8545C">
      <w:pPr>
        <w:pStyle w:val="TableParagraph"/>
        <w:ind w:left="-142" w:right="-664"/>
        <w:rPr>
          <w:rFonts w:ascii="Arial" w:hAnsi="Arial" w:cs="Arial"/>
          <w:sz w:val="24"/>
          <w:szCs w:val="24"/>
        </w:rPr>
      </w:pPr>
      <w:r w:rsidRPr="0041000A">
        <w:rPr>
          <w:rFonts w:ascii="Arial" w:hAnsi="Arial" w:cs="Arial"/>
          <w:sz w:val="24"/>
          <w:szCs w:val="24"/>
        </w:rPr>
        <w:t>•</w:t>
      </w:r>
      <w:r w:rsidRPr="0041000A">
        <w:rPr>
          <w:rFonts w:ascii="Arial" w:hAnsi="Arial" w:cs="Arial"/>
          <w:sz w:val="24"/>
          <w:szCs w:val="24"/>
        </w:rPr>
        <w:tab/>
        <w:t>Гидроструйный: используется для очистки мраморных, гранитных поверхностей, а также фасадов из натурального камня. Очистка происходит слабо концентрированным щелочным раствором с водой.</w:t>
      </w:r>
    </w:p>
    <w:p w:rsidR="00F8545C" w:rsidRPr="0041000A" w:rsidRDefault="00F8545C" w:rsidP="00F8545C">
      <w:pPr>
        <w:pStyle w:val="TableParagraph"/>
        <w:ind w:left="-142" w:right="-664"/>
        <w:rPr>
          <w:rFonts w:ascii="Arial" w:hAnsi="Arial" w:cs="Arial"/>
          <w:sz w:val="24"/>
          <w:szCs w:val="24"/>
        </w:rPr>
      </w:pPr>
    </w:p>
    <w:p w:rsidR="00F8545C" w:rsidRPr="0041000A" w:rsidRDefault="00F8545C" w:rsidP="00F8545C">
      <w:pPr>
        <w:pStyle w:val="TableParagraph"/>
        <w:ind w:left="-142" w:right="-664"/>
        <w:rPr>
          <w:rFonts w:ascii="Arial" w:hAnsi="Arial" w:cs="Arial"/>
          <w:sz w:val="24"/>
          <w:szCs w:val="24"/>
        </w:rPr>
      </w:pPr>
      <w:r w:rsidRPr="0041000A">
        <w:rPr>
          <w:rFonts w:ascii="Arial" w:hAnsi="Arial" w:cs="Arial"/>
          <w:sz w:val="24"/>
          <w:szCs w:val="24"/>
        </w:rPr>
        <w:t>•</w:t>
      </w:r>
      <w:r w:rsidRPr="0041000A">
        <w:rPr>
          <w:rFonts w:ascii="Arial" w:hAnsi="Arial" w:cs="Arial"/>
          <w:sz w:val="24"/>
          <w:szCs w:val="24"/>
        </w:rPr>
        <w:tab/>
        <w:t>Высокогидравлический: используется для очистки гранита, керамической плитки, кирпича. Очистка производится струями слабощелочных растворов под сильным давлением. Для очистки окон таким способом вместо раствора используют обычную воду.</w:t>
      </w:r>
    </w:p>
    <w:p w:rsidR="00F8545C" w:rsidRPr="0041000A" w:rsidRDefault="00F8545C" w:rsidP="00F8545C">
      <w:pPr>
        <w:pStyle w:val="TableParagraph"/>
        <w:ind w:left="-142" w:right="-664"/>
        <w:rPr>
          <w:rFonts w:ascii="Arial" w:hAnsi="Arial" w:cs="Arial"/>
          <w:sz w:val="24"/>
          <w:szCs w:val="24"/>
        </w:rPr>
      </w:pPr>
    </w:p>
    <w:p w:rsidR="00F8545C" w:rsidRPr="0041000A" w:rsidRDefault="00F8545C" w:rsidP="00F8545C">
      <w:pPr>
        <w:pStyle w:val="TableParagraph"/>
        <w:ind w:left="-142" w:right="-664"/>
        <w:rPr>
          <w:rFonts w:ascii="Arial" w:hAnsi="Arial" w:cs="Arial"/>
          <w:sz w:val="24"/>
          <w:szCs w:val="24"/>
        </w:rPr>
      </w:pPr>
      <w:r w:rsidRPr="0041000A">
        <w:rPr>
          <w:rFonts w:ascii="Arial" w:hAnsi="Arial" w:cs="Arial"/>
          <w:sz w:val="24"/>
          <w:szCs w:val="24"/>
        </w:rPr>
        <w:t>•</w:t>
      </w:r>
      <w:r w:rsidRPr="0041000A">
        <w:rPr>
          <w:rFonts w:ascii="Arial" w:hAnsi="Arial" w:cs="Arial"/>
          <w:sz w:val="24"/>
          <w:szCs w:val="24"/>
        </w:rPr>
        <w:tab/>
        <w:t>Ручной: используется для очистки фасадов из стекла и металла при помощи химических моющих средств. Непосредственно перед очисткой необходимо протестировать материал фасада для выбора правильного препарата: для гранита и мрамора нельзя использовать средства, содержащие кислоты, так как они разъедают натуральный камень, для них подойдут щелочные или нейтральные средства. Оштукатуренную поверхность чистят нейтральными препаратами.</w:t>
      </w:r>
    </w:p>
    <w:p w:rsidR="00F8545C" w:rsidRPr="0041000A" w:rsidRDefault="00F8545C" w:rsidP="00F8545C">
      <w:pPr>
        <w:pStyle w:val="TableParagraph"/>
        <w:ind w:left="-142" w:right="-664"/>
        <w:rPr>
          <w:rFonts w:ascii="Arial" w:hAnsi="Arial" w:cs="Arial"/>
          <w:sz w:val="24"/>
          <w:szCs w:val="24"/>
        </w:rPr>
      </w:pPr>
    </w:p>
    <w:p w:rsidR="00F8545C" w:rsidRPr="0041000A" w:rsidRDefault="00F8545C" w:rsidP="00F8545C">
      <w:pPr>
        <w:pStyle w:val="TableParagraph"/>
        <w:ind w:left="-142" w:right="-664"/>
        <w:rPr>
          <w:rFonts w:ascii="Arial" w:hAnsi="Arial" w:cs="Arial"/>
          <w:sz w:val="24"/>
          <w:szCs w:val="24"/>
        </w:rPr>
      </w:pPr>
      <w:r w:rsidRPr="0041000A">
        <w:rPr>
          <w:rFonts w:ascii="Arial" w:hAnsi="Arial" w:cs="Arial"/>
          <w:sz w:val="24"/>
          <w:szCs w:val="24"/>
        </w:rPr>
        <w:t>•</w:t>
      </w:r>
      <w:r w:rsidRPr="0041000A">
        <w:rPr>
          <w:rFonts w:ascii="Arial" w:hAnsi="Arial" w:cs="Arial"/>
          <w:sz w:val="24"/>
          <w:szCs w:val="24"/>
        </w:rPr>
        <w:tab/>
        <w:t>Пескоструйный: загрязнения удаляют абразивными веществами. Использование спецоборудования делает процесс более эффективным и быстрым. Под сильным давлением частички абразива выбрасываются на поверхность, выбивая даже самую застаревшую грязь. Такой способ используют, когда предполагается очистка фасадов от высолов, потеков краски на кирпиче, цементных брызг на бетонных поверхностях. Граффити удаляются тоже этим методом.</w:t>
      </w:r>
    </w:p>
    <w:p w:rsidR="00F8545C" w:rsidRPr="0041000A" w:rsidRDefault="00F8545C" w:rsidP="00F8545C">
      <w:pPr>
        <w:pStyle w:val="TableParagraph"/>
        <w:ind w:left="-142" w:right="-664"/>
        <w:rPr>
          <w:rFonts w:ascii="Arial" w:hAnsi="Arial" w:cs="Arial"/>
          <w:sz w:val="24"/>
          <w:szCs w:val="24"/>
        </w:rPr>
      </w:pPr>
    </w:p>
    <w:p w:rsidR="00F8545C" w:rsidRPr="0041000A" w:rsidRDefault="00F8545C" w:rsidP="00F8545C">
      <w:pPr>
        <w:pStyle w:val="TableParagraph"/>
        <w:ind w:left="-142" w:right="-664"/>
        <w:rPr>
          <w:rFonts w:ascii="Arial" w:hAnsi="Arial" w:cs="Arial"/>
          <w:sz w:val="24"/>
          <w:szCs w:val="24"/>
        </w:rPr>
      </w:pPr>
      <w:r w:rsidRPr="0041000A">
        <w:rPr>
          <w:rFonts w:ascii="Arial" w:hAnsi="Arial" w:cs="Arial"/>
          <w:sz w:val="24"/>
          <w:szCs w:val="24"/>
        </w:rPr>
        <w:t>Пескоструйная очистка также подготавливает поверхность к нанесению нового типа покрытия, к реставрации фасада. Такой метод требует наличия специального оборудования и профессиональных навыков.</w:t>
      </w:r>
    </w:p>
    <w:p w:rsidR="00F8545C" w:rsidRPr="0041000A" w:rsidRDefault="00F8545C" w:rsidP="00F8545C">
      <w:pPr>
        <w:pStyle w:val="TableParagraph"/>
        <w:ind w:left="-142" w:right="-664"/>
        <w:rPr>
          <w:rFonts w:ascii="Arial" w:hAnsi="Arial" w:cs="Arial"/>
          <w:sz w:val="24"/>
          <w:szCs w:val="24"/>
        </w:rPr>
      </w:pPr>
    </w:p>
    <w:p w:rsidR="00F8545C" w:rsidRPr="0041000A" w:rsidRDefault="00F8545C" w:rsidP="00F8545C">
      <w:pPr>
        <w:pStyle w:val="TableParagraph"/>
        <w:ind w:left="-142" w:right="-664"/>
        <w:rPr>
          <w:rFonts w:ascii="Arial" w:hAnsi="Arial" w:cs="Arial"/>
          <w:sz w:val="24"/>
          <w:szCs w:val="24"/>
        </w:rPr>
      </w:pPr>
      <w:r w:rsidRPr="0041000A">
        <w:rPr>
          <w:rFonts w:ascii="Arial" w:hAnsi="Arial" w:cs="Arial"/>
          <w:sz w:val="24"/>
          <w:szCs w:val="24"/>
        </w:rPr>
        <w:t>При очистке щелочными очистителями обеспечивается качественная подготовка поверхностей под покраску или шпатлевку.</w:t>
      </w:r>
    </w:p>
    <w:p w:rsidR="00F8545C" w:rsidRPr="0041000A"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r w:rsidRPr="0041000A">
        <w:rPr>
          <w:rFonts w:ascii="Arial" w:hAnsi="Arial" w:cs="Arial"/>
          <w:sz w:val="24"/>
          <w:szCs w:val="24"/>
        </w:rPr>
        <w:t>Если после очистки не предусматривается покраска фасада, то его последующая гидрофобная обработка обеспечивает снижение адгезии к загрязнениям и продление межремонтного срока.</w:t>
      </w: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p>
    <w:p w:rsidR="00F8545C" w:rsidRPr="00176E4B" w:rsidRDefault="00F8545C" w:rsidP="00F8545C">
      <w:pPr>
        <w:pStyle w:val="a3"/>
        <w:ind w:right="-948"/>
        <w:rPr>
          <w:rFonts w:ascii="Arial" w:hAnsi="Arial" w:cs="Arial"/>
          <w:b/>
          <w:sz w:val="28"/>
          <w:szCs w:val="24"/>
        </w:rPr>
      </w:pPr>
    </w:p>
    <w:p w:rsidR="00F8545C" w:rsidRDefault="00F8545C" w:rsidP="00F8545C">
      <w:pPr>
        <w:pStyle w:val="a3"/>
        <w:ind w:right="-948"/>
        <w:rPr>
          <w:rFonts w:ascii="Arial" w:hAnsi="Arial" w:cs="Arial"/>
          <w:b/>
          <w:sz w:val="28"/>
          <w:szCs w:val="24"/>
        </w:rPr>
      </w:pPr>
      <w:r w:rsidRPr="00176E4B">
        <w:rPr>
          <w:rFonts w:ascii="Arial" w:hAnsi="Arial" w:cs="Arial"/>
          <w:b/>
          <w:sz w:val="28"/>
          <w:szCs w:val="24"/>
        </w:rPr>
        <w:t>РАЗДЕЛ 9</w:t>
      </w:r>
    </w:p>
    <w:p w:rsidR="00F8545C" w:rsidRPr="00176E4B" w:rsidRDefault="00F8545C" w:rsidP="00F8545C">
      <w:pPr>
        <w:pStyle w:val="a3"/>
        <w:ind w:right="-948"/>
        <w:rPr>
          <w:rFonts w:ascii="Arial" w:hAnsi="Arial" w:cs="Arial"/>
          <w:b/>
          <w:sz w:val="28"/>
          <w:szCs w:val="24"/>
        </w:rPr>
      </w:pPr>
    </w:p>
    <w:p w:rsidR="00F8545C" w:rsidRPr="00176E4B" w:rsidRDefault="00F8545C" w:rsidP="00F8545C">
      <w:pPr>
        <w:pStyle w:val="a3"/>
        <w:ind w:right="-948"/>
        <w:rPr>
          <w:rFonts w:ascii="Arial" w:hAnsi="Arial" w:cs="Arial"/>
          <w:b/>
          <w:sz w:val="28"/>
          <w:szCs w:val="24"/>
        </w:rPr>
      </w:pPr>
      <w:r w:rsidRPr="00176E4B">
        <w:rPr>
          <w:rFonts w:ascii="Arial" w:hAnsi="Arial" w:cs="Arial"/>
          <w:b/>
          <w:sz w:val="28"/>
          <w:szCs w:val="24"/>
        </w:rPr>
        <w:t>ПЕРЕЧЕНЬ НОРМАТИВНО-ПРАВОВЫХ ДОКУМЕНТОВ</w:t>
      </w: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color w:val="2F5496" w:themeColor="accent1" w:themeShade="BF"/>
          <w:sz w:val="24"/>
          <w:szCs w:val="24"/>
        </w:rPr>
        <w:t>Стандарт выполнен на основании требований нормативных и руководящих документов, действующих на территории Российской Федерации:</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Постановление Правительства Красноярского края от 26 февраля 2020 г. №127-п «Об утверждении перечня автомобильных дорог общего пользования регионального или межмуниципального значения Красноярского края»;</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lastRenderedPageBreak/>
        <w:t>Постановление Правительства РФ от 16.02.2008 N 87 (ред. от 15.07.2021) "О составе разделов проектной документации и требованиях к их содержанию";</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Постановление правительства РФ от 28 октября 2020 г. №1753 «О минимально необходимых для обслуживания участников дорожного движения требованиях к обеспеченности автомобильных дорог общего пользования федерального, регионального или межмуниципального, местного значения объектами дорожного сервиса, размещаемыми в границах полос отвода автомобильных дорог, а также требованияхк перечню минимально необходимых услуг, оказываемых на таких объектах дорожного сервиса» ;</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Земельный кодекс Российской Федерации от 25 октября 2001 г. N 136-ФЗ (ЗК РФ) (с изменениями и дополнениями);</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Водный кодекс Российской Федерации от 3 июня 2006 г. N 74-ФЗ (ВК РФ) (с изменениями и дополнениями);</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Федеральный закон от 10 января 2002 г. N 7-ФЗ "Об охране окружающей среды" (с изменениями и дополнениями);</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Федеральный закон от 24 июня 1998 г. N 89-ФЗ "Об отходах производства и потребления" (с изменениями и дополнениями);</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Приказ Росавтодора от 12.12.2016 №2124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Регламент размещения многофункциональных зон дорожного сервиса на автомобильных дорогах Государственной компании «Российские автомобильные дороги» утвержден приказом ГК «Автодор» от 24.06.13 №114;</w:t>
      </w:r>
    </w:p>
    <w:p w:rsidR="00F8545C" w:rsidRPr="00176E4B"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r w:rsidRPr="00176E4B">
        <w:rPr>
          <w:rFonts w:ascii="Arial" w:hAnsi="Arial" w:cs="Arial"/>
          <w:sz w:val="24"/>
          <w:szCs w:val="24"/>
        </w:rPr>
        <w:t>Методические рекомендации по ремонту и содержанию автомобильных дорог общего пользования (приняты письмом Росавтодора от 17 марта 2004 г. N ОС-28/1270-ис);</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Приказ Минтранса РФ от 13 января 2010 г. N 4 "Об установлении и использовании придорожных полос автомобильных дорог федерального значения" (с изменениями и дополнениями);</w:t>
      </w:r>
    </w:p>
    <w:p w:rsidR="00F8545C" w:rsidRPr="00176E4B"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r w:rsidRPr="00176E4B">
        <w:rPr>
          <w:rFonts w:ascii="Arial" w:hAnsi="Arial" w:cs="Arial"/>
          <w:sz w:val="24"/>
          <w:szCs w:val="24"/>
        </w:rPr>
        <w:t>Приказ Министерства транспорта РФ от 18 августа 2020 г. N 313 «Об утверждении Порядка установления и использования полос отвода автомобильных дорог федерального значения»;</w:t>
      </w: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Распоряжение Федерального дорожного агентства от 12 января 2011 г. N 13-р «Об издании и применении ОДМ 218.4.005-2010 «Рекомендации по обеспечению безопасности движения на автомобильных дорогах»;</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 xml:space="preserve">Федеральный закон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 изменениями и </w:t>
      </w:r>
      <w:r w:rsidRPr="00176E4B">
        <w:rPr>
          <w:rFonts w:ascii="Arial" w:hAnsi="Arial" w:cs="Arial"/>
          <w:sz w:val="24"/>
          <w:szCs w:val="24"/>
        </w:rPr>
        <w:lastRenderedPageBreak/>
        <w:t>дополнениями);</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Национальный стандарт РФ «Станции и комплексы автозаправочные. Правила технической эксплуатации» ГОСТ Р 58404-2019</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Национальный стандарт РФ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Национальный стандарт РФ ГОСТ Р 52766-2007 «Дороги автомобильные общего пользования. Элементы обустройства. Общие требования»;</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Межгосударственный стандарт ГОСТ 33151-2014 «Дороги автомобильные общего пользования. Элементы обустройства. Технические требования. Правила применения»;</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Национальный стандарт РФ «Станции и комплексы автозаправочные. Правила технической эксплуатации» ГОСТ Р 58404-2019</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Национальный стандарт РФ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Национальный стандарт РФ ГОСТ Р 52766-2007 «Дороги автомобильные общего пользования. Элементы обустройства. Общие требования»;</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Межгосударственный станадрт ГОСТ 33151-2014 «Дороги автомобильные общего пользования. Элементы обустройства. Технические требования. Правила применения»;</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Межгосударственный стандарт ГОСТ 33062-2014 «Дороги автомобильные общего пользования. Требования к размещению объектов дорожного и придорожного сервиса» (введен в действие приказом Федерального агентства по техническому регулированию и метрологии от 14 августа 2015 г. N 1163-ст);</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Межгосударственный стандарт ГОСТ 31174-2017 «Ворота металлические. Общие технические условия» (введен в действие приказом Федерального агентства по техническому регулированию и метрологии от 12 октября 2017 г. N 1405-ст);</w:t>
      </w:r>
    </w:p>
    <w:p w:rsidR="00F8545C" w:rsidRPr="00176E4B"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r w:rsidRPr="00176E4B">
        <w:rPr>
          <w:rFonts w:ascii="Arial" w:hAnsi="Arial" w:cs="Arial"/>
          <w:sz w:val="24"/>
          <w:szCs w:val="24"/>
        </w:rPr>
        <w:t>Межгосударственный стандарт ГОСТ 30389-2013 «Услуги общественного питания. Предприятия общественного питания Классификация и общие требования» (введен в действие приказом Федерального агентства по техническому регулированию и метрологии от 22 ноября 2013 г. N 1676- ст);</w:t>
      </w: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Межгосударственный стандарт ГОСТ 33100-2014 «Дороги автомобильные общего пользования. Правила проектирования автомобильных дорог» (введен в действие приказом Федерального агентства по техническому регулированию и метрологии от 31 августа 2015 г. N 1205-ст);</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Национальный стандарт РФ ГОСТ Р 52024-2003 «Услуги физкультурно-</w:t>
      </w:r>
      <w:r w:rsidRPr="00176E4B">
        <w:rPr>
          <w:rFonts w:ascii="Arial" w:hAnsi="Arial" w:cs="Arial"/>
          <w:sz w:val="24"/>
          <w:szCs w:val="24"/>
        </w:rPr>
        <w:lastRenderedPageBreak/>
        <w:t>оздоровительные и спортивные. Общие требования» (принят постановлением Госстандарта РФ от 18 марта 2003 г. N 80-ст);</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Межгосударственный стандарт ГОСТ 33176-2014 «Дороги автомобильные общего пользования. Горизонтальная освещенность от искусственного освещения. Технические требования» (введен в действие приказом Федерального агентства по техническому регулированию и метрологии от 26 марта 2015 г. N 181-ст);</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Национальный стандарт РФ ГОСТ Р 55840-2013 «Источники света и приборы осветительные. Представление данных для расчета освещения» (утв. приказом Федерального агентства по техническому регулированию и метрологии от 22 ноября 2013 г. N 1779-ст);</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Межгосударственный стандарт ГОСТ IEC 60598-1-2017 «Светильники. Часть 1. Общие требования и методы испытаний» (введен в действие приказом Федерального агентства по техническому регулированию и метрологии от 30 января 2020 г. N 20-ст);</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Межгосударственный стандарт ГОСТ 14254-2015 (IEC 60529:2013) «Степени защиты, обеспечиваемые оболочками (Код IP)» (введен в действие приказом Федерального агентства по техническому регулированию и метрологии от 10 июня 2016 г. N 604-ст);</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Межгосударственный стандарт ГОСТ 12.4.026-2015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 в действие приказом Федерального агентства по техническому регулированию и метрологии от 10 июня 2016 г. N 614-ст) (с изменениями и дополнениями);</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Межгосударственный стандарт ГОСТ 20022.0-2016 «Защита древесины. Параметры защищенности» (введен в действие приказом Федерального агентства по техническому регулированию и метрологии от 15 августа 2017 г. N 894-ст) (с изменениями и дополнениями);</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Межгосударственный стандарт ГОСТ 20022.2-2018 «Защита древесины. Классификация» (введен в действие приказом Федерального агентства по техническому регулированию и метрологии от 3 июля 2018 г. N 375-ст);</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Межгосударственный стандарт ГОСТ 3916.1-2018 «Фанера общего назначения с наружными слоями из шпона лиственных пород. Технические условия» (введен в действие приказом Федерального агентства по техническому регулированию и метрологии от 27 июня 2018 г. N 359-ст);</w:t>
      </w:r>
    </w:p>
    <w:p w:rsidR="00F8545C" w:rsidRPr="00176E4B"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r w:rsidRPr="00176E4B">
        <w:rPr>
          <w:rFonts w:ascii="Arial" w:hAnsi="Arial" w:cs="Arial"/>
          <w:sz w:val="24"/>
          <w:szCs w:val="24"/>
        </w:rPr>
        <w:t>Межгосударственный стандарт ГОСТ 3916.2-2018 «Фанера общего назначения с наружными слоями из шпона хвойных пород. Технические условия» (введен в действие приказом Федерального агентства по техническому регулированию и метрологии от 27 июня 2018 г. N 367-ст);</w:t>
      </w: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Национальный стандарт РФ ГОСТ Р 52290-2004 «Технические средства организации дорожного движения. Знаки дорожные. Общие технические требования» (утв. приказом Федерального агентства по техническому регулированию и метрологии от 15 декабря 2004 г. N 121-ст) (с изменениями и дополнениями);</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 xml:space="preserve">Национальный стандарт РФ ГОСТ Р 58107.1-2018 «Освещение автомобильных </w:t>
      </w:r>
      <w:r w:rsidRPr="00176E4B">
        <w:rPr>
          <w:rFonts w:ascii="Arial" w:hAnsi="Arial" w:cs="Arial"/>
          <w:sz w:val="24"/>
          <w:szCs w:val="24"/>
        </w:rPr>
        <w:lastRenderedPageBreak/>
        <w:t>дорог общего пользования. Нормы и методы расчета» (утв. и введен в действие приказом Федерального агентства по техническому регулированию и метрологии от 21 сентября 2018 г. N 626-ст);</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Национальный стандарт РФ ГОСТ Р 58404-2019 «Станции и комплексы автозаправочные. Правила технической эксплуатации» (утв. и введен в действие приказом Федерального агентства по техническому регулированию и метрологии от 25 апреля 2019 г. N 167-ст);</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Национальный стандарт РФ ГОСТ Р 54350-2015 «Приборы осветительные. Светотехнические требования и методы испытаний» (утв. приказом Федерального агентства по техническому регулированию и метрологии от 6 мая 2015 г. N 348-ст);</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Национальный стандарт РФ ГОСТ Р 55705-2013 «Приборы осветительные со светодиодными источниками света. Общие технические условия» (утв. приказом Федерального агентства по техническому регулированию и метрологии от 8 ноября 2013 г. N 1359-ст);</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Национальный стандарт РФ ГОСТ Р 54350-2015 «Приборы осветительные. Светотехнические требования и методы испытаний» (утв. приказом Федерального агентства по техническому регулированию и метрологии от 6 мая 2015 г. N 348-ст);</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Национальный стандарт РФ ГОСТ Р 52169-2012 «Оборудование и покрытия детских игровых площадок. Безопасность конструкции и методы испытаний. Общие требования» (утв. приказом Федерального агентства по техническому регулированию и метрологии от 23 ноября 2012 г. N 1148- ст);</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Национальный стандарт ГОСТ Р 52167-2012 «Оборудование и покрытия детских игровых площадок. Безопасность конструкции и методы испытаний качелей. Общие требования» (утв. приказом Федерального агентства по техническому регулированию и метрологии от 18 сентября 2012 г. N 333- ст);</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Национальный стандарт РФ ГОСТ Р 52169-2012 «Оборудование и покрытия детских игровых площадок. Безопасность конструкции и методы испытаний. Общие требования» (утв. приказом Федерального агентства по техническому регулированию и метрологии от 23 ноября 2012 г. N 1148- ст);</w:t>
      </w:r>
    </w:p>
    <w:p w:rsidR="00F8545C" w:rsidRPr="00176E4B"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r w:rsidRPr="00176E4B">
        <w:rPr>
          <w:rFonts w:ascii="Arial" w:hAnsi="Arial" w:cs="Arial"/>
          <w:sz w:val="24"/>
          <w:szCs w:val="24"/>
        </w:rPr>
        <w:t>Национальный стандарт РФ ГОСТ Р 52299-2013 «Оборудование и покрытия детских игровых площадок. Безопасность конструкции и методы испытаний качалок. Общие требования» (утв. приказом Федерального агентства по техническому регулированию и метрологии от 24 июня 2013 г. N 180-ст);</w:t>
      </w: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Национальный стандарт РФ ГОСТ Р 52168-2012 «Оборудование и покрытия детских игровых площадок. Безопасность конструкции и методы испытаний горок. Общие требования» (утв. приказом Федерального агентства по техническому регулированию и метрологии от 18 сентября 2012 г. N 334- ст);</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 xml:space="preserve">Национальный стандарт РФ ГОСТ Р 52300-2013 «Оборудование и покрытия детских игровых площадок. Безопасность конструкции и методы испытаний </w:t>
      </w:r>
      <w:r w:rsidRPr="00176E4B">
        <w:rPr>
          <w:rFonts w:ascii="Arial" w:hAnsi="Arial" w:cs="Arial"/>
          <w:sz w:val="24"/>
          <w:szCs w:val="24"/>
        </w:rPr>
        <w:lastRenderedPageBreak/>
        <w:t>каруселей. Общие требования» (утв. приказом Федерального агентства по техническому регулированию и метрологии от 24 июня 2013 г. N 179-ст);</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Национальный стандарт РФ ГОСТ Р 54415-2011 «Оборудование для скейтплощадок. Безопасность конструкции и методы испытаний. Общие требования» (утв. приказом Федерального агентства по техническому регулированию и метрологии от 26 сентября 2011 г. N 335-ст);</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Национальный стандарт РФ ГОСТ Р 52875-2018 «Указатели тактильные наземные для инвалидов по зрению. Технические требования» (утв. и введен в действие приказом Федерального агентства по техническому регулированию и метрологии от 22 ноября 2018 г. N 1029-ст);</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Национальный стандарт РФ ГОСТ Р 51256-2018 «Технические средства организации дорожного движения. Разметка дорожная. Классификация. Технические требования» (утв. и введен в действие приказом Федерального агентства по техническому регулированию и метрологии от 20 февраля 2018 г. N 81-ст) (с изменениями и дополнениями);</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Национальный стандарт РФ ГОСТ Р 52398-2005 «Классификация автомобильных дорог. Основные параметры и требования» (введен в действие приказом Федерального агентства по техническому регулированию и метрологии от 22 ноября 2005 г. N 296-ст);</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Строительные нормы и правила 2.05.02-85* «Автомобильные дороги» (утв. постановлением Госстроя СССР от 17 декабря 1985 г. N 233) (с изменениями и дополнениями);</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Свод правил СП 52.13330.2016 «Естественное и искусственное освещение». Актуализированная редакция СНиП 23-05-95* (утв. приказом Министерства строительства и жилищно-коммунального хозяйства РФ от 7 ноября 2016 г. N 777/пр) (с изменениями и дополнениями);</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Свод правил СП 11-104-97 «Инженерно-геодезические изыскания для строительства. Часть I» (одобрен письмом Госстроя РФ от 14 октября 1997 г. N 9-4/116);</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Свод правил СП 59.13330.2020 «СНиП 35-01-2001 Доступность зданий и сооружений для маломобильных групп населения» (утв. приказом Министерства строительства и жилищно- коммунального хозяйства РФ от 30 декабря 2020 г. N 904/пр);</w:t>
      </w:r>
    </w:p>
    <w:p w:rsidR="00F8545C" w:rsidRPr="00176E4B"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r w:rsidRPr="00176E4B">
        <w:rPr>
          <w:rFonts w:ascii="Arial" w:hAnsi="Arial" w:cs="Arial"/>
          <w:sz w:val="24"/>
          <w:szCs w:val="24"/>
        </w:rPr>
        <w:t>Свод правил СП 42.13330.2016 «Градостроительство. Планировка и застройка городских и сельских поселений». Актуализированная редакция СНиП 2.07.01-89* (утв. приказом Министерства строительства и жилищно-коммунального хозяйства РФ от 30 декабря 2016 г. N 1034/пр) (с изменениями и дополнениями);</w:t>
      </w: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Свод правил СП 28.13330.2017 «Защита строительных конструкций от коррозии». Актуализированная редакция СНиП 2.03.11-85 (утв. приказом Министерства строительства и жилищно-коммунального хозяйства РФ от 27 февраля 2017 г. N 127/пр) (с изменениями и дополнениями);</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 xml:space="preserve">Свод правил по проектированию и строительству СП 35-105-2002 «Реконструкция городской застройки с учетом доступности для инвалидов и других </w:t>
      </w:r>
      <w:r w:rsidRPr="00176E4B">
        <w:rPr>
          <w:rFonts w:ascii="Arial" w:hAnsi="Arial" w:cs="Arial"/>
          <w:sz w:val="24"/>
          <w:szCs w:val="24"/>
        </w:rPr>
        <w:lastRenderedPageBreak/>
        <w:t>маломобильных групп населения» (одобрен постановлением Госстроя РФ от 19 июля 2002 г. N 89);</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Свод правил СП 113.13330.2016 «Стоянки автомобилей». Актуализированная редакция СНиП 21- 02-99* (утв. приказом Министерства строительства и жилищно-коммунального хозяйства РФ от 7 ноября 2016 г. N 776/пр) (с изменениями и дополнениями);</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Свод правил СП 34.13330.2021 «СНиП 2.05.02-85* Автомобильные дороги» (утв. приказом Министерства строительства и жилищно-коммунального хозяйства РФ от 9 февраля 2021 г. N 53/пр);</w:t>
      </w:r>
    </w:p>
    <w:p w:rsidR="00F8545C" w:rsidRPr="00176E4B"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rPr>
          <w:rFonts w:ascii="Arial" w:hAnsi="Arial" w:cs="Arial"/>
          <w:sz w:val="24"/>
          <w:szCs w:val="24"/>
        </w:rPr>
      </w:pPr>
      <w:r w:rsidRPr="00176E4B">
        <w:rPr>
          <w:rFonts w:ascii="Arial" w:hAnsi="Arial" w:cs="Arial"/>
          <w:sz w:val="24"/>
          <w:szCs w:val="24"/>
        </w:rPr>
        <w:t>Свод правил СП 118.13330.2012* «Общественные здания и сооружения». Актуализированная редакция СНиП 31-06-2009 (утв. приказом Министерства регионального развития РФ от 29 декабря 2011 г. N 635/10) (с изменениями и дополнениями). СанПиН 2.1.3684-21;</w:t>
      </w:r>
    </w:p>
    <w:p w:rsidR="00F8545C" w:rsidRPr="00176E4B"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r w:rsidRPr="00176E4B">
        <w:rPr>
          <w:rFonts w:ascii="Arial" w:hAnsi="Arial" w:cs="Arial"/>
          <w:sz w:val="24"/>
          <w:szCs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Default="00F8545C" w:rsidP="00F8545C">
      <w:pPr>
        <w:pStyle w:val="TableParagraph"/>
        <w:ind w:left="-142" w:right="-664"/>
        <w:rPr>
          <w:rFonts w:ascii="Arial" w:hAnsi="Arial" w:cs="Arial"/>
          <w:sz w:val="24"/>
          <w:szCs w:val="24"/>
        </w:rPr>
      </w:pPr>
    </w:p>
    <w:p w:rsidR="00F8545C" w:rsidRPr="00176E4B" w:rsidRDefault="00F8545C" w:rsidP="00F8545C">
      <w:pPr>
        <w:pStyle w:val="TableParagraph"/>
        <w:ind w:left="-142" w:right="-664"/>
        <w:jc w:val="right"/>
        <w:rPr>
          <w:rFonts w:ascii="Arial" w:hAnsi="Arial" w:cs="Arial"/>
          <w:sz w:val="24"/>
          <w:szCs w:val="24"/>
        </w:rPr>
      </w:pPr>
      <w:r w:rsidRPr="00176E4B">
        <w:rPr>
          <w:rFonts w:ascii="Arial" w:hAnsi="Arial" w:cs="Arial"/>
          <w:sz w:val="24"/>
          <w:szCs w:val="24"/>
        </w:rPr>
        <w:t>Приложение к Стандарту организации ОДС</w:t>
      </w:r>
    </w:p>
    <w:p w:rsidR="00F8545C" w:rsidRDefault="00F8545C" w:rsidP="00F8545C">
      <w:pPr>
        <w:pStyle w:val="TableParagraph"/>
        <w:ind w:left="-142" w:right="-664"/>
        <w:rPr>
          <w:rFonts w:ascii="Arial" w:hAnsi="Arial" w:cs="Arial"/>
          <w:sz w:val="24"/>
          <w:szCs w:val="24"/>
        </w:rPr>
      </w:pPr>
    </w:p>
    <w:p w:rsidR="00F8545C" w:rsidRDefault="00F8545C" w:rsidP="00F8545C">
      <w:pPr>
        <w:pStyle w:val="ad"/>
        <w:jc w:val="center"/>
        <w:outlineLvl w:val="0"/>
        <w:rPr>
          <w:rFonts w:ascii="Times New Roman" w:hAnsi="Times New Roman" w:cs="Times New Roman"/>
          <w:b/>
        </w:rPr>
      </w:pPr>
      <w:r>
        <w:rPr>
          <w:rFonts w:ascii="Times New Roman" w:hAnsi="Times New Roman" w:cs="Times New Roman"/>
          <w:b/>
        </w:rPr>
        <w:t>ОПРОСНЫЙ ЛИСТ</w:t>
      </w:r>
    </w:p>
    <w:p w:rsidR="00F8545C" w:rsidRDefault="00F8545C" w:rsidP="00F8545C">
      <w:pPr>
        <w:pStyle w:val="ad"/>
        <w:jc w:val="center"/>
        <w:outlineLvl w:val="0"/>
        <w:rPr>
          <w:rFonts w:ascii="Times New Roman" w:hAnsi="Times New Roman" w:cs="Times New Roman"/>
          <w:b/>
        </w:rPr>
      </w:pPr>
      <w:r>
        <w:rPr>
          <w:rFonts w:ascii="Times New Roman" w:hAnsi="Times New Roman" w:cs="Times New Roman"/>
          <w:b/>
        </w:rPr>
        <w:t>обследования существующего объекта</w:t>
      </w:r>
      <w:r w:rsidRPr="003720FE">
        <w:rPr>
          <w:rFonts w:ascii="Times New Roman" w:hAnsi="Times New Roman" w:cs="Times New Roman"/>
          <w:b/>
        </w:rPr>
        <w:t xml:space="preserve"> дорожного сервиса </w:t>
      </w:r>
    </w:p>
    <w:p w:rsidR="00F8545C" w:rsidRPr="003720FE" w:rsidRDefault="00F8545C" w:rsidP="00F8545C">
      <w:pPr>
        <w:pStyle w:val="ad"/>
        <w:jc w:val="center"/>
        <w:rPr>
          <w:rFonts w:ascii="Times New Roman" w:hAnsi="Times New Roman" w:cs="Times New Roman"/>
          <w:b/>
        </w:rPr>
      </w:pPr>
    </w:p>
    <w:tbl>
      <w:tblPr>
        <w:tblOverlap w:val="never"/>
        <w:tblW w:w="9351" w:type="dxa"/>
        <w:jc w:val="center"/>
        <w:tblLayout w:type="fixed"/>
        <w:tblCellMar>
          <w:left w:w="10" w:type="dxa"/>
          <w:right w:w="10" w:type="dxa"/>
        </w:tblCellMar>
        <w:tblLook w:val="0000" w:firstRow="0" w:lastRow="0" w:firstColumn="0" w:lastColumn="0" w:noHBand="0" w:noVBand="0"/>
      </w:tblPr>
      <w:tblGrid>
        <w:gridCol w:w="4957"/>
        <w:gridCol w:w="1984"/>
        <w:gridCol w:w="2395"/>
        <w:gridCol w:w="15"/>
      </w:tblGrid>
      <w:tr w:rsidR="00F8545C" w:rsidTr="008510A2">
        <w:trPr>
          <w:trHeight w:hRule="exact" w:val="465"/>
          <w:jc w:val="center"/>
        </w:trPr>
        <w:tc>
          <w:tcPr>
            <w:tcW w:w="9351" w:type="dxa"/>
            <w:gridSpan w:val="4"/>
            <w:tcBorders>
              <w:top w:val="single" w:sz="4" w:space="0" w:color="auto"/>
              <w:left w:val="single" w:sz="4" w:space="0" w:color="auto"/>
              <w:right w:val="single" w:sz="4" w:space="0" w:color="auto"/>
            </w:tcBorders>
            <w:shd w:val="clear" w:color="auto" w:fill="FFFFFF"/>
          </w:tcPr>
          <w:p w:rsidR="00F8545C" w:rsidRDefault="00F8545C" w:rsidP="008510A2">
            <w:pPr>
              <w:pStyle w:val="ac"/>
              <w:shd w:val="clear" w:color="auto" w:fill="auto"/>
              <w:jc w:val="center"/>
              <w:rPr>
                <w:b/>
                <w:bCs/>
              </w:rPr>
            </w:pPr>
            <w:r>
              <w:rPr>
                <w:b/>
                <w:bCs/>
              </w:rPr>
              <w:t xml:space="preserve">Общая информация </w:t>
            </w:r>
          </w:p>
          <w:p w:rsidR="00F8545C" w:rsidRDefault="00F8545C" w:rsidP="008510A2">
            <w:pPr>
              <w:pStyle w:val="ac"/>
              <w:shd w:val="clear" w:color="auto" w:fill="auto"/>
              <w:jc w:val="center"/>
              <w:rPr>
                <w:b/>
                <w:bCs/>
              </w:rPr>
            </w:pPr>
          </w:p>
          <w:p w:rsidR="00F8545C" w:rsidRDefault="00F8545C" w:rsidP="008510A2">
            <w:pPr>
              <w:pStyle w:val="ac"/>
              <w:shd w:val="clear" w:color="auto" w:fill="auto"/>
              <w:jc w:val="center"/>
              <w:rPr>
                <w:b/>
                <w:bCs/>
              </w:rPr>
            </w:pPr>
          </w:p>
        </w:tc>
      </w:tr>
      <w:tr w:rsidR="00F8545C" w:rsidTr="008510A2">
        <w:trPr>
          <w:gridAfter w:val="1"/>
          <w:wAfter w:w="15" w:type="dxa"/>
          <w:trHeight w:val="394"/>
          <w:jc w:val="center"/>
        </w:trPr>
        <w:tc>
          <w:tcPr>
            <w:tcW w:w="4957" w:type="dxa"/>
            <w:tcBorders>
              <w:top w:val="single" w:sz="4" w:space="0" w:color="auto"/>
              <w:left w:val="single" w:sz="4" w:space="0" w:color="auto"/>
            </w:tcBorders>
            <w:shd w:val="clear" w:color="auto" w:fill="FFFFFF"/>
          </w:tcPr>
          <w:p w:rsidR="00F8545C" w:rsidRPr="00176E4B" w:rsidRDefault="00F8545C" w:rsidP="008510A2">
            <w:pPr>
              <w:pStyle w:val="ac"/>
              <w:shd w:val="clear" w:color="auto" w:fill="auto"/>
            </w:pPr>
            <w:r w:rsidRPr="00176E4B">
              <w:lastRenderedPageBreak/>
              <w:t>Тип ОДС и его наименование</w:t>
            </w:r>
          </w:p>
        </w:tc>
        <w:tc>
          <w:tcPr>
            <w:tcW w:w="4379" w:type="dxa"/>
            <w:gridSpan w:val="2"/>
            <w:tcBorders>
              <w:top w:val="single" w:sz="4" w:space="0" w:color="auto"/>
              <w:left w:val="single" w:sz="4" w:space="0" w:color="auto"/>
              <w:right w:val="single" w:sz="4" w:space="0" w:color="auto"/>
            </w:tcBorders>
            <w:shd w:val="clear" w:color="auto" w:fill="FFFFFF"/>
          </w:tcPr>
          <w:p w:rsidR="00F8545C" w:rsidRPr="00F0711D" w:rsidRDefault="00F8545C" w:rsidP="008510A2">
            <w:pPr>
              <w:rPr>
                <w:rFonts w:ascii="Times New Roman" w:eastAsia="Times New Roman" w:hAnsi="Times New Roman" w:cs="Times New Roman"/>
              </w:rPr>
            </w:pPr>
          </w:p>
        </w:tc>
      </w:tr>
      <w:tr w:rsidR="00F8545C" w:rsidTr="008510A2">
        <w:trPr>
          <w:gridAfter w:val="1"/>
          <w:wAfter w:w="15" w:type="dxa"/>
          <w:trHeight w:hRule="exact" w:val="423"/>
          <w:jc w:val="center"/>
        </w:trPr>
        <w:tc>
          <w:tcPr>
            <w:tcW w:w="4957" w:type="dxa"/>
            <w:tcBorders>
              <w:top w:val="single" w:sz="4" w:space="0" w:color="auto"/>
              <w:left w:val="single" w:sz="4" w:space="0" w:color="auto"/>
            </w:tcBorders>
            <w:shd w:val="clear" w:color="auto" w:fill="FFFFFF"/>
          </w:tcPr>
          <w:p w:rsidR="00F8545C" w:rsidRDefault="00F8545C" w:rsidP="008510A2">
            <w:pPr>
              <w:pStyle w:val="ac"/>
              <w:shd w:val="clear" w:color="auto" w:fill="auto"/>
            </w:pPr>
            <w:r>
              <w:t>Дата составления документа</w:t>
            </w:r>
          </w:p>
        </w:tc>
        <w:tc>
          <w:tcPr>
            <w:tcW w:w="4379" w:type="dxa"/>
            <w:gridSpan w:val="2"/>
            <w:tcBorders>
              <w:top w:val="single" w:sz="4" w:space="0" w:color="auto"/>
              <w:left w:val="single" w:sz="4" w:space="0" w:color="auto"/>
              <w:right w:val="single" w:sz="4" w:space="0" w:color="auto"/>
            </w:tcBorders>
            <w:shd w:val="clear" w:color="auto" w:fill="FFFFFF"/>
          </w:tcPr>
          <w:p w:rsidR="00F8545C" w:rsidRPr="00F0711D" w:rsidRDefault="00F8545C" w:rsidP="008510A2">
            <w:pPr>
              <w:rPr>
                <w:rFonts w:ascii="Times New Roman" w:eastAsia="Times New Roman" w:hAnsi="Times New Roman" w:cs="Times New Roman"/>
              </w:rPr>
            </w:pPr>
          </w:p>
        </w:tc>
      </w:tr>
      <w:tr w:rsidR="00F8545C" w:rsidTr="008510A2">
        <w:trPr>
          <w:gridAfter w:val="1"/>
          <w:wAfter w:w="15" w:type="dxa"/>
          <w:trHeight w:hRule="exact" w:val="2279"/>
          <w:jc w:val="center"/>
        </w:trPr>
        <w:tc>
          <w:tcPr>
            <w:tcW w:w="4957" w:type="dxa"/>
            <w:tcBorders>
              <w:top w:val="single" w:sz="4" w:space="0" w:color="auto"/>
              <w:left w:val="single" w:sz="4" w:space="0" w:color="auto"/>
            </w:tcBorders>
            <w:shd w:val="clear" w:color="auto" w:fill="FFFFFF"/>
          </w:tcPr>
          <w:p w:rsidR="00F8545C" w:rsidRPr="00176E4B" w:rsidRDefault="00F8545C" w:rsidP="008510A2">
            <w:pPr>
              <w:pStyle w:val="ac"/>
              <w:shd w:val="clear" w:color="auto" w:fill="auto"/>
            </w:pPr>
            <w:r w:rsidRPr="00176E4B">
              <w:t>Местоположение объекта:</w:t>
            </w:r>
          </w:p>
          <w:p w:rsidR="00F8545C" w:rsidRPr="00176E4B" w:rsidRDefault="00F8545C" w:rsidP="008510A2">
            <w:pPr>
              <w:pStyle w:val="ac"/>
              <w:shd w:val="clear" w:color="auto" w:fill="auto"/>
              <w:tabs>
                <w:tab w:val="left" w:pos="134"/>
              </w:tabs>
            </w:pPr>
            <w:r w:rsidRPr="00176E4B">
              <w:t>1. Полоса отвода/придорожная полоса/за пределами полосы отвода и придорожной полосы;</w:t>
            </w:r>
          </w:p>
          <w:p w:rsidR="00F8545C" w:rsidRPr="00176E4B" w:rsidRDefault="00F8545C" w:rsidP="008510A2">
            <w:pPr>
              <w:pStyle w:val="ac"/>
              <w:shd w:val="clear" w:color="auto" w:fill="auto"/>
              <w:tabs>
                <w:tab w:val="left" w:pos="134"/>
              </w:tabs>
            </w:pPr>
            <w:r w:rsidRPr="00176E4B">
              <w:t>2. Наименование автомобильной дороги, км+м;</w:t>
            </w:r>
          </w:p>
          <w:p w:rsidR="00F8545C" w:rsidRPr="00176E4B" w:rsidRDefault="00F8545C" w:rsidP="008510A2">
            <w:pPr>
              <w:pStyle w:val="ac"/>
              <w:shd w:val="clear" w:color="auto" w:fill="auto"/>
              <w:tabs>
                <w:tab w:val="left" w:pos="134"/>
              </w:tabs>
            </w:pPr>
            <w:r w:rsidRPr="00176E4B">
              <w:t>3. Категория автомобильной дороги;</w:t>
            </w:r>
          </w:p>
          <w:p w:rsidR="00F8545C" w:rsidRPr="00176E4B" w:rsidRDefault="00F8545C" w:rsidP="008510A2">
            <w:pPr>
              <w:pStyle w:val="ac"/>
              <w:shd w:val="clear" w:color="auto" w:fill="auto"/>
            </w:pPr>
            <w:r w:rsidRPr="00176E4B">
              <w:t>4. Географические ориентиры местоположения, координаты.</w:t>
            </w:r>
          </w:p>
        </w:tc>
        <w:tc>
          <w:tcPr>
            <w:tcW w:w="4379" w:type="dxa"/>
            <w:gridSpan w:val="2"/>
            <w:tcBorders>
              <w:top w:val="single" w:sz="4" w:space="0" w:color="auto"/>
              <w:left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134"/>
              </w:tabs>
            </w:pPr>
          </w:p>
        </w:tc>
      </w:tr>
      <w:tr w:rsidR="00F8545C" w:rsidTr="008510A2">
        <w:trPr>
          <w:gridAfter w:val="1"/>
          <w:wAfter w:w="15" w:type="dxa"/>
          <w:trHeight w:hRule="exact" w:val="1140"/>
          <w:jc w:val="center"/>
        </w:trPr>
        <w:tc>
          <w:tcPr>
            <w:tcW w:w="4957" w:type="dxa"/>
            <w:tcBorders>
              <w:top w:val="single" w:sz="4" w:space="0" w:color="auto"/>
              <w:left w:val="single" w:sz="4" w:space="0" w:color="auto"/>
            </w:tcBorders>
            <w:shd w:val="clear" w:color="auto" w:fill="FFFFFF"/>
          </w:tcPr>
          <w:p w:rsidR="00F8545C" w:rsidRPr="00176E4B" w:rsidRDefault="00F8545C" w:rsidP="008510A2">
            <w:pPr>
              <w:pStyle w:val="ac"/>
              <w:shd w:val="clear" w:color="auto" w:fill="auto"/>
              <w:rPr>
                <w:color w:val="833C0B" w:themeColor="accent2" w:themeShade="80"/>
              </w:rPr>
            </w:pPr>
            <w:r w:rsidRPr="00176E4B">
              <w:t>Наличие информации о достопримечательнос-тях, памятниках истории, архитектуры, мест притяжения граждан располагающихся в непосредственной близости от  ОДС</w:t>
            </w:r>
          </w:p>
        </w:tc>
        <w:tc>
          <w:tcPr>
            <w:tcW w:w="4379" w:type="dxa"/>
            <w:gridSpan w:val="2"/>
            <w:tcBorders>
              <w:top w:val="single" w:sz="4" w:space="0" w:color="auto"/>
              <w:left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after="100"/>
              <w:rPr>
                <w:color w:val="833C0B" w:themeColor="accent2" w:themeShade="80"/>
              </w:rPr>
            </w:pPr>
          </w:p>
        </w:tc>
      </w:tr>
      <w:tr w:rsidR="00F8545C" w:rsidTr="008510A2">
        <w:trPr>
          <w:gridAfter w:val="1"/>
          <w:wAfter w:w="15" w:type="dxa"/>
          <w:trHeight w:hRule="exact" w:val="2134"/>
          <w:jc w:val="center"/>
        </w:trPr>
        <w:tc>
          <w:tcPr>
            <w:tcW w:w="4957" w:type="dxa"/>
            <w:tcBorders>
              <w:top w:val="single" w:sz="4" w:space="0" w:color="auto"/>
              <w:left w:val="single" w:sz="4" w:space="0" w:color="auto"/>
            </w:tcBorders>
            <w:shd w:val="clear" w:color="auto" w:fill="FFFFFF"/>
          </w:tcPr>
          <w:p w:rsidR="00F8545C" w:rsidRDefault="00F8545C" w:rsidP="008510A2">
            <w:pPr>
              <w:pStyle w:val="ac"/>
              <w:shd w:val="clear" w:color="auto" w:fill="auto"/>
            </w:pPr>
            <w:r>
              <w:t>Градостроительная документация</w:t>
            </w:r>
          </w:p>
        </w:tc>
        <w:tc>
          <w:tcPr>
            <w:tcW w:w="4379" w:type="dxa"/>
            <w:gridSpan w:val="2"/>
            <w:tcBorders>
              <w:top w:val="single" w:sz="4" w:space="0" w:color="auto"/>
              <w:left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88"/>
              </w:tabs>
              <w:spacing w:before="100" w:after="120"/>
            </w:pPr>
            <w:r w:rsidRPr="00E80E17">
              <w:t>󠄁</w:t>
            </w:r>
            <w:r w:rsidRPr="00176E4B">
              <w:t xml:space="preserve"> Генеральный план территории;</w:t>
            </w:r>
          </w:p>
          <w:p w:rsidR="00F8545C" w:rsidRPr="00176E4B" w:rsidRDefault="00F8545C" w:rsidP="008510A2">
            <w:pPr>
              <w:pStyle w:val="ac"/>
              <w:shd w:val="clear" w:color="auto" w:fill="auto"/>
              <w:tabs>
                <w:tab w:val="left" w:pos="288"/>
              </w:tabs>
              <w:spacing w:before="100" w:after="120"/>
            </w:pPr>
            <w:r w:rsidRPr="00E80E17">
              <w:t>󠄁</w:t>
            </w:r>
            <w:r w:rsidRPr="00176E4B">
              <w:t xml:space="preserve"> ПЗЗ (Правила землепользования и застройки);</w:t>
            </w:r>
          </w:p>
          <w:p w:rsidR="00F8545C" w:rsidRPr="00176E4B" w:rsidRDefault="00F8545C" w:rsidP="008510A2">
            <w:pPr>
              <w:pStyle w:val="ac"/>
              <w:shd w:val="clear" w:color="auto" w:fill="auto"/>
              <w:tabs>
                <w:tab w:val="left" w:pos="283"/>
              </w:tabs>
              <w:spacing w:after="120"/>
            </w:pPr>
            <w:r w:rsidRPr="00E80E17">
              <w:t>󠄁</w:t>
            </w:r>
            <w:r w:rsidRPr="00176E4B">
              <w:t xml:space="preserve"> Документация по планировке территории;</w:t>
            </w:r>
          </w:p>
          <w:p w:rsidR="00F8545C" w:rsidRPr="00176E4B" w:rsidRDefault="00F8545C" w:rsidP="008510A2">
            <w:pPr>
              <w:pStyle w:val="ac"/>
              <w:shd w:val="clear" w:color="auto" w:fill="auto"/>
              <w:tabs>
                <w:tab w:val="left" w:pos="283"/>
              </w:tabs>
              <w:spacing w:after="120"/>
            </w:pPr>
            <w:r w:rsidRPr="00E80E17">
              <w:t>󠄁</w:t>
            </w:r>
            <w:r w:rsidRPr="00176E4B">
              <w:t xml:space="preserve"> Градостроительный план земельного участка</w:t>
            </w:r>
          </w:p>
        </w:tc>
      </w:tr>
      <w:tr w:rsidR="00F8545C" w:rsidTr="008510A2">
        <w:trPr>
          <w:gridAfter w:val="1"/>
          <w:wAfter w:w="15" w:type="dxa"/>
          <w:trHeight w:hRule="exact" w:val="433"/>
          <w:jc w:val="center"/>
        </w:trPr>
        <w:tc>
          <w:tcPr>
            <w:tcW w:w="4957" w:type="dxa"/>
            <w:tcBorders>
              <w:top w:val="single" w:sz="4" w:space="0" w:color="auto"/>
              <w:left w:val="single" w:sz="4" w:space="0" w:color="auto"/>
            </w:tcBorders>
            <w:shd w:val="clear" w:color="auto" w:fill="FFFFFF"/>
          </w:tcPr>
          <w:p w:rsidR="00F8545C" w:rsidRPr="00176E4B" w:rsidRDefault="00F8545C" w:rsidP="008510A2">
            <w:pPr>
              <w:pStyle w:val="ac"/>
              <w:shd w:val="clear" w:color="auto" w:fill="auto"/>
            </w:pPr>
            <w:r w:rsidRPr="00176E4B">
              <w:t>Площадь земельного участка и его габариты</w:t>
            </w:r>
          </w:p>
        </w:tc>
        <w:tc>
          <w:tcPr>
            <w:tcW w:w="4379" w:type="dxa"/>
            <w:gridSpan w:val="2"/>
            <w:tcBorders>
              <w:top w:val="single" w:sz="4" w:space="0" w:color="auto"/>
              <w:left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88"/>
              </w:tabs>
              <w:spacing w:before="100" w:after="120"/>
            </w:pPr>
          </w:p>
        </w:tc>
      </w:tr>
      <w:tr w:rsidR="00F8545C" w:rsidTr="008510A2">
        <w:trPr>
          <w:gridAfter w:val="1"/>
          <w:wAfter w:w="15" w:type="dxa"/>
          <w:trHeight w:hRule="exact" w:val="710"/>
          <w:jc w:val="center"/>
        </w:trPr>
        <w:tc>
          <w:tcPr>
            <w:tcW w:w="4957" w:type="dxa"/>
            <w:tcBorders>
              <w:top w:val="single" w:sz="4" w:space="0" w:color="auto"/>
              <w:left w:val="single" w:sz="4" w:space="0" w:color="auto"/>
            </w:tcBorders>
            <w:shd w:val="clear" w:color="auto" w:fill="FFFFFF"/>
          </w:tcPr>
          <w:p w:rsidR="00F8545C" w:rsidRPr="00176E4B" w:rsidRDefault="00F8545C" w:rsidP="008510A2">
            <w:pPr>
              <w:pStyle w:val="ac"/>
              <w:shd w:val="clear" w:color="auto" w:fill="auto"/>
            </w:pPr>
            <w:r w:rsidRPr="00176E4B">
              <w:t>Наличие документов о присоединении объекта дорожного сервиса</w:t>
            </w:r>
          </w:p>
        </w:tc>
        <w:tc>
          <w:tcPr>
            <w:tcW w:w="4379" w:type="dxa"/>
            <w:gridSpan w:val="2"/>
            <w:tcBorders>
              <w:top w:val="single" w:sz="4" w:space="0" w:color="auto"/>
              <w:left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88"/>
              </w:tabs>
              <w:spacing w:before="100" w:after="120"/>
            </w:pPr>
          </w:p>
        </w:tc>
      </w:tr>
      <w:tr w:rsidR="00F8545C" w:rsidTr="008510A2">
        <w:trPr>
          <w:gridAfter w:val="1"/>
          <w:wAfter w:w="15" w:type="dxa"/>
          <w:trHeight w:hRule="exact" w:val="556"/>
          <w:jc w:val="center"/>
        </w:trPr>
        <w:tc>
          <w:tcPr>
            <w:tcW w:w="9336" w:type="dxa"/>
            <w:gridSpan w:val="3"/>
            <w:tcBorders>
              <w:top w:val="single" w:sz="4" w:space="0" w:color="auto"/>
              <w:left w:val="single" w:sz="4" w:space="0" w:color="auto"/>
              <w:right w:val="single" w:sz="4" w:space="0" w:color="auto"/>
            </w:tcBorders>
            <w:shd w:val="clear" w:color="auto" w:fill="FFFFFF"/>
          </w:tcPr>
          <w:p w:rsidR="00F8545C" w:rsidRPr="00176E4B" w:rsidRDefault="00F8545C" w:rsidP="008510A2">
            <w:pPr>
              <w:pStyle w:val="ac"/>
              <w:shd w:val="clear" w:color="auto" w:fill="auto"/>
              <w:jc w:val="center"/>
              <w:rPr>
                <w:b/>
                <w:bCs/>
              </w:rPr>
            </w:pPr>
            <w:r w:rsidRPr="00176E4B">
              <w:rPr>
                <w:b/>
                <w:bCs/>
              </w:rPr>
              <w:t>Информация о соответствии или несоответствии ОДС стандарту</w:t>
            </w:r>
          </w:p>
          <w:p w:rsidR="00F8545C" w:rsidRPr="00F0711D" w:rsidRDefault="00F8545C" w:rsidP="008510A2">
            <w:pPr>
              <w:rPr>
                <w:rFonts w:ascii="Times New Roman" w:eastAsia="Times New Roman" w:hAnsi="Times New Roman" w:cs="Times New Roman"/>
              </w:rPr>
            </w:pPr>
          </w:p>
        </w:tc>
      </w:tr>
      <w:tr w:rsidR="00F8545C" w:rsidTr="008510A2">
        <w:trPr>
          <w:gridAfter w:val="1"/>
          <w:wAfter w:w="15" w:type="dxa"/>
          <w:trHeight w:hRule="exact" w:val="435"/>
          <w:jc w:val="center"/>
        </w:trPr>
        <w:tc>
          <w:tcPr>
            <w:tcW w:w="4957" w:type="dxa"/>
            <w:tcBorders>
              <w:top w:val="single" w:sz="4" w:space="0" w:color="auto"/>
              <w:left w:val="single" w:sz="4" w:space="0" w:color="auto"/>
            </w:tcBorders>
            <w:shd w:val="clear" w:color="auto" w:fill="FFFFFF"/>
          </w:tcPr>
          <w:p w:rsidR="00F8545C" w:rsidRPr="00176E4B" w:rsidRDefault="00F8545C" w:rsidP="008510A2">
            <w:pPr>
              <w:pStyle w:val="ac"/>
              <w:shd w:val="clear" w:color="auto" w:fill="auto"/>
            </w:pPr>
          </w:p>
        </w:tc>
        <w:tc>
          <w:tcPr>
            <w:tcW w:w="1984" w:type="dxa"/>
            <w:tcBorders>
              <w:top w:val="single" w:sz="4" w:space="0" w:color="auto"/>
              <w:left w:val="single" w:sz="4" w:space="0" w:color="auto"/>
              <w:right w:val="single" w:sz="4" w:space="0" w:color="auto"/>
            </w:tcBorders>
            <w:shd w:val="clear" w:color="auto" w:fill="FFFFFF"/>
          </w:tcPr>
          <w:p w:rsidR="00F8545C" w:rsidRPr="00F0711D" w:rsidRDefault="00F8545C" w:rsidP="008510A2">
            <w:pPr>
              <w:rPr>
                <w:rFonts w:ascii="Times New Roman" w:eastAsia="Times New Roman" w:hAnsi="Times New Roman" w:cs="Times New Roman"/>
              </w:rPr>
            </w:pPr>
            <w:r>
              <w:rPr>
                <w:rFonts w:ascii="Times New Roman" w:eastAsia="Times New Roman" w:hAnsi="Times New Roman" w:cs="Times New Roman"/>
              </w:rPr>
              <w:t xml:space="preserve">       Наличие </w:t>
            </w:r>
          </w:p>
        </w:tc>
        <w:tc>
          <w:tcPr>
            <w:tcW w:w="2395" w:type="dxa"/>
            <w:tcBorders>
              <w:top w:val="single" w:sz="4" w:space="0" w:color="auto"/>
              <w:left w:val="single" w:sz="4" w:space="0" w:color="auto"/>
              <w:right w:val="single" w:sz="4" w:space="0" w:color="auto"/>
            </w:tcBorders>
            <w:shd w:val="clear" w:color="auto" w:fill="FFFFFF"/>
          </w:tcPr>
          <w:p w:rsidR="00F8545C" w:rsidRDefault="00F8545C" w:rsidP="008510A2">
            <w:pPr>
              <w:rPr>
                <w:sz w:val="10"/>
                <w:szCs w:val="10"/>
              </w:rPr>
            </w:pPr>
            <w:r>
              <w:rPr>
                <w:rFonts w:ascii="Times New Roman" w:eastAsia="Times New Roman" w:hAnsi="Times New Roman" w:cs="Times New Roman"/>
              </w:rPr>
              <w:t>Соответствие</w:t>
            </w:r>
          </w:p>
        </w:tc>
      </w:tr>
      <w:tr w:rsidR="00F8545C" w:rsidTr="008510A2">
        <w:trPr>
          <w:gridAfter w:val="1"/>
          <w:wAfter w:w="15" w:type="dxa"/>
          <w:trHeight w:hRule="exact" w:val="810"/>
          <w:jc w:val="center"/>
        </w:trPr>
        <w:tc>
          <w:tcPr>
            <w:tcW w:w="4957" w:type="dxa"/>
            <w:tcBorders>
              <w:top w:val="single" w:sz="4" w:space="0" w:color="auto"/>
              <w:left w:val="single" w:sz="4" w:space="0" w:color="auto"/>
            </w:tcBorders>
            <w:shd w:val="clear" w:color="auto" w:fill="FFFFFF"/>
          </w:tcPr>
          <w:p w:rsidR="00F8545C" w:rsidRDefault="00F8545C" w:rsidP="008510A2">
            <w:pPr>
              <w:pStyle w:val="ac"/>
              <w:shd w:val="clear" w:color="auto" w:fill="auto"/>
            </w:pPr>
            <w:r>
              <w:t>Проектная документация</w:t>
            </w:r>
          </w:p>
        </w:tc>
        <w:tc>
          <w:tcPr>
            <w:tcW w:w="1984" w:type="dxa"/>
            <w:tcBorders>
              <w:top w:val="single" w:sz="4" w:space="0" w:color="auto"/>
              <w:left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4"/>
                <w:tab w:val="left" w:pos="3005"/>
              </w:tabs>
              <w:spacing w:before="100"/>
            </w:pPr>
            <w:r w:rsidRPr="000C5062">
              <w:t>󠄁 Нет</w:t>
            </w:r>
          </w:p>
          <w:p w:rsidR="00F8545C" w:rsidRPr="000C5062" w:rsidRDefault="00F8545C" w:rsidP="008510A2">
            <w:pPr>
              <w:pStyle w:val="ac"/>
              <w:shd w:val="clear" w:color="auto" w:fill="auto"/>
              <w:tabs>
                <w:tab w:val="left" w:pos="254"/>
                <w:tab w:val="left" w:pos="3005"/>
              </w:tabs>
              <w:spacing w:before="100"/>
            </w:pPr>
          </w:p>
          <w:p w:rsidR="00F8545C" w:rsidRPr="000C5062" w:rsidRDefault="00F8545C" w:rsidP="008510A2">
            <w:pPr>
              <w:pStyle w:val="ac"/>
              <w:shd w:val="clear" w:color="auto" w:fill="auto"/>
              <w:tabs>
                <w:tab w:val="left" w:pos="254"/>
                <w:tab w:val="left" w:pos="3005"/>
              </w:tabs>
              <w:spacing w:before="100"/>
            </w:pPr>
          </w:p>
          <w:p w:rsidR="00F8545C" w:rsidRPr="000C5062" w:rsidRDefault="00F8545C" w:rsidP="008510A2">
            <w:pPr>
              <w:pStyle w:val="ac"/>
              <w:shd w:val="clear" w:color="auto" w:fill="auto"/>
              <w:tabs>
                <w:tab w:val="left" w:pos="254"/>
                <w:tab w:val="left" w:pos="3005"/>
              </w:tabs>
              <w:spacing w:before="100"/>
            </w:pPr>
          </w:p>
          <w:p w:rsidR="00F8545C" w:rsidRPr="000C5062" w:rsidRDefault="00F8545C" w:rsidP="008510A2">
            <w:pPr>
              <w:pStyle w:val="ac"/>
              <w:shd w:val="clear" w:color="auto" w:fill="auto"/>
              <w:tabs>
                <w:tab w:val="left" w:pos="254"/>
                <w:tab w:val="left" w:pos="3005"/>
              </w:tabs>
              <w:spacing w:before="100"/>
            </w:pPr>
          </w:p>
          <w:p w:rsidR="00F8545C" w:rsidRPr="000C5062" w:rsidRDefault="00F8545C" w:rsidP="008510A2">
            <w:pPr>
              <w:pStyle w:val="ac"/>
              <w:shd w:val="clear" w:color="auto" w:fill="auto"/>
              <w:tabs>
                <w:tab w:val="left" w:pos="254"/>
                <w:tab w:val="left" w:pos="3005"/>
              </w:tabs>
              <w:spacing w:before="100"/>
            </w:pPr>
          </w:p>
          <w:p w:rsidR="00F8545C" w:rsidRPr="000C5062" w:rsidRDefault="00F8545C" w:rsidP="008510A2">
            <w:pPr>
              <w:pStyle w:val="ac"/>
              <w:shd w:val="clear" w:color="auto" w:fill="auto"/>
              <w:tabs>
                <w:tab w:val="left" w:pos="254"/>
                <w:tab w:val="left" w:pos="3005"/>
              </w:tabs>
              <w:spacing w:before="100"/>
            </w:pPr>
          </w:p>
        </w:tc>
        <w:tc>
          <w:tcPr>
            <w:tcW w:w="2395" w:type="dxa"/>
            <w:tcBorders>
              <w:top w:val="single" w:sz="4" w:space="0" w:color="auto"/>
              <w:left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4"/>
                <w:tab w:val="left" w:pos="3005"/>
              </w:tabs>
              <w:spacing w:before="100"/>
            </w:pPr>
            <w:r w:rsidRPr="000C5062">
              <w:t>󠄁</w:t>
            </w:r>
            <w:r w:rsidRPr="00176E4B">
              <w:t xml:space="preserve"> Не соответствует</w:t>
            </w:r>
          </w:p>
        </w:tc>
      </w:tr>
      <w:tr w:rsidR="00F8545C" w:rsidTr="008510A2">
        <w:trPr>
          <w:gridAfter w:val="1"/>
          <w:wAfter w:w="15" w:type="dxa"/>
          <w:trHeight w:hRule="exact" w:val="852"/>
          <w:jc w:val="center"/>
        </w:trPr>
        <w:tc>
          <w:tcPr>
            <w:tcW w:w="4957" w:type="dxa"/>
            <w:tcBorders>
              <w:top w:val="single" w:sz="4" w:space="0" w:color="auto"/>
              <w:left w:val="single" w:sz="4" w:space="0" w:color="auto"/>
            </w:tcBorders>
            <w:shd w:val="clear" w:color="auto" w:fill="FFFFFF"/>
          </w:tcPr>
          <w:p w:rsidR="00F8545C" w:rsidRDefault="00F8545C" w:rsidP="008510A2">
            <w:pPr>
              <w:pStyle w:val="ac"/>
              <w:shd w:val="clear" w:color="auto" w:fill="auto"/>
            </w:pPr>
            <w:r>
              <w:t>ПСП на примыкании</w:t>
            </w:r>
          </w:p>
        </w:tc>
        <w:tc>
          <w:tcPr>
            <w:tcW w:w="1984" w:type="dxa"/>
            <w:tcBorders>
              <w:top w:val="single" w:sz="4" w:space="0" w:color="auto"/>
              <w:left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4"/>
                <w:tab w:val="left" w:pos="3005"/>
              </w:tabs>
              <w:spacing w:before="100"/>
            </w:pPr>
            <w:r w:rsidRPr="000C5062">
              <w:t>󠄁 Нет</w:t>
            </w:r>
          </w:p>
          <w:p w:rsidR="00F8545C" w:rsidRPr="000C5062" w:rsidRDefault="00F8545C" w:rsidP="008510A2">
            <w:pPr>
              <w:pStyle w:val="ac"/>
              <w:shd w:val="clear" w:color="auto" w:fill="auto"/>
              <w:tabs>
                <w:tab w:val="left" w:pos="254"/>
                <w:tab w:val="left" w:pos="3005"/>
              </w:tabs>
              <w:spacing w:before="100"/>
            </w:pPr>
          </w:p>
          <w:p w:rsidR="00F8545C" w:rsidRPr="000C5062" w:rsidRDefault="00F8545C" w:rsidP="008510A2">
            <w:pPr>
              <w:pStyle w:val="ac"/>
              <w:shd w:val="clear" w:color="auto" w:fill="auto"/>
              <w:tabs>
                <w:tab w:val="left" w:pos="254"/>
                <w:tab w:val="left" w:pos="3005"/>
              </w:tabs>
              <w:spacing w:before="100"/>
            </w:pPr>
          </w:p>
          <w:p w:rsidR="00F8545C" w:rsidRPr="000C5062" w:rsidRDefault="00F8545C" w:rsidP="008510A2">
            <w:pPr>
              <w:pStyle w:val="ac"/>
              <w:shd w:val="clear" w:color="auto" w:fill="auto"/>
              <w:tabs>
                <w:tab w:val="left" w:pos="254"/>
                <w:tab w:val="left" w:pos="3005"/>
              </w:tabs>
              <w:spacing w:before="100"/>
            </w:pPr>
          </w:p>
          <w:p w:rsidR="00F8545C" w:rsidRPr="000C5062" w:rsidRDefault="00F8545C" w:rsidP="008510A2">
            <w:pPr>
              <w:pStyle w:val="ac"/>
              <w:shd w:val="clear" w:color="auto" w:fill="auto"/>
              <w:tabs>
                <w:tab w:val="left" w:pos="254"/>
                <w:tab w:val="left" w:pos="3005"/>
              </w:tabs>
              <w:spacing w:before="100"/>
            </w:pPr>
          </w:p>
          <w:p w:rsidR="00F8545C" w:rsidRPr="000C5062" w:rsidRDefault="00F8545C" w:rsidP="008510A2">
            <w:pPr>
              <w:pStyle w:val="ac"/>
              <w:shd w:val="clear" w:color="auto" w:fill="auto"/>
              <w:tabs>
                <w:tab w:val="left" w:pos="254"/>
                <w:tab w:val="left" w:pos="3005"/>
              </w:tabs>
              <w:spacing w:before="100"/>
            </w:pPr>
          </w:p>
          <w:p w:rsidR="00F8545C" w:rsidRPr="000C5062" w:rsidRDefault="00F8545C" w:rsidP="008510A2">
            <w:pPr>
              <w:pStyle w:val="ac"/>
              <w:shd w:val="clear" w:color="auto" w:fill="auto"/>
              <w:tabs>
                <w:tab w:val="left" w:pos="254"/>
                <w:tab w:val="left" w:pos="3005"/>
              </w:tabs>
              <w:spacing w:before="100"/>
            </w:pPr>
          </w:p>
        </w:tc>
        <w:tc>
          <w:tcPr>
            <w:tcW w:w="2395" w:type="dxa"/>
            <w:tcBorders>
              <w:top w:val="single" w:sz="4" w:space="0" w:color="auto"/>
              <w:left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4"/>
                <w:tab w:val="left" w:pos="3005"/>
              </w:tabs>
              <w:spacing w:before="100"/>
            </w:pPr>
            <w:r w:rsidRPr="000C5062">
              <w:t>󠄁</w:t>
            </w:r>
            <w:r w:rsidRPr="00176E4B">
              <w:t xml:space="preserve"> Не соответствует</w:t>
            </w:r>
          </w:p>
        </w:tc>
      </w:tr>
      <w:tr w:rsidR="00F8545C" w:rsidTr="008510A2">
        <w:trPr>
          <w:gridAfter w:val="1"/>
          <w:wAfter w:w="15" w:type="dxa"/>
          <w:trHeight w:hRule="exact" w:val="894"/>
          <w:jc w:val="center"/>
        </w:trPr>
        <w:tc>
          <w:tcPr>
            <w:tcW w:w="4957" w:type="dxa"/>
            <w:tcBorders>
              <w:top w:val="single" w:sz="4" w:space="0" w:color="auto"/>
              <w:left w:val="single" w:sz="4" w:space="0" w:color="auto"/>
            </w:tcBorders>
            <w:shd w:val="clear" w:color="auto" w:fill="FFFFFF"/>
          </w:tcPr>
          <w:p w:rsidR="00F8545C" w:rsidRPr="00176E4B" w:rsidRDefault="00F8545C" w:rsidP="008510A2">
            <w:pPr>
              <w:pStyle w:val="ac"/>
              <w:shd w:val="clear" w:color="auto" w:fill="auto"/>
            </w:pPr>
            <w:r w:rsidRPr="00176E4B">
              <w:t>Линии искусственного электроосвещения на примыкании и ПСП</w:t>
            </w:r>
          </w:p>
        </w:tc>
        <w:tc>
          <w:tcPr>
            <w:tcW w:w="1984" w:type="dxa"/>
            <w:tcBorders>
              <w:top w:val="single" w:sz="4" w:space="0" w:color="auto"/>
              <w:left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4"/>
                <w:tab w:val="left" w:pos="3005"/>
              </w:tabs>
              <w:spacing w:before="100"/>
            </w:pPr>
            <w:r w:rsidRPr="000C5062">
              <w:t>󠄁 Нет</w:t>
            </w:r>
          </w:p>
          <w:p w:rsidR="00F8545C" w:rsidRPr="000C5062" w:rsidRDefault="00F8545C" w:rsidP="008510A2">
            <w:pPr>
              <w:pStyle w:val="ac"/>
              <w:shd w:val="clear" w:color="auto" w:fill="auto"/>
              <w:tabs>
                <w:tab w:val="left" w:pos="254"/>
                <w:tab w:val="left" w:pos="3005"/>
              </w:tabs>
              <w:spacing w:before="100"/>
            </w:pPr>
          </w:p>
        </w:tc>
        <w:tc>
          <w:tcPr>
            <w:tcW w:w="2395" w:type="dxa"/>
            <w:tcBorders>
              <w:top w:val="single" w:sz="4" w:space="0" w:color="auto"/>
              <w:left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4"/>
                <w:tab w:val="left" w:pos="3005"/>
              </w:tabs>
              <w:spacing w:before="100"/>
            </w:pPr>
            <w:r w:rsidRPr="000C5062">
              <w:t>󠄁</w:t>
            </w:r>
            <w:r w:rsidRPr="00176E4B">
              <w:t xml:space="preserve"> Не соответствует</w:t>
            </w:r>
          </w:p>
        </w:tc>
      </w:tr>
      <w:tr w:rsidR="00F8545C" w:rsidTr="008510A2">
        <w:trPr>
          <w:gridAfter w:val="1"/>
          <w:wAfter w:w="15" w:type="dxa"/>
          <w:trHeight w:hRule="exact" w:val="1028"/>
          <w:jc w:val="center"/>
        </w:trPr>
        <w:tc>
          <w:tcPr>
            <w:tcW w:w="4957" w:type="dxa"/>
            <w:tcBorders>
              <w:top w:val="single" w:sz="4" w:space="0" w:color="auto"/>
              <w:left w:val="single" w:sz="4" w:space="0" w:color="auto"/>
            </w:tcBorders>
            <w:shd w:val="clear" w:color="auto" w:fill="FFFFFF"/>
          </w:tcPr>
          <w:p w:rsidR="00F8545C" w:rsidRPr="00176E4B" w:rsidRDefault="00F8545C" w:rsidP="008510A2">
            <w:pPr>
              <w:pStyle w:val="ac"/>
              <w:shd w:val="clear" w:color="auto" w:fill="auto"/>
            </w:pPr>
            <w:r w:rsidRPr="00176E4B">
              <w:t>Твердое покрытие на земельном участке, а также съездах и выездах на трассу</w:t>
            </w:r>
          </w:p>
        </w:tc>
        <w:tc>
          <w:tcPr>
            <w:tcW w:w="1984" w:type="dxa"/>
            <w:tcBorders>
              <w:top w:val="single" w:sz="4" w:space="0" w:color="auto"/>
              <w:left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4"/>
                <w:tab w:val="left" w:pos="3005"/>
              </w:tabs>
              <w:spacing w:before="100"/>
            </w:pPr>
            <w:r w:rsidRPr="000C5062">
              <w:t>󠄁 Нет</w:t>
            </w:r>
          </w:p>
          <w:p w:rsidR="00F8545C" w:rsidRPr="000C5062" w:rsidRDefault="00F8545C" w:rsidP="008510A2">
            <w:pPr>
              <w:pStyle w:val="ac"/>
              <w:shd w:val="clear" w:color="auto" w:fill="auto"/>
              <w:tabs>
                <w:tab w:val="left" w:pos="254"/>
                <w:tab w:val="left" w:pos="3005"/>
              </w:tabs>
              <w:spacing w:before="100"/>
            </w:pPr>
          </w:p>
        </w:tc>
        <w:tc>
          <w:tcPr>
            <w:tcW w:w="2395" w:type="dxa"/>
            <w:tcBorders>
              <w:top w:val="single" w:sz="4" w:space="0" w:color="auto"/>
              <w:left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4"/>
                <w:tab w:val="left" w:pos="3005"/>
              </w:tabs>
              <w:spacing w:before="100"/>
            </w:pPr>
            <w:r w:rsidRPr="000C5062">
              <w:t>󠄁</w:t>
            </w:r>
            <w:r w:rsidRPr="00176E4B">
              <w:t xml:space="preserve"> Не соответствует</w:t>
            </w:r>
          </w:p>
        </w:tc>
      </w:tr>
      <w:tr w:rsidR="00F8545C" w:rsidTr="008510A2">
        <w:trPr>
          <w:gridAfter w:val="1"/>
          <w:wAfter w:w="15" w:type="dxa"/>
          <w:trHeight w:hRule="exact" w:val="865"/>
          <w:jc w:val="center"/>
        </w:trPr>
        <w:tc>
          <w:tcPr>
            <w:tcW w:w="4957" w:type="dxa"/>
            <w:tcBorders>
              <w:top w:val="single" w:sz="4" w:space="0" w:color="auto"/>
              <w:left w:val="single" w:sz="4" w:space="0" w:color="auto"/>
            </w:tcBorders>
            <w:shd w:val="clear" w:color="auto" w:fill="FFFFFF"/>
          </w:tcPr>
          <w:p w:rsidR="00F8545C" w:rsidRPr="00176E4B" w:rsidRDefault="00F8545C" w:rsidP="008510A2">
            <w:pPr>
              <w:pStyle w:val="ac"/>
              <w:shd w:val="clear" w:color="auto" w:fill="auto"/>
            </w:pPr>
            <w:r w:rsidRPr="00176E4B">
              <w:t>Парковки или автостоянки для транспортных средств:</w:t>
            </w:r>
          </w:p>
          <w:p w:rsidR="00F8545C" w:rsidRDefault="00F8545C" w:rsidP="008510A2">
            <w:pPr>
              <w:pStyle w:val="ac"/>
              <w:shd w:val="clear" w:color="auto" w:fill="auto"/>
            </w:pPr>
            <w:r w:rsidRPr="009C3E78">
              <w:t>- для легковых автомобилей</w:t>
            </w:r>
          </w:p>
          <w:p w:rsidR="00F8545C" w:rsidRDefault="00F8545C" w:rsidP="008510A2">
            <w:pPr>
              <w:pStyle w:val="ac"/>
              <w:shd w:val="clear" w:color="auto" w:fill="auto"/>
            </w:pPr>
          </w:p>
        </w:tc>
        <w:tc>
          <w:tcPr>
            <w:tcW w:w="1984" w:type="dxa"/>
            <w:tcBorders>
              <w:top w:val="single" w:sz="4" w:space="0" w:color="auto"/>
              <w:left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4"/>
                <w:tab w:val="left" w:pos="3005"/>
              </w:tabs>
              <w:spacing w:before="100"/>
            </w:pPr>
            <w:r w:rsidRPr="000C5062">
              <w:t>󠄁 Нет</w:t>
            </w:r>
          </w:p>
          <w:p w:rsidR="00F8545C" w:rsidRPr="000C5062" w:rsidRDefault="00F8545C" w:rsidP="008510A2">
            <w:pPr>
              <w:pStyle w:val="ac"/>
              <w:shd w:val="clear" w:color="auto" w:fill="auto"/>
              <w:tabs>
                <w:tab w:val="left" w:pos="283"/>
              </w:tabs>
              <w:spacing w:after="120"/>
            </w:pPr>
          </w:p>
        </w:tc>
        <w:tc>
          <w:tcPr>
            <w:tcW w:w="2395" w:type="dxa"/>
            <w:tcBorders>
              <w:top w:val="single" w:sz="4" w:space="0" w:color="auto"/>
              <w:left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88"/>
              </w:tabs>
              <w:spacing w:before="100" w:after="120"/>
            </w:pPr>
            <w:r w:rsidRPr="000C5062">
              <w:t>󠄁</w:t>
            </w:r>
            <w:r w:rsidRPr="00176E4B">
              <w:t xml:space="preserve"> Не соответствует</w:t>
            </w:r>
          </w:p>
        </w:tc>
      </w:tr>
      <w:tr w:rsidR="00F8545C" w:rsidTr="008510A2">
        <w:trPr>
          <w:gridAfter w:val="1"/>
          <w:wAfter w:w="15" w:type="dxa"/>
          <w:trHeight w:val="972"/>
          <w:jc w:val="center"/>
        </w:trPr>
        <w:tc>
          <w:tcPr>
            <w:tcW w:w="4957" w:type="dxa"/>
            <w:tcBorders>
              <w:top w:val="single" w:sz="4" w:space="0" w:color="auto"/>
              <w:left w:val="single" w:sz="4" w:space="0" w:color="auto"/>
            </w:tcBorders>
            <w:shd w:val="clear" w:color="auto" w:fill="FFFFFF"/>
          </w:tcPr>
          <w:p w:rsidR="00F8545C" w:rsidRPr="009C3E78" w:rsidRDefault="00F8545C" w:rsidP="008510A2">
            <w:pPr>
              <w:pStyle w:val="ac"/>
              <w:shd w:val="clear" w:color="auto" w:fill="auto"/>
            </w:pPr>
            <w:r>
              <w:t xml:space="preserve">- </w:t>
            </w:r>
            <w:r w:rsidRPr="009C3E78">
              <w:t>для грузовых автомобилей</w:t>
            </w:r>
          </w:p>
          <w:p w:rsidR="00F8545C" w:rsidRDefault="00F8545C" w:rsidP="008510A2">
            <w:pPr>
              <w:pStyle w:val="ac"/>
              <w:shd w:val="clear" w:color="auto" w:fill="auto"/>
            </w:pPr>
          </w:p>
        </w:tc>
        <w:tc>
          <w:tcPr>
            <w:tcW w:w="1984" w:type="dxa"/>
            <w:tcBorders>
              <w:top w:val="single" w:sz="4" w:space="0" w:color="auto"/>
              <w:left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4"/>
                <w:tab w:val="left" w:pos="3005"/>
              </w:tabs>
              <w:spacing w:before="100"/>
            </w:pPr>
            <w:r w:rsidRPr="000C5062">
              <w:t>󠄁 Нет</w:t>
            </w:r>
          </w:p>
        </w:tc>
        <w:tc>
          <w:tcPr>
            <w:tcW w:w="2395" w:type="dxa"/>
            <w:tcBorders>
              <w:top w:val="single" w:sz="4" w:space="0" w:color="auto"/>
              <w:left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88"/>
              </w:tabs>
              <w:spacing w:before="100" w:after="120"/>
            </w:pPr>
            <w:r w:rsidRPr="000C5062">
              <w:t>󠄁</w:t>
            </w:r>
            <w:r w:rsidRPr="00176E4B">
              <w:t xml:space="preserve"> Не соответствует</w:t>
            </w:r>
          </w:p>
        </w:tc>
      </w:tr>
      <w:tr w:rsidR="00F8545C" w:rsidTr="008510A2">
        <w:trPr>
          <w:gridAfter w:val="1"/>
          <w:wAfter w:w="15" w:type="dxa"/>
          <w:trHeight w:val="971"/>
          <w:jc w:val="center"/>
        </w:trPr>
        <w:tc>
          <w:tcPr>
            <w:tcW w:w="4957" w:type="dxa"/>
            <w:tcBorders>
              <w:top w:val="single" w:sz="4" w:space="0" w:color="auto"/>
              <w:left w:val="single" w:sz="4" w:space="0" w:color="auto"/>
            </w:tcBorders>
            <w:shd w:val="clear" w:color="auto" w:fill="FFFFFF"/>
          </w:tcPr>
          <w:p w:rsidR="00F8545C" w:rsidRDefault="00F8545C" w:rsidP="008510A2">
            <w:pPr>
              <w:pStyle w:val="ac"/>
              <w:shd w:val="clear" w:color="auto" w:fill="auto"/>
            </w:pPr>
            <w:r w:rsidRPr="009C3E78">
              <w:t>- для автобусов</w:t>
            </w:r>
          </w:p>
          <w:p w:rsidR="00F8545C" w:rsidRDefault="00F8545C" w:rsidP="008510A2">
            <w:pPr>
              <w:pStyle w:val="ac"/>
              <w:shd w:val="clear" w:color="auto" w:fill="auto"/>
            </w:pPr>
          </w:p>
        </w:tc>
        <w:tc>
          <w:tcPr>
            <w:tcW w:w="1984" w:type="dxa"/>
            <w:tcBorders>
              <w:top w:val="single" w:sz="4" w:space="0" w:color="auto"/>
              <w:left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4"/>
                <w:tab w:val="left" w:pos="3005"/>
              </w:tabs>
              <w:spacing w:before="100"/>
            </w:pPr>
            <w:r w:rsidRPr="000C5062">
              <w:t>󠄁 Нет</w:t>
            </w:r>
          </w:p>
        </w:tc>
        <w:tc>
          <w:tcPr>
            <w:tcW w:w="2395" w:type="dxa"/>
            <w:tcBorders>
              <w:top w:val="single" w:sz="4" w:space="0" w:color="auto"/>
              <w:left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88"/>
              </w:tabs>
              <w:spacing w:before="100" w:after="120"/>
            </w:pPr>
            <w:r w:rsidRPr="000C5062">
              <w:t>󠄁</w:t>
            </w:r>
            <w:r w:rsidRPr="00176E4B">
              <w:t xml:space="preserve"> Не соответствует</w:t>
            </w:r>
          </w:p>
        </w:tc>
      </w:tr>
      <w:tr w:rsidR="00F8545C" w:rsidTr="008510A2">
        <w:trPr>
          <w:gridAfter w:val="1"/>
          <w:wAfter w:w="15" w:type="dxa"/>
          <w:trHeight w:hRule="exact" w:val="935"/>
          <w:jc w:val="center"/>
        </w:trPr>
        <w:tc>
          <w:tcPr>
            <w:tcW w:w="4957" w:type="dxa"/>
            <w:tcBorders>
              <w:top w:val="single" w:sz="4" w:space="0" w:color="auto"/>
              <w:left w:val="single" w:sz="4" w:space="0" w:color="auto"/>
            </w:tcBorders>
            <w:shd w:val="clear" w:color="auto" w:fill="FFFFFF"/>
          </w:tcPr>
          <w:p w:rsidR="00F8545C" w:rsidRPr="00176E4B" w:rsidRDefault="00F8545C" w:rsidP="008510A2">
            <w:pPr>
              <w:pStyle w:val="ac"/>
              <w:shd w:val="clear" w:color="auto" w:fill="auto"/>
            </w:pPr>
            <w:r w:rsidRPr="00176E4B">
              <w:lastRenderedPageBreak/>
              <w:t>Разметка на покрытии в соответствии со схемой</w:t>
            </w:r>
          </w:p>
        </w:tc>
        <w:tc>
          <w:tcPr>
            <w:tcW w:w="1984" w:type="dxa"/>
            <w:tcBorders>
              <w:top w:val="single" w:sz="4" w:space="0" w:color="auto"/>
              <w:left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4"/>
                <w:tab w:val="left" w:pos="3005"/>
              </w:tabs>
              <w:spacing w:before="100"/>
            </w:pPr>
            <w:r w:rsidRPr="000C5062">
              <w:t>󠄁 Нет</w:t>
            </w:r>
          </w:p>
        </w:tc>
        <w:tc>
          <w:tcPr>
            <w:tcW w:w="2395" w:type="dxa"/>
            <w:tcBorders>
              <w:top w:val="single" w:sz="4" w:space="0" w:color="auto"/>
              <w:left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4"/>
                <w:tab w:val="left" w:pos="3005"/>
              </w:tabs>
              <w:spacing w:before="100"/>
            </w:pPr>
            <w:r w:rsidRPr="000C5062">
              <w:t>󠄁</w:t>
            </w:r>
            <w:r w:rsidRPr="00176E4B">
              <w:t xml:space="preserve"> Не соответствует</w:t>
            </w:r>
          </w:p>
        </w:tc>
      </w:tr>
      <w:tr w:rsidR="00F8545C" w:rsidTr="008510A2">
        <w:trPr>
          <w:gridAfter w:val="1"/>
          <w:wAfter w:w="15" w:type="dxa"/>
          <w:trHeight w:hRule="exact" w:val="992"/>
          <w:jc w:val="center"/>
        </w:trPr>
        <w:tc>
          <w:tcPr>
            <w:tcW w:w="4957" w:type="dxa"/>
            <w:tcBorders>
              <w:top w:val="single" w:sz="4" w:space="0" w:color="auto"/>
              <w:left w:val="single" w:sz="4" w:space="0" w:color="auto"/>
              <w:bottom w:val="single" w:sz="4" w:space="0" w:color="auto"/>
            </w:tcBorders>
            <w:shd w:val="clear" w:color="auto" w:fill="FFFFFF"/>
          </w:tcPr>
          <w:p w:rsidR="00F8545C" w:rsidRPr="00176E4B" w:rsidRDefault="00F8545C" w:rsidP="008510A2">
            <w:pPr>
              <w:pStyle w:val="ac"/>
              <w:shd w:val="clear" w:color="auto" w:fill="auto"/>
            </w:pPr>
            <w:r w:rsidRPr="00176E4B">
              <w:t>Дорожные знаки в соответствии со схемой</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4"/>
                <w:tab w:val="left" w:pos="3005"/>
              </w:tabs>
              <w:spacing w:before="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4"/>
                <w:tab w:val="left" w:pos="3005"/>
              </w:tabs>
              <w:spacing w:before="100"/>
            </w:pPr>
            <w:r w:rsidRPr="000C5062">
              <w:t>󠄁</w:t>
            </w:r>
            <w:r w:rsidRPr="00176E4B">
              <w:t xml:space="preserve"> Не соответствует</w:t>
            </w:r>
          </w:p>
        </w:tc>
      </w:tr>
      <w:tr w:rsidR="00F8545C" w:rsidTr="008510A2">
        <w:trPr>
          <w:gridAfter w:val="1"/>
          <w:wAfter w:w="15" w:type="dxa"/>
          <w:trHeight w:hRule="exact" w:val="978"/>
          <w:jc w:val="center"/>
        </w:trPr>
        <w:tc>
          <w:tcPr>
            <w:tcW w:w="4957" w:type="dxa"/>
            <w:tcBorders>
              <w:top w:val="single" w:sz="4" w:space="0" w:color="auto"/>
              <w:left w:val="single" w:sz="4" w:space="0" w:color="auto"/>
              <w:bottom w:val="single" w:sz="4" w:space="0" w:color="auto"/>
            </w:tcBorders>
            <w:shd w:val="clear" w:color="auto" w:fill="FFFFFF"/>
          </w:tcPr>
          <w:p w:rsidR="00F8545C" w:rsidRDefault="00F8545C" w:rsidP="008510A2">
            <w:pPr>
              <w:pStyle w:val="ac"/>
              <w:shd w:val="clear" w:color="auto" w:fill="auto"/>
            </w:pPr>
            <w:r>
              <w:t>Тротуары для пешеходов</w:t>
            </w:r>
          </w:p>
          <w:p w:rsidR="00F8545C" w:rsidRDefault="00F8545C" w:rsidP="008510A2">
            <w:pPr>
              <w:pStyle w:val="ac"/>
              <w:shd w:val="clear" w:color="auto" w:fill="auto"/>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4"/>
                <w:tab w:val="left" w:pos="3005"/>
              </w:tabs>
              <w:spacing w:before="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4"/>
                <w:tab w:val="left" w:pos="3005"/>
              </w:tabs>
              <w:spacing w:before="100"/>
            </w:pPr>
            <w:r w:rsidRPr="000C5062">
              <w:t>󠄁</w:t>
            </w:r>
            <w:r w:rsidRPr="00176E4B">
              <w:t xml:space="preserve"> Не соответствует</w:t>
            </w:r>
          </w:p>
        </w:tc>
      </w:tr>
      <w:tr w:rsidR="00F8545C" w:rsidTr="008510A2">
        <w:trPr>
          <w:gridAfter w:val="1"/>
          <w:wAfter w:w="15" w:type="dxa"/>
          <w:trHeight w:hRule="exact" w:val="1005"/>
          <w:jc w:val="center"/>
        </w:trPr>
        <w:tc>
          <w:tcPr>
            <w:tcW w:w="4957" w:type="dxa"/>
            <w:tcBorders>
              <w:top w:val="single" w:sz="4" w:space="0" w:color="auto"/>
              <w:left w:val="single" w:sz="4" w:space="0" w:color="auto"/>
              <w:bottom w:val="single" w:sz="4" w:space="0" w:color="auto"/>
            </w:tcBorders>
            <w:shd w:val="clear" w:color="auto" w:fill="FFFFFF"/>
          </w:tcPr>
          <w:p w:rsidR="00F8545C" w:rsidRPr="00176E4B" w:rsidRDefault="00F8545C" w:rsidP="008510A2">
            <w:pPr>
              <w:pStyle w:val="ac"/>
              <w:shd w:val="clear" w:color="auto" w:fill="auto"/>
            </w:pPr>
            <w:r w:rsidRPr="00176E4B">
              <w:t>Зоны отдыха с установкой скамеек и урн</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4"/>
                <w:tab w:val="left" w:pos="3005"/>
              </w:tabs>
              <w:spacing w:before="100"/>
            </w:pPr>
            <w:r w:rsidRPr="000C5062">
              <w:t>󠄁 󠄁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4"/>
                <w:tab w:val="left" w:pos="3005"/>
              </w:tabs>
              <w:spacing w:before="100"/>
            </w:pPr>
            <w:r w:rsidRPr="000C5062">
              <w:t>󠄁</w:t>
            </w:r>
            <w:r w:rsidRPr="00176E4B">
              <w:t xml:space="preserve"> Не соответствует</w:t>
            </w:r>
          </w:p>
        </w:tc>
      </w:tr>
      <w:tr w:rsidR="00F8545C" w:rsidTr="008510A2">
        <w:trPr>
          <w:gridAfter w:val="1"/>
          <w:wAfter w:w="15" w:type="dxa"/>
          <w:trHeight w:hRule="exact" w:val="991"/>
          <w:jc w:val="center"/>
        </w:trPr>
        <w:tc>
          <w:tcPr>
            <w:tcW w:w="4957" w:type="dxa"/>
            <w:tcBorders>
              <w:top w:val="single" w:sz="4" w:space="0" w:color="auto"/>
              <w:left w:val="single" w:sz="4" w:space="0" w:color="auto"/>
              <w:bottom w:val="single" w:sz="4" w:space="0" w:color="auto"/>
            </w:tcBorders>
            <w:shd w:val="clear" w:color="auto" w:fill="FFFFFF"/>
          </w:tcPr>
          <w:p w:rsidR="00F8545C" w:rsidRPr="00176E4B" w:rsidRDefault="00F8545C" w:rsidP="008510A2">
            <w:pPr>
              <w:pStyle w:val="ac"/>
              <w:shd w:val="clear" w:color="auto" w:fill="auto"/>
            </w:pPr>
            <w:r w:rsidRPr="00176E4B">
              <w:t>Специальное оборудованное место для курения</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hRule="exact" w:val="992"/>
          <w:jc w:val="center"/>
        </w:trPr>
        <w:tc>
          <w:tcPr>
            <w:tcW w:w="4957" w:type="dxa"/>
            <w:tcBorders>
              <w:top w:val="single" w:sz="4" w:space="0" w:color="auto"/>
              <w:left w:val="single" w:sz="4" w:space="0" w:color="auto"/>
              <w:bottom w:val="single" w:sz="4" w:space="0" w:color="auto"/>
            </w:tcBorders>
            <w:shd w:val="clear" w:color="auto" w:fill="FFFFFF"/>
          </w:tcPr>
          <w:p w:rsidR="00F8545C" w:rsidRPr="00176E4B" w:rsidRDefault="00F8545C" w:rsidP="008510A2">
            <w:pPr>
              <w:pStyle w:val="ac"/>
              <w:shd w:val="clear" w:color="auto" w:fill="auto"/>
            </w:pPr>
            <w:r w:rsidRPr="00176E4B">
              <w:t>Благоустроенный общественный туалет с сантехнической кабиной для МГН</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hRule="exact" w:val="992"/>
          <w:jc w:val="center"/>
        </w:trPr>
        <w:tc>
          <w:tcPr>
            <w:tcW w:w="4957" w:type="dxa"/>
            <w:tcBorders>
              <w:top w:val="single" w:sz="4" w:space="0" w:color="auto"/>
              <w:left w:val="single" w:sz="4" w:space="0" w:color="auto"/>
              <w:bottom w:val="single" w:sz="4" w:space="0" w:color="auto"/>
            </w:tcBorders>
            <w:shd w:val="clear" w:color="auto" w:fill="FFFFFF"/>
          </w:tcPr>
          <w:p w:rsidR="00F8545C" w:rsidRPr="00176E4B" w:rsidRDefault="00F8545C" w:rsidP="008510A2">
            <w:pPr>
              <w:pStyle w:val="ac"/>
              <w:shd w:val="clear" w:color="auto" w:fill="auto"/>
            </w:pPr>
            <w:r w:rsidRPr="00176E4B">
              <w:t xml:space="preserve">Доступ в ОДС для инвалидов и МГН </w:t>
            </w:r>
          </w:p>
          <w:p w:rsidR="00F8545C" w:rsidRPr="00176E4B" w:rsidRDefault="00F8545C" w:rsidP="008510A2">
            <w:pPr>
              <w:pStyle w:val="ac"/>
              <w:shd w:val="clear" w:color="auto" w:fill="auto"/>
            </w:pPr>
            <w:r w:rsidRPr="00176E4B">
              <w:t>- входная группа и наличие пандуса;</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hRule="exact" w:val="991"/>
          <w:jc w:val="center"/>
        </w:trPr>
        <w:tc>
          <w:tcPr>
            <w:tcW w:w="4957" w:type="dxa"/>
            <w:tcBorders>
              <w:top w:val="single" w:sz="4" w:space="0" w:color="auto"/>
              <w:left w:val="single" w:sz="4" w:space="0" w:color="auto"/>
              <w:bottom w:val="single" w:sz="4" w:space="0" w:color="auto"/>
            </w:tcBorders>
            <w:shd w:val="clear" w:color="auto" w:fill="FFFFFF"/>
          </w:tcPr>
          <w:p w:rsidR="00F8545C" w:rsidRDefault="00F8545C" w:rsidP="008510A2">
            <w:pPr>
              <w:pStyle w:val="ac"/>
              <w:shd w:val="clear" w:color="auto" w:fill="auto"/>
            </w:pPr>
            <w:r>
              <w:t>- тактильная плитка;</w:t>
            </w:r>
          </w:p>
          <w:p w:rsidR="00F8545C" w:rsidRDefault="00F8545C" w:rsidP="008510A2">
            <w:pPr>
              <w:pStyle w:val="ac"/>
              <w:shd w:val="clear" w:color="auto" w:fill="auto"/>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hRule="exact" w:val="992"/>
          <w:jc w:val="center"/>
        </w:trPr>
        <w:tc>
          <w:tcPr>
            <w:tcW w:w="4957" w:type="dxa"/>
            <w:tcBorders>
              <w:top w:val="single" w:sz="4" w:space="0" w:color="auto"/>
              <w:left w:val="single" w:sz="4" w:space="0" w:color="auto"/>
              <w:bottom w:val="single" w:sz="4" w:space="0" w:color="auto"/>
            </w:tcBorders>
            <w:shd w:val="clear" w:color="auto" w:fill="FFFFFF"/>
          </w:tcPr>
          <w:p w:rsidR="00F8545C" w:rsidRDefault="00F8545C" w:rsidP="008510A2">
            <w:pPr>
              <w:pStyle w:val="ac"/>
              <w:shd w:val="clear" w:color="auto" w:fill="auto"/>
            </w:pPr>
            <w:r>
              <w:t>- парковка для МГН</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hRule="exact" w:val="1006"/>
          <w:jc w:val="center"/>
        </w:trPr>
        <w:tc>
          <w:tcPr>
            <w:tcW w:w="4957" w:type="dxa"/>
            <w:tcBorders>
              <w:top w:val="single" w:sz="4" w:space="0" w:color="auto"/>
              <w:left w:val="single" w:sz="4" w:space="0" w:color="auto"/>
              <w:bottom w:val="single" w:sz="4" w:space="0" w:color="auto"/>
            </w:tcBorders>
            <w:shd w:val="clear" w:color="auto" w:fill="FFFFFF"/>
          </w:tcPr>
          <w:p w:rsidR="00F8545C" w:rsidRPr="00176E4B" w:rsidRDefault="00F8545C" w:rsidP="008510A2">
            <w:pPr>
              <w:pStyle w:val="ac"/>
              <w:shd w:val="clear" w:color="auto" w:fill="auto"/>
            </w:pPr>
            <w:r w:rsidRPr="00176E4B">
              <w:t>Средства связи, позволяющие обеспечить вызов экстренных служб</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hRule="exact" w:val="1006"/>
          <w:jc w:val="center"/>
        </w:trPr>
        <w:tc>
          <w:tcPr>
            <w:tcW w:w="4957" w:type="dxa"/>
            <w:tcBorders>
              <w:top w:val="single" w:sz="4" w:space="0" w:color="auto"/>
              <w:left w:val="single" w:sz="4" w:space="0" w:color="auto"/>
              <w:bottom w:val="single" w:sz="4" w:space="0" w:color="auto"/>
            </w:tcBorders>
            <w:shd w:val="clear" w:color="auto" w:fill="FFFFFF"/>
          </w:tcPr>
          <w:p w:rsidR="00F8545C" w:rsidRPr="00176E4B" w:rsidRDefault="00F8545C" w:rsidP="008510A2">
            <w:pPr>
              <w:pStyle w:val="ac"/>
              <w:shd w:val="clear" w:color="auto" w:fill="auto"/>
            </w:pPr>
            <w:r w:rsidRPr="00176E4B">
              <w:rPr>
                <w:bCs/>
              </w:rPr>
              <w:t xml:space="preserve">Освещение </w:t>
            </w:r>
            <w:r w:rsidRPr="00176E4B">
              <w:t>всей территории объекта ОДС в темное время суток</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hRule="exact" w:val="1441"/>
          <w:jc w:val="center"/>
        </w:trPr>
        <w:tc>
          <w:tcPr>
            <w:tcW w:w="4957" w:type="dxa"/>
            <w:tcBorders>
              <w:top w:val="single" w:sz="4" w:space="0" w:color="auto"/>
              <w:left w:val="single" w:sz="4" w:space="0" w:color="auto"/>
              <w:bottom w:val="single" w:sz="4" w:space="0" w:color="auto"/>
            </w:tcBorders>
            <w:shd w:val="clear" w:color="auto" w:fill="FFFFFF"/>
          </w:tcPr>
          <w:p w:rsidR="00F8545C" w:rsidRPr="00176E4B" w:rsidRDefault="00F8545C" w:rsidP="008510A2">
            <w:pPr>
              <w:pStyle w:val="ac"/>
              <w:shd w:val="clear" w:color="auto" w:fill="auto"/>
            </w:pPr>
            <w:r w:rsidRPr="00176E4B">
              <w:t>Зеленые насаждения на участке:</w:t>
            </w:r>
          </w:p>
          <w:p w:rsidR="00F8545C" w:rsidRPr="00176E4B" w:rsidRDefault="00F8545C" w:rsidP="008510A2">
            <w:pPr>
              <w:pStyle w:val="ac"/>
              <w:shd w:val="clear" w:color="auto" w:fill="auto"/>
            </w:pPr>
            <w:r w:rsidRPr="00176E4B">
              <w:t>- газоны;</w:t>
            </w:r>
          </w:p>
          <w:p w:rsidR="00F8545C" w:rsidRPr="00176E4B" w:rsidRDefault="00F8545C" w:rsidP="008510A2">
            <w:pPr>
              <w:pStyle w:val="ac"/>
              <w:shd w:val="clear" w:color="auto" w:fill="auto"/>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hRule="exact" w:val="865"/>
          <w:jc w:val="center"/>
        </w:trPr>
        <w:tc>
          <w:tcPr>
            <w:tcW w:w="4957" w:type="dxa"/>
            <w:tcBorders>
              <w:top w:val="single" w:sz="4" w:space="0" w:color="auto"/>
              <w:left w:val="single" w:sz="4" w:space="0" w:color="auto"/>
              <w:bottom w:val="single" w:sz="4" w:space="0" w:color="auto"/>
            </w:tcBorders>
            <w:shd w:val="clear" w:color="auto" w:fill="FFFFFF"/>
          </w:tcPr>
          <w:p w:rsidR="00F8545C" w:rsidRDefault="00F8545C" w:rsidP="008510A2">
            <w:pPr>
              <w:pStyle w:val="ac"/>
              <w:shd w:val="clear" w:color="auto" w:fill="auto"/>
            </w:pPr>
            <w:r>
              <w:t>- цветники;</w:t>
            </w:r>
          </w:p>
          <w:p w:rsidR="00F8545C" w:rsidRDefault="00F8545C" w:rsidP="008510A2">
            <w:pPr>
              <w:pStyle w:val="ac"/>
              <w:shd w:val="clear" w:color="auto" w:fill="auto"/>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val="972"/>
          <w:jc w:val="center"/>
        </w:trPr>
        <w:tc>
          <w:tcPr>
            <w:tcW w:w="4957" w:type="dxa"/>
            <w:tcBorders>
              <w:top w:val="single" w:sz="4" w:space="0" w:color="auto"/>
              <w:left w:val="single" w:sz="4" w:space="0" w:color="auto"/>
              <w:bottom w:val="single" w:sz="4" w:space="0" w:color="auto"/>
            </w:tcBorders>
            <w:shd w:val="clear" w:color="auto" w:fill="FFFFFF"/>
          </w:tcPr>
          <w:p w:rsidR="00F8545C" w:rsidRDefault="00F8545C" w:rsidP="008510A2">
            <w:pPr>
              <w:pStyle w:val="ac"/>
              <w:shd w:val="clear" w:color="auto" w:fill="auto"/>
            </w:pPr>
            <w:r>
              <w:t>- деревья;</w:t>
            </w:r>
          </w:p>
          <w:p w:rsidR="00F8545C" w:rsidRDefault="00F8545C" w:rsidP="008510A2">
            <w:pPr>
              <w:pStyle w:val="ac"/>
              <w:shd w:val="clear" w:color="auto" w:fill="auto"/>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w:t>
            </w:r>
            <w:r w:rsidRPr="000C5062">
              <w:t>󠄁</w:t>
            </w:r>
            <w:r w:rsidRPr="00176E4B">
              <w:t>Не соответствует</w:t>
            </w:r>
          </w:p>
        </w:tc>
      </w:tr>
      <w:tr w:rsidR="00F8545C" w:rsidTr="008510A2">
        <w:trPr>
          <w:gridAfter w:val="1"/>
          <w:wAfter w:w="15" w:type="dxa"/>
          <w:trHeight w:val="971"/>
          <w:jc w:val="center"/>
        </w:trPr>
        <w:tc>
          <w:tcPr>
            <w:tcW w:w="4957" w:type="dxa"/>
            <w:tcBorders>
              <w:top w:val="single" w:sz="4" w:space="0" w:color="auto"/>
              <w:left w:val="single" w:sz="4" w:space="0" w:color="auto"/>
              <w:bottom w:val="single" w:sz="4" w:space="0" w:color="auto"/>
            </w:tcBorders>
            <w:shd w:val="clear" w:color="auto" w:fill="FFFFFF"/>
          </w:tcPr>
          <w:p w:rsidR="00F8545C" w:rsidRDefault="00F8545C" w:rsidP="008510A2">
            <w:pPr>
              <w:pStyle w:val="ac"/>
              <w:shd w:val="clear" w:color="auto" w:fill="auto"/>
            </w:pPr>
            <w:r>
              <w:t>- кустарники</w:t>
            </w:r>
          </w:p>
          <w:p w:rsidR="00F8545C" w:rsidRDefault="00F8545C" w:rsidP="008510A2">
            <w:pPr>
              <w:pStyle w:val="ac"/>
              <w:shd w:val="clear" w:color="auto" w:fill="auto"/>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w:t>
            </w: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hRule="exact" w:val="1007"/>
          <w:jc w:val="center"/>
        </w:trPr>
        <w:tc>
          <w:tcPr>
            <w:tcW w:w="4957" w:type="dxa"/>
            <w:tcBorders>
              <w:top w:val="single" w:sz="4" w:space="0" w:color="auto"/>
              <w:left w:val="single" w:sz="4" w:space="0" w:color="auto"/>
              <w:bottom w:val="single" w:sz="4" w:space="0" w:color="auto"/>
            </w:tcBorders>
            <w:shd w:val="clear" w:color="auto" w:fill="FFFFFF"/>
          </w:tcPr>
          <w:p w:rsidR="00F8545C" w:rsidRPr="00176E4B" w:rsidRDefault="00F8545C" w:rsidP="008510A2">
            <w:pPr>
              <w:pStyle w:val="ac"/>
              <w:shd w:val="clear" w:color="auto" w:fill="auto"/>
            </w:pPr>
            <w:r w:rsidRPr="00176E4B">
              <w:lastRenderedPageBreak/>
              <w:t>Организация мест для складирования мусора (мусоросборники)</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hRule="exact" w:val="993"/>
          <w:jc w:val="center"/>
        </w:trPr>
        <w:tc>
          <w:tcPr>
            <w:tcW w:w="4957" w:type="dxa"/>
            <w:tcBorders>
              <w:top w:val="single" w:sz="4" w:space="0" w:color="auto"/>
              <w:left w:val="single" w:sz="4" w:space="0" w:color="auto"/>
              <w:bottom w:val="single" w:sz="4" w:space="0" w:color="auto"/>
            </w:tcBorders>
            <w:shd w:val="clear" w:color="auto" w:fill="FFFFFF"/>
          </w:tcPr>
          <w:p w:rsidR="00F8545C" w:rsidRPr="00176E4B" w:rsidRDefault="00F8545C" w:rsidP="008510A2">
            <w:pPr>
              <w:pStyle w:val="ac"/>
              <w:shd w:val="clear" w:color="auto" w:fill="auto"/>
            </w:pPr>
            <w:r w:rsidRPr="00176E4B">
              <w:t>Инженерные сети на земельном участке:</w:t>
            </w:r>
          </w:p>
          <w:p w:rsidR="00F8545C" w:rsidRDefault="00F8545C" w:rsidP="008510A2">
            <w:pPr>
              <w:pStyle w:val="ac"/>
              <w:shd w:val="clear" w:color="auto" w:fill="auto"/>
            </w:pPr>
            <w:r>
              <w:t>- электроснабжение;</w:t>
            </w:r>
          </w:p>
          <w:p w:rsidR="00F8545C" w:rsidRDefault="00F8545C" w:rsidP="008510A2">
            <w:pPr>
              <w:pStyle w:val="ac"/>
              <w:shd w:val="clear" w:color="auto" w:fill="auto"/>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hRule="exact" w:val="880"/>
          <w:jc w:val="center"/>
        </w:trPr>
        <w:tc>
          <w:tcPr>
            <w:tcW w:w="4957" w:type="dxa"/>
            <w:tcBorders>
              <w:top w:val="single" w:sz="4" w:space="0" w:color="auto"/>
              <w:left w:val="single" w:sz="4" w:space="0" w:color="auto"/>
              <w:bottom w:val="single" w:sz="4" w:space="0" w:color="auto"/>
            </w:tcBorders>
            <w:shd w:val="clear" w:color="auto" w:fill="FFFFFF"/>
          </w:tcPr>
          <w:p w:rsidR="00F8545C" w:rsidRDefault="00F8545C" w:rsidP="008510A2">
            <w:pPr>
              <w:pStyle w:val="ac"/>
              <w:shd w:val="clear" w:color="auto" w:fill="auto"/>
            </w:pPr>
            <w:r>
              <w:t>- водоснабжение;</w:t>
            </w:r>
          </w:p>
          <w:p w:rsidR="00F8545C" w:rsidRDefault="00F8545C" w:rsidP="008510A2">
            <w:pPr>
              <w:pStyle w:val="ac"/>
              <w:shd w:val="clear" w:color="auto" w:fill="auto"/>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hRule="exact" w:val="879"/>
          <w:jc w:val="center"/>
        </w:trPr>
        <w:tc>
          <w:tcPr>
            <w:tcW w:w="4957" w:type="dxa"/>
            <w:tcBorders>
              <w:top w:val="single" w:sz="4" w:space="0" w:color="auto"/>
              <w:left w:val="single" w:sz="4" w:space="0" w:color="auto"/>
              <w:bottom w:val="single" w:sz="4" w:space="0" w:color="auto"/>
            </w:tcBorders>
            <w:shd w:val="clear" w:color="auto" w:fill="FFFFFF"/>
          </w:tcPr>
          <w:p w:rsidR="00F8545C" w:rsidRDefault="00F8545C" w:rsidP="008510A2">
            <w:pPr>
              <w:pStyle w:val="ac"/>
              <w:shd w:val="clear" w:color="auto" w:fill="auto"/>
            </w:pPr>
            <w:r>
              <w:t>- водоотведение;</w:t>
            </w:r>
          </w:p>
          <w:p w:rsidR="00F8545C" w:rsidRDefault="00F8545C" w:rsidP="008510A2">
            <w:pPr>
              <w:pStyle w:val="ac"/>
              <w:shd w:val="clear" w:color="auto" w:fill="auto"/>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hRule="exact" w:val="879"/>
          <w:jc w:val="center"/>
        </w:trPr>
        <w:tc>
          <w:tcPr>
            <w:tcW w:w="4957" w:type="dxa"/>
            <w:tcBorders>
              <w:top w:val="single" w:sz="4" w:space="0" w:color="auto"/>
              <w:left w:val="single" w:sz="4" w:space="0" w:color="auto"/>
              <w:bottom w:val="single" w:sz="4" w:space="0" w:color="auto"/>
            </w:tcBorders>
            <w:shd w:val="clear" w:color="auto" w:fill="FFFFFF"/>
          </w:tcPr>
          <w:p w:rsidR="00F8545C" w:rsidRDefault="00F8545C" w:rsidP="008510A2">
            <w:pPr>
              <w:pStyle w:val="ac"/>
              <w:shd w:val="clear" w:color="auto" w:fill="auto"/>
            </w:pPr>
            <w:r>
              <w:t>- теплоснабжение;</w:t>
            </w:r>
          </w:p>
          <w:p w:rsidR="00F8545C" w:rsidRDefault="00F8545C" w:rsidP="008510A2">
            <w:pPr>
              <w:pStyle w:val="ac"/>
              <w:shd w:val="clear" w:color="auto" w:fill="auto"/>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hRule="exact" w:val="894"/>
          <w:jc w:val="center"/>
        </w:trPr>
        <w:tc>
          <w:tcPr>
            <w:tcW w:w="4957" w:type="dxa"/>
            <w:tcBorders>
              <w:top w:val="single" w:sz="4" w:space="0" w:color="auto"/>
              <w:left w:val="single" w:sz="4" w:space="0" w:color="auto"/>
              <w:bottom w:val="single" w:sz="4" w:space="0" w:color="auto"/>
            </w:tcBorders>
            <w:shd w:val="clear" w:color="auto" w:fill="FFFFFF"/>
          </w:tcPr>
          <w:p w:rsidR="00F8545C" w:rsidRDefault="00F8545C" w:rsidP="008510A2">
            <w:pPr>
              <w:pStyle w:val="ac"/>
              <w:shd w:val="clear" w:color="auto" w:fill="auto"/>
            </w:pPr>
            <w:r>
              <w:t>- газоснабжение</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hRule="exact" w:val="882"/>
          <w:jc w:val="center"/>
        </w:trPr>
        <w:tc>
          <w:tcPr>
            <w:tcW w:w="4957" w:type="dxa"/>
            <w:tcBorders>
              <w:top w:val="single" w:sz="4" w:space="0" w:color="auto"/>
              <w:left w:val="single" w:sz="4" w:space="0" w:color="auto"/>
              <w:bottom w:val="single" w:sz="4" w:space="0" w:color="auto"/>
            </w:tcBorders>
            <w:shd w:val="clear" w:color="auto" w:fill="FFFFFF"/>
          </w:tcPr>
          <w:p w:rsidR="00F8545C" w:rsidRDefault="00F8545C" w:rsidP="008510A2">
            <w:pPr>
              <w:pStyle w:val="ac"/>
              <w:shd w:val="clear" w:color="auto" w:fill="auto"/>
            </w:pPr>
            <w:r>
              <w:t>Водоотведение с территории ОДС</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hRule="exact" w:val="896"/>
          <w:jc w:val="center"/>
        </w:trPr>
        <w:tc>
          <w:tcPr>
            <w:tcW w:w="4957" w:type="dxa"/>
            <w:tcBorders>
              <w:top w:val="single" w:sz="4" w:space="0" w:color="auto"/>
              <w:left w:val="single" w:sz="4" w:space="0" w:color="auto"/>
              <w:bottom w:val="single" w:sz="4" w:space="0" w:color="auto"/>
            </w:tcBorders>
            <w:shd w:val="clear" w:color="auto" w:fill="FFFFFF"/>
          </w:tcPr>
          <w:p w:rsidR="00F8545C" w:rsidRPr="00176E4B" w:rsidRDefault="00F8545C" w:rsidP="008510A2">
            <w:pPr>
              <w:pStyle w:val="ac"/>
              <w:shd w:val="clear" w:color="auto" w:fill="auto"/>
            </w:pPr>
            <w:r w:rsidRPr="00176E4B">
              <w:t>Соответствие фасада и кровли здания или сооружения ОДС цветовому решению стандарта</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hRule="exact" w:val="882"/>
          <w:jc w:val="center"/>
        </w:trPr>
        <w:tc>
          <w:tcPr>
            <w:tcW w:w="4957" w:type="dxa"/>
            <w:tcBorders>
              <w:top w:val="single" w:sz="4" w:space="0" w:color="auto"/>
              <w:left w:val="single" w:sz="4" w:space="0" w:color="auto"/>
              <w:bottom w:val="single" w:sz="4" w:space="0" w:color="auto"/>
            </w:tcBorders>
            <w:shd w:val="clear" w:color="auto" w:fill="FFFFFF"/>
          </w:tcPr>
          <w:p w:rsidR="00F8545C" w:rsidRPr="00176E4B" w:rsidRDefault="00F8545C" w:rsidP="008510A2">
            <w:pPr>
              <w:pStyle w:val="ac"/>
              <w:shd w:val="clear" w:color="auto" w:fill="auto"/>
            </w:pPr>
            <w:r w:rsidRPr="00176E4B">
              <w:t>Соответствие материалов фасада и кровли здания ОДС решению стандарта</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hRule="exact" w:val="1137"/>
          <w:jc w:val="center"/>
        </w:trPr>
        <w:tc>
          <w:tcPr>
            <w:tcW w:w="4957" w:type="dxa"/>
            <w:tcBorders>
              <w:top w:val="single" w:sz="4" w:space="0" w:color="auto"/>
              <w:left w:val="single" w:sz="4" w:space="0" w:color="auto"/>
              <w:bottom w:val="single" w:sz="4" w:space="0" w:color="auto"/>
            </w:tcBorders>
            <w:shd w:val="clear" w:color="auto" w:fill="FFFFFF"/>
          </w:tcPr>
          <w:p w:rsidR="00F8545C" w:rsidRPr="00176E4B" w:rsidRDefault="00F8545C" w:rsidP="008510A2">
            <w:pPr>
              <w:pStyle w:val="ac"/>
              <w:shd w:val="clear" w:color="auto" w:fill="auto"/>
            </w:pPr>
            <w:r w:rsidRPr="00176E4B">
              <w:t>Соответствие сооружений (беседка, общественный туалет, павильон для курения, торговый ряд, киоск и т.д.) расположенных на ОДС цветовому решению стандарта</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val="723"/>
          <w:jc w:val="center"/>
        </w:trPr>
        <w:tc>
          <w:tcPr>
            <w:tcW w:w="4957" w:type="dxa"/>
            <w:tcBorders>
              <w:top w:val="single" w:sz="4" w:space="0" w:color="auto"/>
              <w:left w:val="single" w:sz="4" w:space="0" w:color="auto"/>
              <w:bottom w:val="single" w:sz="4" w:space="0" w:color="auto"/>
            </w:tcBorders>
            <w:shd w:val="clear" w:color="auto" w:fill="FFFFFF"/>
          </w:tcPr>
          <w:p w:rsidR="00F8545C" w:rsidRPr="00176E4B" w:rsidRDefault="00F8545C" w:rsidP="008510A2">
            <w:pPr>
              <w:pStyle w:val="ac"/>
              <w:shd w:val="clear" w:color="auto" w:fill="auto"/>
            </w:pPr>
            <w:r w:rsidRPr="00176E4B">
              <w:t>Отмостка у здания или сооружения</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hRule="exact" w:val="865"/>
          <w:jc w:val="center"/>
        </w:trPr>
        <w:tc>
          <w:tcPr>
            <w:tcW w:w="4957" w:type="dxa"/>
            <w:tcBorders>
              <w:top w:val="single" w:sz="4" w:space="0" w:color="auto"/>
              <w:left w:val="single" w:sz="4" w:space="0" w:color="auto"/>
              <w:bottom w:val="single" w:sz="4" w:space="0" w:color="auto"/>
            </w:tcBorders>
            <w:shd w:val="clear" w:color="auto" w:fill="FFFFFF"/>
          </w:tcPr>
          <w:p w:rsidR="00F8545C" w:rsidRPr="00176E4B" w:rsidRDefault="00F8545C" w:rsidP="008510A2">
            <w:pPr>
              <w:pStyle w:val="ac"/>
              <w:shd w:val="clear" w:color="auto" w:fill="auto"/>
            </w:pPr>
            <w:r w:rsidRPr="00176E4B">
              <w:t>Рекламно-информационное оформление согласно стандарта</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hRule="exact" w:val="549"/>
          <w:jc w:val="center"/>
        </w:trPr>
        <w:tc>
          <w:tcPr>
            <w:tcW w:w="9336" w:type="dxa"/>
            <w:gridSpan w:val="3"/>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jc w:val="center"/>
              <w:rPr>
                <w:b/>
                <w:bCs/>
              </w:rPr>
            </w:pPr>
            <w:r w:rsidRPr="00176E4B">
              <w:rPr>
                <w:b/>
                <w:bCs/>
              </w:rPr>
              <w:t>Дополнительная информация заполняется только для СТО</w:t>
            </w:r>
          </w:p>
        </w:tc>
      </w:tr>
      <w:tr w:rsidR="00F8545C" w:rsidTr="008510A2">
        <w:trPr>
          <w:gridAfter w:val="1"/>
          <w:wAfter w:w="15" w:type="dxa"/>
          <w:trHeight w:hRule="exact" w:val="1708"/>
          <w:jc w:val="center"/>
        </w:trPr>
        <w:tc>
          <w:tcPr>
            <w:tcW w:w="4957" w:type="dxa"/>
            <w:tcBorders>
              <w:top w:val="single" w:sz="4" w:space="0" w:color="auto"/>
              <w:left w:val="single" w:sz="4" w:space="0" w:color="auto"/>
              <w:bottom w:val="single" w:sz="4" w:space="0" w:color="auto"/>
            </w:tcBorders>
            <w:shd w:val="clear" w:color="auto" w:fill="FFFFFF"/>
          </w:tcPr>
          <w:p w:rsidR="00F8545C" w:rsidRPr="00176E4B" w:rsidRDefault="00F8545C" w:rsidP="008510A2">
            <w:pPr>
              <w:pStyle w:val="ac"/>
              <w:shd w:val="clear" w:color="auto" w:fill="auto"/>
            </w:pPr>
            <w:r w:rsidRPr="00176E4B">
              <w:t>Наличие постов по общему диагностированию, техническому обслуживанию и ремонту транспортных средств различных типов для легковых и грузовых автомобилей с устройством:</w:t>
            </w:r>
          </w:p>
          <w:p w:rsidR="00F8545C" w:rsidRPr="00886943" w:rsidRDefault="00F8545C" w:rsidP="008510A2">
            <w:pPr>
              <w:pStyle w:val="ac"/>
              <w:shd w:val="clear" w:color="auto" w:fill="auto"/>
            </w:pPr>
            <w:r>
              <w:t>Смотровой ямы</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val="875"/>
          <w:jc w:val="center"/>
        </w:trPr>
        <w:tc>
          <w:tcPr>
            <w:tcW w:w="4957" w:type="dxa"/>
            <w:tcBorders>
              <w:top w:val="single" w:sz="4" w:space="0" w:color="auto"/>
              <w:left w:val="single" w:sz="4" w:space="0" w:color="auto"/>
              <w:bottom w:val="single" w:sz="4" w:space="0" w:color="auto"/>
            </w:tcBorders>
            <w:shd w:val="clear" w:color="auto" w:fill="FFFFFF"/>
          </w:tcPr>
          <w:p w:rsidR="00F8545C" w:rsidRDefault="00F8545C" w:rsidP="008510A2">
            <w:pPr>
              <w:pStyle w:val="ac"/>
              <w:shd w:val="clear" w:color="auto" w:fill="auto"/>
            </w:pPr>
            <w:r>
              <w:t>Эстакады</w:t>
            </w:r>
          </w:p>
          <w:p w:rsidR="00F8545C" w:rsidRDefault="00F8545C" w:rsidP="008510A2">
            <w:pPr>
              <w:pStyle w:val="ac"/>
              <w:shd w:val="clear" w:color="auto" w:fill="auto"/>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hRule="exact" w:val="852"/>
          <w:jc w:val="center"/>
        </w:trPr>
        <w:tc>
          <w:tcPr>
            <w:tcW w:w="4957" w:type="dxa"/>
            <w:tcBorders>
              <w:top w:val="single" w:sz="4" w:space="0" w:color="auto"/>
              <w:left w:val="single" w:sz="4" w:space="0" w:color="auto"/>
              <w:bottom w:val="single" w:sz="4" w:space="0" w:color="auto"/>
            </w:tcBorders>
            <w:shd w:val="clear" w:color="auto" w:fill="FFFFFF"/>
          </w:tcPr>
          <w:p w:rsidR="00F8545C" w:rsidRPr="00886943" w:rsidRDefault="00F8545C" w:rsidP="008510A2">
            <w:pPr>
              <w:pStyle w:val="ac"/>
              <w:shd w:val="clear" w:color="auto" w:fill="auto"/>
            </w:pPr>
            <w:r>
              <w:t>Шиномонтажные и вулканизационные работы</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hRule="exact" w:val="924"/>
          <w:jc w:val="center"/>
        </w:trPr>
        <w:tc>
          <w:tcPr>
            <w:tcW w:w="4957" w:type="dxa"/>
            <w:tcBorders>
              <w:top w:val="single" w:sz="4" w:space="0" w:color="auto"/>
              <w:left w:val="single" w:sz="4" w:space="0" w:color="auto"/>
              <w:bottom w:val="single" w:sz="4" w:space="0" w:color="auto"/>
            </w:tcBorders>
            <w:shd w:val="clear" w:color="auto" w:fill="FFFFFF"/>
          </w:tcPr>
          <w:p w:rsidR="00F8545C" w:rsidRPr="00176E4B" w:rsidRDefault="00F8545C" w:rsidP="008510A2">
            <w:pPr>
              <w:pStyle w:val="ac"/>
              <w:shd w:val="clear" w:color="auto" w:fill="auto"/>
            </w:pPr>
            <w:r w:rsidRPr="00176E4B">
              <w:lastRenderedPageBreak/>
              <w:t>Мойка для легковых и грузовых автомобилей</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hRule="exact" w:val="654"/>
          <w:jc w:val="center"/>
        </w:trPr>
        <w:tc>
          <w:tcPr>
            <w:tcW w:w="9336" w:type="dxa"/>
            <w:gridSpan w:val="3"/>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jc w:val="center"/>
            </w:pPr>
            <w:r w:rsidRPr="00176E4B">
              <w:rPr>
                <w:b/>
                <w:bCs/>
              </w:rPr>
              <w:t>Дополнительная информация заполняется только для Шиномонтажной мастерской</w:t>
            </w:r>
          </w:p>
        </w:tc>
      </w:tr>
      <w:tr w:rsidR="00F8545C" w:rsidTr="008510A2">
        <w:trPr>
          <w:gridAfter w:val="1"/>
          <w:wAfter w:w="15" w:type="dxa"/>
          <w:trHeight w:hRule="exact" w:val="834"/>
          <w:jc w:val="center"/>
        </w:trPr>
        <w:tc>
          <w:tcPr>
            <w:tcW w:w="4957" w:type="dxa"/>
            <w:tcBorders>
              <w:top w:val="single" w:sz="4" w:space="0" w:color="auto"/>
              <w:left w:val="single" w:sz="4" w:space="0" w:color="auto"/>
              <w:bottom w:val="single" w:sz="4" w:space="0" w:color="auto"/>
            </w:tcBorders>
            <w:shd w:val="clear" w:color="auto" w:fill="FFFFFF"/>
          </w:tcPr>
          <w:p w:rsidR="00F8545C" w:rsidRDefault="00F8545C" w:rsidP="008510A2">
            <w:pPr>
              <w:pStyle w:val="ac"/>
              <w:shd w:val="clear" w:color="auto" w:fill="auto"/>
            </w:pPr>
            <w:r>
              <w:t>Открытая стоянка транспортных средств</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hRule="exact" w:val="962"/>
          <w:jc w:val="center"/>
        </w:trPr>
        <w:tc>
          <w:tcPr>
            <w:tcW w:w="4957" w:type="dxa"/>
            <w:tcBorders>
              <w:top w:val="single" w:sz="4" w:space="0" w:color="auto"/>
              <w:left w:val="single" w:sz="4" w:space="0" w:color="auto"/>
              <w:bottom w:val="single" w:sz="4" w:space="0" w:color="auto"/>
            </w:tcBorders>
            <w:shd w:val="clear" w:color="auto" w:fill="FFFFFF"/>
          </w:tcPr>
          <w:p w:rsidR="00F8545C" w:rsidRPr="00176E4B" w:rsidRDefault="00F8545C" w:rsidP="008510A2">
            <w:pPr>
              <w:pStyle w:val="ac"/>
              <w:shd w:val="clear" w:color="auto" w:fill="auto"/>
            </w:pPr>
            <w:r w:rsidRPr="00176E4B">
              <w:t>Зона ремонта и обслуживания транспортных средств</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hRule="exact" w:val="947"/>
          <w:jc w:val="center"/>
        </w:trPr>
        <w:tc>
          <w:tcPr>
            <w:tcW w:w="4957" w:type="dxa"/>
            <w:tcBorders>
              <w:top w:val="single" w:sz="4" w:space="0" w:color="auto"/>
              <w:left w:val="single" w:sz="4" w:space="0" w:color="auto"/>
              <w:bottom w:val="single" w:sz="4" w:space="0" w:color="auto"/>
            </w:tcBorders>
            <w:shd w:val="clear" w:color="auto" w:fill="FFFFFF"/>
          </w:tcPr>
          <w:p w:rsidR="00F8545C" w:rsidRDefault="00F8545C" w:rsidP="008510A2">
            <w:pPr>
              <w:pStyle w:val="ac"/>
              <w:shd w:val="clear" w:color="auto" w:fill="auto"/>
            </w:pPr>
            <w:r>
              <w:t>Зона кратковременного отдыха</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hRule="exact" w:val="544"/>
          <w:jc w:val="center"/>
        </w:trPr>
        <w:tc>
          <w:tcPr>
            <w:tcW w:w="9336" w:type="dxa"/>
            <w:gridSpan w:val="3"/>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jc w:val="center"/>
              <w:rPr>
                <w:b/>
                <w:bCs/>
              </w:rPr>
            </w:pPr>
            <w:r w:rsidRPr="00176E4B">
              <w:rPr>
                <w:b/>
                <w:bCs/>
              </w:rPr>
              <w:t>Дополнительная информация заполняется только для Мотелей и Кемпингов</w:t>
            </w:r>
          </w:p>
          <w:p w:rsidR="00F8545C" w:rsidRPr="00176E4B" w:rsidRDefault="00F8545C" w:rsidP="008510A2">
            <w:pPr>
              <w:pStyle w:val="ac"/>
              <w:shd w:val="clear" w:color="auto" w:fill="auto"/>
              <w:tabs>
                <w:tab w:val="left" w:pos="254"/>
                <w:tab w:val="left" w:pos="3005"/>
              </w:tabs>
              <w:spacing w:before="100"/>
            </w:pPr>
          </w:p>
        </w:tc>
      </w:tr>
      <w:tr w:rsidR="00F8545C" w:rsidTr="008510A2">
        <w:trPr>
          <w:gridAfter w:val="1"/>
          <w:wAfter w:w="15" w:type="dxa"/>
          <w:trHeight w:hRule="exact" w:val="978"/>
          <w:jc w:val="center"/>
        </w:trPr>
        <w:tc>
          <w:tcPr>
            <w:tcW w:w="4957" w:type="dxa"/>
            <w:tcBorders>
              <w:top w:val="single" w:sz="4" w:space="0" w:color="auto"/>
              <w:left w:val="single" w:sz="4" w:space="0" w:color="auto"/>
              <w:bottom w:val="single" w:sz="4" w:space="0" w:color="auto"/>
            </w:tcBorders>
            <w:shd w:val="clear" w:color="auto" w:fill="FFFFFF"/>
          </w:tcPr>
          <w:p w:rsidR="00F8545C" w:rsidRPr="00176E4B" w:rsidRDefault="00F8545C" w:rsidP="008510A2">
            <w:pPr>
              <w:pStyle w:val="ac"/>
              <w:shd w:val="clear" w:color="auto" w:fill="auto"/>
            </w:pPr>
            <w:r w:rsidRPr="00176E4B">
              <w:t>Пункт питания- для мотеля.</w:t>
            </w:r>
          </w:p>
          <w:p w:rsidR="00F8545C" w:rsidRPr="00176E4B" w:rsidRDefault="00F8545C" w:rsidP="008510A2">
            <w:pPr>
              <w:pStyle w:val="ac"/>
              <w:shd w:val="clear" w:color="auto" w:fill="auto"/>
            </w:pPr>
            <w:r w:rsidRPr="00176E4B">
              <w:t>Наличие мест приготовления и приема пищи- для кемпинга.</w:t>
            </w:r>
          </w:p>
          <w:p w:rsidR="00F8545C" w:rsidRPr="00176E4B" w:rsidRDefault="00F8545C" w:rsidP="008510A2">
            <w:pPr>
              <w:pStyle w:val="ac"/>
              <w:shd w:val="clear" w:color="auto" w:fill="auto"/>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w:t>
            </w: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hRule="exact" w:val="870"/>
          <w:jc w:val="center"/>
        </w:trPr>
        <w:tc>
          <w:tcPr>
            <w:tcW w:w="4957" w:type="dxa"/>
            <w:tcBorders>
              <w:top w:val="single" w:sz="4" w:space="0" w:color="auto"/>
              <w:left w:val="single" w:sz="4" w:space="0" w:color="auto"/>
              <w:bottom w:val="single" w:sz="4" w:space="0" w:color="auto"/>
            </w:tcBorders>
            <w:shd w:val="clear" w:color="auto" w:fill="FFFFFF"/>
          </w:tcPr>
          <w:p w:rsidR="00F8545C" w:rsidRDefault="00F8545C" w:rsidP="008510A2">
            <w:pPr>
              <w:pStyle w:val="ac"/>
              <w:shd w:val="clear" w:color="auto" w:fill="auto"/>
            </w:pPr>
            <w:r>
              <w:t>Душевые кабины</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hRule="exact" w:val="853"/>
          <w:jc w:val="center"/>
        </w:trPr>
        <w:tc>
          <w:tcPr>
            <w:tcW w:w="4957" w:type="dxa"/>
            <w:tcBorders>
              <w:top w:val="single" w:sz="4" w:space="0" w:color="auto"/>
              <w:left w:val="single" w:sz="4" w:space="0" w:color="auto"/>
              <w:bottom w:val="single" w:sz="4" w:space="0" w:color="auto"/>
            </w:tcBorders>
            <w:shd w:val="clear" w:color="auto" w:fill="FFFFFF"/>
          </w:tcPr>
          <w:p w:rsidR="00F8545C" w:rsidRPr="00176E4B" w:rsidRDefault="00F8545C" w:rsidP="008510A2">
            <w:pPr>
              <w:pStyle w:val="ac"/>
              <w:shd w:val="clear" w:color="auto" w:fill="auto"/>
            </w:pPr>
            <w:r w:rsidRPr="00176E4B">
              <w:t>Банкоматы и автоматы по оплате услуг связи</w:t>
            </w:r>
          </w:p>
          <w:p w:rsidR="00F8545C" w:rsidRPr="00176E4B" w:rsidRDefault="00F8545C" w:rsidP="008510A2">
            <w:pPr>
              <w:pStyle w:val="ac"/>
              <w:shd w:val="clear" w:color="auto" w:fill="auto"/>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hRule="exact" w:val="933"/>
          <w:jc w:val="center"/>
        </w:trPr>
        <w:tc>
          <w:tcPr>
            <w:tcW w:w="4957" w:type="dxa"/>
            <w:tcBorders>
              <w:top w:val="single" w:sz="4" w:space="0" w:color="auto"/>
              <w:left w:val="single" w:sz="4" w:space="0" w:color="auto"/>
              <w:bottom w:val="single" w:sz="4" w:space="0" w:color="auto"/>
            </w:tcBorders>
            <w:shd w:val="clear" w:color="auto" w:fill="FFFFFF"/>
          </w:tcPr>
          <w:p w:rsidR="00F8545C" w:rsidRPr="00176E4B" w:rsidRDefault="00F8545C" w:rsidP="008510A2">
            <w:pPr>
              <w:pStyle w:val="ac"/>
              <w:shd w:val="clear" w:color="auto" w:fill="auto"/>
            </w:pPr>
            <w:r w:rsidRPr="00176E4B">
              <w:t>Видеонаблюдение и охраняемые площадки для стоянки транспортных средств</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hRule="exact" w:val="440"/>
          <w:jc w:val="center"/>
        </w:trPr>
        <w:tc>
          <w:tcPr>
            <w:tcW w:w="9336" w:type="dxa"/>
            <w:gridSpan w:val="3"/>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jc w:val="center"/>
              <w:rPr>
                <w:b/>
                <w:bCs/>
              </w:rPr>
            </w:pPr>
            <w:r w:rsidRPr="00176E4B">
              <w:rPr>
                <w:b/>
                <w:bCs/>
              </w:rPr>
              <w:t>Дополнительная информация заполняется только для АЗС</w:t>
            </w:r>
          </w:p>
          <w:p w:rsidR="00F8545C" w:rsidRPr="00176E4B" w:rsidRDefault="00F8545C" w:rsidP="008510A2">
            <w:pPr>
              <w:pStyle w:val="ac"/>
              <w:shd w:val="clear" w:color="auto" w:fill="auto"/>
              <w:tabs>
                <w:tab w:val="left" w:pos="254"/>
                <w:tab w:val="left" w:pos="3005"/>
              </w:tabs>
              <w:spacing w:before="100"/>
            </w:pPr>
          </w:p>
        </w:tc>
      </w:tr>
      <w:tr w:rsidR="00F8545C" w:rsidTr="008510A2">
        <w:trPr>
          <w:gridAfter w:val="1"/>
          <w:wAfter w:w="15" w:type="dxa"/>
          <w:trHeight w:hRule="exact" w:val="857"/>
          <w:jc w:val="center"/>
        </w:trPr>
        <w:tc>
          <w:tcPr>
            <w:tcW w:w="4957" w:type="dxa"/>
            <w:tcBorders>
              <w:top w:val="single" w:sz="4" w:space="0" w:color="auto"/>
              <w:left w:val="single" w:sz="4" w:space="0" w:color="auto"/>
              <w:bottom w:val="single" w:sz="4" w:space="0" w:color="auto"/>
            </w:tcBorders>
            <w:shd w:val="clear" w:color="auto" w:fill="FFFFFF"/>
          </w:tcPr>
          <w:p w:rsidR="00F8545C" w:rsidRPr="00176E4B" w:rsidRDefault="00F8545C" w:rsidP="008510A2">
            <w:pPr>
              <w:pStyle w:val="ac"/>
              <w:shd w:val="clear" w:color="auto" w:fill="auto"/>
            </w:pPr>
            <w:r w:rsidRPr="00176E4B">
              <w:t>Торговый павильон для продажи технических жидкостей и автомобильных принадлежностей</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r w:rsidR="00F8545C" w:rsidTr="008510A2">
        <w:trPr>
          <w:gridAfter w:val="1"/>
          <w:wAfter w:w="15" w:type="dxa"/>
          <w:trHeight w:hRule="exact" w:val="842"/>
          <w:jc w:val="center"/>
        </w:trPr>
        <w:tc>
          <w:tcPr>
            <w:tcW w:w="4957" w:type="dxa"/>
            <w:tcBorders>
              <w:top w:val="single" w:sz="4" w:space="0" w:color="auto"/>
              <w:left w:val="single" w:sz="4" w:space="0" w:color="auto"/>
              <w:bottom w:val="single" w:sz="4" w:space="0" w:color="auto"/>
            </w:tcBorders>
            <w:shd w:val="clear" w:color="auto" w:fill="FFFFFF"/>
          </w:tcPr>
          <w:p w:rsidR="00F8545C" w:rsidRPr="00176E4B" w:rsidRDefault="00F8545C" w:rsidP="008510A2">
            <w:pPr>
              <w:pStyle w:val="ac"/>
              <w:shd w:val="clear" w:color="auto" w:fill="auto"/>
            </w:pPr>
            <w:r w:rsidRPr="00176E4B">
              <w:t>Схема организации дорожного движения на АЗС</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8545C" w:rsidRPr="000C5062" w:rsidRDefault="00F8545C" w:rsidP="008510A2">
            <w:pPr>
              <w:pStyle w:val="ac"/>
              <w:shd w:val="clear" w:color="auto" w:fill="auto"/>
              <w:tabs>
                <w:tab w:val="left" w:pos="254"/>
                <w:tab w:val="left" w:pos="3005"/>
              </w:tabs>
              <w:spacing w:before="100"/>
            </w:pPr>
            <w:r w:rsidRPr="000C5062">
              <w:t>󠄁 Да</w:t>
            </w:r>
          </w:p>
          <w:p w:rsidR="00F8545C" w:rsidRPr="000C5062" w:rsidRDefault="00F8545C" w:rsidP="008510A2">
            <w:pPr>
              <w:pStyle w:val="ac"/>
              <w:shd w:val="clear" w:color="auto" w:fill="auto"/>
              <w:tabs>
                <w:tab w:val="left" w:pos="250"/>
              </w:tabs>
              <w:spacing w:before="120" w:after="100"/>
            </w:pPr>
            <w:r w:rsidRPr="000C5062">
              <w:t>󠄁 Нет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F8545C" w:rsidRPr="00176E4B" w:rsidRDefault="00F8545C" w:rsidP="008510A2">
            <w:pPr>
              <w:pStyle w:val="ac"/>
              <w:shd w:val="clear" w:color="auto" w:fill="auto"/>
              <w:tabs>
                <w:tab w:val="left" w:pos="254"/>
                <w:tab w:val="left" w:pos="3005"/>
              </w:tabs>
              <w:spacing w:before="100"/>
            </w:pPr>
            <w:r w:rsidRPr="000C5062">
              <w:t>󠄁</w:t>
            </w:r>
            <w:r w:rsidRPr="00176E4B">
              <w:t xml:space="preserve"> Соответствует</w:t>
            </w:r>
          </w:p>
          <w:p w:rsidR="00F8545C" w:rsidRPr="00176E4B" w:rsidRDefault="00F8545C" w:rsidP="008510A2">
            <w:pPr>
              <w:pStyle w:val="ac"/>
              <w:shd w:val="clear" w:color="auto" w:fill="auto"/>
              <w:tabs>
                <w:tab w:val="left" w:pos="250"/>
              </w:tabs>
              <w:spacing w:before="120" w:after="100"/>
            </w:pPr>
            <w:r w:rsidRPr="000C5062">
              <w:t>󠄁</w:t>
            </w:r>
            <w:r w:rsidRPr="00176E4B">
              <w:t xml:space="preserve"> Не соответствует</w:t>
            </w:r>
          </w:p>
        </w:tc>
      </w:tr>
    </w:tbl>
    <w:p w:rsidR="00F8545C" w:rsidRPr="0041000A" w:rsidRDefault="00F8545C" w:rsidP="00F8545C">
      <w:pPr>
        <w:pStyle w:val="TableParagraph"/>
        <w:ind w:right="-664"/>
        <w:rPr>
          <w:rFonts w:ascii="Arial" w:hAnsi="Arial" w:cs="Arial"/>
          <w:sz w:val="24"/>
          <w:szCs w:val="24"/>
        </w:rPr>
        <w:sectPr w:rsidR="00F8545C" w:rsidRPr="0041000A" w:rsidSect="00E454B1">
          <w:pgSz w:w="11910" w:h="16840"/>
          <w:pgMar w:top="1135" w:right="1680" w:bottom="280" w:left="1680" w:header="720" w:footer="720" w:gutter="0"/>
          <w:cols w:space="720"/>
        </w:sectPr>
      </w:pPr>
    </w:p>
    <w:p w:rsidR="00F8545C" w:rsidRDefault="00F8545C" w:rsidP="00F8545C">
      <w:pPr>
        <w:pStyle w:val="a3"/>
        <w:rPr>
          <w:sz w:val="20"/>
        </w:rPr>
      </w:pPr>
      <w:r>
        <w:rPr>
          <w:noProof/>
          <w:lang w:eastAsia="ru-RU"/>
        </w:rPr>
        <w:lastRenderedPageBreak/>
        <mc:AlternateContent>
          <mc:Choice Requires="wps">
            <w:drawing>
              <wp:anchor distT="0" distB="0" distL="114300" distR="114300" simplePos="0" relativeHeight="251659264" behindDoc="0" locked="0" layoutInCell="1" allowOverlap="1" wp14:anchorId="06F8A1A4" wp14:editId="0B5DBDD7">
                <wp:simplePos x="0" y="0"/>
                <wp:positionH relativeFrom="page">
                  <wp:posOffset>7560310</wp:posOffset>
                </wp:positionH>
                <wp:positionV relativeFrom="page">
                  <wp:posOffset>0</wp:posOffset>
                </wp:positionV>
                <wp:extent cx="0" cy="10692130"/>
                <wp:effectExtent l="0" t="0" r="0" b="0"/>
                <wp:wrapNone/>
                <wp:docPr id="449" name="Прямая соединительная линия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9213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C6A49" id="Прямая соединительная линия 449"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pt,0" to="595.3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" strokecolor="#231f20" strokeweight="1pt">
                <w10:wrap anchorx="page" anchory="page"/>
              </v:line>
            </w:pict>
          </mc:Fallback>
        </mc:AlternateContent>
      </w:r>
    </w:p>
    <w:p w:rsidR="00F8545C" w:rsidRDefault="00F8545C" w:rsidP="00F8545C"/>
    <w:p w:rsidR="00F60BD1" w:rsidRDefault="00F60BD1"/>
    <w:sectPr w:rsidR="00F60BD1">
      <w:pgSz w:w="11910" w:h="16840"/>
      <w:pgMar w:top="0" w:right="1300" w:bottom="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rbel">
    <w:panose1 w:val="020B0503020204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7CE"/>
    <w:rsid w:val="004847CE"/>
    <w:rsid w:val="00EF0BF2"/>
    <w:rsid w:val="00F60BD1"/>
    <w:rsid w:val="00F854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B911CD-3095-499C-9201-F4A98D787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F8545C"/>
    <w:pPr>
      <w:widowControl w:val="0"/>
      <w:autoSpaceDE w:val="0"/>
      <w:autoSpaceDN w:val="0"/>
      <w:spacing w:after="0" w:line="240" w:lineRule="auto"/>
    </w:pPr>
    <w:rPr>
      <w:rFonts w:ascii="Tahoma" w:eastAsia="Tahoma" w:hAnsi="Tahoma" w:cs="Tahoma"/>
    </w:rPr>
  </w:style>
  <w:style w:type="paragraph" w:styleId="1">
    <w:name w:val="heading 1"/>
    <w:basedOn w:val="a"/>
    <w:link w:val="10"/>
    <w:uiPriority w:val="1"/>
    <w:qFormat/>
    <w:rsid w:val="00F8545C"/>
    <w:pPr>
      <w:spacing w:before="1"/>
      <w:ind w:left="130"/>
      <w:outlineLvl w:val="0"/>
    </w:pPr>
    <w:rPr>
      <w:rFonts w:ascii="Arial" w:eastAsia="Arial" w:hAnsi="Arial" w:cs="Arial"/>
      <w:b/>
      <w:bCs/>
      <w:sz w:val="36"/>
      <w:szCs w:val="36"/>
    </w:rPr>
  </w:style>
  <w:style w:type="paragraph" w:styleId="2">
    <w:name w:val="heading 2"/>
    <w:basedOn w:val="a"/>
    <w:link w:val="20"/>
    <w:uiPriority w:val="1"/>
    <w:qFormat/>
    <w:rsid w:val="00F8545C"/>
    <w:pPr>
      <w:spacing w:before="112"/>
      <w:ind w:left="130"/>
      <w:outlineLvl w:val="1"/>
    </w:pPr>
    <w:rPr>
      <w:rFonts w:ascii="Arial" w:eastAsia="Arial" w:hAnsi="Arial" w:cs="Arial"/>
      <w:b/>
      <w:bCs/>
      <w:sz w:val="28"/>
      <w:szCs w:val="28"/>
    </w:rPr>
  </w:style>
  <w:style w:type="paragraph" w:styleId="3">
    <w:name w:val="heading 3"/>
    <w:basedOn w:val="a"/>
    <w:link w:val="30"/>
    <w:uiPriority w:val="1"/>
    <w:qFormat/>
    <w:rsid w:val="00F8545C"/>
    <w:pPr>
      <w:ind w:left="130"/>
      <w:jc w:val="both"/>
      <w:outlineLvl w:val="2"/>
    </w:pPr>
    <w:rPr>
      <w:sz w:val="28"/>
      <w:szCs w:val="28"/>
    </w:rPr>
  </w:style>
  <w:style w:type="paragraph" w:styleId="4">
    <w:name w:val="heading 4"/>
    <w:basedOn w:val="a"/>
    <w:link w:val="40"/>
    <w:uiPriority w:val="1"/>
    <w:qFormat/>
    <w:rsid w:val="00F8545C"/>
    <w:pPr>
      <w:ind w:left="130"/>
      <w:outlineLvl w:val="3"/>
    </w:pPr>
    <w:rPr>
      <w:rFonts w:ascii="Arial" w:eastAsia="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F8545C"/>
    <w:rPr>
      <w:rFonts w:ascii="Arial" w:eastAsia="Arial" w:hAnsi="Arial" w:cs="Arial"/>
      <w:b/>
      <w:bCs/>
      <w:sz w:val="36"/>
      <w:szCs w:val="36"/>
    </w:rPr>
  </w:style>
  <w:style w:type="character" w:customStyle="1" w:styleId="20">
    <w:name w:val="Заголовок 2 Знак"/>
    <w:basedOn w:val="a0"/>
    <w:link w:val="2"/>
    <w:uiPriority w:val="1"/>
    <w:rsid w:val="00F8545C"/>
    <w:rPr>
      <w:rFonts w:ascii="Arial" w:eastAsia="Arial" w:hAnsi="Arial" w:cs="Arial"/>
      <w:b/>
      <w:bCs/>
      <w:sz w:val="28"/>
      <w:szCs w:val="28"/>
    </w:rPr>
  </w:style>
  <w:style w:type="character" w:customStyle="1" w:styleId="30">
    <w:name w:val="Заголовок 3 Знак"/>
    <w:basedOn w:val="a0"/>
    <w:link w:val="3"/>
    <w:uiPriority w:val="1"/>
    <w:rsid w:val="00F8545C"/>
    <w:rPr>
      <w:rFonts w:ascii="Tahoma" w:eastAsia="Tahoma" w:hAnsi="Tahoma" w:cs="Tahoma"/>
      <w:sz w:val="28"/>
      <w:szCs w:val="28"/>
    </w:rPr>
  </w:style>
  <w:style w:type="character" w:customStyle="1" w:styleId="40">
    <w:name w:val="Заголовок 4 Знак"/>
    <w:basedOn w:val="a0"/>
    <w:link w:val="4"/>
    <w:uiPriority w:val="1"/>
    <w:rsid w:val="00F8545C"/>
    <w:rPr>
      <w:rFonts w:ascii="Arial" w:eastAsia="Arial" w:hAnsi="Arial" w:cs="Arial"/>
      <w:b/>
      <w:bCs/>
      <w:sz w:val="26"/>
      <w:szCs w:val="26"/>
    </w:rPr>
  </w:style>
  <w:style w:type="table" w:customStyle="1" w:styleId="TableNormal">
    <w:name w:val="Table Normal"/>
    <w:uiPriority w:val="2"/>
    <w:semiHidden/>
    <w:unhideWhenUsed/>
    <w:qFormat/>
    <w:rsid w:val="00F854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F8545C"/>
    <w:pPr>
      <w:spacing w:before="315" w:line="263" w:lineRule="exact"/>
      <w:ind w:left="413"/>
    </w:pPr>
  </w:style>
  <w:style w:type="paragraph" w:styleId="21">
    <w:name w:val="toc 2"/>
    <w:basedOn w:val="a"/>
    <w:uiPriority w:val="1"/>
    <w:qFormat/>
    <w:rsid w:val="00F8545C"/>
    <w:pPr>
      <w:spacing w:line="240" w:lineRule="exact"/>
      <w:ind w:left="687" w:hanging="274"/>
    </w:pPr>
    <w:rPr>
      <w:sz w:val="20"/>
      <w:szCs w:val="20"/>
    </w:rPr>
  </w:style>
  <w:style w:type="paragraph" w:styleId="31">
    <w:name w:val="toc 3"/>
    <w:basedOn w:val="a"/>
    <w:uiPriority w:val="1"/>
    <w:qFormat/>
    <w:rsid w:val="00F8545C"/>
    <w:pPr>
      <w:spacing w:before="235"/>
      <w:ind w:left="413"/>
    </w:pPr>
    <w:rPr>
      <w:sz w:val="18"/>
      <w:szCs w:val="18"/>
    </w:rPr>
  </w:style>
  <w:style w:type="paragraph" w:styleId="a3">
    <w:name w:val="Body Text"/>
    <w:basedOn w:val="a"/>
    <w:link w:val="a4"/>
    <w:uiPriority w:val="1"/>
    <w:qFormat/>
    <w:rsid w:val="00F8545C"/>
    <w:rPr>
      <w:sz w:val="26"/>
      <w:szCs w:val="26"/>
    </w:rPr>
  </w:style>
  <w:style w:type="character" w:customStyle="1" w:styleId="a4">
    <w:name w:val="Основной текст Знак"/>
    <w:basedOn w:val="a0"/>
    <w:link w:val="a3"/>
    <w:uiPriority w:val="1"/>
    <w:rsid w:val="00F8545C"/>
    <w:rPr>
      <w:rFonts w:ascii="Tahoma" w:eastAsia="Tahoma" w:hAnsi="Tahoma" w:cs="Tahoma"/>
      <w:sz w:val="26"/>
      <w:szCs w:val="26"/>
    </w:rPr>
  </w:style>
  <w:style w:type="paragraph" w:styleId="a5">
    <w:name w:val="Title"/>
    <w:basedOn w:val="a"/>
    <w:link w:val="a6"/>
    <w:uiPriority w:val="1"/>
    <w:qFormat/>
    <w:rsid w:val="00F8545C"/>
    <w:pPr>
      <w:spacing w:before="140"/>
      <w:ind w:left="171" w:right="1121"/>
    </w:pPr>
    <w:rPr>
      <w:rFonts w:ascii="Corbel" w:eastAsia="Corbel" w:hAnsi="Corbel" w:cs="Corbel"/>
      <w:sz w:val="60"/>
      <w:szCs w:val="60"/>
    </w:rPr>
  </w:style>
  <w:style w:type="character" w:customStyle="1" w:styleId="a6">
    <w:name w:val="Заголовок Знак"/>
    <w:basedOn w:val="a0"/>
    <w:link w:val="a5"/>
    <w:uiPriority w:val="1"/>
    <w:rsid w:val="00F8545C"/>
    <w:rPr>
      <w:rFonts w:ascii="Corbel" w:eastAsia="Corbel" w:hAnsi="Corbel" w:cs="Corbel"/>
      <w:sz w:val="60"/>
      <w:szCs w:val="60"/>
    </w:rPr>
  </w:style>
  <w:style w:type="paragraph" w:styleId="a7">
    <w:name w:val="List Paragraph"/>
    <w:basedOn w:val="a"/>
    <w:uiPriority w:val="34"/>
    <w:qFormat/>
    <w:rsid w:val="00F8545C"/>
    <w:pPr>
      <w:ind w:left="490" w:hanging="361"/>
    </w:pPr>
  </w:style>
  <w:style w:type="paragraph" w:customStyle="1" w:styleId="TableParagraph">
    <w:name w:val="Table Paragraph"/>
    <w:basedOn w:val="a"/>
    <w:uiPriority w:val="1"/>
    <w:qFormat/>
    <w:rsid w:val="00F8545C"/>
  </w:style>
  <w:style w:type="paragraph" w:styleId="a8">
    <w:name w:val="Balloon Text"/>
    <w:basedOn w:val="a"/>
    <w:link w:val="a9"/>
    <w:uiPriority w:val="99"/>
    <w:semiHidden/>
    <w:unhideWhenUsed/>
    <w:rsid w:val="00F8545C"/>
    <w:rPr>
      <w:sz w:val="16"/>
      <w:szCs w:val="16"/>
    </w:rPr>
  </w:style>
  <w:style w:type="character" w:customStyle="1" w:styleId="a9">
    <w:name w:val="Текст выноски Знак"/>
    <w:basedOn w:val="a0"/>
    <w:link w:val="a8"/>
    <w:uiPriority w:val="99"/>
    <w:semiHidden/>
    <w:rsid w:val="00F8545C"/>
    <w:rPr>
      <w:rFonts w:ascii="Tahoma" w:eastAsia="Tahoma" w:hAnsi="Tahoma" w:cs="Tahoma"/>
      <w:sz w:val="16"/>
      <w:szCs w:val="16"/>
    </w:rPr>
  </w:style>
  <w:style w:type="table" w:styleId="aa">
    <w:name w:val="Table Grid"/>
    <w:basedOn w:val="a1"/>
    <w:uiPriority w:val="59"/>
    <w:rsid w:val="00F8545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Другое_"/>
    <w:basedOn w:val="a0"/>
    <w:link w:val="ac"/>
    <w:rsid w:val="00F8545C"/>
    <w:rPr>
      <w:rFonts w:ascii="Times New Roman" w:eastAsia="Times New Roman" w:hAnsi="Times New Roman" w:cs="Times New Roman"/>
      <w:shd w:val="clear" w:color="auto" w:fill="FFFFFF"/>
    </w:rPr>
  </w:style>
  <w:style w:type="paragraph" w:customStyle="1" w:styleId="ac">
    <w:name w:val="Другое"/>
    <w:basedOn w:val="a"/>
    <w:link w:val="ab"/>
    <w:rsid w:val="00F8545C"/>
    <w:pPr>
      <w:shd w:val="clear" w:color="auto" w:fill="FFFFFF"/>
      <w:autoSpaceDE/>
      <w:autoSpaceDN/>
    </w:pPr>
    <w:rPr>
      <w:rFonts w:ascii="Times New Roman" w:eastAsia="Times New Roman" w:hAnsi="Times New Roman" w:cs="Times New Roman"/>
    </w:rPr>
  </w:style>
  <w:style w:type="paragraph" w:styleId="ad">
    <w:name w:val="No Spacing"/>
    <w:uiPriority w:val="1"/>
    <w:qFormat/>
    <w:rsid w:val="00F8545C"/>
    <w:pPr>
      <w:widowControl w:val="0"/>
      <w:spacing w:after="0" w:line="240" w:lineRule="auto"/>
    </w:pPr>
    <w:rPr>
      <w:rFonts w:ascii="Courier New" w:eastAsia="Courier New" w:hAnsi="Courier New" w:cs="Courier New"/>
      <w:color w:val="000000"/>
      <w:sz w:val="24"/>
      <w:szCs w:val="24"/>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08.png"/><Relationship Id="rId21" Type="http://schemas.openxmlformats.org/officeDocument/2006/relationships/image" Target="media/image17.jpeg"/><Relationship Id="rId42" Type="http://schemas.openxmlformats.org/officeDocument/2006/relationships/image" Target="media/image38.pn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2.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6" Type="http://schemas.openxmlformats.org/officeDocument/2006/relationships/image" Target="media/image13.jpeg"/><Relationship Id="rId107" Type="http://schemas.openxmlformats.org/officeDocument/2006/relationships/image" Target="media/image98.png"/><Relationship Id="rId11" Type="http://schemas.openxmlformats.org/officeDocument/2006/relationships/image" Target="media/image8.png"/><Relationship Id="rId32" Type="http://schemas.openxmlformats.org/officeDocument/2006/relationships/image" Target="media/image28.png"/><Relationship Id="rId37" Type="http://schemas.openxmlformats.org/officeDocument/2006/relationships/image" Target="media/image33.jpeg"/><Relationship Id="rId53" Type="http://schemas.openxmlformats.org/officeDocument/2006/relationships/image" Target="media/image48.pn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png"/><Relationship Id="rId102" Type="http://schemas.openxmlformats.org/officeDocument/2006/relationships/image" Target="media/image98.jpeg"/><Relationship Id="rId123" Type="http://schemas.openxmlformats.org/officeDocument/2006/relationships/image" Target="media/image119.png"/><Relationship Id="rId128" Type="http://schemas.openxmlformats.org/officeDocument/2006/relationships/image" Target="media/image117.png"/><Relationship Id="rId144" Type="http://schemas.openxmlformats.org/officeDocument/2006/relationships/image" Target="media/image135.png"/><Relationship Id="rId5" Type="http://schemas.openxmlformats.org/officeDocument/2006/relationships/image" Target="media/image2.jpeg"/><Relationship Id="rId90" Type="http://schemas.openxmlformats.org/officeDocument/2006/relationships/image" Target="media/image83.jpeg"/><Relationship Id="rId95" Type="http://schemas.openxmlformats.org/officeDocument/2006/relationships/image" Target="media/image87.pn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58.jpeg"/><Relationship Id="rId69" Type="http://schemas.openxmlformats.org/officeDocument/2006/relationships/image" Target="media/image63.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4.jpeg"/><Relationship Id="rId85" Type="http://schemas.openxmlformats.org/officeDocument/2006/relationships/image" Target="media/image78.jpeg"/><Relationship Id="rId3" Type="http://schemas.openxmlformats.org/officeDocument/2006/relationships/webSettings" Target="webSettings.xml"/><Relationship Id="rId12" Type="http://schemas.openxmlformats.org/officeDocument/2006/relationships/image" Target="media/image9.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0.png"/><Relationship Id="rId103" Type="http://schemas.openxmlformats.org/officeDocument/2006/relationships/image" Target="media/image94.jpe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20.png"/><Relationship Id="rId129" Type="http://schemas.openxmlformats.org/officeDocument/2006/relationships/image" Target="media/image118.png"/><Relationship Id="rId137" Type="http://schemas.openxmlformats.org/officeDocument/2006/relationships/image" Target="media/image128.pn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49.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png"/><Relationship Id="rId83" Type="http://schemas.openxmlformats.org/officeDocument/2006/relationships/image" Target="media/image77.jpeg"/><Relationship Id="rId88" Type="http://schemas.openxmlformats.org/officeDocument/2006/relationships/image" Target="media/image81.jpeg"/><Relationship Id="rId91" Type="http://schemas.openxmlformats.org/officeDocument/2006/relationships/image" Target="media/image87.jpeg"/><Relationship Id="rId96" Type="http://schemas.openxmlformats.org/officeDocument/2006/relationships/image" Target="media/image88.jpeg"/><Relationship Id="rId111" Type="http://schemas.openxmlformats.org/officeDocument/2006/relationships/image" Target="media/image102.png"/><Relationship Id="rId132" Type="http://schemas.openxmlformats.org/officeDocument/2006/relationships/image" Target="media/image123.png"/><Relationship Id="rId140" Type="http://schemas.openxmlformats.org/officeDocument/2006/relationships/image" Target="media/image131.png"/><Relationship Id="rId145" Type="http://schemas.openxmlformats.org/officeDocument/2006/relationships/image" Target="media/image136.pn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4.png"/><Relationship Id="rId57" Type="http://schemas.openxmlformats.org/officeDocument/2006/relationships/image" Target="media/image53.jpe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6.png"/><Relationship Id="rId10" Type="http://schemas.openxmlformats.org/officeDocument/2006/relationships/image" Target="media/image7.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7.png"/><Relationship Id="rId60" Type="http://schemas.openxmlformats.org/officeDocument/2006/relationships/image" Target="media/image54.jpeg"/><Relationship Id="rId65" Type="http://schemas.openxmlformats.org/officeDocument/2006/relationships/image" Target="media/image61.jpeg"/><Relationship Id="rId73" Type="http://schemas.openxmlformats.org/officeDocument/2006/relationships/image" Target="media/image67.pn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2.jpeg"/><Relationship Id="rId94" Type="http://schemas.openxmlformats.org/officeDocument/2006/relationships/image" Target="media/image86.jpeg"/><Relationship Id="rId99" Type="http://schemas.openxmlformats.org/officeDocument/2006/relationships/image" Target="media/image91.png"/><Relationship Id="rId101" Type="http://schemas.openxmlformats.org/officeDocument/2006/relationships/image" Target="media/image93.jpe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0.jpeg"/><Relationship Id="rId34" Type="http://schemas.openxmlformats.org/officeDocument/2006/relationships/image" Target="media/image30.jpeg"/><Relationship Id="rId50" Type="http://schemas.openxmlformats.org/officeDocument/2006/relationships/image" Target="media/image45.png"/><Relationship Id="rId55" Type="http://schemas.openxmlformats.org/officeDocument/2006/relationships/image" Target="media/image51.jpeg"/><Relationship Id="rId76" Type="http://schemas.openxmlformats.org/officeDocument/2006/relationships/image" Target="media/image70.jpeg"/><Relationship Id="rId97" Type="http://schemas.openxmlformats.org/officeDocument/2006/relationships/image" Target="media/image89.png"/><Relationship Id="rId104" Type="http://schemas.openxmlformats.org/officeDocument/2006/relationships/image" Target="media/image95.jpeg"/><Relationship Id="rId120" Type="http://schemas.openxmlformats.org/officeDocument/2006/relationships/image" Target="media/image111.png"/><Relationship Id="rId125" Type="http://schemas.openxmlformats.org/officeDocument/2006/relationships/image" Target="media/image114.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image" Target="media/image4.jpeg"/><Relationship Id="rId71" Type="http://schemas.openxmlformats.org/officeDocument/2006/relationships/image" Target="media/image65.png"/><Relationship Id="rId92" Type="http://schemas.openxmlformats.org/officeDocument/2006/relationships/image" Target="media/image84.jpeg"/><Relationship Id="rId2" Type="http://schemas.openxmlformats.org/officeDocument/2006/relationships/settings" Target="setting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png"/><Relationship Id="rId45" Type="http://schemas.openxmlformats.org/officeDocument/2006/relationships/image" Target="media/image41.jpeg"/><Relationship Id="rId66" Type="http://schemas.openxmlformats.org/officeDocument/2006/relationships/image" Target="media/image59.png"/><Relationship Id="rId87" Type="http://schemas.openxmlformats.org/officeDocument/2006/relationships/image" Target="media/image79.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7.jpeg"/><Relationship Id="rId82" Type="http://schemas.openxmlformats.org/officeDocument/2006/relationships/image" Target="media/image76.png"/><Relationship Id="rId19" Type="http://schemas.openxmlformats.org/officeDocument/2006/relationships/image" Target="media/image15.jpeg"/><Relationship Id="rId14" Type="http://schemas.openxmlformats.org/officeDocument/2006/relationships/image" Target="media/image11.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0.jpeg"/><Relationship Id="rId77" Type="http://schemas.openxmlformats.org/officeDocument/2006/relationships/image" Target="media/image71.png"/><Relationship Id="rId100" Type="http://schemas.openxmlformats.org/officeDocument/2006/relationships/image" Target="media/image92.png"/><Relationship Id="rId105" Type="http://schemas.openxmlformats.org/officeDocument/2006/relationships/image" Target="media/image96.jpeg"/><Relationship Id="rId126" Type="http://schemas.openxmlformats.org/officeDocument/2006/relationships/image" Target="media/image115.png"/><Relationship Id="rId147" Type="http://schemas.openxmlformats.org/officeDocument/2006/relationships/fontTable" Target="fontTable.xml"/><Relationship Id="rId8" Type="http://schemas.openxmlformats.org/officeDocument/2006/relationships/image" Target="media/image5.jpeg"/><Relationship Id="rId51" Type="http://schemas.openxmlformats.org/officeDocument/2006/relationships/image" Target="media/image46.png"/><Relationship Id="rId72" Type="http://schemas.openxmlformats.org/officeDocument/2006/relationships/image" Target="media/image66.jpeg"/><Relationship Id="rId93" Type="http://schemas.openxmlformats.org/officeDocument/2006/relationships/image" Target="media/image89.jpeg"/><Relationship Id="rId98" Type="http://schemas.openxmlformats.org/officeDocument/2006/relationships/image" Target="media/image90.png"/><Relationship Id="rId121" Type="http://schemas.openxmlformats.org/officeDocument/2006/relationships/image" Target="media/image112.png"/><Relationship Id="rId142" Type="http://schemas.openxmlformats.org/officeDocument/2006/relationships/image" Target="media/image1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76</Pages>
  <Words>14161</Words>
  <Characters>80723</Characters>
  <Application>Microsoft Office Word</Application>
  <DocSecurity>0</DocSecurity>
  <Lines>672</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PERESVET</dc:creator>
  <cp:keywords/>
  <dc:description/>
  <cp:lastModifiedBy>PERESVET</cp:lastModifiedBy>
  <cp:revision>1</cp:revision>
  <dcterms:created xsi:type="dcterms:W3CDTF">2023-11-22T02:52:00Z</dcterms:created>
  <dcterms:modified xsi:type="dcterms:W3CDTF">2023-11-22T03:16:00Z</dcterms:modified>
</cp:coreProperties>
</file>